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F3C59" w14:textId="5DAAD0C5" w:rsidR="00D7315C" w:rsidRPr="001B18BA" w:rsidRDefault="006200B7" w:rsidP="00BD52EB">
      <w:pPr>
        <w:pBdr>
          <w:top w:val="nil"/>
          <w:left w:val="nil"/>
          <w:bottom w:val="nil"/>
          <w:right w:val="nil"/>
          <w:between w:val="nil"/>
        </w:pBdr>
        <w:spacing w:line="240" w:lineRule="auto"/>
        <w:ind w:leftChars="0" w:left="360" w:firstLineChars="0" w:firstLine="0"/>
        <w:jc w:val="center"/>
        <w:rPr>
          <w:b/>
          <w:color w:val="000000"/>
        </w:rPr>
      </w:pPr>
      <w:r w:rsidRPr="001B18BA">
        <w:rPr>
          <w:b/>
          <w:color w:val="000000"/>
        </w:rPr>
        <w:t xml:space="preserve">Договор № </w:t>
      </w:r>
    </w:p>
    <w:p w14:paraId="30EB131A" w14:textId="77777777" w:rsidR="00D7315C" w:rsidRPr="001B18BA" w:rsidRDefault="00D7315C">
      <w:pPr>
        <w:pBdr>
          <w:top w:val="nil"/>
          <w:left w:val="nil"/>
          <w:bottom w:val="nil"/>
          <w:right w:val="nil"/>
          <w:between w:val="nil"/>
        </w:pBdr>
        <w:spacing w:line="240" w:lineRule="auto"/>
        <w:ind w:left="0" w:hanging="3"/>
        <w:jc w:val="center"/>
        <w:rPr>
          <w:b/>
          <w:color w:val="000000"/>
        </w:rPr>
      </w:pPr>
    </w:p>
    <w:p w14:paraId="45488E28" w14:textId="44832B1F" w:rsidR="00D7315C" w:rsidRPr="001B18BA" w:rsidRDefault="006200B7">
      <w:pPr>
        <w:pBdr>
          <w:top w:val="nil"/>
          <w:left w:val="nil"/>
          <w:bottom w:val="nil"/>
          <w:right w:val="nil"/>
          <w:between w:val="nil"/>
        </w:pBdr>
        <w:spacing w:line="240" w:lineRule="auto"/>
        <w:ind w:hanging="2"/>
        <w:rPr>
          <w:color w:val="000000"/>
          <w:sz w:val="22"/>
          <w:szCs w:val="22"/>
        </w:rPr>
      </w:pPr>
      <w:r w:rsidRPr="001B18BA">
        <w:rPr>
          <w:color w:val="000000"/>
          <w:sz w:val="22"/>
          <w:szCs w:val="22"/>
        </w:rPr>
        <w:t xml:space="preserve">Санкт - Петербург                                              </w:t>
      </w:r>
      <w:r w:rsidRPr="001B18BA">
        <w:rPr>
          <w:color w:val="000000"/>
          <w:sz w:val="22"/>
          <w:szCs w:val="22"/>
        </w:rPr>
        <w:tab/>
        <w:t xml:space="preserve">                                     </w:t>
      </w:r>
      <w:r w:rsidR="005F1208">
        <w:rPr>
          <w:color w:val="000000"/>
          <w:sz w:val="22"/>
          <w:szCs w:val="22"/>
        </w:rPr>
        <w:t xml:space="preserve">                    </w:t>
      </w:r>
      <w:r w:rsidRPr="001B18BA">
        <w:rPr>
          <w:color w:val="000000"/>
          <w:sz w:val="22"/>
          <w:szCs w:val="22"/>
        </w:rPr>
        <w:t xml:space="preserve">  </w:t>
      </w:r>
      <w:proofErr w:type="gramStart"/>
      <w:r w:rsidRPr="001B18BA">
        <w:rPr>
          <w:color w:val="000000"/>
          <w:sz w:val="22"/>
          <w:szCs w:val="22"/>
        </w:rPr>
        <w:t xml:space="preserve">   «</w:t>
      </w:r>
      <w:proofErr w:type="gramEnd"/>
      <w:r w:rsidR="00280344">
        <w:rPr>
          <w:color w:val="000000"/>
          <w:sz w:val="22"/>
          <w:szCs w:val="22"/>
        </w:rPr>
        <w:t>___</w:t>
      </w:r>
      <w:r w:rsidRPr="001B18BA">
        <w:rPr>
          <w:color w:val="000000"/>
          <w:sz w:val="22"/>
          <w:szCs w:val="22"/>
        </w:rPr>
        <w:t xml:space="preserve">» </w:t>
      </w:r>
      <w:r w:rsidR="00CE6E2B">
        <w:rPr>
          <w:color w:val="000000"/>
          <w:sz w:val="22"/>
          <w:szCs w:val="22"/>
        </w:rPr>
        <w:t xml:space="preserve">      </w:t>
      </w:r>
      <w:r w:rsidR="001E22A3">
        <w:rPr>
          <w:color w:val="000000"/>
          <w:sz w:val="22"/>
          <w:szCs w:val="22"/>
        </w:rPr>
        <w:t xml:space="preserve"> </w:t>
      </w:r>
      <w:r w:rsidRPr="001B18BA">
        <w:rPr>
          <w:color w:val="000000"/>
          <w:sz w:val="22"/>
          <w:szCs w:val="22"/>
        </w:rPr>
        <w:t>202</w:t>
      </w:r>
      <w:r w:rsidR="00280344">
        <w:rPr>
          <w:color w:val="000000"/>
          <w:sz w:val="22"/>
          <w:szCs w:val="22"/>
        </w:rPr>
        <w:t>6</w:t>
      </w:r>
      <w:r w:rsidRPr="001B18BA">
        <w:rPr>
          <w:color w:val="000000"/>
          <w:sz w:val="22"/>
          <w:szCs w:val="22"/>
        </w:rPr>
        <w:t xml:space="preserve">  г.</w:t>
      </w:r>
    </w:p>
    <w:p w14:paraId="0B8279D6" w14:textId="77777777" w:rsidR="00D7315C" w:rsidRPr="001B18BA" w:rsidRDefault="00D7315C">
      <w:pPr>
        <w:pBdr>
          <w:top w:val="nil"/>
          <w:left w:val="nil"/>
          <w:bottom w:val="nil"/>
          <w:right w:val="nil"/>
          <w:between w:val="nil"/>
        </w:pBdr>
        <w:spacing w:line="240" w:lineRule="auto"/>
        <w:ind w:hanging="2"/>
        <w:rPr>
          <w:color w:val="000000"/>
          <w:sz w:val="22"/>
          <w:szCs w:val="22"/>
        </w:rPr>
      </w:pPr>
    </w:p>
    <w:p w14:paraId="56C2D29C" w14:textId="6FCB3913" w:rsidR="00EC4A34" w:rsidRDefault="00EC4A34" w:rsidP="00EC4A34">
      <w:pPr>
        <w:pBdr>
          <w:top w:val="nil"/>
          <w:left w:val="nil"/>
          <w:bottom w:val="nil"/>
          <w:right w:val="nil"/>
          <w:between w:val="nil"/>
        </w:pBdr>
        <w:spacing w:line="240" w:lineRule="auto"/>
        <w:ind w:hanging="2"/>
        <w:jc w:val="both"/>
        <w:rPr>
          <w:color w:val="000000"/>
          <w:sz w:val="24"/>
          <w:szCs w:val="24"/>
        </w:rPr>
      </w:pPr>
      <w:r w:rsidRPr="00AE1767">
        <w:rPr>
          <w:color w:val="000000"/>
          <w:sz w:val="24"/>
          <w:szCs w:val="24"/>
        </w:rPr>
        <w:t>Государственное бюджетное дошкольное образовательное учреждение детский сад № 1</w:t>
      </w:r>
      <w:r w:rsidR="00CE6E2B">
        <w:rPr>
          <w:color w:val="000000"/>
          <w:sz w:val="24"/>
          <w:szCs w:val="24"/>
        </w:rPr>
        <w:t>22 комбинированного</w:t>
      </w:r>
      <w:r>
        <w:rPr>
          <w:color w:val="000000"/>
          <w:sz w:val="24"/>
          <w:szCs w:val="24"/>
        </w:rPr>
        <w:t xml:space="preserve"> вида </w:t>
      </w:r>
      <w:r w:rsidRPr="00AE1767">
        <w:rPr>
          <w:color w:val="000000"/>
          <w:sz w:val="24"/>
          <w:szCs w:val="24"/>
        </w:rPr>
        <w:t xml:space="preserve">Выборгского района Санкт-Петербурга, именуемое в дальнейшем </w:t>
      </w:r>
      <w:r w:rsidR="00CE6E2B">
        <w:rPr>
          <w:color w:val="000000"/>
          <w:sz w:val="24"/>
          <w:szCs w:val="24"/>
        </w:rPr>
        <w:t xml:space="preserve">«Заказчик», в </w:t>
      </w:r>
      <w:proofErr w:type="gramStart"/>
      <w:r w:rsidR="00CE6E2B">
        <w:rPr>
          <w:color w:val="000000"/>
          <w:sz w:val="24"/>
          <w:szCs w:val="24"/>
        </w:rPr>
        <w:t>лице  заведующего</w:t>
      </w:r>
      <w:proofErr w:type="gramEnd"/>
      <w:r w:rsidR="00CE6E2B">
        <w:rPr>
          <w:color w:val="000000"/>
          <w:sz w:val="24"/>
          <w:szCs w:val="24"/>
        </w:rPr>
        <w:t xml:space="preserve"> </w:t>
      </w:r>
      <w:proofErr w:type="spellStart"/>
      <w:r w:rsidR="00CE6E2B">
        <w:rPr>
          <w:color w:val="000000"/>
          <w:sz w:val="24"/>
          <w:szCs w:val="24"/>
        </w:rPr>
        <w:t>Крейн</w:t>
      </w:r>
      <w:proofErr w:type="spellEnd"/>
      <w:r w:rsidR="00CE6E2B">
        <w:rPr>
          <w:color w:val="000000"/>
          <w:sz w:val="24"/>
          <w:szCs w:val="24"/>
        </w:rPr>
        <w:t xml:space="preserve"> Александры О</w:t>
      </w:r>
      <w:r w:rsidRPr="00AE1767">
        <w:rPr>
          <w:color w:val="000000"/>
          <w:sz w:val="24"/>
          <w:szCs w:val="24"/>
        </w:rPr>
        <w:t xml:space="preserve">,  действующего на основании Устава,  и </w:t>
      </w:r>
      <w:r w:rsidR="002839FC">
        <w:rPr>
          <w:color w:val="000000"/>
          <w:sz w:val="24"/>
          <w:szCs w:val="24"/>
        </w:rPr>
        <w:t>_____________________</w:t>
      </w:r>
      <w:r w:rsidRPr="00475B82">
        <w:rPr>
          <w:color w:val="000000"/>
          <w:sz w:val="24"/>
          <w:szCs w:val="24"/>
        </w:rPr>
        <w:t xml:space="preserve">,  в лице </w:t>
      </w:r>
      <w:r w:rsidR="002839FC">
        <w:rPr>
          <w:color w:val="000000"/>
          <w:sz w:val="24"/>
          <w:szCs w:val="24"/>
        </w:rPr>
        <w:t>_________________________</w:t>
      </w:r>
      <w:r w:rsidRPr="00475B82">
        <w:rPr>
          <w:color w:val="000000"/>
          <w:sz w:val="24"/>
          <w:szCs w:val="24"/>
        </w:rPr>
        <w:t xml:space="preserve">,  действующего на основании </w:t>
      </w:r>
      <w:r w:rsidR="002839FC">
        <w:rPr>
          <w:color w:val="000000"/>
          <w:sz w:val="24"/>
          <w:szCs w:val="24"/>
        </w:rPr>
        <w:t>___________</w:t>
      </w:r>
      <w:r w:rsidRPr="00475B82">
        <w:rPr>
          <w:color w:val="000000"/>
          <w:sz w:val="24"/>
          <w:szCs w:val="24"/>
        </w:rPr>
        <w:t>,</w:t>
      </w:r>
      <w:r w:rsidRPr="001B18BA">
        <w:rPr>
          <w:color w:val="000000"/>
          <w:sz w:val="24"/>
          <w:szCs w:val="24"/>
        </w:rPr>
        <w:t xml:space="preserve"> с другой стороны,  именуемые совместно в дальнейшем Стороны, заключили настоящий Договор (далее – Договор) о нижеследующем:</w:t>
      </w:r>
    </w:p>
    <w:p w14:paraId="77328266" w14:textId="77777777" w:rsidR="00EC4A34" w:rsidRDefault="00EC4A34" w:rsidP="00EC4A34">
      <w:pPr>
        <w:pBdr>
          <w:top w:val="nil"/>
          <w:left w:val="nil"/>
          <w:bottom w:val="nil"/>
          <w:right w:val="nil"/>
          <w:between w:val="nil"/>
        </w:pBdr>
        <w:spacing w:line="240" w:lineRule="auto"/>
        <w:ind w:hanging="2"/>
        <w:jc w:val="both"/>
        <w:rPr>
          <w:color w:val="000000"/>
          <w:sz w:val="24"/>
          <w:szCs w:val="24"/>
        </w:rPr>
      </w:pPr>
    </w:p>
    <w:p w14:paraId="46AFA1BC" w14:textId="77777777" w:rsidR="00D7315C" w:rsidRPr="001B18BA" w:rsidRDefault="001B18BA" w:rsidP="001B18BA">
      <w:pPr>
        <w:pBdr>
          <w:top w:val="nil"/>
          <w:left w:val="nil"/>
          <w:bottom w:val="nil"/>
          <w:right w:val="nil"/>
          <w:between w:val="nil"/>
        </w:pBdr>
        <w:spacing w:line="240" w:lineRule="auto"/>
        <w:ind w:leftChars="0" w:firstLineChars="0" w:firstLine="0"/>
        <w:jc w:val="center"/>
        <w:rPr>
          <w:color w:val="000000"/>
          <w:sz w:val="22"/>
          <w:szCs w:val="22"/>
        </w:rPr>
      </w:pPr>
      <w:r>
        <w:rPr>
          <w:b/>
          <w:color w:val="000000"/>
          <w:sz w:val="22"/>
          <w:szCs w:val="22"/>
        </w:rPr>
        <w:t xml:space="preserve">1. </w:t>
      </w:r>
      <w:r w:rsidR="006200B7" w:rsidRPr="001B18BA">
        <w:rPr>
          <w:b/>
          <w:color w:val="000000"/>
          <w:sz w:val="22"/>
          <w:szCs w:val="22"/>
        </w:rPr>
        <w:t>ПРЕДМЕТ ДОГОВОРА</w:t>
      </w:r>
    </w:p>
    <w:p w14:paraId="5ADC8A7A" w14:textId="2FBADA46" w:rsidR="00AE1767" w:rsidRPr="00CE6E2B" w:rsidRDefault="006200B7" w:rsidP="00CE6E2B">
      <w:pPr>
        <w:pStyle w:val="20"/>
        <w:ind w:hanging="2"/>
        <w:rPr>
          <w:b w:val="0"/>
          <w:bCs/>
          <w:color w:val="000000"/>
          <w:szCs w:val="24"/>
          <w:lang w:eastAsia="ar-SA"/>
        </w:rPr>
      </w:pPr>
      <w:r w:rsidRPr="00CE6E2B">
        <w:rPr>
          <w:b w:val="0"/>
        </w:rPr>
        <w:t>По настоящему Договору Исполнитель берет на себя обязательства по оказанию образовательных услуг сот</w:t>
      </w:r>
      <w:r w:rsidR="00CE6E2B" w:rsidRPr="00CE6E2B">
        <w:rPr>
          <w:b w:val="0"/>
        </w:rPr>
        <w:t>рудникам Заказчика</w:t>
      </w:r>
      <w:r w:rsidRPr="00CE6E2B">
        <w:rPr>
          <w:b w:val="0"/>
        </w:rPr>
        <w:t xml:space="preserve"> </w:t>
      </w:r>
      <w:r w:rsidR="00A71D90" w:rsidRPr="00CE6E2B">
        <w:rPr>
          <w:b w:val="0"/>
          <w:color w:val="000000"/>
          <w:szCs w:val="24"/>
          <w:lang w:eastAsia="ar-SA"/>
        </w:rPr>
        <w:t xml:space="preserve">по </w:t>
      </w:r>
      <w:r w:rsidR="00301182" w:rsidRPr="00CE6E2B">
        <w:rPr>
          <w:b w:val="0"/>
          <w:bCs/>
          <w:color w:val="000000"/>
          <w:szCs w:val="24"/>
          <w:lang w:eastAsia="ar-SA"/>
        </w:rPr>
        <w:t>программ</w:t>
      </w:r>
      <w:r w:rsidR="00AA40E8" w:rsidRPr="00CE6E2B">
        <w:rPr>
          <w:b w:val="0"/>
          <w:bCs/>
          <w:color w:val="000000"/>
          <w:szCs w:val="24"/>
          <w:lang w:eastAsia="ar-SA"/>
        </w:rPr>
        <w:t>ам</w:t>
      </w:r>
      <w:r w:rsidR="00301182" w:rsidRPr="00CE6E2B">
        <w:rPr>
          <w:b w:val="0"/>
          <w:bCs/>
          <w:color w:val="000000"/>
          <w:szCs w:val="24"/>
          <w:lang w:eastAsia="ar-SA"/>
        </w:rPr>
        <w:t xml:space="preserve"> </w:t>
      </w:r>
      <w:r w:rsidR="001E22A3" w:rsidRPr="00CE6E2B">
        <w:rPr>
          <w:b w:val="0"/>
          <w:bCs/>
          <w:color w:val="000000"/>
          <w:szCs w:val="24"/>
          <w:lang w:eastAsia="ar-SA"/>
        </w:rPr>
        <w:t>обучения</w:t>
      </w:r>
      <w:r w:rsidR="005F1208" w:rsidRPr="00CE6E2B">
        <w:rPr>
          <w:b w:val="0"/>
          <w:bCs/>
          <w:color w:val="000000"/>
          <w:szCs w:val="24"/>
          <w:lang w:eastAsia="ar-SA"/>
        </w:rPr>
        <w:t>:</w:t>
      </w:r>
      <w:r w:rsidR="00CE6E2B" w:rsidRPr="00CE6E2B">
        <w:rPr>
          <w:b w:val="0"/>
          <w:bCs/>
          <w:color w:val="000000"/>
          <w:szCs w:val="24"/>
          <w:lang w:eastAsia="ar-SA"/>
        </w:rPr>
        <w:t xml:space="preserve"> «Оказание первой помощи пострадавшим  </w:t>
      </w:r>
      <w:r w:rsidR="00AA40E8" w:rsidRPr="00CE6E2B">
        <w:rPr>
          <w:b w:val="0"/>
          <w:bCs/>
          <w:color w:val="000000"/>
          <w:szCs w:val="24"/>
          <w:lang w:eastAsia="ar-SA"/>
        </w:rPr>
        <w:t>»</w:t>
      </w:r>
      <w:r w:rsidR="00301182" w:rsidRPr="00CE6E2B">
        <w:rPr>
          <w:b w:val="0"/>
          <w:bCs/>
          <w:color w:val="000000"/>
          <w:szCs w:val="24"/>
          <w:lang w:eastAsia="ar-SA"/>
        </w:rPr>
        <w:t>,</w:t>
      </w:r>
      <w:r w:rsidR="00EE698A" w:rsidRPr="00CE6E2B">
        <w:rPr>
          <w:b w:val="0"/>
        </w:rPr>
        <w:t xml:space="preserve"> в количестве </w:t>
      </w:r>
      <w:r w:rsidR="00280344" w:rsidRPr="00CE6E2B">
        <w:rPr>
          <w:b w:val="0"/>
        </w:rPr>
        <w:t>1</w:t>
      </w:r>
      <w:r w:rsidR="00CE6E2B" w:rsidRPr="00CE6E2B">
        <w:rPr>
          <w:b w:val="0"/>
        </w:rPr>
        <w:t>8</w:t>
      </w:r>
      <w:r w:rsidR="00EE698A" w:rsidRPr="00CE6E2B">
        <w:rPr>
          <w:b w:val="0"/>
        </w:rPr>
        <w:t xml:space="preserve"> человек </w:t>
      </w:r>
      <w:r w:rsidR="00EE698A" w:rsidRPr="00CE6E2B">
        <w:rPr>
          <w:b w:val="0"/>
          <w:color w:val="000000"/>
          <w:szCs w:val="24"/>
          <w:lang w:eastAsia="ar-SA"/>
        </w:rPr>
        <w:t xml:space="preserve">по </w:t>
      </w:r>
      <w:r w:rsidR="00540101">
        <w:rPr>
          <w:b w:val="0"/>
          <w:bCs/>
          <w:color w:val="000000"/>
          <w:szCs w:val="24"/>
          <w:lang w:eastAsia="ar-SA"/>
        </w:rPr>
        <w:t>программе</w:t>
      </w:r>
      <w:r w:rsidR="00EE698A" w:rsidRPr="00CE6E2B">
        <w:rPr>
          <w:b w:val="0"/>
          <w:bCs/>
          <w:color w:val="000000"/>
          <w:szCs w:val="24"/>
          <w:lang w:eastAsia="ar-SA"/>
        </w:rPr>
        <w:t xml:space="preserve"> обучения:</w:t>
      </w:r>
      <w:r w:rsidR="00301182" w:rsidRPr="00CE6E2B">
        <w:rPr>
          <w:b w:val="0"/>
          <w:bCs/>
          <w:color w:val="000000"/>
          <w:szCs w:val="24"/>
          <w:lang w:eastAsia="ar-SA"/>
        </w:rPr>
        <w:t xml:space="preserve"> </w:t>
      </w:r>
      <w:r w:rsidR="00CE6E2B" w:rsidRPr="00CE6E2B">
        <w:rPr>
          <w:b w:val="0"/>
          <w:bCs/>
          <w:color w:val="000000"/>
          <w:szCs w:val="24"/>
          <w:lang w:eastAsia="ar-SA"/>
        </w:rPr>
        <w:t xml:space="preserve">« Управление государственными и муниципальными закупками в организациях </w:t>
      </w:r>
      <w:r w:rsidR="00AA40E8" w:rsidRPr="00CE6E2B">
        <w:rPr>
          <w:b w:val="0"/>
          <w:bCs/>
          <w:color w:val="000000"/>
          <w:szCs w:val="24"/>
          <w:lang w:eastAsia="ar-SA"/>
        </w:rPr>
        <w:t>»</w:t>
      </w:r>
      <w:r w:rsidR="008C132E" w:rsidRPr="00CE6E2B">
        <w:rPr>
          <w:b w:val="0"/>
          <w:bCs/>
          <w:color w:val="000000"/>
          <w:szCs w:val="24"/>
          <w:lang w:eastAsia="ar-SA"/>
        </w:rPr>
        <w:t xml:space="preserve">, </w:t>
      </w:r>
      <w:r w:rsidR="00EE698A" w:rsidRPr="00CE6E2B">
        <w:rPr>
          <w:b w:val="0"/>
        </w:rPr>
        <w:t xml:space="preserve">в количестве </w:t>
      </w:r>
      <w:r w:rsidR="00CE6E2B">
        <w:rPr>
          <w:b w:val="0"/>
        </w:rPr>
        <w:t>5</w:t>
      </w:r>
      <w:r w:rsidR="00EE698A" w:rsidRPr="00CE6E2B">
        <w:rPr>
          <w:b w:val="0"/>
        </w:rPr>
        <w:t xml:space="preserve"> человек</w:t>
      </w:r>
      <w:r w:rsidR="00EE698A" w:rsidRPr="00CE6E2B">
        <w:rPr>
          <w:b w:val="0"/>
          <w:bCs/>
          <w:color w:val="000000"/>
          <w:szCs w:val="24"/>
          <w:lang w:eastAsia="ar-SA"/>
        </w:rPr>
        <w:t>,</w:t>
      </w:r>
      <w:r w:rsidR="00EE698A" w:rsidRPr="00CE6E2B">
        <w:rPr>
          <w:b w:val="0"/>
        </w:rPr>
        <w:t xml:space="preserve"> </w:t>
      </w:r>
      <w:r w:rsidRPr="00CE6E2B">
        <w:rPr>
          <w:b w:val="0"/>
        </w:rPr>
        <w:t xml:space="preserve">(далее – услуги), </w:t>
      </w:r>
      <w:r w:rsidR="00AE1767" w:rsidRPr="00CE6E2B">
        <w:rPr>
          <w:b w:val="0"/>
        </w:rPr>
        <w:t>согласно</w:t>
      </w:r>
      <w:r w:rsidR="001E22A3" w:rsidRPr="00CE6E2B">
        <w:rPr>
          <w:b w:val="0"/>
        </w:rPr>
        <w:t xml:space="preserve"> </w:t>
      </w:r>
      <w:r w:rsidR="00AE1767" w:rsidRPr="00CE6E2B">
        <w:rPr>
          <w:b w:val="0"/>
        </w:rPr>
        <w:t>Приложению № 1 «Расчет цены оказываемых услуг по обучению сотрудников Заказчика»</w:t>
      </w:r>
      <w:r w:rsidR="005165AD" w:rsidRPr="00CE6E2B">
        <w:rPr>
          <w:b w:val="0"/>
        </w:rPr>
        <w:t>, являющимся неотъемлемой частью настоящего Договора, а Заказчик обязуется принять</w:t>
      </w:r>
      <w:r w:rsidR="00AE1767" w:rsidRPr="00CE6E2B">
        <w:rPr>
          <w:b w:val="0"/>
        </w:rPr>
        <w:t xml:space="preserve"> оказанные услуги и оплатить их.</w:t>
      </w:r>
    </w:p>
    <w:p w14:paraId="59B95AB6" w14:textId="71353384" w:rsidR="00B7310B" w:rsidRDefault="00B7310B" w:rsidP="00DF19D8">
      <w:pPr>
        <w:pStyle w:val="20"/>
        <w:numPr>
          <w:ilvl w:val="0"/>
          <w:numId w:val="0"/>
        </w:numPr>
        <w:ind w:leftChars="-1" w:left="-1" w:hangingChars="1" w:hanging="2"/>
        <w:rPr>
          <w:b w:val="0"/>
        </w:rPr>
      </w:pPr>
      <w:r w:rsidRPr="00DF19D8">
        <w:rPr>
          <w:b w:val="0"/>
          <w:bCs/>
        </w:rPr>
        <w:t xml:space="preserve">Идентификационный код </w:t>
      </w:r>
      <w:r w:rsidRPr="00DF19D8">
        <w:rPr>
          <w:b w:val="0"/>
        </w:rPr>
        <w:t xml:space="preserve">закупки: </w:t>
      </w:r>
      <w:r w:rsidR="000C56FA" w:rsidRPr="000C56FA">
        <w:rPr>
          <w:b w:val="0"/>
        </w:rPr>
        <w:t>262780214172178020100100010000000244</w:t>
      </w:r>
      <w:bookmarkStart w:id="0" w:name="_GoBack"/>
      <w:bookmarkEnd w:id="0"/>
    </w:p>
    <w:p w14:paraId="36D9E3A4" w14:textId="77777777" w:rsidR="00DF19D8" w:rsidRPr="00DF19D8" w:rsidRDefault="00DF19D8" w:rsidP="00DF19D8">
      <w:pPr>
        <w:pStyle w:val="20"/>
        <w:numPr>
          <w:ilvl w:val="0"/>
          <w:numId w:val="0"/>
        </w:numPr>
        <w:ind w:leftChars="-1" w:left="-1" w:hangingChars="1" w:hanging="2"/>
        <w:rPr>
          <w:b w:val="0"/>
          <w:color w:val="000000"/>
          <w:szCs w:val="24"/>
        </w:rPr>
      </w:pPr>
    </w:p>
    <w:p w14:paraId="5FFED727" w14:textId="77777777" w:rsidR="00D7315C" w:rsidRPr="001B18BA" w:rsidRDefault="006200B7" w:rsidP="001B18BA">
      <w:pPr>
        <w:pBdr>
          <w:top w:val="nil"/>
          <w:left w:val="nil"/>
          <w:bottom w:val="nil"/>
          <w:right w:val="nil"/>
          <w:between w:val="nil"/>
        </w:pBdr>
        <w:spacing w:line="240" w:lineRule="auto"/>
        <w:ind w:hanging="2"/>
        <w:jc w:val="center"/>
        <w:rPr>
          <w:color w:val="000000"/>
          <w:sz w:val="24"/>
          <w:szCs w:val="24"/>
        </w:rPr>
      </w:pPr>
      <w:r w:rsidRPr="001B18BA">
        <w:rPr>
          <w:b/>
          <w:color w:val="000000"/>
          <w:sz w:val="24"/>
          <w:szCs w:val="24"/>
        </w:rPr>
        <w:t>2.  ПЕРИОД (СРОК</w:t>
      </w:r>
      <w:r w:rsidR="00B7310B">
        <w:rPr>
          <w:b/>
          <w:color w:val="000000"/>
          <w:sz w:val="24"/>
          <w:szCs w:val="24"/>
        </w:rPr>
        <w:t>И</w:t>
      </w:r>
      <w:r w:rsidRPr="001B18BA">
        <w:rPr>
          <w:b/>
          <w:color w:val="000000"/>
          <w:sz w:val="24"/>
          <w:szCs w:val="24"/>
        </w:rPr>
        <w:t>) ОКАЗАНИЯ УСЛУГ</w:t>
      </w:r>
    </w:p>
    <w:p w14:paraId="4E90E56F" w14:textId="77B22D24" w:rsidR="00B7310B" w:rsidRPr="00B7310B" w:rsidRDefault="006200B7" w:rsidP="00B7310B">
      <w:pPr>
        <w:pBdr>
          <w:top w:val="nil"/>
          <w:left w:val="nil"/>
          <w:bottom w:val="nil"/>
          <w:right w:val="nil"/>
          <w:between w:val="nil"/>
        </w:pBdr>
        <w:spacing w:line="240" w:lineRule="auto"/>
        <w:ind w:hanging="2"/>
        <w:jc w:val="both"/>
        <w:rPr>
          <w:sz w:val="24"/>
          <w:szCs w:val="24"/>
        </w:rPr>
      </w:pPr>
      <w:r w:rsidRPr="001B18BA">
        <w:rPr>
          <w:color w:val="000000"/>
          <w:sz w:val="24"/>
          <w:szCs w:val="24"/>
        </w:rPr>
        <w:t xml:space="preserve">2.1. Срок оказания услуг: согласовываются сторонами в заявках в </w:t>
      </w:r>
      <w:r w:rsidR="005165AD">
        <w:rPr>
          <w:sz w:val="24"/>
          <w:szCs w:val="24"/>
        </w:rPr>
        <w:t xml:space="preserve">период </w:t>
      </w:r>
      <w:r w:rsidR="002A340E" w:rsidRPr="002A340E">
        <w:rPr>
          <w:sz w:val="24"/>
          <w:szCs w:val="24"/>
        </w:rPr>
        <w:t>с момента (даты) заключения договора Сторонами</w:t>
      </w:r>
      <w:r w:rsidRPr="005165AD">
        <w:rPr>
          <w:sz w:val="24"/>
          <w:szCs w:val="24"/>
        </w:rPr>
        <w:t xml:space="preserve">   по </w:t>
      </w:r>
      <w:r w:rsidR="005F1208">
        <w:rPr>
          <w:sz w:val="24"/>
          <w:szCs w:val="24"/>
        </w:rPr>
        <w:t>15</w:t>
      </w:r>
      <w:r w:rsidRPr="005165AD">
        <w:rPr>
          <w:sz w:val="24"/>
          <w:szCs w:val="24"/>
        </w:rPr>
        <w:t>.12.202</w:t>
      </w:r>
      <w:r w:rsidR="00280344">
        <w:rPr>
          <w:sz w:val="24"/>
          <w:szCs w:val="24"/>
        </w:rPr>
        <w:t>6</w:t>
      </w:r>
      <w:r w:rsidRPr="005165AD">
        <w:rPr>
          <w:sz w:val="24"/>
          <w:szCs w:val="24"/>
        </w:rPr>
        <w:t xml:space="preserve"> г. </w:t>
      </w:r>
    </w:p>
    <w:p w14:paraId="27BEAD3D" w14:textId="77777777" w:rsidR="00D7315C" w:rsidRPr="001B18BA" w:rsidRDefault="00D7315C">
      <w:pPr>
        <w:pBdr>
          <w:top w:val="nil"/>
          <w:left w:val="nil"/>
          <w:bottom w:val="nil"/>
          <w:right w:val="nil"/>
          <w:between w:val="nil"/>
        </w:pBdr>
        <w:spacing w:line="240" w:lineRule="auto"/>
        <w:ind w:hanging="2"/>
        <w:jc w:val="center"/>
        <w:rPr>
          <w:color w:val="000000"/>
          <w:sz w:val="22"/>
          <w:szCs w:val="22"/>
        </w:rPr>
      </w:pPr>
    </w:p>
    <w:p w14:paraId="5908D5CD" w14:textId="77777777" w:rsidR="00D7315C" w:rsidRPr="001B18BA" w:rsidRDefault="006200B7">
      <w:pPr>
        <w:pBdr>
          <w:top w:val="nil"/>
          <w:left w:val="nil"/>
          <w:bottom w:val="nil"/>
          <w:right w:val="nil"/>
          <w:between w:val="nil"/>
        </w:pBdr>
        <w:spacing w:line="240" w:lineRule="auto"/>
        <w:ind w:hanging="2"/>
        <w:jc w:val="center"/>
        <w:rPr>
          <w:color w:val="000000"/>
          <w:sz w:val="24"/>
          <w:szCs w:val="24"/>
        </w:rPr>
      </w:pPr>
      <w:r w:rsidRPr="001B18BA">
        <w:rPr>
          <w:b/>
          <w:color w:val="000000"/>
          <w:sz w:val="24"/>
          <w:szCs w:val="24"/>
        </w:rPr>
        <w:t xml:space="preserve">3. </w:t>
      </w:r>
      <w:r w:rsidR="000510D0" w:rsidRPr="000510D0">
        <w:rPr>
          <w:b/>
          <w:color w:val="000000"/>
          <w:sz w:val="24"/>
          <w:szCs w:val="24"/>
        </w:rPr>
        <w:t>ОБЯЗАННОСТИ И ПРАВА СТОРОН</w:t>
      </w:r>
    </w:p>
    <w:p w14:paraId="42FEEEBE"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b/>
          <w:color w:val="000000"/>
          <w:sz w:val="24"/>
          <w:szCs w:val="24"/>
        </w:rPr>
        <w:t>3.1 Обязанности Исполнителя:</w:t>
      </w:r>
    </w:p>
    <w:p w14:paraId="4919BD9F"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3.1.1. Принять Заявку от заказчика, организовать и обеспечить выполнение образовательных услуг, предусмотренных разделом 1 договора, в полном объёме, в соответствии с учебным планом, расписанием занятий.</w:t>
      </w:r>
    </w:p>
    <w:p w14:paraId="7B8C6B5A"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Исполнитель оказывает услуги, указанные в п.1.1. Договора, в соо</w:t>
      </w:r>
      <w:r w:rsidR="00B7310B">
        <w:rPr>
          <w:color w:val="000000"/>
          <w:sz w:val="24"/>
          <w:szCs w:val="24"/>
        </w:rPr>
        <w:t xml:space="preserve">тветствии </w:t>
      </w:r>
      <w:r w:rsidRPr="001B18BA">
        <w:rPr>
          <w:color w:val="000000"/>
          <w:sz w:val="24"/>
          <w:szCs w:val="24"/>
        </w:rPr>
        <w:t xml:space="preserve">с условиями Договора, в том числе приложений, не допуская оказания объемов услуг сверх объемов, предусмотренных Договором. </w:t>
      </w:r>
    </w:p>
    <w:p w14:paraId="54FF5FCB"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3.1.2.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w:t>
      </w:r>
      <w:r w:rsidR="005F1208">
        <w:rPr>
          <w:color w:val="000000"/>
          <w:sz w:val="24"/>
          <w:szCs w:val="24"/>
        </w:rPr>
        <w:t xml:space="preserve"> </w:t>
      </w:r>
      <w:r w:rsidRPr="001B18BA">
        <w:rPr>
          <w:color w:val="000000"/>
          <w:sz w:val="24"/>
          <w:szCs w:val="24"/>
        </w:rPr>
        <w:t xml:space="preserve">в соответствии с </w:t>
      </w:r>
      <w:r w:rsidR="00AE1767">
        <w:rPr>
          <w:color w:val="000000"/>
          <w:sz w:val="24"/>
          <w:szCs w:val="24"/>
        </w:rPr>
        <w:t xml:space="preserve">Расчетом </w:t>
      </w:r>
      <w:r w:rsidR="00AE1767" w:rsidRPr="00AE1767">
        <w:rPr>
          <w:color w:val="000000"/>
          <w:sz w:val="24"/>
          <w:szCs w:val="24"/>
        </w:rPr>
        <w:t>цены оказываемых услуг по обучению сотрудников Заказчика</w:t>
      </w:r>
      <w:r w:rsidRPr="001B18BA">
        <w:rPr>
          <w:color w:val="000000"/>
          <w:sz w:val="24"/>
          <w:szCs w:val="24"/>
        </w:rPr>
        <w:t xml:space="preserve"> (приложение № 1). </w:t>
      </w:r>
    </w:p>
    <w:p w14:paraId="640AD193"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3.1.3. Исполнитель обеспечивает Заказчику возможность контроля за ходом оказания услуг. </w:t>
      </w:r>
    </w:p>
    <w:p w14:paraId="0E16E4A6"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3.1.4. Исполнитель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обязан предоставлять Заказчику по факту оказания услуг результаты оказания услуг, предусмотренных Договором. </w:t>
      </w:r>
    </w:p>
    <w:p w14:paraId="1F4E6B87"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3.1.5.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14:paraId="1E7FEEDD" w14:textId="77777777" w:rsidR="000510D0" w:rsidRPr="000510D0" w:rsidRDefault="006200B7" w:rsidP="000510D0">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3.1.6. По завершении оказания услуг предоставить Заказчику </w:t>
      </w:r>
      <w:r w:rsidR="000510D0" w:rsidRPr="000510D0">
        <w:rPr>
          <w:color w:val="000000"/>
          <w:sz w:val="24"/>
          <w:szCs w:val="24"/>
        </w:rPr>
        <w:t xml:space="preserve">акт оказанных услуг в порядке и в сроки, указанные в р.6 </w:t>
      </w:r>
      <w:r w:rsidR="00545119" w:rsidRPr="00545119">
        <w:rPr>
          <w:color w:val="000000"/>
          <w:sz w:val="24"/>
          <w:szCs w:val="24"/>
        </w:rPr>
        <w:t>договор</w:t>
      </w:r>
      <w:r w:rsidR="000510D0" w:rsidRPr="000510D0">
        <w:rPr>
          <w:color w:val="000000"/>
          <w:sz w:val="24"/>
          <w:szCs w:val="24"/>
        </w:rPr>
        <w:t xml:space="preserve">а.     </w:t>
      </w:r>
    </w:p>
    <w:p w14:paraId="2CFB5F71" w14:textId="77777777" w:rsidR="00D7315C" w:rsidRPr="001B18BA" w:rsidRDefault="000510D0" w:rsidP="000510D0">
      <w:pPr>
        <w:pBdr>
          <w:top w:val="nil"/>
          <w:left w:val="nil"/>
          <w:bottom w:val="nil"/>
          <w:right w:val="nil"/>
          <w:between w:val="nil"/>
        </w:pBdr>
        <w:spacing w:line="240" w:lineRule="auto"/>
        <w:ind w:hanging="2"/>
        <w:jc w:val="both"/>
        <w:rPr>
          <w:color w:val="000000"/>
          <w:sz w:val="24"/>
          <w:szCs w:val="24"/>
        </w:rPr>
      </w:pPr>
      <w:r w:rsidRPr="000510D0">
        <w:rPr>
          <w:color w:val="000000"/>
          <w:sz w:val="24"/>
          <w:szCs w:val="24"/>
        </w:rPr>
        <w:t xml:space="preserve">Факт оказания услуг по настоящему </w:t>
      </w:r>
      <w:r w:rsidR="00545119" w:rsidRPr="00545119">
        <w:rPr>
          <w:color w:val="000000"/>
          <w:sz w:val="24"/>
          <w:szCs w:val="24"/>
        </w:rPr>
        <w:t>договор</w:t>
      </w:r>
      <w:r w:rsidRPr="000510D0">
        <w:rPr>
          <w:color w:val="000000"/>
          <w:sz w:val="24"/>
          <w:szCs w:val="24"/>
        </w:rPr>
        <w:t xml:space="preserve">у оформляется Актом оказанных услуг, который подписывается полномочными представителями Сторон.     </w:t>
      </w:r>
    </w:p>
    <w:p w14:paraId="42892CA5" w14:textId="77777777" w:rsidR="00D7315C"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3.1.</w:t>
      </w:r>
      <w:proofErr w:type="gramStart"/>
      <w:r w:rsidRPr="001B18BA">
        <w:rPr>
          <w:color w:val="000000"/>
          <w:sz w:val="24"/>
          <w:szCs w:val="24"/>
        </w:rPr>
        <w:t>7</w:t>
      </w:r>
      <w:r w:rsidRPr="00293C24">
        <w:rPr>
          <w:color w:val="000000"/>
          <w:sz w:val="24"/>
          <w:szCs w:val="24"/>
          <w:highlight w:val="yellow"/>
        </w:rPr>
        <w:t>.Иметь</w:t>
      </w:r>
      <w:proofErr w:type="gramEnd"/>
      <w:r w:rsidRPr="00293C24">
        <w:rPr>
          <w:color w:val="000000"/>
          <w:sz w:val="24"/>
          <w:szCs w:val="24"/>
          <w:highlight w:val="yellow"/>
        </w:rPr>
        <w:t xml:space="preserve"> действующую лицензию на осуществление образовательной деятельности.</w:t>
      </w:r>
    </w:p>
    <w:p w14:paraId="2382916E" w14:textId="77777777" w:rsidR="000510D0" w:rsidRPr="000510D0" w:rsidRDefault="000510D0" w:rsidP="000510D0">
      <w:pPr>
        <w:pBdr>
          <w:top w:val="nil"/>
          <w:left w:val="nil"/>
          <w:bottom w:val="nil"/>
          <w:right w:val="nil"/>
          <w:between w:val="nil"/>
        </w:pBdr>
        <w:spacing w:line="240" w:lineRule="auto"/>
        <w:ind w:hanging="2"/>
        <w:jc w:val="both"/>
        <w:rPr>
          <w:color w:val="000000"/>
          <w:sz w:val="24"/>
          <w:szCs w:val="24"/>
        </w:rPr>
      </w:pPr>
      <w:r w:rsidRPr="000510D0">
        <w:rPr>
          <w:color w:val="000000"/>
          <w:sz w:val="24"/>
          <w:szCs w:val="24"/>
        </w:rPr>
        <w:t xml:space="preserve">3.1.8. Исполнитель обязан информировать Заказчика об изменении своего адреса и реквизитов.   </w:t>
      </w:r>
    </w:p>
    <w:p w14:paraId="6311FA7B" w14:textId="77777777" w:rsidR="000510D0" w:rsidRPr="000510D0" w:rsidRDefault="000510D0" w:rsidP="000510D0">
      <w:pPr>
        <w:pBdr>
          <w:top w:val="nil"/>
          <w:left w:val="nil"/>
          <w:bottom w:val="nil"/>
          <w:right w:val="nil"/>
          <w:between w:val="nil"/>
        </w:pBdr>
        <w:spacing w:line="240" w:lineRule="auto"/>
        <w:ind w:hanging="2"/>
        <w:jc w:val="both"/>
        <w:rPr>
          <w:iCs/>
          <w:color w:val="000000"/>
          <w:sz w:val="24"/>
          <w:szCs w:val="24"/>
        </w:rPr>
      </w:pPr>
      <w:r w:rsidRPr="000510D0">
        <w:rPr>
          <w:color w:val="000000"/>
          <w:sz w:val="24"/>
          <w:szCs w:val="24"/>
        </w:rPr>
        <w:t>3.1.9</w:t>
      </w:r>
      <w:r w:rsidRPr="000510D0">
        <w:rPr>
          <w:iCs/>
          <w:color w:val="000000"/>
          <w:sz w:val="24"/>
          <w:szCs w:val="24"/>
        </w:rPr>
        <w:t xml:space="preserve">. Исполнитель обязан устранять все недостатки при оказании услуг, указанные ему Заказчиком. </w:t>
      </w:r>
    </w:p>
    <w:p w14:paraId="43C33280" w14:textId="77777777" w:rsidR="000510D0" w:rsidRDefault="000510D0" w:rsidP="000510D0">
      <w:pPr>
        <w:pBdr>
          <w:top w:val="nil"/>
          <w:left w:val="nil"/>
          <w:bottom w:val="nil"/>
          <w:right w:val="nil"/>
          <w:between w:val="nil"/>
        </w:pBdr>
        <w:spacing w:line="240" w:lineRule="auto"/>
        <w:ind w:hanging="2"/>
        <w:jc w:val="both"/>
        <w:rPr>
          <w:iCs/>
          <w:color w:val="000000"/>
          <w:sz w:val="24"/>
          <w:szCs w:val="24"/>
        </w:rPr>
      </w:pPr>
      <w:r w:rsidRPr="000510D0">
        <w:rPr>
          <w:iCs/>
          <w:color w:val="000000"/>
          <w:sz w:val="24"/>
          <w:szCs w:val="24"/>
        </w:rPr>
        <w:t xml:space="preserve">3.1.10. В случае принятия решения об одностороннем отказе от исполнения </w:t>
      </w:r>
      <w:r w:rsidR="00545119" w:rsidRPr="00545119">
        <w:rPr>
          <w:iCs/>
          <w:color w:val="000000"/>
          <w:sz w:val="24"/>
          <w:szCs w:val="24"/>
        </w:rPr>
        <w:t>договор</w:t>
      </w:r>
      <w:r w:rsidRPr="000510D0">
        <w:rPr>
          <w:iCs/>
          <w:color w:val="000000"/>
          <w:sz w:val="24"/>
          <w:szCs w:val="24"/>
        </w:rPr>
        <w:t xml:space="preserve">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w:t>
      </w:r>
      <w:r w:rsidR="00545119" w:rsidRPr="00545119">
        <w:rPr>
          <w:iCs/>
          <w:color w:val="000000"/>
          <w:sz w:val="24"/>
          <w:szCs w:val="24"/>
        </w:rPr>
        <w:lastRenderedPageBreak/>
        <w:t>договор</w:t>
      </w:r>
      <w:r w:rsidRPr="000510D0">
        <w:rPr>
          <w:iCs/>
          <w:color w:val="000000"/>
          <w:sz w:val="24"/>
          <w:szCs w:val="24"/>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32752EF8" w14:textId="77777777" w:rsidR="000510D0" w:rsidRPr="0087619B" w:rsidRDefault="0087619B" w:rsidP="0087619B">
      <w:pPr>
        <w:pBdr>
          <w:top w:val="nil"/>
          <w:left w:val="nil"/>
          <w:bottom w:val="nil"/>
          <w:right w:val="nil"/>
          <w:between w:val="nil"/>
        </w:pBdr>
        <w:spacing w:line="240" w:lineRule="auto"/>
        <w:ind w:hanging="2"/>
        <w:jc w:val="both"/>
        <w:rPr>
          <w:iCs/>
          <w:color w:val="000000"/>
          <w:sz w:val="24"/>
          <w:szCs w:val="24"/>
        </w:rPr>
      </w:pPr>
      <w:r w:rsidRPr="0087619B">
        <w:rPr>
          <w:iCs/>
          <w:color w:val="000000"/>
          <w:sz w:val="24"/>
          <w:szCs w:val="24"/>
        </w:rPr>
        <w:t>3.1.11. Исполнитель обязан соответствовать требованиям, установленным ч.1, п. 1.1 ст. 31 ФЗ-44.</w:t>
      </w:r>
    </w:p>
    <w:p w14:paraId="5497AB19"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b/>
          <w:color w:val="000000"/>
          <w:sz w:val="24"/>
          <w:szCs w:val="24"/>
        </w:rPr>
        <w:t>3.2. Права Исполнителя:</w:t>
      </w:r>
    </w:p>
    <w:p w14:paraId="598BB11A" w14:textId="77777777" w:rsidR="000510D0"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3.2.1. </w:t>
      </w:r>
      <w:r w:rsidR="000510D0" w:rsidRPr="000510D0">
        <w:rPr>
          <w:color w:val="000000"/>
          <w:sz w:val="24"/>
          <w:szCs w:val="24"/>
        </w:rPr>
        <w:t xml:space="preserve">Требовать от Заказчика произвести приемку оказанных услуг в порядке и в сроки, предусмотренные </w:t>
      </w:r>
      <w:r w:rsidR="000510D0">
        <w:rPr>
          <w:color w:val="000000"/>
          <w:sz w:val="24"/>
          <w:szCs w:val="24"/>
        </w:rPr>
        <w:t>Договор</w:t>
      </w:r>
      <w:r w:rsidR="000510D0" w:rsidRPr="000510D0">
        <w:rPr>
          <w:color w:val="000000"/>
          <w:sz w:val="24"/>
          <w:szCs w:val="24"/>
        </w:rPr>
        <w:t>ом.</w:t>
      </w:r>
    </w:p>
    <w:p w14:paraId="5F16162C" w14:textId="77777777" w:rsidR="00D7315C" w:rsidRDefault="000510D0" w:rsidP="000510D0">
      <w:pPr>
        <w:pBdr>
          <w:top w:val="nil"/>
          <w:left w:val="nil"/>
          <w:bottom w:val="nil"/>
          <w:right w:val="nil"/>
          <w:between w:val="nil"/>
        </w:pBdr>
        <w:spacing w:line="240" w:lineRule="auto"/>
        <w:ind w:hanging="2"/>
        <w:jc w:val="both"/>
        <w:rPr>
          <w:color w:val="000000"/>
          <w:sz w:val="24"/>
          <w:szCs w:val="24"/>
        </w:rPr>
      </w:pPr>
      <w:r>
        <w:rPr>
          <w:color w:val="000000"/>
          <w:sz w:val="24"/>
          <w:szCs w:val="24"/>
        </w:rPr>
        <w:t>3.2.</w:t>
      </w:r>
      <w:proofErr w:type="gramStart"/>
      <w:r>
        <w:rPr>
          <w:color w:val="000000"/>
          <w:sz w:val="24"/>
          <w:szCs w:val="24"/>
        </w:rPr>
        <w:t>2.Т</w:t>
      </w:r>
      <w:r w:rsidR="006200B7" w:rsidRPr="001B18BA">
        <w:rPr>
          <w:color w:val="000000"/>
          <w:sz w:val="24"/>
          <w:szCs w:val="24"/>
        </w:rPr>
        <w:t>ребовать</w:t>
      </w:r>
      <w:proofErr w:type="gramEnd"/>
      <w:r w:rsidR="006200B7" w:rsidRPr="001B18BA">
        <w:rPr>
          <w:color w:val="000000"/>
          <w:sz w:val="24"/>
          <w:szCs w:val="24"/>
        </w:rPr>
        <w:t xml:space="preserve"> от Заказчика оплаты по настоящему Договору в случае полного исполнения Исполнителем обязательств по настоящему Договору.</w:t>
      </w:r>
    </w:p>
    <w:p w14:paraId="6D5D8D1E" w14:textId="77777777" w:rsidR="000A5592" w:rsidRPr="000A5592" w:rsidRDefault="000A5592" w:rsidP="000A5592">
      <w:pPr>
        <w:pBdr>
          <w:top w:val="nil"/>
          <w:left w:val="nil"/>
          <w:bottom w:val="nil"/>
          <w:right w:val="nil"/>
          <w:between w:val="nil"/>
        </w:pBdr>
        <w:spacing w:line="240" w:lineRule="auto"/>
        <w:ind w:hanging="2"/>
        <w:jc w:val="both"/>
        <w:rPr>
          <w:color w:val="000000"/>
          <w:sz w:val="24"/>
          <w:szCs w:val="24"/>
        </w:rPr>
      </w:pPr>
      <w:r>
        <w:rPr>
          <w:color w:val="000000"/>
          <w:sz w:val="24"/>
          <w:szCs w:val="24"/>
        </w:rPr>
        <w:t>3.2</w:t>
      </w:r>
      <w:r w:rsidRPr="000A5592">
        <w:rPr>
          <w:color w:val="000000"/>
          <w:sz w:val="24"/>
          <w:szCs w:val="24"/>
        </w:rPr>
        <w:t xml:space="preserve">.3. Требовать от Заказчика подписания документов об исполнении им обязательств по </w:t>
      </w:r>
      <w:r w:rsidR="00545119" w:rsidRPr="00545119">
        <w:rPr>
          <w:color w:val="000000"/>
          <w:sz w:val="24"/>
          <w:szCs w:val="24"/>
        </w:rPr>
        <w:t>договор</w:t>
      </w:r>
      <w:r w:rsidRPr="000A5592">
        <w:rPr>
          <w:color w:val="000000"/>
          <w:sz w:val="24"/>
          <w:szCs w:val="24"/>
        </w:rPr>
        <w:t>у либо письменного объяснения отказа.</w:t>
      </w:r>
    </w:p>
    <w:p w14:paraId="38FBB0C2" w14:textId="77777777" w:rsidR="000A5592" w:rsidRPr="000A5592" w:rsidRDefault="000A5592" w:rsidP="000A5592">
      <w:pPr>
        <w:pBdr>
          <w:top w:val="nil"/>
          <w:left w:val="nil"/>
          <w:bottom w:val="nil"/>
          <w:right w:val="nil"/>
          <w:between w:val="nil"/>
        </w:pBdr>
        <w:spacing w:line="240" w:lineRule="auto"/>
        <w:ind w:hanging="2"/>
        <w:jc w:val="both"/>
        <w:rPr>
          <w:color w:val="000000"/>
          <w:sz w:val="24"/>
          <w:szCs w:val="24"/>
        </w:rPr>
      </w:pPr>
      <w:r>
        <w:rPr>
          <w:color w:val="000000"/>
          <w:sz w:val="24"/>
          <w:szCs w:val="24"/>
        </w:rPr>
        <w:t>3.2</w:t>
      </w:r>
      <w:r w:rsidRPr="000A5592">
        <w:rPr>
          <w:color w:val="000000"/>
          <w:sz w:val="24"/>
          <w:szCs w:val="24"/>
        </w:rPr>
        <w:t xml:space="preserve">.4. Принять решение об одностороннем отказе от исполнения </w:t>
      </w:r>
      <w:r w:rsidR="00545119" w:rsidRPr="00545119">
        <w:rPr>
          <w:color w:val="000000"/>
          <w:sz w:val="24"/>
          <w:szCs w:val="24"/>
        </w:rPr>
        <w:t>договор</w:t>
      </w:r>
      <w:r w:rsidRPr="000A5592">
        <w:rPr>
          <w:color w:val="000000"/>
          <w:sz w:val="24"/>
          <w:szCs w:val="24"/>
        </w:rPr>
        <w:t>а в соответствии с гражданским законодательством.</w:t>
      </w:r>
    </w:p>
    <w:p w14:paraId="2AB8DBDE" w14:textId="77777777" w:rsidR="000A5592" w:rsidRPr="001B18BA" w:rsidRDefault="000A5592" w:rsidP="000A5592">
      <w:pPr>
        <w:pBdr>
          <w:top w:val="nil"/>
          <w:left w:val="nil"/>
          <w:bottom w:val="nil"/>
          <w:right w:val="nil"/>
          <w:between w:val="nil"/>
        </w:pBdr>
        <w:spacing w:line="240" w:lineRule="auto"/>
        <w:ind w:hanging="2"/>
        <w:jc w:val="both"/>
        <w:rPr>
          <w:color w:val="000000"/>
          <w:sz w:val="24"/>
          <w:szCs w:val="24"/>
          <w:lang w:bidi="ru-RU"/>
        </w:rPr>
      </w:pPr>
      <w:r>
        <w:rPr>
          <w:color w:val="000000"/>
          <w:sz w:val="24"/>
          <w:szCs w:val="24"/>
        </w:rPr>
        <w:t>3.2</w:t>
      </w:r>
      <w:r w:rsidRPr="000A5592">
        <w:rPr>
          <w:color w:val="000000"/>
          <w:sz w:val="24"/>
          <w:szCs w:val="24"/>
        </w:rPr>
        <w:t xml:space="preserve">.5. </w:t>
      </w:r>
      <w:r w:rsidRPr="000A5592">
        <w:rPr>
          <w:color w:val="000000"/>
          <w:sz w:val="24"/>
          <w:szCs w:val="24"/>
          <w:lang w:bidi="ru-RU"/>
        </w:rPr>
        <w:t xml:space="preserve">Требовать возмещения убытков, уплаты неустоек (штрафов, пеней) в соответствии с разделом </w:t>
      </w:r>
      <w:r w:rsidRPr="000A5592">
        <w:rPr>
          <w:color w:val="000000"/>
          <w:sz w:val="24"/>
          <w:szCs w:val="24"/>
        </w:rPr>
        <w:t>5</w:t>
      </w:r>
      <w:r w:rsidR="00545119" w:rsidRPr="00545119">
        <w:rPr>
          <w:color w:val="000000"/>
          <w:sz w:val="24"/>
          <w:szCs w:val="24"/>
          <w:lang w:bidi="ru-RU"/>
        </w:rPr>
        <w:t>договор</w:t>
      </w:r>
      <w:r w:rsidRPr="000A5592">
        <w:rPr>
          <w:color w:val="000000"/>
          <w:sz w:val="24"/>
          <w:szCs w:val="24"/>
          <w:lang w:bidi="ru-RU"/>
        </w:rPr>
        <w:t>а.</w:t>
      </w:r>
    </w:p>
    <w:p w14:paraId="10D7A1E0"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b/>
          <w:color w:val="000000"/>
          <w:sz w:val="24"/>
          <w:szCs w:val="24"/>
        </w:rPr>
        <w:t>3.3.  Обязанности Заказчика.</w:t>
      </w:r>
    </w:p>
    <w:p w14:paraId="3B69DA21"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3.3.1. </w:t>
      </w:r>
      <w:r w:rsidR="000A5592" w:rsidRPr="000A5592">
        <w:rPr>
          <w:color w:val="000000"/>
          <w:sz w:val="24"/>
          <w:szCs w:val="24"/>
        </w:rPr>
        <w:t xml:space="preserve">Направлять Исполнителю Заявку в письменной форме, либо по тел. Исполнителя </w:t>
      </w:r>
      <w:r w:rsidR="000A5592" w:rsidRPr="000A5592">
        <w:rPr>
          <w:color w:val="000000"/>
          <w:sz w:val="24"/>
          <w:szCs w:val="24"/>
          <w:u w:val="single"/>
        </w:rPr>
        <w:t>________________</w:t>
      </w:r>
      <w:r w:rsidR="000A5592" w:rsidRPr="000A5592">
        <w:rPr>
          <w:color w:val="000000"/>
          <w:sz w:val="24"/>
          <w:szCs w:val="24"/>
        </w:rPr>
        <w:t>, либо эл. почте Исполнителя_</w:t>
      </w:r>
      <w:r w:rsidR="000A5592" w:rsidRPr="000A5592">
        <w:rPr>
          <w:color w:val="000000"/>
          <w:sz w:val="24"/>
          <w:szCs w:val="24"/>
          <w:u w:val="single"/>
        </w:rPr>
        <w:t>_____________________</w:t>
      </w:r>
      <w:r w:rsidR="000A5592" w:rsidRPr="000A5592">
        <w:rPr>
          <w:color w:val="000000"/>
          <w:sz w:val="24"/>
          <w:szCs w:val="24"/>
        </w:rPr>
        <w:t>_</w:t>
      </w:r>
      <w:r w:rsidRPr="001B18BA">
        <w:rPr>
          <w:color w:val="000000"/>
          <w:sz w:val="24"/>
          <w:szCs w:val="24"/>
        </w:rPr>
        <w:t>.</w:t>
      </w:r>
    </w:p>
    <w:p w14:paraId="66E1EFF7"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3.3.2. Оплачивать оказанные услуги в соответствии с порядком расчётов, установленных в р.8 Договора.</w:t>
      </w:r>
    </w:p>
    <w:p w14:paraId="04BFB79E"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3.3.3. Обеспечить явку на обучение сотрудников, согласно учебному расписанию.</w:t>
      </w:r>
    </w:p>
    <w:p w14:paraId="49F3D68E" w14:textId="77777777" w:rsidR="000A5592" w:rsidRPr="004F5B04" w:rsidRDefault="006200B7" w:rsidP="004F5B04">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3.3.4. </w:t>
      </w:r>
      <w:r w:rsidR="004F5B04" w:rsidRPr="004F5B04">
        <w:rPr>
          <w:color w:val="000000"/>
          <w:sz w:val="24"/>
          <w:szCs w:val="24"/>
        </w:rPr>
        <w:t>Подписать акт оказанных услуг и передать его исполнителю в порядке и в сроки, указанные в р.6 договора, с момента его получения, либо направить мотивированный отказ от его подписания с указанием причин.</w:t>
      </w:r>
    </w:p>
    <w:p w14:paraId="2A7ADB3B"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b/>
          <w:color w:val="000000"/>
          <w:sz w:val="24"/>
          <w:szCs w:val="24"/>
        </w:rPr>
        <w:t>3.4. Права Заказчика:</w:t>
      </w:r>
    </w:p>
    <w:p w14:paraId="46393183"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3.4.1. Требовать от Исполнителя информацию по вопросам организации и обеспечения надлежащего исполнения образовательных услуг, предусмотренных р. 1 договора.</w:t>
      </w:r>
    </w:p>
    <w:p w14:paraId="1B2D4895" w14:textId="77777777" w:rsidR="00D7315C"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3</w:t>
      </w:r>
      <w:r w:rsidRPr="001B18BA">
        <w:rPr>
          <w:rFonts w:eastAsia="Peterburg"/>
          <w:color w:val="000000"/>
          <w:sz w:val="24"/>
          <w:szCs w:val="24"/>
        </w:rPr>
        <w:t>.</w:t>
      </w:r>
      <w:r w:rsidRPr="001B18BA">
        <w:rPr>
          <w:color w:val="000000"/>
          <w:sz w:val="24"/>
          <w:szCs w:val="24"/>
        </w:rPr>
        <w:t>4</w:t>
      </w:r>
      <w:r w:rsidRPr="001B18BA">
        <w:rPr>
          <w:rFonts w:eastAsia="Peterburg"/>
          <w:color w:val="000000"/>
          <w:sz w:val="24"/>
          <w:szCs w:val="24"/>
        </w:rPr>
        <w:t>.</w:t>
      </w:r>
      <w:r w:rsidRPr="001B18BA">
        <w:rPr>
          <w:rFonts w:eastAsia="Calibri"/>
          <w:color w:val="000000"/>
          <w:sz w:val="24"/>
          <w:szCs w:val="24"/>
        </w:rPr>
        <w:t>2</w:t>
      </w:r>
      <w:r w:rsidRPr="001B18BA">
        <w:rPr>
          <w:rFonts w:eastAsia="Peterburg"/>
          <w:color w:val="000000"/>
          <w:sz w:val="24"/>
          <w:szCs w:val="24"/>
        </w:rPr>
        <w:t xml:space="preserve">. </w:t>
      </w:r>
      <w:r w:rsidRPr="001B18BA">
        <w:rPr>
          <w:color w:val="000000"/>
          <w:sz w:val="24"/>
          <w:szCs w:val="24"/>
        </w:rPr>
        <w:t>З</w:t>
      </w:r>
      <w:r w:rsidRPr="001B18BA">
        <w:rPr>
          <w:rFonts w:eastAsia="Peterburg"/>
          <w:color w:val="000000"/>
          <w:sz w:val="24"/>
          <w:szCs w:val="24"/>
        </w:rPr>
        <w:t xml:space="preserve">аказчик </w:t>
      </w:r>
      <w:r w:rsidRPr="001B18BA">
        <w:rPr>
          <w:rFonts w:eastAsia="Calibri"/>
          <w:color w:val="000000"/>
          <w:sz w:val="24"/>
          <w:szCs w:val="24"/>
        </w:rPr>
        <w:t>вправе</w:t>
      </w:r>
      <w:r w:rsidRPr="001B18BA">
        <w:rPr>
          <w:color w:val="000000"/>
          <w:sz w:val="24"/>
          <w:szCs w:val="24"/>
        </w:rPr>
        <w:t xml:space="preserve"> осуществлять контроль за ходом и качеством оказываемых услуг, сроками оказания услуг и соответствием программе обучения, установленной Договором. </w:t>
      </w:r>
    </w:p>
    <w:p w14:paraId="33463560" w14:textId="77777777" w:rsidR="000510D0" w:rsidRDefault="000510D0">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3.4.</w:t>
      </w:r>
      <w:proofErr w:type="gramStart"/>
      <w:r>
        <w:rPr>
          <w:color w:val="000000"/>
          <w:sz w:val="24"/>
          <w:szCs w:val="24"/>
        </w:rPr>
        <w:t>3.</w:t>
      </w:r>
      <w:r w:rsidRPr="000510D0">
        <w:rPr>
          <w:color w:val="000000"/>
          <w:sz w:val="24"/>
          <w:szCs w:val="24"/>
        </w:rPr>
        <w:t>Заказчик</w:t>
      </w:r>
      <w:proofErr w:type="gramEnd"/>
      <w:r w:rsidRPr="000510D0">
        <w:rPr>
          <w:color w:val="000000"/>
          <w:sz w:val="24"/>
          <w:szCs w:val="24"/>
        </w:rPr>
        <w:t xml:space="preserve"> вправе пройти переподготовку в случае не прохожден</w:t>
      </w:r>
      <w:r w:rsidR="005F1208">
        <w:rPr>
          <w:color w:val="000000"/>
          <w:sz w:val="24"/>
          <w:szCs w:val="24"/>
        </w:rPr>
        <w:t>ия сотрудниками проверки знаний.</w:t>
      </w:r>
    </w:p>
    <w:p w14:paraId="277A7506" w14:textId="77777777" w:rsidR="004F5B04" w:rsidRPr="004F5B04" w:rsidRDefault="004F5B04" w:rsidP="004F5B04">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3.4.4</w:t>
      </w:r>
      <w:r w:rsidRPr="004F5B04">
        <w:rPr>
          <w:color w:val="000000"/>
          <w:sz w:val="24"/>
          <w:szCs w:val="24"/>
        </w:rPr>
        <w:t>. Не позднее 3 (трех) дней до начала обучения в одностороннем порядке по письменному уведомлению изменить персональный состав слушателей.</w:t>
      </w:r>
    </w:p>
    <w:p w14:paraId="1FE83628" w14:textId="77777777" w:rsidR="00D7315C" w:rsidRPr="001B18BA" w:rsidRDefault="004F5B04">
      <w:pPr>
        <w:widowControl w:val="0"/>
        <w:pBdr>
          <w:top w:val="nil"/>
          <w:left w:val="nil"/>
          <w:bottom w:val="nil"/>
          <w:right w:val="nil"/>
          <w:between w:val="nil"/>
        </w:pBdr>
        <w:spacing w:line="240" w:lineRule="auto"/>
        <w:ind w:hanging="2"/>
        <w:jc w:val="both"/>
        <w:rPr>
          <w:rFonts w:eastAsia="Arial"/>
          <w:color w:val="000000"/>
          <w:sz w:val="24"/>
          <w:szCs w:val="24"/>
        </w:rPr>
      </w:pPr>
      <w:r>
        <w:rPr>
          <w:color w:val="000000"/>
          <w:sz w:val="24"/>
          <w:szCs w:val="24"/>
        </w:rPr>
        <w:t>3.4.5</w:t>
      </w:r>
      <w:r w:rsidR="006200B7" w:rsidRPr="001B18BA">
        <w:rPr>
          <w:color w:val="000000"/>
          <w:sz w:val="24"/>
          <w:szCs w:val="24"/>
        </w:rPr>
        <w:t>. Заказчик вправе требовать от Исполнителя надлежащего исполнения своих обязательств по настоящему Договору</w:t>
      </w:r>
      <w:r w:rsidR="006200B7" w:rsidRPr="001B18BA">
        <w:rPr>
          <w:rFonts w:eastAsia="Arial"/>
          <w:color w:val="000000"/>
          <w:sz w:val="24"/>
          <w:szCs w:val="24"/>
        </w:rPr>
        <w:t>.</w:t>
      </w:r>
    </w:p>
    <w:p w14:paraId="2A72613E" w14:textId="77777777" w:rsidR="00D7315C" w:rsidRDefault="004F5B04" w:rsidP="00AE1767">
      <w:pPr>
        <w:pBdr>
          <w:top w:val="nil"/>
          <w:left w:val="nil"/>
          <w:bottom w:val="nil"/>
          <w:right w:val="nil"/>
          <w:between w:val="nil"/>
        </w:pBdr>
        <w:spacing w:line="240" w:lineRule="auto"/>
        <w:ind w:leftChars="0" w:left="0" w:firstLineChars="0" w:firstLine="0"/>
        <w:jc w:val="both"/>
        <w:rPr>
          <w:color w:val="000000"/>
          <w:sz w:val="24"/>
          <w:szCs w:val="24"/>
        </w:rPr>
      </w:pPr>
      <w:r>
        <w:rPr>
          <w:color w:val="000000"/>
          <w:sz w:val="24"/>
          <w:szCs w:val="24"/>
        </w:rPr>
        <w:t>3.4.6</w:t>
      </w:r>
      <w:r w:rsidRPr="004F5B04">
        <w:rPr>
          <w:color w:val="000000"/>
          <w:sz w:val="24"/>
          <w:szCs w:val="24"/>
        </w:rPr>
        <w:t>. В соответствии с действующим гражданским законодательством принять решение об одностороннем отказе от исполнения договора.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10950A8" w14:textId="77777777" w:rsidR="00AE1767" w:rsidRDefault="00AE1767" w:rsidP="00AE1767">
      <w:pPr>
        <w:pBdr>
          <w:top w:val="nil"/>
          <w:left w:val="nil"/>
          <w:bottom w:val="nil"/>
          <w:right w:val="nil"/>
          <w:between w:val="nil"/>
        </w:pBdr>
        <w:spacing w:line="240" w:lineRule="auto"/>
        <w:ind w:leftChars="0" w:left="0" w:firstLineChars="0" w:firstLine="0"/>
        <w:jc w:val="both"/>
        <w:rPr>
          <w:color w:val="000000"/>
          <w:sz w:val="24"/>
          <w:szCs w:val="24"/>
        </w:rPr>
      </w:pPr>
    </w:p>
    <w:p w14:paraId="5D67FB4C" w14:textId="77777777" w:rsidR="00D7315C" w:rsidRPr="001B18BA" w:rsidRDefault="006200B7">
      <w:pPr>
        <w:pBdr>
          <w:top w:val="nil"/>
          <w:left w:val="nil"/>
          <w:bottom w:val="nil"/>
          <w:right w:val="nil"/>
          <w:between w:val="nil"/>
        </w:pBdr>
        <w:spacing w:line="240" w:lineRule="auto"/>
        <w:ind w:hanging="2"/>
        <w:jc w:val="center"/>
        <w:rPr>
          <w:color w:val="000000"/>
          <w:sz w:val="24"/>
          <w:szCs w:val="24"/>
        </w:rPr>
      </w:pPr>
      <w:r w:rsidRPr="001B18BA">
        <w:rPr>
          <w:b/>
          <w:color w:val="000000"/>
          <w:sz w:val="24"/>
          <w:szCs w:val="24"/>
        </w:rPr>
        <w:t>4. ПОРЯДОК ОКАЗАНИЯ УСЛУГ</w:t>
      </w:r>
    </w:p>
    <w:p w14:paraId="79206A46"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4.1. Исполнитель оказывает услуги своими силами и средствами.   Исполнитель вправе, письменно уведомив Заказчика, привлечь к выполнению своих обязательств по Договору третьих лиц (соисполнителей),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6B99F8A9"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Исполнитель обязан в течение 3 дней с момента заключения договора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 предоставить копии договоров с ними. </w:t>
      </w:r>
    </w:p>
    <w:p w14:paraId="0CE567B4"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lastRenderedPageBreak/>
        <w:t>4.2. Заказчик и Исполнитель назначают своих ответственных представителей. Ответственный представитель Заказчика осуществляет контроль и надзор за оказанием услуг.</w:t>
      </w:r>
    </w:p>
    <w:p w14:paraId="57C8250D"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 4.3. Сроки и объемы оказываемых услуг определяются </w:t>
      </w:r>
      <w:r w:rsidR="00291816" w:rsidRPr="00291816">
        <w:rPr>
          <w:color w:val="000000"/>
          <w:sz w:val="24"/>
          <w:szCs w:val="24"/>
        </w:rPr>
        <w:t xml:space="preserve">Расчетом цены оказываемых услуг по обучению сотрудников </w:t>
      </w:r>
      <w:proofErr w:type="gramStart"/>
      <w:r w:rsidR="00291816" w:rsidRPr="00291816">
        <w:rPr>
          <w:color w:val="000000"/>
          <w:sz w:val="24"/>
          <w:szCs w:val="24"/>
        </w:rPr>
        <w:t>Заказчика</w:t>
      </w:r>
      <w:r w:rsidRPr="001B18BA">
        <w:rPr>
          <w:color w:val="000000"/>
          <w:sz w:val="24"/>
          <w:szCs w:val="24"/>
        </w:rPr>
        <w:t>(</w:t>
      </w:r>
      <w:proofErr w:type="gramEnd"/>
      <w:r w:rsidRPr="001B18BA">
        <w:rPr>
          <w:color w:val="000000"/>
          <w:sz w:val="24"/>
          <w:szCs w:val="24"/>
        </w:rPr>
        <w:t>приложение №1).</w:t>
      </w:r>
    </w:p>
    <w:p w14:paraId="34425A8F" w14:textId="77777777" w:rsidR="00D7315C" w:rsidRPr="001B18BA" w:rsidRDefault="00D7315C">
      <w:pPr>
        <w:pBdr>
          <w:top w:val="nil"/>
          <w:left w:val="nil"/>
          <w:bottom w:val="nil"/>
          <w:right w:val="nil"/>
          <w:between w:val="nil"/>
        </w:pBdr>
        <w:spacing w:line="240" w:lineRule="auto"/>
        <w:ind w:hanging="2"/>
        <w:jc w:val="both"/>
        <w:rPr>
          <w:color w:val="000000"/>
          <w:sz w:val="24"/>
          <w:szCs w:val="24"/>
        </w:rPr>
      </w:pPr>
    </w:p>
    <w:p w14:paraId="7098FCEF" w14:textId="77777777" w:rsidR="00D7315C" w:rsidRPr="001B18BA" w:rsidRDefault="006200B7">
      <w:pPr>
        <w:pBdr>
          <w:top w:val="nil"/>
          <w:left w:val="nil"/>
          <w:bottom w:val="nil"/>
          <w:right w:val="nil"/>
          <w:between w:val="nil"/>
        </w:pBdr>
        <w:spacing w:line="240" w:lineRule="auto"/>
        <w:ind w:hanging="2"/>
        <w:jc w:val="center"/>
        <w:rPr>
          <w:color w:val="000000"/>
          <w:sz w:val="24"/>
          <w:szCs w:val="24"/>
        </w:rPr>
      </w:pPr>
      <w:r w:rsidRPr="001B18BA">
        <w:rPr>
          <w:b/>
          <w:color w:val="000000"/>
          <w:sz w:val="24"/>
          <w:szCs w:val="24"/>
        </w:rPr>
        <w:t>5. СРОК ДЕЙСТВИЯ ДОГОВОРА</w:t>
      </w:r>
    </w:p>
    <w:p w14:paraId="382C46A0" w14:textId="3500EC8F" w:rsidR="00D7315C" w:rsidRPr="001B18BA" w:rsidRDefault="006200B7" w:rsidP="004F5B04">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5.1. </w:t>
      </w:r>
      <w:r w:rsidR="004F5B04" w:rsidRPr="004F5B04">
        <w:rPr>
          <w:color w:val="000000"/>
          <w:sz w:val="24"/>
          <w:szCs w:val="24"/>
        </w:rPr>
        <w:t xml:space="preserve">Настоящий Договор вступает в силу </w:t>
      </w:r>
      <w:r w:rsidR="002A340E" w:rsidRPr="002A340E">
        <w:rPr>
          <w:color w:val="000000"/>
          <w:sz w:val="24"/>
          <w:szCs w:val="24"/>
        </w:rPr>
        <w:t>с момента (даты) заключения</w:t>
      </w:r>
      <w:r w:rsidR="004F5B04" w:rsidRPr="004F5B04">
        <w:rPr>
          <w:color w:val="000000"/>
          <w:sz w:val="24"/>
          <w:szCs w:val="24"/>
        </w:rPr>
        <w:t xml:space="preserve"> Сторонами и действует по 31 декабря 202</w:t>
      </w:r>
      <w:r w:rsidR="00280344">
        <w:rPr>
          <w:color w:val="000000"/>
          <w:sz w:val="24"/>
          <w:szCs w:val="24"/>
        </w:rPr>
        <w:t>6</w:t>
      </w:r>
      <w:r w:rsidR="004F5B04" w:rsidRPr="004F5B04">
        <w:rPr>
          <w:color w:val="000000"/>
          <w:sz w:val="24"/>
          <w:szCs w:val="24"/>
        </w:rPr>
        <w:t xml:space="preserve"> года, и подлежит внесению в Реестр договоров, заключённых заказчиками.</w:t>
      </w:r>
    </w:p>
    <w:p w14:paraId="159E2DE3" w14:textId="77777777" w:rsidR="00D7315C" w:rsidRPr="001B18BA" w:rsidRDefault="00D7315C">
      <w:pPr>
        <w:widowControl w:val="0"/>
        <w:pBdr>
          <w:top w:val="nil"/>
          <w:left w:val="nil"/>
          <w:bottom w:val="nil"/>
          <w:right w:val="nil"/>
          <w:between w:val="nil"/>
        </w:pBdr>
        <w:spacing w:line="240" w:lineRule="auto"/>
        <w:ind w:hanging="2"/>
        <w:jc w:val="both"/>
        <w:rPr>
          <w:rFonts w:eastAsia="Arial"/>
          <w:color w:val="000000"/>
          <w:sz w:val="24"/>
          <w:szCs w:val="24"/>
        </w:rPr>
      </w:pPr>
    </w:p>
    <w:p w14:paraId="7053150F" w14:textId="77777777" w:rsidR="00D7315C" w:rsidRPr="001B18BA" w:rsidRDefault="006200B7">
      <w:pPr>
        <w:pBdr>
          <w:top w:val="nil"/>
          <w:left w:val="nil"/>
          <w:bottom w:val="nil"/>
          <w:right w:val="nil"/>
          <w:between w:val="nil"/>
        </w:pBdr>
        <w:shd w:val="clear" w:color="auto" w:fill="FFFFFF"/>
        <w:spacing w:line="240" w:lineRule="auto"/>
        <w:ind w:hanging="2"/>
        <w:jc w:val="center"/>
        <w:rPr>
          <w:color w:val="000000"/>
          <w:sz w:val="24"/>
          <w:szCs w:val="24"/>
        </w:rPr>
      </w:pPr>
      <w:r w:rsidRPr="001B18BA">
        <w:rPr>
          <w:b/>
          <w:color w:val="000000"/>
          <w:sz w:val="24"/>
          <w:szCs w:val="24"/>
        </w:rPr>
        <w:t>6. ПОРЯДОК СДАЧИ И ПРИЕМКИ УСЛУГ</w:t>
      </w:r>
    </w:p>
    <w:p w14:paraId="3E5BD81C"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6.1. По завершении оказания услуг Исполнитель письменно извещает об этом Заказчика.</w:t>
      </w:r>
    </w:p>
    <w:p w14:paraId="647E8728"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6.2.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3 рабочих дней.</w:t>
      </w:r>
    </w:p>
    <w:p w14:paraId="6513F354" w14:textId="77777777" w:rsidR="00D7315C" w:rsidRPr="0048555F" w:rsidRDefault="006200B7" w:rsidP="0048555F">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6.3. </w:t>
      </w:r>
      <w:r w:rsidR="0048555F" w:rsidRPr="0048555F">
        <w:rPr>
          <w:bCs/>
          <w:color w:val="000000"/>
          <w:sz w:val="24"/>
          <w:szCs w:val="24"/>
        </w:rPr>
        <w:t xml:space="preserve">Для проверки предоставленных Исполнителем результатов оказанных услуг, предусмотренных </w:t>
      </w:r>
      <w:r w:rsidR="00545119" w:rsidRPr="00545119">
        <w:rPr>
          <w:bCs/>
          <w:color w:val="000000"/>
          <w:sz w:val="24"/>
          <w:szCs w:val="24"/>
        </w:rPr>
        <w:t>договор</w:t>
      </w:r>
      <w:r w:rsidR="0048555F" w:rsidRPr="0048555F">
        <w:rPr>
          <w:bCs/>
          <w:color w:val="000000"/>
          <w:sz w:val="24"/>
          <w:szCs w:val="24"/>
        </w:rPr>
        <w:t xml:space="preserve">ом, в части их соответствия условиям </w:t>
      </w:r>
      <w:r w:rsidR="00545119" w:rsidRPr="00545119">
        <w:rPr>
          <w:bCs/>
          <w:color w:val="000000"/>
          <w:sz w:val="24"/>
          <w:szCs w:val="24"/>
        </w:rPr>
        <w:t>договор</w:t>
      </w:r>
      <w:r w:rsidR="0048555F" w:rsidRPr="0048555F">
        <w:rPr>
          <w:bCs/>
          <w:color w:val="000000"/>
          <w:sz w:val="24"/>
          <w:szCs w:val="24"/>
        </w:rPr>
        <w:t xml:space="preserve">а, Заказчик проводит экспертизу. Экспертиза результатов оказанных услуг, предусмотренных </w:t>
      </w:r>
      <w:r w:rsidR="00545119" w:rsidRPr="00545119">
        <w:rPr>
          <w:bCs/>
          <w:color w:val="000000"/>
          <w:sz w:val="24"/>
          <w:szCs w:val="24"/>
        </w:rPr>
        <w:t>договор</w:t>
      </w:r>
      <w:r w:rsidR="0048555F" w:rsidRPr="0048555F">
        <w:rPr>
          <w:bCs/>
          <w:color w:val="000000"/>
          <w:sz w:val="24"/>
          <w:szCs w:val="24"/>
        </w:rPr>
        <w:t xml:space="preserve">ом, проводится Заказчиком своими </w:t>
      </w:r>
      <w:proofErr w:type="spellStart"/>
      <w:proofErr w:type="gramStart"/>
      <w:r w:rsidR="0048555F" w:rsidRPr="0048555F">
        <w:rPr>
          <w:bCs/>
          <w:color w:val="000000"/>
          <w:sz w:val="24"/>
          <w:szCs w:val="24"/>
        </w:rPr>
        <w:t>силами</w:t>
      </w:r>
      <w:r w:rsidR="004F5B04">
        <w:rPr>
          <w:bCs/>
          <w:color w:val="000000"/>
          <w:sz w:val="24"/>
          <w:szCs w:val="24"/>
        </w:rPr>
        <w:t>,</w:t>
      </w:r>
      <w:r w:rsidR="004F5B04" w:rsidRPr="004F5B04">
        <w:rPr>
          <w:bCs/>
          <w:color w:val="000000"/>
          <w:sz w:val="24"/>
          <w:szCs w:val="24"/>
        </w:rPr>
        <w:t>при</w:t>
      </w:r>
      <w:proofErr w:type="spellEnd"/>
      <w:proofErr w:type="gramEnd"/>
      <w:r w:rsidR="004F5B04" w:rsidRPr="004F5B04">
        <w:rPr>
          <w:bCs/>
          <w:color w:val="000000"/>
          <w:sz w:val="24"/>
          <w:szCs w:val="24"/>
        </w:rPr>
        <w:t xml:space="preserve"> этом Заказчик вправе принять решение о проведении экспертизы результатов оказанных услуг с привлечением экспертов, экспертных организаций.</w:t>
      </w:r>
    </w:p>
    <w:p w14:paraId="496AC9A3"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6.3.1. Исполнитель предоставляет Заказчику результат оказанных услуг в течение 1 рабочего дня следующего за днем окончания оказания услуг.</w:t>
      </w:r>
    </w:p>
    <w:p w14:paraId="20C6502D" w14:textId="77777777" w:rsidR="004F5B04" w:rsidRPr="004F5B04" w:rsidRDefault="006200B7" w:rsidP="004F5B04">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6.4. </w:t>
      </w:r>
      <w:r w:rsidR="004F5B04" w:rsidRPr="004F5B04">
        <w:rPr>
          <w:color w:val="000000"/>
          <w:sz w:val="24"/>
          <w:szCs w:val="24"/>
        </w:rPr>
        <w:t>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72FE9FA4" w14:textId="77777777" w:rsidR="004F5B04" w:rsidRDefault="004F5B04" w:rsidP="004F5B04">
      <w:pPr>
        <w:pBdr>
          <w:top w:val="nil"/>
          <w:left w:val="nil"/>
          <w:bottom w:val="nil"/>
          <w:right w:val="nil"/>
          <w:between w:val="nil"/>
        </w:pBdr>
        <w:spacing w:line="240" w:lineRule="auto"/>
        <w:ind w:hanging="2"/>
        <w:jc w:val="both"/>
        <w:rPr>
          <w:color w:val="000000"/>
          <w:sz w:val="24"/>
          <w:szCs w:val="24"/>
        </w:rPr>
      </w:pPr>
      <w:r w:rsidRPr="004F5B04">
        <w:rPr>
          <w:color w:val="000000"/>
          <w:sz w:val="24"/>
          <w:szCs w:val="24"/>
        </w:rPr>
        <w:t>В случае если по результатам такой экспертизы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сдачи-приемки.</w:t>
      </w:r>
    </w:p>
    <w:p w14:paraId="2D3F59DB" w14:textId="77777777" w:rsidR="0048555F" w:rsidRPr="0048555F" w:rsidRDefault="006200B7" w:rsidP="004F5B04">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6.5. </w:t>
      </w:r>
      <w:r w:rsidR="0048555F" w:rsidRPr="0048555F">
        <w:rPr>
          <w:color w:val="000000"/>
          <w:sz w:val="24"/>
          <w:szCs w:val="24"/>
        </w:rPr>
        <w:t>При обнаружении приемочной комиссией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7266E306" w14:textId="77777777" w:rsidR="00D7315C" w:rsidRPr="001B18BA" w:rsidRDefault="006200B7" w:rsidP="0048555F">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6.6. Исполнитель обязан устранить все обнаруженные недостатки своими силами и за свой счет в сроки, указанные в рекламационном акте.</w:t>
      </w:r>
    </w:p>
    <w:p w14:paraId="70204D6B"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6.7.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w:t>
      </w:r>
      <w:proofErr w:type="gramStart"/>
      <w:r w:rsidRPr="001B18BA">
        <w:rPr>
          <w:color w:val="000000"/>
          <w:sz w:val="24"/>
          <w:szCs w:val="24"/>
        </w:rPr>
        <w:t>2.-</w:t>
      </w:r>
      <w:proofErr w:type="gramEnd"/>
      <w:r w:rsidRPr="001B18BA">
        <w:rPr>
          <w:color w:val="000000"/>
          <w:sz w:val="24"/>
          <w:szCs w:val="24"/>
        </w:rPr>
        <w:t>6.5 настоящего раздела.</w:t>
      </w:r>
    </w:p>
    <w:p w14:paraId="224705F9"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6.8.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19BCDDED" w14:textId="77777777" w:rsidR="00D7315C"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w:t>
      </w:r>
      <w:r w:rsidRPr="00545119">
        <w:rPr>
          <w:color w:val="000000"/>
          <w:sz w:val="24"/>
          <w:szCs w:val="24"/>
        </w:rPr>
        <w:t>пунктом 10.2 настоящего</w:t>
      </w:r>
      <w:r w:rsidRPr="001B18BA">
        <w:rPr>
          <w:color w:val="000000"/>
          <w:sz w:val="24"/>
          <w:szCs w:val="24"/>
        </w:rPr>
        <w:t xml:space="preserve"> Договора.</w:t>
      </w:r>
    </w:p>
    <w:p w14:paraId="7D9A96F9" w14:textId="77777777" w:rsidR="00DF19D8" w:rsidRDefault="00DF19D8">
      <w:pPr>
        <w:pBdr>
          <w:top w:val="nil"/>
          <w:left w:val="nil"/>
          <w:bottom w:val="nil"/>
          <w:right w:val="nil"/>
          <w:between w:val="nil"/>
        </w:pBdr>
        <w:spacing w:line="240" w:lineRule="auto"/>
        <w:ind w:hanging="2"/>
        <w:jc w:val="both"/>
        <w:rPr>
          <w:color w:val="000000"/>
          <w:sz w:val="24"/>
          <w:szCs w:val="24"/>
        </w:rPr>
      </w:pPr>
    </w:p>
    <w:p w14:paraId="2E9ED268" w14:textId="77777777" w:rsidR="001B18BA" w:rsidRPr="001B18BA" w:rsidRDefault="001B18BA">
      <w:pPr>
        <w:pBdr>
          <w:top w:val="nil"/>
          <w:left w:val="nil"/>
          <w:bottom w:val="nil"/>
          <w:right w:val="nil"/>
          <w:between w:val="nil"/>
        </w:pBdr>
        <w:spacing w:line="240" w:lineRule="auto"/>
        <w:ind w:left="0" w:hanging="3"/>
        <w:jc w:val="both"/>
        <w:rPr>
          <w:color w:val="000000"/>
        </w:rPr>
      </w:pPr>
    </w:p>
    <w:p w14:paraId="1DFAB4AD" w14:textId="77777777" w:rsidR="00D7315C" w:rsidRPr="001B18BA" w:rsidRDefault="006200B7">
      <w:pPr>
        <w:pBdr>
          <w:top w:val="nil"/>
          <w:left w:val="nil"/>
          <w:bottom w:val="nil"/>
          <w:right w:val="nil"/>
          <w:between w:val="nil"/>
        </w:pBdr>
        <w:spacing w:line="240" w:lineRule="auto"/>
        <w:ind w:hanging="2"/>
        <w:jc w:val="center"/>
        <w:rPr>
          <w:color w:val="000000"/>
          <w:sz w:val="24"/>
          <w:szCs w:val="24"/>
        </w:rPr>
      </w:pPr>
      <w:r w:rsidRPr="001B18BA">
        <w:rPr>
          <w:b/>
          <w:color w:val="000000"/>
          <w:sz w:val="24"/>
          <w:szCs w:val="24"/>
        </w:rPr>
        <w:t xml:space="preserve">7.  </w:t>
      </w:r>
      <w:r w:rsidR="0048555F" w:rsidRPr="0048555F">
        <w:rPr>
          <w:b/>
          <w:color w:val="000000"/>
          <w:sz w:val="24"/>
          <w:szCs w:val="24"/>
        </w:rPr>
        <w:t>ГАРАНТИЯ И КАЧЕСТВО УСЛУГ</w:t>
      </w:r>
    </w:p>
    <w:p w14:paraId="35F222F8"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7.1. </w:t>
      </w:r>
      <w:r w:rsidR="0048555F" w:rsidRPr="0048555F">
        <w:rPr>
          <w:color w:val="000000"/>
          <w:sz w:val="24"/>
          <w:szCs w:val="24"/>
        </w:rPr>
        <w:t>Исполнитель обязуется оказать услуги с надлежащим качеством в соответствии с требованиями действующего законодательства РФ к качеству данного вида оказываемых услуг.</w:t>
      </w:r>
    </w:p>
    <w:p w14:paraId="253460EF" w14:textId="77777777" w:rsidR="00D7315C" w:rsidRPr="001B18BA" w:rsidRDefault="0048555F">
      <w:pPr>
        <w:pBdr>
          <w:top w:val="nil"/>
          <w:left w:val="nil"/>
          <w:bottom w:val="nil"/>
          <w:right w:val="nil"/>
          <w:between w:val="nil"/>
        </w:pBdr>
        <w:spacing w:line="240" w:lineRule="auto"/>
        <w:ind w:hanging="2"/>
        <w:jc w:val="both"/>
        <w:rPr>
          <w:color w:val="000000"/>
          <w:sz w:val="24"/>
          <w:szCs w:val="24"/>
        </w:rPr>
      </w:pPr>
      <w:r>
        <w:rPr>
          <w:color w:val="000000"/>
          <w:sz w:val="24"/>
          <w:szCs w:val="24"/>
        </w:rPr>
        <w:t>7.2. И</w:t>
      </w:r>
      <w:r w:rsidR="006200B7" w:rsidRPr="001B18BA">
        <w:rPr>
          <w:color w:val="000000"/>
          <w:sz w:val="24"/>
          <w:szCs w:val="24"/>
        </w:rPr>
        <w:t>сполнитель гарантирует качество оказания услуг квалифицированными специалистами.</w:t>
      </w:r>
    </w:p>
    <w:p w14:paraId="65776652" w14:textId="77777777" w:rsidR="00D7315C" w:rsidRDefault="006200B7" w:rsidP="002E5137">
      <w:pPr>
        <w:pBdr>
          <w:top w:val="nil"/>
          <w:left w:val="nil"/>
          <w:bottom w:val="nil"/>
          <w:right w:val="nil"/>
          <w:between w:val="nil"/>
        </w:pBdr>
        <w:shd w:val="clear" w:color="auto" w:fill="FFFFFF"/>
        <w:spacing w:line="240" w:lineRule="auto"/>
        <w:ind w:hanging="2"/>
        <w:jc w:val="both"/>
        <w:rPr>
          <w:color w:val="000000"/>
          <w:sz w:val="24"/>
          <w:szCs w:val="24"/>
        </w:rPr>
      </w:pPr>
      <w:r w:rsidRPr="001B18BA">
        <w:rPr>
          <w:color w:val="000000"/>
          <w:sz w:val="24"/>
          <w:szCs w:val="24"/>
        </w:rPr>
        <w:t>7.3.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r w:rsidR="002E5137">
        <w:t>.</w:t>
      </w:r>
    </w:p>
    <w:p w14:paraId="309D4C27" w14:textId="77777777" w:rsidR="0048555F" w:rsidRPr="0048555F" w:rsidRDefault="0048555F" w:rsidP="0048555F">
      <w:pPr>
        <w:pBdr>
          <w:top w:val="nil"/>
          <w:left w:val="nil"/>
          <w:bottom w:val="nil"/>
          <w:right w:val="nil"/>
          <w:between w:val="nil"/>
        </w:pBdr>
        <w:shd w:val="clear" w:color="auto" w:fill="FFFFFF"/>
        <w:spacing w:line="240" w:lineRule="auto"/>
        <w:ind w:hanging="2"/>
        <w:jc w:val="both"/>
        <w:rPr>
          <w:color w:val="000000"/>
          <w:sz w:val="24"/>
          <w:szCs w:val="24"/>
        </w:rPr>
      </w:pPr>
      <w:r>
        <w:rPr>
          <w:color w:val="000000"/>
          <w:sz w:val="24"/>
          <w:szCs w:val="24"/>
        </w:rPr>
        <w:lastRenderedPageBreak/>
        <w:t>7.4</w:t>
      </w:r>
      <w:r w:rsidRPr="0048555F">
        <w:rPr>
          <w:color w:val="000000"/>
          <w:sz w:val="24"/>
          <w:szCs w:val="24"/>
        </w:rPr>
        <w:t xml:space="preserve">. Требования к качеству </w:t>
      </w:r>
      <w:r>
        <w:rPr>
          <w:color w:val="000000"/>
          <w:sz w:val="24"/>
          <w:szCs w:val="24"/>
        </w:rPr>
        <w:t>оказания услуг</w:t>
      </w:r>
      <w:r w:rsidRPr="0048555F">
        <w:rPr>
          <w:color w:val="000000"/>
          <w:sz w:val="24"/>
          <w:szCs w:val="24"/>
        </w:rPr>
        <w:t>:</w:t>
      </w:r>
    </w:p>
    <w:p w14:paraId="1D7F5162" w14:textId="77777777" w:rsidR="0048555F" w:rsidRPr="0048555F" w:rsidRDefault="0048555F" w:rsidP="0048555F">
      <w:pPr>
        <w:pBdr>
          <w:top w:val="nil"/>
          <w:left w:val="nil"/>
          <w:bottom w:val="nil"/>
          <w:right w:val="nil"/>
          <w:between w:val="nil"/>
        </w:pBdr>
        <w:shd w:val="clear" w:color="auto" w:fill="FFFFFF"/>
        <w:spacing w:line="240" w:lineRule="auto"/>
        <w:ind w:hanging="2"/>
        <w:jc w:val="both"/>
        <w:rPr>
          <w:color w:val="000000"/>
          <w:sz w:val="24"/>
          <w:szCs w:val="24"/>
        </w:rPr>
      </w:pPr>
      <w:r>
        <w:rPr>
          <w:color w:val="000000"/>
          <w:sz w:val="24"/>
          <w:szCs w:val="24"/>
        </w:rPr>
        <w:t>7.4</w:t>
      </w:r>
      <w:r w:rsidRPr="0048555F">
        <w:rPr>
          <w:color w:val="000000"/>
          <w:sz w:val="24"/>
          <w:szCs w:val="24"/>
        </w:rPr>
        <w:t xml:space="preserve">.1. Приемка оказанных услуг по качеству осуществляется в строгом соответствии </w:t>
      </w:r>
      <w:proofErr w:type="gramStart"/>
      <w:r w:rsidRPr="0048555F">
        <w:rPr>
          <w:color w:val="000000"/>
          <w:sz w:val="24"/>
          <w:szCs w:val="24"/>
        </w:rPr>
        <w:t>с  условиями</w:t>
      </w:r>
      <w:proofErr w:type="gramEnd"/>
      <w:r w:rsidRPr="0048555F">
        <w:rPr>
          <w:color w:val="000000"/>
          <w:sz w:val="24"/>
          <w:szCs w:val="24"/>
        </w:rPr>
        <w:t xml:space="preserve"> </w:t>
      </w:r>
      <w:r w:rsidR="00545119" w:rsidRPr="00545119">
        <w:rPr>
          <w:color w:val="000000"/>
          <w:sz w:val="24"/>
          <w:szCs w:val="24"/>
        </w:rPr>
        <w:t>договор</w:t>
      </w:r>
      <w:r w:rsidRPr="0048555F">
        <w:rPr>
          <w:color w:val="000000"/>
          <w:sz w:val="24"/>
          <w:szCs w:val="24"/>
        </w:rPr>
        <w:t xml:space="preserve">а и требованиями действующего законодательства РФ. </w:t>
      </w:r>
    </w:p>
    <w:p w14:paraId="3861CE94" w14:textId="77777777" w:rsidR="0048555F" w:rsidRPr="0048555F" w:rsidRDefault="0048555F" w:rsidP="0048555F">
      <w:pPr>
        <w:pBdr>
          <w:top w:val="nil"/>
          <w:left w:val="nil"/>
          <w:bottom w:val="nil"/>
          <w:right w:val="nil"/>
          <w:between w:val="nil"/>
        </w:pBdr>
        <w:shd w:val="clear" w:color="auto" w:fill="FFFFFF"/>
        <w:spacing w:line="240" w:lineRule="auto"/>
        <w:ind w:hanging="2"/>
        <w:jc w:val="both"/>
        <w:rPr>
          <w:color w:val="000000"/>
          <w:sz w:val="24"/>
          <w:szCs w:val="24"/>
        </w:rPr>
      </w:pPr>
      <w:r>
        <w:rPr>
          <w:color w:val="000000"/>
          <w:sz w:val="24"/>
          <w:szCs w:val="24"/>
        </w:rPr>
        <w:t>7.4</w:t>
      </w:r>
      <w:r w:rsidRPr="0048555F">
        <w:rPr>
          <w:color w:val="000000"/>
          <w:sz w:val="24"/>
          <w:szCs w:val="24"/>
        </w:rPr>
        <w:t>.2. 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14:paraId="1B3EE387" w14:textId="77777777" w:rsidR="0048555F" w:rsidRPr="0048555F" w:rsidRDefault="0048555F" w:rsidP="0048555F">
      <w:pPr>
        <w:pBdr>
          <w:top w:val="nil"/>
          <w:left w:val="nil"/>
          <w:bottom w:val="nil"/>
          <w:right w:val="nil"/>
          <w:between w:val="nil"/>
        </w:pBdr>
        <w:shd w:val="clear" w:color="auto" w:fill="FFFFFF"/>
        <w:spacing w:line="240" w:lineRule="auto"/>
        <w:ind w:hanging="2"/>
        <w:jc w:val="both"/>
        <w:rPr>
          <w:color w:val="000000"/>
          <w:sz w:val="24"/>
          <w:szCs w:val="24"/>
        </w:rPr>
      </w:pPr>
      <w:r>
        <w:rPr>
          <w:color w:val="000000"/>
          <w:sz w:val="24"/>
          <w:szCs w:val="24"/>
        </w:rPr>
        <w:t>7.4</w:t>
      </w:r>
      <w:r w:rsidRPr="0048555F">
        <w:rPr>
          <w:color w:val="000000"/>
          <w:sz w:val="24"/>
          <w:szCs w:val="24"/>
        </w:rPr>
        <w:t xml:space="preserve">.3. Исполнитель гарантирует Заказчику соответствие качества оказываемых им услуг стандартам и требованиям, предъявляемым к </w:t>
      </w:r>
      <w:r>
        <w:rPr>
          <w:color w:val="000000"/>
          <w:sz w:val="24"/>
          <w:szCs w:val="24"/>
        </w:rPr>
        <w:t>услугам</w:t>
      </w:r>
      <w:r w:rsidRPr="0048555F">
        <w:rPr>
          <w:color w:val="000000"/>
          <w:sz w:val="24"/>
          <w:szCs w:val="24"/>
        </w:rPr>
        <w:t xml:space="preserve"> такого рода на территории РФ.</w:t>
      </w:r>
    </w:p>
    <w:p w14:paraId="56AB6AC3" w14:textId="77777777" w:rsidR="001B18BA" w:rsidRPr="001B18BA" w:rsidRDefault="001B18BA">
      <w:pPr>
        <w:pBdr>
          <w:top w:val="nil"/>
          <w:left w:val="nil"/>
          <w:bottom w:val="nil"/>
          <w:right w:val="nil"/>
          <w:between w:val="nil"/>
        </w:pBdr>
        <w:shd w:val="clear" w:color="auto" w:fill="FFFFFF"/>
        <w:spacing w:line="240" w:lineRule="auto"/>
        <w:ind w:hanging="2"/>
        <w:jc w:val="both"/>
        <w:rPr>
          <w:color w:val="000000"/>
          <w:sz w:val="24"/>
          <w:szCs w:val="24"/>
        </w:rPr>
      </w:pPr>
    </w:p>
    <w:p w14:paraId="092BA7F0" w14:textId="77777777" w:rsidR="00D7315C" w:rsidRPr="001B18BA" w:rsidRDefault="006200B7">
      <w:pPr>
        <w:pBdr>
          <w:top w:val="nil"/>
          <w:left w:val="nil"/>
          <w:bottom w:val="nil"/>
          <w:right w:val="nil"/>
          <w:between w:val="nil"/>
        </w:pBdr>
        <w:shd w:val="clear" w:color="auto" w:fill="FFFFFF"/>
        <w:spacing w:line="240" w:lineRule="auto"/>
        <w:ind w:hanging="2"/>
        <w:jc w:val="center"/>
        <w:rPr>
          <w:color w:val="000000"/>
          <w:sz w:val="24"/>
          <w:szCs w:val="24"/>
        </w:rPr>
      </w:pPr>
      <w:r w:rsidRPr="001B18BA">
        <w:rPr>
          <w:b/>
          <w:color w:val="000000"/>
          <w:sz w:val="24"/>
          <w:szCs w:val="24"/>
        </w:rPr>
        <w:t>8. ЦЕНА ДОГОВОРА И ПОРЯДОК РАСЧЕТОВ</w:t>
      </w:r>
    </w:p>
    <w:p w14:paraId="399D4920" w14:textId="085ACF7B" w:rsidR="00EC4A34" w:rsidRDefault="006200B7" w:rsidP="00EC4A34">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8.1. </w:t>
      </w:r>
      <w:r w:rsidR="00DA3CA5" w:rsidRPr="00DA3CA5">
        <w:rPr>
          <w:color w:val="000000"/>
          <w:sz w:val="24"/>
          <w:szCs w:val="24"/>
        </w:rPr>
        <w:t xml:space="preserve">Цена по настоящему </w:t>
      </w:r>
      <w:r w:rsidR="00545119" w:rsidRPr="00545119">
        <w:rPr>
          <w:color w:val="000000"/>
          <w:sz w:val="24"/>
          <w:szCs w:val="24"/>
        </w:rPr>
        <w:t>договор</w:t>
      </w:r>
      <w:r w:rsidR="00DA3CA5" w:rsidRPr="00DA3CA5">
        <w:rPr>
          <w:color w:val="000000"/>
          <w:sz w:val="24"/>
          <w:szCs w:val="24"/>
        </w:rPr>
        <w:t xml:space="preserve">у составляет </w:t>
      </w:r>
      <w:r w:rsidR="00280344">
        <w:rPr>
          <w:color w:val="000000"/>
          <w:sz w:val="24"/>
          <w:szCs w:val="24"/>
          <w:u w:val="single"/>
        </w:rPr>
        <w:t>______</w:t>
      </w:r>
      <w:r w:rsidR="00EC4A34">
        <w:rPr>
          <w:color w:val="000000"/>
          <w:sz w:val="24"/>
          <w:szCs w:val="24"/>
          <w:u w:val="single"/>
        </w:rPr>
        <w:t xml:space="preserve"> </w:t>
      </w:r>
      <w:r w:rsidR="00EC4A34">
        <w:rPr>
          <w:color w:val="000000"/>
          <w:sz w:val="24"/>
          <w:szCs w:val="24"/>
        </w:rPr>
        <w:t>рублей</w:t>
      </w:r>
      <w:r w:rsidR="00EC4A34" w:rsidRPr="00DA3CA5">
        <w:rPr>
          <w:color w:val="000000"/>
          <w:sz w:val="24"/>
          <w:szCs w:val="24"/>
        </w:rPr>
        <w:t xml:space="preserve"> </w:t>
      </w:r>
      <w:r w:rsidR="00280344">
        <w:rPr>
          <w:color w:val="000000"/>
          <w:sz w:val="24"/>
          <w:szCs w:val="24"/>
          <w:u w:val="single"/>
        </w:rPr>
        <w:t>____</w:t>
      </w:r>
      <w:r w:rsidR="00EC4A34" w:rsidRPr="00DA3CA5">
        <w:rPr>
          <w:color w:val="000000"/>
          <w:sz w:val="24"/>
          <w:szCs w:val="24"/>
        </w:rPr>
        <w:t>коп</w:t>
      </w:r>
      <w:r w:rsidR="00EC4A34">
        <w:rPr>
          <w:color w:val="000000"/>
          <w:sz w:val="24"/>
          <w:szCs w:val="24"/>
        </w:rPr>
        <w:t>еек (</w:t>
      </w:r>
      <w:r w:rsidR="00280344">
        <w:rPr>
          <w:color w:val="000000"/>
          <w:sz w:val="24"/>
          <w:szCs w:val="24"/>
        </w:rPr>
        <w:t>________________________</w:t>
      </w:r>
      <w:r w:rsidR="00EC4A34">
        <w:rPr>
          <w:color w:val="000000"/>
          <w:sz w:val="24"/>
          <w:szCs w:val="24"/>
        </w:rPr>
        <w:t xml:space="preserve"> рублей</w:t>
      </w:r>
      <w:r w:rsidR="00280344">
        <w:rPr>
          <w:color w:val="000000"/>
          <w:sz w:val="24"/>
          <w:szCs w:val="24"/>
        </w:rPr>
        <w:t>____</w:t>
      </w:r>
      <w:r w:rsidR="00EC4A34">
        <w:rPr>
          <w:color w:val="000000"/>
          <w:sz w:val="24"/>
          <w:szCs w:val="24"/>
        </w:rPr>
        <w:t xml:space="preserve"> копеек)</w:t>
      </w:r>
      <w:r w:rsidR="00EC4A34" w:rsidRPr="00DA3CA5">
        <w:rPr>
          <w:color w:val="000000"/>
          <w:sz w:val="24"/>
          <w:szCs w:val="24"/>
        </w:rPr>
        <w:t xml:space="preserve">, </w:t>
      </w:r>
      <w:r w:rsidR="00EC4A34" w:rsidRPr="00234FF7">
        <w:rPr>
          <w:sz w:val="24"/>
          <w:szCs w:val="24"/>
        </w:rPr>
        <w:t xml:space="preserve">НДС не облагается в соответствии с </w:t>
      </w:r>
      <w:r w:rsidR="00AA034D">
        <w:rPr>
          <w:sz w:val="24"/>
          <w:szCs w:val="24"/>
        </w:rPr>
        <w:t>________</w:t>
      </w:r>
    </w:p>
    <w:p w14:paraId="3E530D64" w14:textId="620B31BB" w:rsidR="00D7315C"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В цену Договора включены все налоги, сборы, и все другие расходы Исполнителя, связанные с исполнением настоящего Договора.</w:t>
      </w:r>
    </w:p>
    <w:p w14:paraId="13359743" w14:textId="77777777" w:rsidR="00D7315C" w:rsidRPr="001B18BA" w:rsidRDefault="002E5137" w:rsidP="002E5137">
      <w:pPr>
        <w:pBdr>
          <w:top w:val="nil"/>
          <w:left w:val="nil"/>
          <w:bottom w:val="nil"/>
          <w:right w:val="nil"/>
          <w:between w:val="nil"/>
        </w:pBdr>
        <w:spacing w:line="240" w:lineRule="auto"/>
        <w:ind w:leftChars="-3" w:left="-8" w:firstLineChars="0" w:firstLine="0"/>
        <w:jc w:val="both"/>
        <w:rPr>
          <w:color w:val="000000"/>
          <w:sz w:val="24"/>
          <w:szCs w:val="24"/>
        </w:rPr>
      </w:pPr>
      <w:r>
        <w:rPr>
          <w:color w:val="000000"/>
          <w:sz w:val="24"/>
          <w:szCs w:val="24"/>
        </w:rPr>
        <w:t>8.2</w:t>
      </w:r>
      <w:r w:rsidR="006200B7" w:rsidRPr="001B18BA">
        <w:rPr>
          <w:color w:val="000000"/>
          <w:sz w:val="24"/>
          <w:szCs w:val="24"/>
        </w:rPr>
        <w:t xml:space="preserve">. Цена оказываемых услуг по договору является твёрдой и определена на весь период действия договора, но может быть снижена по соглашению сторон без изменений предусмотренного договором </w:t>
      </w:r>
      <w:proofErr w:type="gramStart"/>
      <w:r w:rsidR="006200B7" w:rsidRPr="001B18BA">
        <w:rPr>
          <w:color w:val="000000"/>
          <w:sz w:val="24"/>
          <w:szCs w:val="24"/>
        </w:rPr>
        <w:t>объема  и</w:t>
      </w:r>
      <w:proofErr w:type="gramEnd"/>
      <w:r w:rsidR="006200B7" w:rsidRPr="001B18BA">
        <w:rPr>
          <w:color w:val="000000"/>
          <w:sz w:val="24"/>
          <w:szCs w:val="24"/>
        </w:rPr>
        <w:t xml:space="preserve"> качества оказываемых услуг и иных условий договора.</w:t>
      </w:r>
    </w:p>
    <w:p w14:paraId="09F8A854" w14:textId="77777777" w:rsidR="00D7315C" w:rsidRPr="001B18BA" w:rsidRDefault="002E5137">
      <w:pPr>
        <w:pBdr>
          <w:top w:val="nil"/>
          <w:left w:val="nil"/>
          <w:bottom w:val="nil"/>
          <w:right w:val="nil"/>
          <w:between w:val="nil"/>
        </w:pBdr>
        <w:spacing w:line="240" w:lineRule="auto"/>
        <w:ind w:hanging="2"/>
        <w:jc w:val="both"/>
        <w:rPr>
          <w:color w:val="000000"/>
          <w:sz w:val="24"/>
          <w:szCs w:val="24"/>
        </w:rPr>
      </w:pPr>
      <w:r>
        <w:rPr>
          <w:color w:val="000000"/>
          <w:sz w:val="24"/>
          <w:szCs w:val="24"/>
        </w:rPr>
        <w:t>8.3</w:t>
      </w:r>
      <w:r w:rsidR="006200B7" w:rsidRPr="001B18BA">
        <w:rPr>
          <w:color w:val="000000"/>
          <w:sz w:val="24"/>
          <w:szCs w:val="24"/>
        </w:rPr>
        <w:t xml:space="preserve">.  Оплата </w:t>
      </w:r>
      <w:r w:rsidR="00DA3CA5" w:rsidRPr="00DA3CA5">
        <w:rPr>
          <w:color w:val="000000"/>
          <w:sz w:val="24"/>
          <w:szCs w:val="24"/>
        </w:rPr>
        <w:t xml:space="preserve">по настоящему </w:t>
      </w:r>
      <w:r w:rsidR="00545119" w:rsidRPr="00545119">
        <w:rPr>
          <w:color w:val="000000"/>
          <w:sz w:val="24"/>
          <w:szCs w:val="24"/>
        </w:rPr>
        <w:t>договор</w:t>
      </w:r>
      <w:r w:rsidR="00DA3CA5" w:rsidRPr="00DA3CA5">
        <w:rPr>
          <w:color w:val="000000"/>
          <w:sz w:val="24"/>
          <w:szCs w:val="24"/>
        </w:rPr>
        <w:t>у производится</w:t>
      </w:r>
      <w:r w:rsidR="006200B7" w:rsidRPr="001B18BA">
        <w:rPr>
          <w:color w:val="000000"/>
          <w:sz w:val="24"/>
          <w:szCs w:val="24"/>
        </w:rPr>
        <w:t xml:space="preserve">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w:t>
      </w:r>
      <w:r w:rsidR="00DA3CA5" w:rsidRPr="00DA3CA5">
        <w:rPr>
          <w:color w:val="000000"/>
          <w:sz w:val="24"/>
          <w:szCs w:val="24"/>
        </w:rPr>
        <w:t>1</w:t>
      </w:r>
      <w:r>
        <w:rPr>
          <w:color w:val="000000"/>
          <w:sz w:val="24"/>
          <w:szCs w:val="24"/>
        </w:rPr>
        <w:t>0</w:t>
      </w:r>
      <w:r w:rsidR="00DA3CA5" w:rsidRPr="00DA3CA5">
        <w:rPr>
          <w:color w:val="000000"/>
          <w:sz w:val="24"/>
          <w:szCs w:val="24"/>
        </w:rPr>
        <w:t xml:space="preserve"> (</w:t>
      </w:r>
      <w:r>
        <w:rPr>
          <w:color w:val="000000"/>
          <w:sz w:val="24"/>
          <w:szCs w:val="24"/>
        </w:rPr>
        <w:t>десяти</w:t>
      </w:r>
      <w:r w:rsidR="00DA3CA5" w:rsidRPr="00DA3CA5">
        <w:rPr>
          <w:color w:val="000000"/>
          <w:sz w:val="24"/>
          <w:szCs w:val="24"/>
        </w:rPr>
        <w:t>) рабочих дней</w:t>
      </w:r>
      <w:r w:rsidR="005F1208">
        <w:rPr>
          <w:color w:val="000000"/>
          <w:sz w:val="24"/>
          <w:szCs w:val="24"/>
        </w:rPr>
        <w:t xml:space="preserve"> </w:t>
      </w:r>
      <w:r w:rsidR="00B50C3B">
        <w:rPr>
          <w:color w:val="000000"/>
          <w:sz w:val="24"/>
          <w:szCs w:val="24"/>
        </w:rPr>
        <w:t>с момента</w:t>
      </w:r>
      <w:r w:rsidR="006200B7" w:rsidRPr="001B18BA">
        <w:rPr>
          <w:color w:val="000000"/>
          <w:sz w:val="24"/>
          <w:szCs w:val="24"/>
        </w:rPr>
        <w:t xml:space="preserve"> подписания сторонами акта оказанных услуг, согласно графика приёма поручений на оплату расходов. </w:t>
      </w:r>
    </w:p>
    <w:p w14:paraId="235E60D4" w14:textId="73B13F65" w:rsidR="00D7315C" w:rsidRPr="001B18BA" w:rsidRDefault="00DA3CA5">
      <w:pPr>
        <w:keepNext/>
        <w:pBdr>
          <w:top w:val="nil"/>
          <w:left w:val="nil"/>
          <w:bottom w:val="nil"/>
          <w:right w:val="nil"/>
          <w:between w:val="nil"/>
        </w:pBdr>
        <w:spacing w:line="240" w:lineRule="auto"/>
        <w:ind w:hanging="2"/>
        <w:jc w:val="both"/>
        <w:rPr>
          <w:color w:val="000000"/>
          <w:sz w:val="24"/>
          <w:szCs w:val="24"/>
        </w:rPr>
      </w:pPr>
      <w:r>
        <w:rPr>
          <w:color w:val="000000"/>
          <w:sz w:val="24"/>
          <w:szCs w:val="24"/>
        </w:rPr>
        <w:t>8.</w:t>
      </w:r>
      <w:r w:rsidR="00B50C3B">
        <w:rPr>
          <w:color w:val="000000"/>
          <w:sz w:val="24"/>
          <w:szCs w:val="24"/>
        </w:rPr>
        <w:t>4</w:t>
      </w:r>
      <w:r w:rsidR="006200B7" w:rsidRPr="001B18BA">
        <w:rPr>
          <w:color w:val="000000"/>
          <w:sz w:val="24"/>
          <w:szCs w:val="24"/>
        </w:rPr>
        <w:t>. Авансирование по Договору не предусмотрено, за исключением услуг, оказываемых в декабре 202</w:t>
      </w:r>
      <w:r w:rsidR="00280344">
        <w:rPr>
          <w:color w:val="000000"/>
          <w:sz w:val="24"/>
          <w:szCs w:val="24"/>
        </w:rPr>
        <w:t>6</w:t>
      </w:r>
      <w:r w:rsidR="006200B7" w:rsidRPr="001B18BA">
        <w:rPr>
          <w:color w:val="000000"/>
          <w:sz w:val="24"/>
          <w:szCs w:val="24"/>
        </w:rPr>
        <w:t xml:space="preserve"> г.</w:t>
      </w:r>
    </w:p>
    <w:p w14:paraId="76B57556" w14:textId="77777777" w:rsidR="00D7315C" w:rsidRPr="001B18BA" w:rsidRDefault="00DA3CA5">
      <w:pPr>
        <w:pBdr>
          <w:top w:val="nil"/>
          <w:left w:val="nil"/>
          <w:bottom w:val="nil"/>
          <w:right w:val="nil"/>
          <w:between w:val="nil"/>
        </w:pBdr>
        <w:spacing w:line="240" w:lineRule="auto"/>
        <w:ind w:hanging="2"/>
        <w:jc w:val="both"/>
        <w:rPr>
          <w:color w:val="000000"/>
          <w:sz w:val="24"/>
          <w:szCs w:val="24"/>
        </w:rPr>
      </w:pPr>
      <w:r>
        <w:rPr>
          <w:color w:val="000000"/>
          <w:sz w:val="24"/>
          <w:szCs w:val="24"/>
        </w:rPr>
        <w:t>8.</w:t>
      </w:r>
      <w:r w:rsidR="00B50C3B">
        <w:rPr>
          <w:color w:val="000000"/>
          <w:sz w:val="24"/>
          <w:szCs w:val="24"/>
        </w:rPr>
        <w:t>5</w:t>
      </w:r>
      <w:r w:rsidR="006200B7" w:rsidRPr="001B18BA">
        <w:rPr>
          <w:color w:val="000000"/>
          <w:sz w:val="24"/>
          <w:szCs w:val="24"/>
        </w:rPr>
        <w:t>. Основанием для оплаты является подписанный сторонами акт сдачи-приемки оказанных услуг</w:t>
      </w:r>
      <w:r>
        <w:rPr>
          <w:color w:val="000000"/>
          <w:sz w:val="24"/>
          <w:szCs w:val="24"/>
        </w:rPr>
        <w:t xml:space="preserve">, </w:t>
      </w:r>
      <w:r w:rsidRPr="00DA3CA5">
        <w:rPr>
          <w:color w:val="000000"/>
          <w:sz w:val="24"/>
          <w:szCs w:val="24"/>
        </w:rPr>
        <w:t>подпис</w:t>
      </w:r>
      <w:r>
        <w:rPr>
          <w:color w:val="000000"/>
          <w:sz w:val="24"/>
          <w:szCs w:val="24"/>
        </w:rPr>
        <w:t>анные Заказчиком и Исполнителем</w:t>
      </w:r>
      <w:r w:rsidR="006200B7" w:rsidRPr="001B18BA">
        <w:rPr>
          <w:color w:val="000000"/>
          <w:sz w:val="24"/>
          <w:szCs w:val="24"/>
        </w:rPr>
        <w:t>, счет.</w:t>
      </w:r>
    </w:p>
    <w:p w14:paraId="2A6359A8" w14:textId="299297D0" w:rsidR="00D7315C" w:rsidRPr="001B18BA" w:rsidRDefault="00DA3CA5">
      <w:pPr>
        <w:pBdr>
          <w:top w:val="nil"/>
          <w:left w:val="nil"/>
          <w:bottom w:val="nil"/>
          <w:right w:val="nil"/>
          <w:between w:val="nil"/>
        </w:pBdr>
        <w:spacing w:line="240" w:lineRule="auto"/>
        <w:ind w:hanging="2"/>
        <w:jc w:val="both"/>
        <w:rPr>
          <w:color w:val="000000"/>
        </w:rPr>
      </w:pPr>
      <w:r>
        <w:rPr>
          <w:color w:val="000000"/>
          <w:sz w:val="24"/>
          <w:szCs w:val="24"/>
        </w:rPr>
        <w:t>8.</w:t>
      </w:r>
      <w:r w:rsidR="00B50C3B">
        <w:rPr>
          <w:color w:val="000000"/>
          <w:sz w:val="24"/>
          <w:szCs w:val="24"/>
        </w:rPr>
        <w:t>6.</w:t>
      </w:r>
      <w:r w:rsidR="006200B7" w:rsidRPr="001B18BA">
        <w:rPr>
          <w:color w:val="000000"/>
          <w:sz w:val="24"/>
          <w:szCs w:val="24"/>
        </w:rPr>
        <w:t xml:space="preserve">  За услуги, оказываемые в декабре 202</w:t>
      </w:r>
      <w:r w:rsidR="00280344">
        <w:rPr>
          <w:color w:val="000000"/>
          <w:sz w:val="24"/>
          <w:szCs w:val="24"/>
        </w:rPr>
        <w:t>6</w:t>
      </w:r>
      <w:r w:rsidR="006200B7" w:rsidRPr="001B18BA">
        <w:rPr>
          <w:color w:val="000000"/>
          <w:sz w:val="24"/>
          <w:szCs w:val="24"/>
        </w:rPr>
        <w:t>г., оплата производится Заказчиком</w:t>
      </w:r>
      <w:r w:rsidR="005F1208">
        <w:rPr>
          <w:color w:val="000000"/>
          <w:sz w:val="24"/>
          <w:szCs w:val="24"/>
        </w:rPr>
        <w:t xml:space="preserve"> </w:t>
      </w:r>
      <w:r w:rsidR="006200B7" w:rsidRPr="001B18BA">
        <w:rPr>
          <w:color w:val="000000"/>
          <w:sz w:val="24"/>
          <w:szCs w:val="24"/>
        </w:rPr>
        <w:t>не позднее 15.12.202</w:t>
      </w:r>
      <w:r w:rsidR="00AA034D">
        <w:rPr>
          <w:color w:val="000000"/>
          <w:sz w:val="24"/>
          <w:szCs w:val="24"/>
        </w:rPr>
        <w:t>6</w:t>
      </w:r>
      <w:r w:rsidR="006200B7" w:rsidRPr="001B18BA">
        <w:rPr>
          <w:color w:val="000000"/>
          <w:sz w:val="24"/>
          <w:szCs w:val="24"/>
        </w:rPr>
        <w:t xml:space="preserve"> г.</w:t>
      </w:r>
      <w:proofErr w:type="gramStart"/>
      <w:r w:rsidR="006200B7" w:rsidRPr="001B18BA">
        <w:rPr>
          <w:color w:val="000000"/>
          <w:sz w:val="24"/>
          <w:szCs w:val="24"/>
        </w:rPr>
        <w:t>,  на</w:t>
      </w:r>
      <w:proofErr w:type="gramEnd"/>
      <w:r w:rsidR="006200B7" w:rsidRPr="001B18BA">
        <w:rPr>
          <w:color w:val="000000"/>
          <w:sz w:val="24"/>
          <w:szCs w:val="24"/>
        </w:rPr>
        <w:t xml:space="preserve"> основании выставленного  Исполнителем счета на предоплату, с последующим предоставлением акта-сдачи приемки оказанных услуг, не позднее 30.12.20</w:t>
      </w:r>
      <w:r w:rsidR="00B50C3B">
        <w:rPr>
          <w:color w:val="000000"/>
          <w:sz w:val="24"/>
          <w:szCs w:val="24"/>
        </w:rPr>
        <w:t>2</w:t>
      </w:r>
      <w:r w:rsidR="00280344">
        <w:rPr>
          <w:color w:val="000000"/>
          <w:sz w:val="24"/>
          <w:szCs w:val="24"/>
        </w:rPr>
        <w:t>6</w:t>
      </w:r>
      <w:r w:rsidR="006200B7" w:rsidRPr="001B18BA">
        <w:rPr>
          <w:color w:val="000000"/>
          <w:sz w:val="24"/>
          <w:szCs w:val="24"/>
        </w:rPr>
        <w:t xml:space="preserve"> г. и подписанием сторонами акта сверки.</w:t>
      </w:r>
    </w:p>
    <w:p w14:paraId="40734DC9"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8.</w:t>
      </w:r>
      <w:r w:rsidR="00B50C3B">
        <w:rPr>
          <w:color w:val="000000"/>
          <w:sz w:val="24"/>
          <w:szCs w:val="24"/>
        </w:rPr>
        <w:t>7</w:t>
      </w:r>
      <w:r w:rsidRPr="001B18BA">
        <w:rPr>
          <w:color w:val="000000"/>
          <w:sz w:val="24"/>
          <w:szCs w:val="24"/>
        </w:rPr>
        <w:t>.</w:t>
      </w:r>
      <w:r w:rsidRPr="001B18BA">
        <w:rPr>
          <w:color w:val="000000"/>
          <w:sz w:val="24"/>
          <w:szCs w:val="24"/>
        </w:rPr>
        <w:tab/>
        <w:t xml:space="preserve"> По окончании исполнения своих обязательств </w:t>
      </w:r>
      <w:r w:rsidR="00DA3CA5">
        <w:rPr>
          <w:color w:val="000000"/>
          <w:sz w:val="24"/>
          <w:szCs w:val="24"/>
        </w:rPr>
        <w:t>по договору Стороны в течение 5</w:t>
      </w:r>
      <w:r w:rsidRPr="001B18BA">
        <w:rPr>
          <w:color w:val="000000"/>
          <w:sz w:val="24"/>
          <w:szCs w:val="24"/>
        </w:rPr>
        <w:t xml:space="preserve"> рабочих дней подписывают акт сверки расчетов.</w:t>
      </w:r>
    </w:p>
    <w:p w14:paraId="227BE400" w14:textId="77777777" w:rsidR="00D7315C" w:rsidRDefault="00DA3CA5">
      <w:pPr>
        <w:pBdr>
          <w:top w:val="nil"/>
          <w:left w:val="nil"/>
          <w:bottom w:val="nil"/>
          <w:right w:val="nil"/>
          <w:between w:val="nil"/>
        </w:pBdr>
        <w:spacing w:line="240" w:lineRule="auto"/>
        <w:ind w:hanging="2"/>
        <w:jc w:val="both"/>
        <w:rPr>
          <w:color w:val="000000"/>
          <w:sz w:val="24"/>
          <w:szCs w:val="24"/>
        </w:rPr>
      </w:pPr>
      <w:r>
        <w:rPr>
          <w:color w:val="000000"/>
          <w:sz w:val="24"/>
          <w:szCs w:val="24"/>
        </w:rPr>
        <w:t>8.</w:t>
      </w:r>
      <w:r w:rsidR="00B50C3B">
        <w:rPr>
          <w:color w:val="000000"/>
          <w:sz w:val="24"/>
          <w:szCs w:val="24"/>
        </w:rPr>
        <w:t>8</w:t>
      </w:r>
      <w:r w:rsidR="006200B7" w:rsidRPr="001B18BA">
        <w:rPr>
          <w:color w:val="000000"/>
          <w:sz w:val="24"/>
          <w:szCs w:val="24"/>
        </w:rPr>
        <w:t xml:space="preserve">. Услуги, оказанные Исполнителем с отклонениями </w:t>
      </w:r>
      <w:r w:rsidRPr="00DA3CA5">
        <w:rPr>
          <w:color w:val="000000"/>
          <w:sz w:val="24"/>
          <w:szCs w:val="24"/>
        </w:rPr>
        <w:t>от требований нормативно-правовых актов</w:t>
      </w:r>
      <w:r>
        <w:rPr>
          <w:color w:val="000000"/>
          <w:sz w:val="24"/>
          <w:szCs w:val="24"/>
        </w:rPr>
        <w:t>,</w:t>
      </w:r>
      <w:r w:rsidR="006200B7" w:rsidRPr="001B18BA">
        <w:rPr>
          <w:color w:val="000000"/>
          <w:sz w:val="24"/>
          <w:szCs w:val="24"/>
        </w:rPr>
        <w:t xml:space="preserve"> условий договора и требований </w:t>
      </w:r>
      <w:r w:rsidR="00291816" w:rsidRPr="00291816">
        <w:rPr>
          <w:color w:val="000000"/>
          <w:sz w:val="24"/>
          <w:szCs w:val="24"/>
        </w:rPr>
        <w:t>Расчет</w:t>
      </w:r>
      <w:r w:rsidR="00291816">
        <w:rPr>
          <w:color w:val="000000"/>
          <w:sz w:val="24"/>
          <w:szCs w:val="24"/>
        </w:rPr>
        <w:t>а</w:t>
      </w:r>
      <w:r w:rsidR="00291816" w:rsidRPr="00291816">
        <w:rPr>
          <w:color w:val="000000"/>
          <w:sz w:val="24"/>
          <w:szCs w:val="24"/>
        </w:rPr>
        <w:t xml:space="preserve"> цены оказываемых услуг по обучению сотрудников </w:t>
      </w:r>
      <w:proofErr w:type="gramStart"/>
      <w:r w:rsidR="00291816" w:rsidRPr="00291816">
        <w:rPr>
          <w:color w:val="000000"/>
          <w:sz w:val="24"/>
          <w:szCs w:val="24"/>
        </w:rPr>
        <w:t>Заказчика</w:t>
      </w:r>
      <w:r w:rsidR="006200B7" w:rsidRPr="001B18BA">
        <w:rPr>
          <w:color w:val="000000"/>
          <w:sz w:val="24"/>
          <w:szCs w:val="24"/>
        </w:rPr>
        <w:t>(</w:t>
      </w:r>
      <w:proofErr w:type="gramEnd"/>
      <w:r w:rsidR="006200B7" w:rsidRPr="001B18BA">
        <w:rPr>
          <w:color w:val="000000"/>
          <w:sz w:val="24"/>
          <w:szCs w:val="24"/>
        </w:rPr>
        <w:t>приложение № 1) к Договору или иными недостатками не подлежат оплате Заказчиком до устранения Исполнителем обнаруженных недостатков.</w:t>
      </w:r>
    </w:p>
    <w:p w14:paraId="05E68E86" w14:textId="77777777" w:rsidR="00DA3CA5" w:rsidRPr="00DA3CA5" w:rsidRDefault="00DA3CA5" w:rsidP="00DA3CA5">
      <w:pPr>
        <w:pBdr>
          <w:top w:val="nil"/>
          <w:left w:val="nil"/>
          <w:bottom w:val="nil"/>
          <w:right w:val="nil"/>
          <w:between w:val="nil"/>
        </w:pBdr>
        <w:spacing w:line="240" w:lineRule="auto"/>
        <w:ind w:hanging="2"/>
        <w:jc w:val="both"/>
        <w:rPr>
          <w:color w:val="000000"/>
          <w:sz w:val="24"/>
          <w:szCs w:val="24"/>
        </w:rPr>
      </w:pPr>
      <w:r>
        <w:rPr>
          <w:color w:val="000000"/>
          <w:sz w:val="24"/>
          <w:szCs w:val="24"/>
        </w:rPr>
        <w:t>4.</w:t>
      </w:r>
      <w:r w:rsidR="00B50C3B">
        <w:rPr>
          <w:color w:val="000000"/>
          <w:sz w:val="24"/>
          <w:szCs w:val="24"/>
        </w:rPr>
        <w:t>9</w:t>
      </w:r>
      <w:r w:rsidRPr="00DA3CA5">
        <w:rPr>
          <w:color w:val="000000"/>
          <w:sz w:val="24"/>
          <w:szCs w:val="24"/>
        </w:rPr>
        <w:t xml:space="preserve">. 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545119" w:rsidRPr="00545119">
        <w:rPr>
          <w:color w:val="000000"/>
          <w:sz w:val="24"/>
          <w:szCs w:val="24"/>
        </w:rPr>
        <w:t>договор</w:t>
      </w:r>
      <w:r w:rsidRPr="00DA3CA5">
        <w:rPr>
          <w:color w:val="000000"/>
          <w:sz w:val="24"/>
          <w:szCs w:val="24"/>
        </w:rPr>
        <w:t>е счет Исполнителя, несет Исполнитель.</w:t>
      </w:r>
    </w:p>
    <w:p w14:paraId="7F142823" w14:textId="5931F0AA" w:rsidR="00EC4A34" w:rsidRPr="001B18BA" w:rsidRDefault="00DA3CA5" w:rsidP="002A340E">
      <w:pPr>
        <w:pBdr>
          <w:top w:val="nil"/>
          <w:left w:val="nil"/>
          <w:bottom w:val="nil"/>
          <w:right w:val="nil"/>
          <w:between w:val="nil"/>
        </w:pBdr>
        <w:spacing w:line="240" w:lineRule="auto"/>
        <w:ind w:hanging="2"/>
        <w:jc w:val="both"/>
        <w:rPr>
          <w:color w:val="000000"/>
          <w:sz w:val="24"/>
          <w:szCs w:val="24"/>
        </w:rPr>
      </w:pPr>
      <w:r>
        <w:rPr>
          <w:color w:val="000000"/>
          <w:sz w:val="24"/>
          <w:szCs w:val="24"/>
        </w:rPr>
        <w:t>4.</w:t>
      </w:r>
      <w:r w:rsidR="00B50C3B">
        <w:rPr>
          <w:color w:val="000000"/>
          <w:sz w:val="24"/>
          <w:szCs w:val="24"/>
        </w:rPr>
        <w:t>10</w:t>
      </w:r>
      <w:r w:rsidRPr="00DA3CA5">
        <w:rPr>
          <w:color w:val="000000"/>
          <w:sz w:val="24"/>
          <w:szCs w:val="24"/>
        </w:rPr>
        <w:t xml:space="preserve">. </w:t>
      </w:r>
      <w:r w:rsidR="00B50C3B" w:rsidRPr="00B50C3B">
        <w:rPr>
          <w:color w:val="000000"/>
          <w:sz w:val="24"/>
          <w:szCs w:val="24"/>
        </w:rPr>
        <w:t xml:space="preserve">Источник финансирования: </w:t>
      </w:r>
      <w:r w:rsidR="00280344" w:rsidRPr="00280344">
        <w:rPr>
          <w:color w:val="000000"/>
          <w:sz w:val="24"/>
          <w:szCs w:val="24"/>
        </w:rPr>
        <w:t>Внебюджетные средства. Средства бюджетных учреждений. Код целевой статьи 0250020010, код вида расходов 244</w:t>
      </w:r>
    </w:p>
    <w:p w14:paraId="1DBADF63" w14:textId="77777777" w:rsidR="00D7315C" w:rsidRDefault="00D7315C">
      <w:pPr>
        <w:keepNext/>
        <w:pBdr>
          <w:top w:val="nil"/>
          <w:left w:val="nil"/>
          <w:bottom w:val="nil"/>
          <w:right w:val="nil"/>
          <w:between w:val="nil"/>
        </w:pBdr>
        <w:spacing w:line="240" w:lineRule="auto"/>
        <w:ind w:hanging="2"/>
        <w:jc w:val="both"/>
        <w:rPr>
          <w:color w:val="000000"/>
          <w:sz w:val="24"/>
          <w:szCs w:val="24"/>
        </w:rPr>
      </w:pPr>
    </w:p>
    <w:p w14:paraId="1F5CCF88" w14:textId="77777777" w:rsidR="00280344" w:rsidRPr="001B18BA" w:rsidRDefault="00280344">
      <w:pPr>
        <w:keepNext/>
        <w:pBdr>
          <w:top w:val="nil"/>
          <w:left w:val="nil"/>
          <w:bottom w:val="nil"/>
          <w:right w:val="nil"/>
          <w:between w:val="nil"/>
        </w:pBdr>
        <w:spacing w:line="240" w:lineRule="auto"/>
        <w:ind w:hanging="2"/>
        <w:jc w:val="both"/>
        <w:rPr>
          <w:color w:val="000000"/>
          <w:sz w:val="24"/>
          <w:szCs w:val="24"/>
        </w:rPr>
      </w:pPr>
    </w:p>
    <w:p w14:paraId="2518A41F" w14:textId="77777777" w:rsidR="00D7315C" w:rsidRPr="001B18BA" w:rsidRDefault="006200B7">
      <w:pPr>
        <w:pBdr>
          <w:top w:val="nil"/>
          <w:left w:val="nil"/>
          <w:bottom w:val="nil"/>
          <w:right w:val="nil"/>
          <w:between w:val="nil"/>
        </w:pBdr>
        <w:shd w:val="clear" w:color="auto" w:fill="FFFFFF"/>
        <w:spacing w:line="240" w:lineRule="auto"/>
        <w:ind w:hanging="2"/>
        <w:jc w:val="center"/>
        <w:rPr>
          <w:color w:val="000000"/>
          <w:sz w:val="24"/>
          <w:szCs w:val="24"/>
        </w:rPr>
      </w:pPr>
      <w:r w:rsidRPr="001B18BA">
        <w:rPr>
          <w:b/>
          <w:color w:val="000000"/>
          <w:sz w:val="24"/>
          <w:szCs w:val="24"/>
        </w:rPr>
        <w:t>9.  ОТВЕТСТВЕННОСТЬ СТОРОН</w:t>
      </w:r>
    </w:p>
    <w:p w14:paraId="3D5CF3DB" w14:textId="77777777" w:rsidR="00D7315C" w:rsidRPr="001B18BA" w:rsidRDefault="006200B7">
      <w:pPr>
        <w:widowControl w:val="0"/>
        <w:pBdr>
          <w:top w:val="nil"/>
          <w:left w:val="nil"/>
          <w:bottom w:val="nil"/>
          <w:right w:val="nil"/>
          <w:between w:val="nil"/>
        </w:pBdr>
        <w:tabs>
          <w:tab w:val="left" w:pos="900"/>
        </w:tabs>
        <w:spacing w:line="240" w:lineRule="auto"/>
        <w:ind w:hanging="2"/>
        <w:jc w:val="both"/>
        <w:rPr>
          <w:color w:val="000000"/>
          <w:sz w:val="24"/>
          <w:szCs w:val="24"/>
        </w:rPr>
      </w:pPr>
      <w:r w:rsidRPr="001B18BA">
        <w:rPr>
          <w:color w:val="000000"/>
          <w:sz w:val="24"/>
          <w:szCs w:val="24"/>
        </w:rPr>
        <w:t xml:space="preserve">9.1. За неисполнение или ненадлежащее исполнение своих обязательств по договору Стороны несут ответственность в соответствии с действующим </w:t>
      </w:r>
      <w:proofErr w:type="gramStart"/>
      <w:r w:rsidRPr="001B18BA">
        <w:rPr>
          <w:color w:val="000000"/>
          <w:sz w:val="24"/>
          <w:szCs w:val="24"/>
        </w:rPr>
        <w:t>законодательством  Российской</w:t>
      </w:r>
      <w:proofErr w:type="gramEnd"/>
      <w:r w:rsidRPr="001B18BA">
        <w:rPr>
          <w:color w:val="000000"/>
          <w:sz w:val="24"/>
          <w:szCs w:val="24"/>
        </w:rPr>
        <w:t xml:space="preserve">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3203F40C" w14:textId="77777777" w:rsidR="00D7315C" w:rsidRDefault="006200B7">
      <w:pPr>
        <w:widowControl w:val="0"/>
        <w:pBdr>
          <w:top w:val="nil"/>
          <w:left w:val="nil"/>
          <w:bottom w:val="nil"/>
          <w:right w:val="nil"/>
          <w:between w:val="nil"/>
        </w:pBdr>
        <w:tabs>
          <w:tab w:val="left" w:pos="900"/>
        </w:tabs>
        <w:spacing w:line="240" w:lineRule="auto"/>
        <w:ind w:hanging="2"/>
        <w:jc w:val="both"/>
        <w:rPr>
          <w:color w:val="000000"/>
          <w:sz w:val="24"/>
          <w:szCs w:val="24"/>
        </w:rPr>
      </w:pPr>
      <w:r w:rsidRPr="001B18BA">
        <w:rPr>
          <w:color w:val="000000"/>
          <w:sz w:val="24"/>
          <w:szCs w:val="24"/>
        </w:rPr>
        <w:t xml:space="preserve">Указанные в настоящем разделе неустойка (пеня, штраф) взимаются за каждое нарушение в отдельности. </w:t>
      </w:r>
    </w:p>
    <w:p w14:paraId="5CB641E1" w14:textId="77777777" w:rsidR="00D7315C" w:rsidRPr="00DA3CA5" w:rsidRDefault="00B50C3B">
      <w:pPr>
        <w:widowControl w:val="0"/>
        <w:pBdr>
          <w:top w:val="nil"/>
          <w:left w:val="nil"/>
          <w:bottom w:val="nil"/>
          <w:right w:val="nil"/>
          <w:between w:val="nil"/>
        </w:pBdr>
        <w:tabs>
          <w:tab w:val="left" w:pos="900"/>
        </w:tabs>
        <w:spacing w:line="240" w:lineRule="auto"/>
        <w:ind w:hanging="2"/>
        <w:jc w:val="both"/>
        <w:rPr>
          <w:b/>
          <w:color w:val="000000"/>
          <w:sz w:val="24"/>
          <w:szCs w:val="24"/>
        </w:rPr>
      </w:pPr>
      <w:r>
        <w:rPr>
          <w:b/>
          <w:color w:val="000000"/>
          <w:sz w:val="24"/>
          <w:szCs w:val="24"/>
        </w:rPr>
        <w:lastRenderedPageBreak/>
        <w:t>9.2</w:t>
      </w:r>
      <w:r w:rsidR="006200B7" w:rsidRPr="00DA3CA5">
        <w:rPr>
          <w:b/>
          <w:color w:val="000000"/>
          <w:sz w:val="24"/>
          <w:szCs w:val="24"/>
        </w:rPr>
        <w:t>. Ответственность Заказчика:</w:t>
      </w:r>
    </w:p>
    <w:p w14:paraId="570A468E" w14:textId="77777777" w:rsidR="00D7315C" w:rsidRPr="001B18BA" w:rsidRDefault="00B50C3B">
      <w:pPr>
        <w:pBdr>
          <w:top w:val="nil"/>
          <w:left w:val="nil"/>
          <w:bottom w:val="nil"/>
          <w:right w:val="nil"/>
          <w:between w:val="nil"/>
        </w:pBdr>
        <w:spacing w:line="240" w:lineRule="auto"/>
        <w:ind w:hanging="2"/>
        <w:jc w:val="both"/>
        <w:rPr>
          <w:color w:val="000000"/>
          <w:sz w:val="24"/>
          <w:szCs w:val="24"/>
        </w:rPr>
      </w:pPr>
      <w:r>
        <w:rPr>
          <w:color w:val="000000"/>
          <w:sz w:val="24"/>
          <w:szCs w:val="24"/>
        </w:rPr>
        <w:t>9.2</w:t>
      </w:r>
      <w:r w:rsidR="006200B7" w:rsidRPr="001B18BA">
        <w:rPr>
          <w:color w:val="000000"/>
          <w:sz w:val="24"/>
          <w:szCs w:val="24"/>
        </w:rPr>
        <w:t>.1.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w:t>
      </w:r>
      <w:proofErr w:type="gramStart"/>
      <w:r w:rsidR="006200B7" w:rsidRPr="001B18BA">
        <w:rPr>
          <w:color w:val="000000"/>
          <w:sz w:val="24"/>
          <w:szCs w:val="24"/>
        </w:rPr>
        <w:t>300  ключевой</w:t>
      </w:r>
      <w:proofErr w:type="gramEnd"/>
      <w:r w:rsidR="006200B7" w:rsidRPr="001B18BA">
        <w:rPr>
          <w:color w:val="000000"/>
          <w:sz w:val="24"/>
          <w:szCs w:val="24"/>
        </w:rPr>
        <w:t xml:space="preserve"> ставки  ЦБ РФ, действующей на дату уплаты пени, от не уплаченной в срок суммы.</w:t>
      </w:r>
    </w:p>
    <w:p w14:paraId="40418C0E" w14:textId="77777777" w:rsidR="00B50C3B" w:rsidRPr="00B50C3B" w:rsidRDefault="006200B7" w:rsidP="00B50C3B">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9</w:t>
      </w:r>
      <w:r w:rsidR="00B50C3B">
        <w:rPr>
          <w:color w:val="000000"/>
          <w:sz w:val="24"/>
          <w:szCs w:val="24"/>
        </w:rPr>
        <w:t>.2</w:t>
      </w:r>
      <w:r w:rsidRPr="001B18BA">
        <w:rPr>
          <w:color w:val="000000"/>
          <w:sz w:val="24"/>
          <w:szCs w:val="24"/>
        </w:rPr>
        <w:t xml:space="preserve">.2. </w:t>
      </w:r>
      <w:r w:rsidR="00B50C3B" w:rsidRPr="00B50C3B">
        <w:rPr>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14:paraId="2DA6C017" w14:textId="77777777" w:rsidR="00B50C3B" w:rsidRDefault="00B50C3B" w:rsidP="00B50C3B">
      <w:pPr>
        <w:pBdr>
          <w:top w:val="nil"/>
          <w:left w:val="nil"/>
          <w:bottom w:val="nil"/>
          <w:right w:val="nil"/>
          <w:between w:val="nil"/>
        </w:pBdr>
        <w:spacing w:line="240" w:lineRule="auto"/>
        <w:ind w:hanging="2"/>
        <w:jc w:val="both"/>
        <w:rPr>
          <w:color w:val="000000"/>
          <w:sz w:val="24"/>
          <w:szCs w:val="24"/>
        </w:rPr>
      </w:pPr>
      <w:r w:rsidRPr="00B50C3B">
        <w:rPr>
          <w:color w:val="000000"/>
          <w:sz w:val="24"/>
          <w:szCs w:val="24"/>
        </w:rPr>
        <w:t>Размер штрафа устанавливается в виде фиксированной суммы и составляет 1000 рублей.</w:t>
      </w:r>
    </w:p>
    <w:p w14:paraId="71240560" w14:textId="77777777" w:rsidR="00D7315C" w:rsidRPr="002C1E53" w:rsidRDefault="006200B7" w:rsidP="00B50C3B">
      <w:pPr>
        <w:pBdr>
          <w:top w:val="nil"/>
          <w:left w:val="nil"/>
          <w:bottom w:val="nil"/>
          <w:right w:val="nil"/>
          <w:between w:val="nil"/>
        </w:pBdr>
        <w:spacing w:line="240" w:lineRule="auto"/>
        <w:ind w:hanging="2"/>
        <w:jc w:val="both"/>
        <w:rPr>
          <w:b/>
          <w:color w:val="000000"/>
          <w:sz w:val="24"/>
          <w:szCs w:val="24"/>
        </w:rPr>
      </w:pPr>
      <w:r w:rsidRPr="002C1E53">
        <w:rPr>
          <w:b/>
          <w:color w:val="000000"/>
          <w:sz w:val="24"/>
          <w:szCs w:val="24"/>
        </w:rPr>
        <w:t>9</w:t>
      </w:r>
      <w:r w:rsidR="00B50C3B">
        <w:rPr>
          <w:b/>
          <w:color w:val="000000"/>
          <w:sz w:val="24"/>
          <w:szCs w:val="24"/>
        </w:rPr>
        <w:t>.3</w:t>
      </w:r>
      <w:r w:rsidRPr="002C1E53">
        <w:rPr>
          <w:b/>
          <w:color w:val="000000"/>
          <w:sz w:val="24"/>
          <w:szCs w:val="24"/>
        </w:rPr>
        <w:t xml:space="preserve"> Ответственность Исполнителя:</w:t>
      </w:r>
    </w:p>
    <w:p w14:paraId="0DEF179C" w14:textId="77777777" w:rsidR="00D7315C" w:rsidRPr="001B18BA" w:rsidRDefault="002C1E53">
      <w:pPr>
        <w:pBdr>
          <w:top w:val="nil"/>
          <w:left w:val="nil"/>
          <w:bottom w:val="nil"/>
          <w:right w:val="nil"/>
          <w:between w:val="nil"/>
        </w:pBdr>
        <w:spacing w:line="240" w:lineRule="auto"/>
        <w:ind w:hanging="2"/>
        <w:jc w:val="both"/>
        <w:rPr>
          <w:color w:val="000000"/>
          <w:sz w:val="24"/>
          <w:szCs w:val="24"/>
        </w:rPr>
      </w:pPr>
      <w:r>
        <w:rPr>
          <w:color w:val="000000"/>
          <w:sz w:val="24"/>
          <w:szCs w:val="24"/>
        </w:rPr>
        <w:t>9</w:t>
      </w:r>
      <w:r w:rsidR="00B50C3B">
        <w:rPr>
          <w:color w:val="000000"/>
          <w:sz w:val="24"/>
          <w:szCs w:val="24"/>
        </w:rPr>
        <w:t>.3</w:t>
      </w:r>
      <w:r w:rsidR="006200B7" w:rsidRPr="001B18BA">
        <w:rPr>
          <w:color w:val="000000"/>
          <w:sz w:val="24"/>
          <w:szCs w:val="24"/>
        </w:rPr>
        <w:t>.1.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14:paraId="28696628" w14:textId="77777777" w:rsidR="00D7315C" w:rsidRPr="001B18BA" w:rsidRDefault="00B50C3B">
      <w:pPr>
        <w:pBdr>
          <w:top w:val="nil"/>
          <w:left w:val="nil"/>
          <w:bottom w:val="nil"/>
          <w:right w:val="nil"/>
          <w:between w:val="nil"/>
        </w:pBdr>
        <w:spacing w:line="240" w:lineRule="auto"/>
        <w:ind w:hanging="2"/>
        <w:jc w:val="both"/>
        <w:rPr>
          <w:color w:val="000000"/>
          <w:sz w:val="24"/>
          <w:szCs w:val="24"/>
        </w:rPr>
      </w:pPr>
      <w:r>
        <w:rPr>
          <w:color w:val="000000"/>
          <w:sz w:val="24"/>
          <w:szCs w:val="24"/>
        </w:rPr>
        <w:t>9.3</w:t>
      </w:r>
      <w:r w:rsidR="006200B7" w:rsidRPr="001B18BA">
        <w:rPr>
          <w:color w:val="000000"/>
          <w:sz w:val="24"/>
          <w:szCs w:val="24"/>
        </w:rPr>
        <w:t xml:space="preserve">.2. Пеня за просрочку исполнения обязательств начисляется за каждый день просрочки исполнения Исполнителем обязательства, предусмотренного Договором, в том числе за нарушение сроков оказания услуг, предусмотренных р. 2 Договора. </w:t>
      </w:r>
    </w:p>
    <w:p w14:paraId="6E80E5FE" w14:textId="77777777" w:rsidR="00D7315C" w:rsidRPr="001B18BA" w:rsidRDefault="00B50C3B">
      <w:pPr>
        <w:pBdr>
          <w:top w:val="nil"/>
          <w:left w:val="nil"/>
          <w:bottom w:val="nil"/>
          <w:right w:val="nil"/>
          <w:between w:val="nil"/>
        </w:pBdr>
        <w:spacing w:line="240" w:lineRule="auto"/>
        <w:ind w:hanging="2"/>
        <w:jc w:val="both"/>
        <w:rPr>
          <w:color w:val="000000"/>
          <w:sz w:val="24"/>
          <w:szCs w:val="24"/>
        </w:rPr>
      </w:pPr>
      <w:r>
        <w:rPr>
          <w:color w:val="000000"/>
          <w:sz w:val="24"/>
          <w:szCs w:val="24"/>
        </w:rPr>
        <w:t>9.3</w:t>
      </w:r>
      <w:r w:rsidR="006200B7" w:rsidRPr="001B18BA">
        <w:rPr>
          <w:color w:val="000000"/>
          <w:sz w:val="24"/>
          <w:szCs w:val="24"/>
        </w:rPr>
        <w:t>.3.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ключевой ставки   ЦБ РФ   от цены Договора (отдельного этапа исполнения Договора),  действующей на дату уплаты  пени,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начиная со дня, следующего после дня истечения установленного Договором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62043CD4" w14:textId="74A33B9A" w:rsidR="00D7315C" w:rsidRPr="001B18BA" w:rsidRDefault="00B50C3B">
      <w:pPr>
        <w:pBdr>
          <w:top w:val="nil"/>
          <w:left w:val="nil"/>
          <w:bottom w:val="nil"/>
          <w:right w:val="nil"/>
          <w:between w:val="nil"/>
        </w:pBdr>
        <w:spacing w:line="240" w:lineRule="auto"/>
        <w:ind w:hanging="2"/>
        <w:jc w:val="both"/>
        <w:rPr>
          <w:color w:val="000000"/>
          <w:sz w:val="24"/>
          <w:szCs w:val="24"/>
        </w:rPr>
      </w:pPr>
      <w:r>
        <w:rPr>
          <w:color w:val="000000"/>
          <w:sz w:val="24"/>
          <w:szCs w:val="24"/>
        </w:rPr>
        <w:t xml:space="preserve">    9.3</w:t>
      </w:r>
      <w:r w:rsidR="006200B7" w:rsidRPr="001B18BA">
        <w:rPr>
          <w:color w:val="000000"/>
          <w:sz w:val="24"/>
          <w:szCs w:val="24"/>
        </w:rPr>
        <w:t xml:space="preserve">.4.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Размер штрафа устанавливается в размере </w:t>
      </w:r>
      <w:r w:rsidR="002C1E53">
        <w:rPr>
          <w:color w:val="000000"/>
          <w:sz w:val="24"/>
          <w:szCs w:val="24"/>
        </w:rPr>
        <w:t>10 % от цены Договора (этапа) и</w:t>
      </w:r>
      <w:r w:rsidR="00EC4A34">
        <w:rPr>
          <w:color w:val="000000"/>
          <w:sz w:val="24"/>
          <w:szCs w:val="24"/>
        </w:rPr>
        <w:t xml:space="preserve"> </w:t>
      </w:r>
      <w:proofErr w:type="gramStart"/>
      <w:r w:rsidR="002C1E53" w:rsidRPr="002C1E53">
        <w:rPr>
          <w:rFonts w:eastAsia="Calibri"/>
          <w:position w:val="0"/>
          <w:sz w:val="24"/>
          <w:szCs w:val="24"/>
          <w:lang w:eastAsia="en-US"/>
        </w:rPr>
        <w:t xml:space="preserve">составляет  </w:t>
      </w:r>
      <w:r w:rsidR="009C3550">
        <w:rPr>
          <w:rFonts w:eastAsia="Calibri"/>
          <w:position w:val="0"/>
          <w:sz w:val="24"/>
          <w:szCs w:val="24"/>
          <w:lang w:eastAsia="en-US"/>
        </w:rPr>
        <w:t>_</w:t>
      </w:r>
      <w:proofErr w:type="gramEnd"/>
      <w:r w:rsidR="009C3550">
        <w:rPr>
          <w:rFonts w:eastAsia="Calibri"/>
          <w:position w:val="0"/>
          <w:sz w:val="24"/>
          <w:szCs w:val="24"/>
          <w:lang w:eastAsia="en-US"/>
        </w:rPr>
        <w:t>_________________</w:t>
      </w:r>
      <w:r w:rsidR="002C1E53" w:rsidRPr="002C1E53">
        <w:rPr>
          <w:rFonts w:eastAsia="Calibri"/>
          <w:position w:val="0"/>
          <w:sz w:val="24"/>
          <w:szCs w:val="24"/>
          <w:lang w:eastAsia="en-US"/>
        </w:rPr>
        <w:t xml:space="preserve"> (</w:t>
      </w:r>
      <w:r w:rsidR="00EC4A34">
        <w:rPr>
          <w:rFonts w:eastAsia="Calibri"/>
          <w:position w:val="0"/>
          <w:sz w:val="24"/>
          <w:szCs w:val="24"/>
          <w:lang w:eastAsia="en-US"/>
        </w:rPr>
        <w:t>Четыреста пятьдесят</w:t>
      </w:r>
      <w:r w:rsidR="002C1E53" w:rsidRPr="002C1E53">
        <w:rPr>
          <w:rFonts w:eastAsia="Calibri"/>
          <w:position w:val="0"/>
          <w:sz w:val="24"/>
          <w:szCs w:val="24"/>
          <w:lang w:eastAsia="en-US"/>
        </w:rPr>
        <w:t>) рублей</w:t>
      </w:r>
      <w:r w:rsidR="006200B7" w:rsidRPr="002C1E53">
        <w:rPr>
          <w:color w:val="000000"/>
          <w:sz w:val="24"/>
          <w:szCs w:val="24"/>
        </w:rPr>
        <w:t>, за исключением случаев, если</w:t>
      </w:r>
      <w:r w:rsidR="006200B7" w:rsidRPr="008C1766">
        <w:rPr>
          <w:color w:val="000000"/>
          <w:sz w:val="24"/>
          <w:szCs w:val="24"/>
        </w:rPr>
        <w:t xml:space="preserve"> закон</w:t>
      </w:r>
      <w:r w:rsidR="006200B7" w:rsidRPr="001B18BA">
        <w:rPr>
          <w:color w:val="000000"/>
          <w:sz w:val="24"/>
          <w:szCs w:val="24"/>
        </w:rPr>
        <w:t xml:space="preserve">одательством Российской Федерации установлен иной порядок начисления штрафов. Штрафы начисляются за каждое нарушение в отдельности. </w:t>
      </w:r>
    </w:p>
    <w:p w14:paraId="579E7F16" w14:textId="77777777" w:rsidR="002C1E53" w:rsidRPr="002C1E53" w:rsidRDefault="00B50C3B" w:rsidP="00B50C3B">
      <w:pPr>
        <w:pBdr>
          <w:top w:val="nil"/>
          <w:left w:val="nil"/>
          <w:bottom w:val="nil"/>
          <w:right w:val="nil"/>
          <w:between w:val="nil"/>
        </w:pBdr>
        <w:spacing w:line="240" w:lineRule="auto"/>
        <w:ind w:hanging="2"/>
        <w:jc w:val="both"/>
        <w:rPr>
          <w:color w:val="000000"/>
          <w:sz w:val="24"/>
          <w:szCs w:val="24"/>
        </w:rPr>
      </w:pPr>
      <w:bookmarkStart w:id="1" w:name="_heading=h.gjdgxs" w:colFirst="0" w:colLast="0"/>
      <w:bookmarkEnd w:id="1"/>
      <w:r>
        <w:rPr>
          <w:color w:val="000000"/>
          <w:sz w:val="24"/>
          <w:szCs w:val="24"/>
        </w:rPr>
        <w:t>9.3</w:t>
      </w:r>
      <w:r w:rsidR="006200B7" w:rsidRPr="001B18BA">
        <w:rPr>
          <w:color w:val="000000"/>
          <w:sz w:val="24"/>
          <w:szCs w:val="24"/>
        </w:rPr>
        <w:t xml:space="preserve">.5. </w:t>
      </w:r>
      <w:r w:rsidR="002C1E53" w:rsidRPr="002C1E53">
        <w:rPr>
          <w:color w:val="000000"/>
          <w:sz w:val="24"/>
          <w:szCs w:val="24"/>
        </w:rPr>
        <w:t xml:space="preserve">За каждый факт неисполнения или ненадлежащего исполнения Исполнителем, обязательства, предусмотренного </w:t>
      </w:r>
      <w:r w:rsidR="00545119" w:rsidRPr="00545119">
        <w:rPr>
          <w:color w:val="000000"/>
          <w:sz w:val="24"/>
          <w:szCs w:val="24"/>
        </w:rPr>
        <w:t>договор</w:t>
      </w:r>
      <w:r w:rsidR="002C1E53" w:rsidRPr="002C1E53">
        <w:rPr>
          <w:color w:val="000000"/>
          <w:sz w:val="24"/>
          <w:szCs w:val="24"/>
        </w:rPr>
        <w:t xml:space="preserve">ом, предусмотренного </w:t>
      </w:r>
      <w:r w:rsidR="00545119" w:rsidRPr="00545119">
        <w:rPr>
          <w:color w:val="000000"/>
          <w:sz w:val="24"/>
          <w:szCs w:val="24"/>
        </w:rPr>
        <w:t>договор</w:t>
      </w:r>
      <w:r w:rsidR="002C1E53" w:rsidRPr="002C1E53">
        <w:rPr>
          <w:color w:val="000000"/>
          <w:sz w:val="24"/>
          <w:szCs w:val="24"/>
        </w:rPr>
        <w:t xml:space="preserve">ом, которое не имеет стоимостного выражения, размер штрафа устанавливается (при наличии в </w:t>
      </w:r>
      <w:r w:rsidR="00545119" w:rsidRPr="00545119">
        <w:rPr>
          <w:color w:val="000000"/>
          <w:sz w:val="24"/>
          <w:szCs w:val="24"/>
        </w:rPr>
        <w:t>договор</w:t>
      </w:r>
      <w:r w:rsidR="002C1E53" w:rsidRPr="002C1E53">
        <w:rPr>
          <w:color w:val="000000"/>
          <w:sz w:val="24"/>
          <w:szCs w:val="24"/>
        </w:rPr>
        <w:t>е таких обязательств) в следующем порядке:</w:t>
      </w:r>
    </w:p>
    <w:p w14:paraId="767E424F" w14:textId="77777777" w:rsidR="00D53CE4" w:rsidRDefault="00D53CE4">
      <w:pPr>
        <w:pBdr>
          <w:top w:val="nil"/>
          <w:left w:val="nil"/>
          <w:bottom w:val="nil"/>
          <w:right w:val="nil"/>
          <w:between w:val="nil"/>
        </w:pBdr>
        <w:spacing w:line="240" w:lineRule="auto"/>
        <w:ind w:hanging="2"/>
        <w:jc w:val="both"/>
        <w:rPr>
          <w:color w:val="000000"/>
          <w:sz w:val="24"/>
          <w:szCs w:val="24"/>
        </w:rPr>
      </w:pPr>
      <w:r w:rsidRPr="00D53CE4">
        <w:rPr>
          <w:color w:val="000000"/>
          <w:sz w:val="24"/>
          <w:szCs w:val="24"/>
        </w:rPr>
        <w:t>Размер штрафа устанавливается в виде фиксированной суммы и составляет 1000 рублей.</w:t>
      </w:r>
    </w:p>
    <w:p w14:paraId="64C2D04D" w14:textId="77777777" w:rsidR="00D7315C" w:rsidRPr="001B18BA" w:rsidRDefault="002C1E53">
      <w:pPr>
        <w:pBdr>
          <w:top w:val="nil"/>
          <w:left w:val="nil"/>
          <w:bottom w:val="nil"/>
          <w:right w:val="nil"/>
          <w:between w:val="nil"/>
        </w:pBdr>
        <w:spacing w:line="240" w:lineRule="auto"/>
        <w:ind w:hanging="2"/>
        <w:jc w:val="both"/>
        <w:rPr>
          <w:color w:val="000000"/>
          <w:sz w:val="24"/>
          <w:szCs w:val="24"/>
        </w:rPr>
      </w:pPr>
      <w:r>
        <w:rPr>
          <w:color w:val="000000"/>
          <w:sz w:val="24"/>
          <w:szCs w:val="24"/>
        </w:rPr>
        <w:t>9.</w:t>
      </w:r>
      <w:r w:rsidR="00D53CE4">
        <w:rPr>
          <w:color w:val="000000"/>
          <w:sz w:val="24"/>
          <w:szCs w:val="24"/>
        </w:rPr>
        <w:t>4</w:t>
      </w:r>
      <w:r w:rsidR="006200B7" w:rsidRPr="001B18BA">
        <w:rPr>
          <w:color w:val="000000"/>
          <w:sz w:val="24"/>
          <w:szCs w:val="24"/>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006200B7" w:rsidRPr="001B18BA">
        <w:rPr>
          <w:color w:val="000000"/>
          <w:sz w:val="24"/>
          <w:szCs w:val="24"/>
        </w:rPr>
        <w:t>Договором</w:t>
      </w:r>
      <w:proofErr w:type="gramEnd"/>
      <w:r w:rsidR="006200B7" w:rsidRPr="001B18BA">
        <w:rPr>
          <w:color w:val="000000"/>
          <w:sz w:val="24"/>
          <w:szCs w:val="24"/>
        </w:rPr>
        <w:t xml:space="preserve"> произошло вследствие непреодолимой силы или по вине другой стороны. </w:t>
      </w:r>
    </w:p>
    <w:p w14:paraId="20BE00B4" w14:textId="77777777" w:rsidR="00D7315C" w:rsidRDefault="00D53CE4">
      <w:pPr>
        <w:pBdr>
          <w:top w:val="nil"/>
          <w:left w:val="nil"/>
          <w:bottom w:val="nil"/>
          <w:right w:val="nil"/>
          <w:between w:val="nil"/>
        </w:pBdr>
        <w:spacing w:line="240" w:lineRule="auto"/>
        <w:ind w:hanging="2"/>
        <w:jc w:val="both"/>
        <w:rPr>
          <w:color w:val="000000"/>
          <w:sz w:val="24"/>
          <w:szCs w:val="24"/>
        </w:rPr>
      </w:pPr>
      <w:r>
        <w:rPr>
          <w:color w:val="000000"/>
          <w:sz w:val="24"/>
          <w:szCs w:val="24"/>
        </w:rPr>
        <w:t>9.5</w:t>
      </w:r>
      <w:r w:rsidR="006200B7" w:rsidRPr="001B18BA">
        <w:rPr>
          <w:color w:val="000000"/>
          <w:sz w:val="24"/>
          <w:szCs w:val="24"/>
        </w:rPr>
        <w:t xml:space="preserve">. Исполнитель несёт ответственность за действия третьих лиц, привлечённых им к исполнению обязательств по Договору. </w:t>
      </w:r>
    </w:p>
    <w:p w14:paraId="342DADFE" w14:textId="77777777" w:rsidR="002C1E53" w:rsidRPr="002C1E53" w:rsidRDefault="00D53CE4" w:rsidP="002C1E53">
      <w:pPr>
        <w:pBdr>
          <w:top w:val="nil"/>
          <w:left w:val="nil"/>
          <w:bottom w:val="nil"/>
          <w:right w:val="nil"/>
          <w:between w:val="nil"/>
        </w:pBdr>
        <w:spacing w:line="240" w:lineRule="auto"/>
        <w:ind w:hanging="2"/>
        <w:jc w:val="both"/>
        <w:rPr>
          <w:color w:val="000000"/>
          <w:sz w:val="24"/>
          <w:szCs w:val="24"/>
        </w:rPr>
      </w:pPr>
      <w:r>
        <w:rPr>
          <w:color w:val="000000"/>
          <w:sz w:val="24"/>
          <w:szCs w:val="24"/>
        </w:rPr>
        <w:t>9.6</w:t>
      </w:r>
      <w:r w:rsidR="002C1E53">
        <w:rPr>
          <w:color w:val="000000"/>
          <w:sz w:val="24"/>
          <w:szCs w:val="24"/>
        </w:rPr>
        <w:t xml:space="preserve">. </w:t>
      </w:r>
      <w:r w:rsidR="002C1E53" w:rsidRPr="002C1E53">
        <w:rPr>
          <w:color w:val="000000"/>
          <w:sz w:val="24"/>
          <w:szCs w:val="24"/>
        </w:rPr>
        <w:t>Уплата неустоек (штрафов, пеней), не освобожд</w:t>
      </w:r>
      <w:r w:rsidR="002C1E53">
        <w:rPr>
          <w:color w:val="000000"/>
          <w:sz w:val="24"/>
          <w:szCs w:val="24"/>
        </w:rPr>
        <w:t xml:space="preserve">ает Стороны от исполнения своих </w:t>
      </w:r>
      <w:r w:rsidR="002C1E53" w:rsidRPr="002C1E53">
        <w:rPr>
          <w:color w:val="000000"/>
          <w:sz w:val="24"/>
          <w:szCs w:val="24"/>
        </w:rPr>
        <w:t xml:space="preserve">обязательств по </w:t>
      </w:r>
      <w:r w:rsidR="00545119" w:rsidRPr="00545119">
        <w:rPr>
          <w:color w:val="000000"/>
          <w:sz w:val="24"/>
          <w:szCs w:val="24"/>
        </w:rPr>
        <w:t>договор</w:t>
      </w:r>
      <w:r w:rsidR="002C1E53" w:rsidRPr="002C1E53">
        <w:rPr>
          <w:color w:val="000000"/>
          <w:sz w:val="24"/>
          <w:szCs w:val="24"/>
        </w:rPr>
        <w:t>у.</w:t>
      </w:r>
    </w:p>
    <w:p w14:paraId="5778B061" w14:textId="77777777" w:rsidR="00D7315C" w:rsidRPr="001B18BA" w:rsidRDefault="00D53CE4">
      <w:pPr>
        <w:pBdr>
          <w:top w:val="nil"/>
          <w:left w:val="nil"/>
          <w:bottom w:val="nil"/>
          <w:right w:val="nil"/>
          <w:between w:val="nil"/>
        </w:pBdr>
        <w:spacing w:line="240" w:lineRule="auto"/>
        <w:ind w:hanging="2"/>
        <w:jc w:val="both"/>
        <w:rPr>
          <w:color w:val="000000"/>
          <w:sz w:val="24"/>
          <w:szCs w:val="24"/>
        </w:rPr>
      </w:pPr>
      <w:r>
        <w:rPr>
          <w:color w:val="000000"/>
          <w:sz w:val="24"/>
          <w:szCs w:val="24"/>
        </w:rPr>
        <w:t>9.7</w:t>
      </w:r>
      <w:r w:rsidR="006200B7" w:rsidRPr="001B18BA">
        <w:rPr>
          <w:color w:val="000000"/>
          <w:sz w:val="24"/>
          <w:szCs w:val="24"/>
        </w:rPr>
        <w:t>.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14:paraId="4C13618A" w14:textId="77777777" w:rsidR="00D7315C" w:rsidRPr="001B18BA" w:rsidRDefault="006200B7">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9.</w:t>
      </w:r>
      <w:r w:rsidR="00D53CE4">
        <w:rPr>
          <w:color w:val="000000"/>
          <w:sz w:val="24"/>
          <w:szCs w:val="24"/>
        </w:rPr>
        <w:t>8</w:t>
      </w:r>
      <w:r w:rsidRPr="001B18BA">
        <w:rPr>
          <w:color w:val="000000"/>
          <w:sz w:val="24"/>
          <w:szCs w:val="24"/>
        </w:rPr>
        <w:t xml:space="preserve">. 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расчетный счет Заказчика. </w:t>
      </w:r>
    </w:p>
    <w:p w14:paraId="1E91BEFB" w14:textId="77777777" w:rsidR="002C1E53" w:rsidRPr="002C1E53" w:rsidRDefault="006200B7" w:rsidP="002C1E53">
      <w:pPr>
        <w:pBdr>
          <w:top w:val="nil"/>
          <w:left w:val="nil"/>
          <w:bottom w:val="nil"/>
          <w:right w:val="nil"/>
          <w:between w:val="nil"/>
        </w:pBdr>
        <w:spacing w:line="240" w:lineRule="auto"/>
        <w:ind w:hanging="2"/>
        <w:jc w:val="both"/>
        <w:rPr>
          <w:color w:val="000000"/>
          <w:sz w:val="24"/>
          <w:szCs w:val="24"/>
        </w:rPr>
      </w:pPr>
      <w:r w:rsidRPr="001B18BA">
        <w:rPr>
          <w:color w:val="000000"/>
          <w:sz w:val="24"/>
          <w:szCs w:val="24"/>
        </w:rPr>
        <w:t>9.</w:t>
      </w:r>
      <w:r w:rsidR="00D53CE4">
        <w:rPr>
          <w:color w:val="000000"/>
          <w:sz w:val="24"/>
          <w:szCs w:val="24"/>
        </w:rPr>
        <w:t>9</w:t>
      </w:r>
      <w:r w:rsidRPr="001B18BA">
        <w:rPr>
          <w:color w:val="000000"/>
          <w:sz w:val="24"/>
          <w:szCs w:val="24"/>
        </w:rPr>
        <w:t xml:space="preserve">. </w:t>
      </w:r>
      <w:r w:rsidR="002C1E53" w:rsidRPr="002C1E53">
        <w:rPr>
          <w:color w:val="000000"/>
          <w:sz w:val="24"/>
          <w:szCs w:val="24"/>
        </w:rPr>
        <w:t xml:space="preserve">В случае ненадлежащего исполнения, просрочки исполнения Исполнителем обязательств по </w:t>
      </w:r>
      <w:r w:rsidR="00545119" w:rsidRPr="00545119">
        <w:rPr>
          <w:color w:val="000000"/>
          <w:sz w:val="24"/>
          <w:szCs w:val="24"/>
        </w:rPr>
        <w:t>договор</w:t>
      </w:r>
      <w:r w:rsidR="002C1E53" w:rsidRPr="002C1E53">
        <w:rPr>
          <w:color w:val="000000"/>
          <w:sz w:val="24"/>
          <w:szCs w:val="24"/>
        </w:rPr>
        <w:t xml:space="preserve">у Заказчик вправе произвести перечисление денежных средств в оплату обязательств по </w:t>
      </w:r>
      <w:r w:rsidR="00545119" w:rsidRPr="00545119">
        <w:rPr>
          <w:color w:val="000000"/>
          <w:sz w:val="24"/>
          <w:szCs w:val="24"/>
        </w:rPr>
        <w:t>договор</w:t>
      </w:r>
      <w:r w:rsidR="002C1E53" w:rsidRPr="002C1E53">
        <w:rPr>
          <w:color w:val="000000"/>
          <w:sz w:val="24"/>
          <w:szCs w:val="24"/>
        </w:rPr>
        <w:t xml:space="preserve">у в сумме, уменьшенной на размер неустойки (штрафов), начисленной Заказчиком, в </w:t>
      </w:r>
      <w:r w:rsidR="002C1E53" w:rsidRPr="002C1E53">
        <w:rPr>
          <w:color w:val="000000"/>
          <w:sz w:val="24"/>
          <w:szCs w:val="24"/>
        </w:rPr>
        <w:lastRenderedPageBreak/>
        <w:t>соответствии с пунктам</w:t>
      </w:r>
      <w:r w:rsidR="00D53CE4">
        <w:rPr>
          <w:color w:val="000000"/>
          <w:sz w:val="24"/>
          <w:szCs w:val="24"/>
        </w:rPr>
        <w:t>и 9.3</w:t>
      </w:r>
      <w:r w:rsidR="002C1E53">
        <w:rPr>
          <w:color w:val="000000"/>
          <w:sz w:val="24"/>
          <w:szCs w:val="24"/>
        </w:rPr>
        <w:t>.1. – 9</w:t>
      </w:r>
      <w:r w:rsidR="00D53CE4">
        <w:rPr>
          <w:color w:val="000000"/>
          <w:sz w:val="24"/>
          <w:szCs w:val="24"/>
        </w:rPr>
        <w:t>.3</w:t>
      </w:r>
      <w:r w:rsidR="002C1E53" w:rsidRPr="002C1E53">
        <w:rPr>
          <w:color w:val="000000"/>
          <w:sz w:val="24"/>
          <w:szCs w:val="24"/>
        </w:rPr>
        <w:t xml:space="preserve">.5. </w:t>
      </w:r>
      <w:r w:rsidR="00545119" w:rsidRPr="00545119">
        <w:rPr>
          <w:color w:val="000000"/>
          <w:sz w:val="24"/>
          <w:szCs w:val="24"/>
        </w:rPr>
        <w:t>договор</w:t>
      </w:r>
      <w:r w:rsidR="002C1E53" w:rsidRPr="002C1E53">
        <w:rPr>
          <w:color w:val="000000"/>
          <w:sz w:val="24"/>
          <w:szCs w:val="24"/>
        </w:rPr>
        <w:t>а, после направления в адрес Исполнителя уведомления с расчётом суммы неустойки.</w:t>
      </w:r>
    </w:p>
    <w:p w14:paraId="58586079" w14:textId="77777777" w:rsidR="00D7315C" w:rsidRPr="001B18BA" w:rsidRDefault="002C1E53" w:rsidP="002C1E53">
      <w:pPr>
        <w:pBdr>
          <w:top w:val="nil"/>
          <w:left w:val="nil"/>
          <w:bottom w:val="nil"/>
          <w:right w:val="nil"/>
          <w:between w:val="nil"/>
        </w:pBdr>
        <w:spacing w:line="240" w:lineRule="auto"/>
        <w:ind w:hanging="2"/>
        <w:jc w:val="both"/>
        <w:rPr>
          <w:color w:val="000000"/>
          <w:sz w:val="24"/>
          <w:szCs w:val="24"/>
        </w:rPr>
      </w:pPr>
      <w:r>
        <w:rPr>
          <w:color w:val="000000"/>
          <w:sz w:val="24"/>
          <w:szCs w:val="24"/>
        </w:rPr>
        <w:t>9.1</w:t>
      </w:r>
      <w:r w:rsidR="00D53CE4">
        <w:rPr>
          <w:color w:val="000000"/>
          <w:sz w:val="24"/>
          <w:szCs w:val="24"/>
        </w:rPr>
        <w:t>0</w:t>
      </w:r>
      <w:r w:rsidRPr="002C1E53">
        <w:rPr>
          <w:color w:val="000000"/>
          <w:sz w:val="24"/>
          <w:szCs w:val="24"/>
        </w:rPr>
        <w:t xml:space="preserve">. Подписанием настоящего </w:t>
      </w:r>
      <w:r w:rsidR="00545119" w:rsidRPr="00545119">
        <w:rPr>
          <w:color w:val="000000"/>
          <w:sz w:val="24"/>
          <w:szCs w:val="24"/>
        </w:rPr>
        <w:t>договор</w:t>
      </w:r>
      <w:r w:rsidRPr="002C1E53">
        <w:rPr>
          <w:color w:val="000000"/>
          <w:sz w:val="24"/>
          <w:szCs w:val="24"/>
        </w:rPr>
        <w:t xml:space="preserve">а Исполнитель подтверждает свое согласие на оплату по </w:t>
      </w:r>
      <w:r w:rsidR="00545119" w:rsidRPr="00545119">
        <w:rPr>
          <w:color w:val="000000"/>
          <w:sz w:val="24"/>
          <w:szCs w:val="24"/>
        </w:rPr>
        <w:t>договор</w:t>
      </w:r>
      <w:r w:rsidRPr="002C1E53">
        <w:rPr>
          <w:color w:val="000000"/>
          <w:sz w:val="24"/>
          <w:szCs w:val="24"/>
        </w:rPr>
        <w:t xml:space="preserve">у за вычетом суммы неустойки, взимаемой Заказчиком, в соответствии с пунктами </w:t>
      </w:r>
      <w:r>
        <w:rPr>
          <w:color w:val="000000"/>
          <w:sz w:val="24"/>
          <w:szCs w:val="24"/>
        </w:rPr>
        <w:t>9</w:t>
      </w:r>
      <w:r w:rsidRPr="002C1E53">
        <w:rPr>
          <w:color w:val="000000"/>
          <w:sz w:val="24"/>
          <w:szCs w:val="24"/>
        </w:rPr>
        <w:t>.</w:t>
      </w:r>
      <w:r w:rsidR="00D53CE4">
        <w:rPr>
          <w:color w:val="000000"/>
          <w:sz w:val="24"/>
          <w:szCs w:val="24"/>
        </w:rPr>
        <w:t>3</w:t>
      </w:r>
      <w:r w:rsidRPr="002C1E53">
        <w:rPr>
          <w:color w:val="000000"/>
          <w:sz w:val="24"/>
          <w:szCs w:val="24"/>
        </w:rPr>
        <w:t xml:space="preserve">.1. – </w:t>
      </w:r>
      <w:r>
        <w:rPr>
          <w:color w:val="000000"/>
          <w:sz w:val="24"/>
          <w:szCs w:val="24"/>
        </w:rPr>
        <w:t>9</w:t>
      </w:r>
      <w:r w:rsidRPr="002C1E53">
        <w:rPr>
          <w:color w:val="000000"/>
          <w:sz w:val="24"/>
          <w:szCs w:val="24"/>
        </w:rPr>
        <w:t>.</w:t>
      </w:r>
      <w:r w:rsidR="00D53CE4">
        <w:rPr>
          <w:color w:val="000000"/>
          <w:sz w:val="24"/>
          <w:szCs w:val="24"/>
        </w:rPr>
        <w:t>3</w:t>
      </w:r>
      <w:r w:rsidRPr="002C1E53">
        <w:rPr>
          <w:color w:val="000000"/>
          <w:sz w:val="24"/>
          <w:szCs w:val="24"/>
        </w:rPr>
        <w:t xml:space="preserve">.5.  </w:t>
      </w:r>
      <w:r w:rsidR="00545119" w:rsidRPr="00545119">
        <w:rPr>
          <w:color w:val="000000"/>
          <w:sz w:val="24"/>
          <w:szCs w:val="24"/>
        </w:rPr>
        <w:t>договор</w:t>
      </w:r>
      <w:r w:rsidRPr="002C1E53">
        <w:rPr>
          <w:color w:val="000000"/>
          <w:sz w:val="24"/>
          <w:szCs w:val="24"/>
        </w:rPr>
        <w:t xml:space="preserve">а. После оплаты по </w:t>
      </w:r>
      <w:r w:rsidR="00545119" w:rsidRPr="00545119">
        <w:rPr>
          <w:color w:val="000000"/>
          <w:sz w:val="24"/>
          <w:szCs w:val="24"/>
        </w:rPr>
        <w:t>договор</w:t>
      </w:r>
      <w:r w:rsidRPr="002C1E53">
        <w:rPr>
          <w:color w:val="000000"/>
          <w:sz w:val="24"/>
          <w:szCs w:val="24"/>
        </w:rPr>
        <w:t>у в соответствии с условиями настоящего раздела Стороны обязуются подписать акт сверки расчетов.</w:t>
      </w:r>
    </w:p>
    <w:p w14:paraId="5179F220" w14:textId="77777777" w:rsidR="00D7315C" w:rsidRPr="001B18BA" w:rsidRDefault="00D53CE4">
      <w:pPr>
        <w:pBdr>
          <w:top w:val="nil"/>
          <w:left w:val="nil"/>
          <w:bottom w:val="nil"/>
          <w:right w:val="nil"/>
          <w:between w:val="nil"/>
        </w:pBdr>
        <w:spacing w:line="240" w:lineRule="auto"/>
        <w:ind w:hanging="2"/>
        <w:jc w:val="both"/>
        <w:rPr>
          <w:color w:val="000000"/>
          <w:sz w:val="24"/>
          <w:szCs w:val="24"/>
        </w:rPr>
      </w:pPr>
      <w:r>
        <w:rPr>
          <w:color w:val="000000"/>
          <w:sz w:val="24"/>
          <w:szCs w:val="24"/>
        </w:rPr>
        <w:t>9.11</w:t>
      </w:r>
      <w:r w:rsidR="006200B7" w:rsidRPr="001B18BA">
        <w:rPr>
          <w:color w:val="000000"/>
          <w:sz w:val="24"/>
          <w:szCs w:val="24"/>
        </w:rPr>
        <w:t xml:space="preserve">.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 </w:t>
      </w:r>
    </w:p>
    <w:p w14:paraId="4E4A8C3E" w14:textId="77777777" w:rsidR="00D7315C" w:rsidRPr="001B18BA" w:rsidRDefault="00D53CE4">
      <w:pPr>
        <w:pBdr>
          <w:top w:val="nil"/>
          <w:left w:val="nil"/>
          <w:bottom w:val="nil"/>
          <w:right w:val="nil"/>
          <w:between w:val="nil"/>
        </w:pBdr>
        <w:spacing w:line="240" w:lineRule="auto"/>
        <w:ind w:hanging="2"/>
        <w:jc w:val="both"/>
        <w:rPr>
          <w:color w:val="000000"/>
          <w:sz w:val="24"/>
          <w:szCs w:val="24"/>
        </w:rPr>
      </w:pPr>
      <w:r>
        <w:rPr>
          <w:color w:val="000000"/>
          <w:sz w:val="24"/>
          <w:szCs w:val="24"/>
        </w:rPr>
        <w:t>9.12</w:t>
      </w:r>
      <w:r w:rsidR="006200B7" w:rsidRPr="001B18BA">
        <w:rPr>
          <w:color w:val="000000"/>
          <w:sz w:val="24"/>
          <w:szCs w:val="24"/>
        </w:rPr>
        <w:t xml:space="preserve">. Общая сумма </w:t>
      </w:r>
      <w:proofErr w:type="gramStart"/>
      <w:r w:rsidR="006200B7" w:rsidRPr="001B18BA">
        <w:rPr>
          <w:color w:val="000000"/>
          <w:sz w:val="24"/>
          <w:szCs w:val="24"/>
        </w:rPr>
        <w:t>начисленных  штрафов</w:t>
      </w:r>
      <w:proofErr w:type="gramEnd"/>
      <w:r w:rsidR="006200B7" w:rsidRPr="001B18BA">
        <w:rPr>
          <w:color w:val="000000"/>
          <w:sz w:val="24"/>
          <w:szCs w:val="24"/>
        </w:rPr>
        <w:t>,  за ненадлежащее исполнение Заказчиком обязательств, предусмотренных договором, не может превышать цену договора.</w:t>
      </w:r>
    </w:p>
    <w:p w14:paraId="1CF2FF77" w14:textId="77777777" w:rsidR="00D7315C" w:rsidRPr="001B18BA" w:rsidRDefault="00D7315C">
      <w:pPr>
        <w:pBdr>
          <w:top w:val="nil"/>
          <w:left w:val="nil"/>
          <w:bottom w:val="nil"/>
          <w:right w:val="nil"/>
          <w:between w:val="nil"/>
        </w:pBdr>
        <w:spacing w:line="240" w:lineRule="auto"/>
        <w:ind w:hanging="2"/>
        <w:jc w:val="center"/>
        <w:rPr>
          <w:color w:val="000000"/>
          <w:sz w:val="24"/>
          <w:szCs w:val="24"/>
        </w:rPr>
      </w:pPr>
    </w:p>
    <w:p w14:paraId="313F4303" w14:textId="77777777" w:rsidR="00D7315C" w:rsidRPr="001B18BA" w:rsidRDefault="006200B7">
      <w:pPr>
        <w:pBdr>
          <w:top w:val="nil"/>
          <w:left w:val="nil"/>
          <w:bottom w:val="nil"/>
          <w:right w:val="nil"/>
          <w:between w:val="nil"/>
        </w:pBdr>
        <w:spacing w:line="240" w:lineRule="auto"/>
        <w:ind w:hanging="2"/>
        <w:jc w:val="center"/>
        <w:rPr>
          <w:color w:val="000000"/>
          <w:sz w:val="24"/>
          <w:szCs w:val="24"/>
        </w:rPr>
      </w:pPr>
      <w:r w:rsidRPr="001B18BA">
        <w:rPr>
          <w:b/>
          <w:color w:val="000000"/>
          <w:sz w:val="24"/>
          <w:szCs w:val="24"/>
        </w:rPr>
        <w:t xml:space="preserve">10. ПОРЯДОК </w:t>
      </w:r>
      <w:r w:rsidR="001B18BA" w:rsidRPr="001B18BA">
        <w:rPr>
          <w:b/>
          <w:color w:val="000000"/>
          <w:sz w:val="24"/>
          <w:szCs w:val="24"/>
        </w:rPr>
        <w:t>РАСТОРЖЕНИЯ И</w:t>
      </w:r>
      <w:r w:rsidRPr="001B18BA">
        <w:rPr>
          <w:b/>
          <w:color w:val="000000"/>
          <w:sz w:val="24"/>
          <w:szCs w:val="24"/>
        </w:rPr>
        <w:t xml:space="preserve"> ИЗМЕНЕНИЯ ДОГОВОРА</w:t>
      </w:r>
    </w:p>
    <w:p w14:paraId="62FA8834"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10.1. Договор может быть расторгнут по соглашению Сторон, по решению суда или в связи с односторонним отказом Стороны договора от исполнения договора </w:t>
      </w:r>
      <w:r w:rsidR="002C1E53" w:rsidRPr="002C1E53">
        <w:rPr>
          <w:color w:val="000000"/>
          <w:sz w:val="24"/>
          <w:szCs w:val="24"/>
        </w:rPr>
        <w:t>в соответствии с гражданским законодательством Российской Федерации и положениями статьи 95 Федерального закона N 44-</w:t>
      </w:r>
      <w:proofErr w:type="gramStart"/>
      <w:r w:rsidR="002C1E53" w:rsidRPr="002C1E53">
        <w:rPr>
          <w:color w:val="000000"/>
          <w:sz w:val="24"/>
          <w:szCs w:val="24"/>
        </w:rPr>
        <w:t>ФЗ.</w:t>
      </w:r>
      <w:r w:rsidRPr="001B18BA">
        <w:rPr>
          <w:color w:val="000000"/>
          <w:sz w:val="24"/>
          <w:szCs w:val="24"/>
        </w:rPr>
        <w:t>.</w:t>
      </w:r>
      <w:proofErr w:type="gramEnd"/>
    </w:p>
    <w:p w14:paraId="404822FC" w14:textId="77777777" w:rsidR="002C1E53"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  10.2. Заказчик вправе в одностороннем порядке отказаться от исполнения договора по основным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 </w:t>
      </w:r>
    </w:p>
    <w:p w14:paraId="2A72ED33" w14:textId="77777777" w:rsidR="002C1E53" w:rsidRDefault="002C1E53">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 xml:space="preserve">- </w:t>
      </w:r>
      <w:r w:rsidR="006200B7" w:rsidRPr="001B18BA">
        <w:rPr>
          <w:color w:val="000000"/>
          <w:sz w:val="24"/>
          <w:szCs w:val="24"/>
        </w:rPr>
        <w:t xml:space="preserve">если Исполнитель не приступил к оказанию услуг в течение 7 дней с момента начала оказания услуг (после </w:t>
      </w:r>
      <w:proofErr w:type="gramStart"/>
      <w:r w:rsidR="006200B7" w:rsidRPr="001B18BA">
        <w:rPr>
          <w:color w:val="000000"/>
          <w:sz w:val="24"/>
          <w:szCs w:val="24"/>
        </w:rPr>
        <w:t>срока</w:t>
      </w:r>
      <w:proofErr w:type="gramEnd"/>
      <w:r w:rsidR="006200B7" w:rsidRPr="001B18BA">
        <w:rPr>
          <w:color w:val="000000"/>
          <w:sz w:val="24"/>
          <w:szCs w:val="24"/>
        </w:rPr>
        <w:t xml:space="preserve"> согласованного сторонами); </w:t>
      </w:r>
    </w:p>
    <w:p w14:paraId="1602743A" w14:textId="77777777" w:rsidR="002C1E53" w:rsidRDefault="002C1E53">
      <w:pPr>
        <w:widowControl w:val="0"/>
        <w:pBdr>
          <w:top w:val="nil"/>
          <w:left w:val="nil"/>
          <w:bottom w:val="nil"/>
          <w:right w:val="nil"/>
          <w:between w:val="nil"/>
        </w:pBdr>
        <w:spacing w:line="240" w:lineRule="auto"/>
        <w:ind w:hanging="2"/>
        <w:jc w:val="both"/>
        <w:rPr>
          <w:color w:val="000000"/>
        </w:rPr>
      </w:pPr>
      <w:r>
        <w:rPr>
          <w:color w:val="000000"/>
          <w:sz w:val="24"/>
          <w:szCs w:val="24"/>
        </w:rPr>
        <w:t xml:space="preserve">- </w:t>
      </w:r>
      <w:r w:rsidR="00D53CE4" w:rsidRPr="00D53CE4">
        <w:rPr>
          <w:color w:val="000000"/>
          <w:sz w:val="24"/>
          <w:szCs w:val="24"/>
        </w:rPr>
        <w:t>если исполнителем оказаны услуги ненадлежащего качества, в соответствии с заключением заказчика, либо эксперта или экспертной организации</w:t>
      </w:r>
      <w:r w:rsidR="006200B7" w:rsidRPr="001B18BA">
        <w:rPr>
          <w:color w:val="000000"/>
          <w:sz w:val="24"/>
          <w:szCs w:val="24"/>
        </w:rPr>
        <w:t>;</w:t>
      </w:r>
    </w:p>
    <w:p w14:paraId="77319F79" w14:textId="77777777" w:rsidR="006B3F7C" w:rsidRDefault="002C1E53">
      <w:pPr>
        <w:widowControl w:val="0"/>
        <w:pBdr>
          <w:top w:val="nil"/>
          <w:left w:val="nil"/>
          <w:bottom w:val="nil"/>
          <w:right w:val="nil"/>
          <w:between w:val="nil"/>
        </w:pBdr>
        <w:spacing w:line="240" w:lineRule="auto"/>
        <w:ind w:left="0" w:hanging="3"/>
        <w:jc w:val="both"/>
        <w:rPr>
          <w:color w:val="000000"/>
          <w:sz w:val="24"/>
          <w:szCs w:val="24"/>
        </w:rPr>
      </w:pPr>
      <w:r>
        <w:rPr>
          <w:color w:val="000000"/>
        </w:rPr>
        <w:t xml:space="preserve">- </w:t>
      </w:r>
      <w:r w:rsidR="006200B7" w:rsidRPr="001B18BA">
        <w:rPr>
          <w:color w:val="000000"/>
          <w:sz w:val="24"/>
          <w:szCs w:val="24"/>
        </w:rPr>
        <w:t xml:space="preserve">если у Исполнителя отозвана лицензия на осуществление </w:t>
      </w:r>
      <w:proofErr w:type="gramStart"/>
      <w:r w:rsidR="006200B7" w:rsidRPr="001B18BA">
        <w:rPr>
          <w:color w:val="000000"/>
          <w:sz w:val="24"/>
          <w:szCs w:val="24"/>
        </w:rPr>
        <w:t>образовательной  деятельности</w:t>
      </w:r>
      <w:proofErr w:type="gramEnd"/>
      <w:r w:rsidR="006200B7" w:rsidRPr="001B18BA">
        <w:rPr>
          <w:color w:val="000000"/>
          <w:sz w:val="24"/>
          <w:szCs w:val="24"/>
        </w:rPr>
        <w:t xml:space="preserve">, либо закончился срок действия лицензии  и исполнитель не предоставляет новую действующую лицензию; </w:t>
      </w:r>
    </w:p>
    <w:p w14:paraId="45BFCCF5" w14:textId="77777777" w:rsidR="00D7315C" w:rsidRPr="001B18BA" w:rsidRDefault="006B3F7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 xml:space="preserve">- </w:t>
      </w:r>
      <w:r w:rsidR="006200B7" w:rsidRPr="001B18BA">
        <w:rPr>
          <w:color w:val="000000"/>
          <w:sz w:val="24"/>
          <w:szCs w:val="24"/>
        </w:rPr>
        <w:t>в иных случаях, предусмотренных соглашением сторон или действующим законодательством РФ.</w:t>
      </w:r>
    </w:p>
    <w:p w14:paraId="6A26B156"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10.3</w:t>
      </w:r>
      <w:r w:rsidRPr="00F755CC">
        <w:rPr>
          <w:color w:val="000000"/>
          <w:sz w:val="24"/>
          <w:szCs w:val="24"/>
        </w:rPr>
        <w:t xml:space="preserve">.  Решение Заказчика об одностороннем отказе от исполнения </w:t>
      </w:r>
      <w:r w:rsidR="00346A76">
        <w:rPr>
          <w:color w:val="000000"/>
          <w:sz w:val="24"/>
          <w:szCs w:val="24"/>
        </w:rPr>
        <w:t>Договор</w:t>
      </w:r>
      <w:r w:rsidRPr="00F755CC">
        <w:rPr>
          <w:color w:val="000000"/>
          <w:sz w:val="24"/>
          <w:szCs w:val="24"/>
        </w:rPr>
        <w:t xml:space="preserve">а вступает в силу и </w:t>
      </w:r>
      <w:r w:rsidR="00346A76" w:rsidRPr="00346A76">
        <w:rPr>
          <w:color w:val="000000"/>
          <w:sz w:val="24"/>
          <w:szCs w:val="24"/>
        </w:rPr>
        <w:t>Договор</w:t>
      </w:r>
      <w:r w:rsidRPr="00F755CC">
        <w:rPr>
          <w:color w:val="000000"/>
          <w:sz w:val="24"/>
          <w:szCs w:val="24"/>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346A76" w:rsidRPr="00346A76">
        <w:rPr>
          <w:color w:val="000000"/>
          <w:sz w:val="24"/>
          <w:szCs w:val="24"/>
        </w:rPr>
        <w:t>Договор</w:t>
      </w:r>
      <w:r w:rsidRPr="00F755CC">
        <w:rPr>
          <w:color w:val="000000"/>
          <w:sz w:val="24"/>
          <w:szCs w:val="24"/>
        </w:rPr>
        <w:t xml:space="preserve">а.  </w:t>
      </w:r>
    </w:p>
    <w:p w14:paraId="696E2461"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10.4</w:t>
      </w:r>
      <w:r w:rsidRPr="00F755CC">
        <w:rPr>
          <w:color w:val="000000"/>
          <w:sz w:val="24"/>
          <w:szCs w:val="24"/>
        </w:rPr>
        <w:t xml:space="preserve">. Исполнитель вправе принять решение об одностороннем отказе от исполнения </w:t>
      </w:r>
      <w:r w:rsidR="00346A76" w:rsidRPr="00346A76">
        <w:rPr>
          <w:color w:val="000000"/>
          <w:sz w:val="24"/>
          <w:szCs w:val="24"/>
        </w:rPr>
        <w:t>Договор</w:t>
      </w:r>
      <w:r w:rsidRPr="00F755CC">
        <w:rPr>
          <w:color w:val="000000"/>
          <w:sz w:val="24"/>
          <w:szCs w:val="24"/>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346A76" w:rsidRPr="00346A76">
        <w:rPr>
          <w:color w:val="000000"/>
          <w:sz w:val="24"/>
          <w:szCs w:val="24"/>
        </w:rPr>
        <w:t>Договор</w:t>
      </w:r>
      <w:r w:rsidRPr="00F755CC">
        <w:rPr>
          <w:color w:val="000000"/>
          <w:sz w:val="24"/>
          <w:szCs w:val="24"/>
        </w:rPr>
        <w:t xml:space="preserve">е было предусмотрено право заказчика принять решение об одностороннем отказе от исполнения </w:t>
      </w:r>
      <w:r w:rsidR="00346A76" w:rsidRPr="00346A76">
        <w:rPr>
          <w:color w:val="000000"/>
          <w:sz w:val="24"/>
          <w:szCs w:val="24"/>
        </w:rPr>
        <w:t>Договор</w:t>
      </w:r>
      <w:r w:rsidRPr="00F755CC">
        <w:rPr>
          <w:color w:val="000000"/>
          <w:sz w:val="24"/>
          <w:szCs w:val="24"/>
        </w:rPr>
        <w:t xml:space="preserve">а. </w:t>
      </w:r>
    </w:p>
    <w:p w14:paraId="41768BE8"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10.5</w:t>
      </w:r>
      <w:r w:rsidRPr="00F755CC">
        <w:rPr>
          <w:color w:val="000000"/>
          <w:sz w:val="24"/>
          <w:szCs w:val="24"/>
        </w:rPr>
        <w:t xml:space="preserve">. Расторжение </w:t>
      </w:r>
      <w:r w:rsidR="00346A76" w:rsidRPr="00346A76">
        <w:rPr>
          <w:color w:val="000000"/>
          <w:sz w:val="24"/>
          <w:szCs w:val="24"/>
        </w:rPr>
        <w:t>Договор</w:t>
      </w:r>
      <w:r w:rsidRPr="00F755CC">
        <w:rPr>
          <w:color w:val="000000"/>
          <w:sz w:val="24"/>
          <w:szCs w:val="24"/>
        </w:rPr>
        <w:t>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BE227FB"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10.6</w:t>
      </w:r>
      <w:r w:rsidRPr="00F755CC">
        <w:rPr>
          <w:color w:val="000000"/>
          <w:sz w:val="24"/>
          <w:szCs w:val="24"/>
        </w:rPr>
        <w:t xml:space="preserve">. По соглашению сторон </w:t>
      </w:r>
      <w:r w:rsidR="00346A76" w:rsidRPr="00346A76">
        <w:rPr>
          <w:color w:val="000000"/>
          <w:sz w:val="24"/>
          <w:szCs w:val="24"/>
        </w:rPr>
        <w:t>Договор</w:t>
      </w:r>
      <w:r w:rsidRPr="00F755CC">
        <w:rPr>
          <w:color w:val="000000"/>
          <w:sz w:val="24"/>
          <w:szCs w:val="24"/>
        </w:rPr>
        <w:t xml:space="preserve"> расторгается с момента подписания соглашения о расторжении </w:t>
      </w:r>
      <w:r w:rsidR="00346A76" w:rsidRPr="00346A76">
        <w:rPr>
          <w:color w:val="000000"/>
          <w:sz w:val="24"/>
          <w:szCs w:val="24"/>
        </w:rPr>
        <w:t>Договор</w:t>
      </w:r>
      <w:r w:rsidRPr="00F755CC">
        <w:rPr>
          <w:color w:val="000000"/>
          <w:sz w:val="24"/>
          <w:szCs w:val="24"/>
        </w:rPr>
        <w:t xml:space="preserve">а Сторонами. Уведомление с соглашением о расторжении </w:t>
      </w:r>
      <w:r w:rsidR="00346A76" w:rsidRPr="00346A76">
        <w:rPr>
          <w:color w:val="000000"/>
          <w:sz w:val="24"/>
          <w:szCs w:val="24"/>
        </w:rPr>
        <w:t>Договор</w:t>
      </w:r>
      <w:r w:rsidRPr="00F755CC">
        <w:rPr>
          <w:color w:val="000000"/>
          <w:sz w:val="24"/>
          <w:szCs w:val="24"/>
        </w:rPr>
        <w:t xml:space="preserve">а может быть направлено почтой или иной связью, позволяющей достоверно установить, что документ исходил от Стороны по </w:t>
      </w:r>
      <w:r w:rsidR="00346A76" w:rsidRPr="00346A76">
        <w:rPr>
          <w:color w:val="000000"/>
          <w:sz w:val="24"/>
          <w:szCs w:val="24"/>
        </w:rPr>
        <w:t>Договор</w:t>
      </w:r>
      <w:r w:rsidRPr="00F755CC">
        <w:rPr>
          <w:color w:val="000000"/>
          <w:sz w:val="24"/>
          <w:szCs w:val="24"/>
        </w:rPr>
        <w:t>у.</w:t>
      </w:r>
    </w:p>
    <w:p w14:paraId="2E24CD2F"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10.7</w:t>
      </w:r>
      <w:r w:rsidRPr="00F755CC">
        <w:rPr>
          <w:color w:val="000000"/>
          <w:sz w:val="24"/>
          <w:szCs w:val="24"/>
        </w:rPr>
        <w:t xml:space="preserve">. При расторжении </w:t>
      </w:r>
      <w:r w:rsidR="00346A76" w:rsidRPr="00346A76">
        <w:rPr>
          <w:color w:val="000000"/>
          <w:sz w:val="24"/>
          <w:szCs w:val="24"/>
        </w:rPr>
        <w:t>Договор</w:t>
      </w:r>
      <w:r w:rsidRPr="00F755CC">
        <w:rPr>
          <w:color w:val="000000"/>
          <w:sz w:val="24"/>
          <w:szCs w:val="24"/>
        </w:rPr>
        <w:t xml:space="preserve">а в связи с односторонним отказом стороны </w:t>
      </w:r>
      <w:r w:rsidR="00346A76" w:rsidRPr="00346A76">
        <w:rPr>
          <w:color w:val="000000"/>
          <w:sz w:val="24"/>
          <w:szCs w:val="24"/>
        </w:rPr>
        <w:t>Договор</w:t>
      </w:r>
      <w:r w:rsidRPr="00F755CC">
        <w:rPr>
          <w:color w:val="000000"/>
          <w:sz w:val="24"/>
          <w:szCs w:val="24"/>
        </w:rPr>
        <w:t xml:space="preserve">а от исполнения </w:t>
      </w:r>
      <w:r w:rsidR="00346A76" w:rsidRPr="00346A76">
        <w:rPr>
          <w:color w:val="000000"/>
          <w:sz w:val="24"/>
          <w:szCs w:val="24"/>
        </w:rPr>
        <w:t>Договор</w:t>
      </w:r>
      <w:r w:rsidRPr="00F755CC">
        <w:rPr>
          <w:color w:val="000000"/>
          <w:sz w:val="24"/>
          <w:szCs w:val="24"/>
        </w:rPr>
        <w:t xml:space="preserve">а другая сторона </w:t>
      </w:r>
      <w:r w:rsidR="00346A76" w:rsidRPr="00346A76">
        <w:rPr>
          <w:color w:val="000000"/>
          <w:sz w:val="24"/>
          <w:szCs w:val="24"/>
        </w:rPr>
        <w:t>Договор</w:t>
      </w:r>
      <w:r w:rsidRPr="00F755CC">
        <w:rPr>
          <w:color w:val="000000"/>
          <w:sz w:val="24"/>
          <w:szCs w:val="24"/>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346A76" w:rsidRPr="00346A76">
        <w:rPr>
          <w:color w:val="000000"/>
          <w:sz w:val="24"/>
          <w:szCs w:val="24"/>
        </w:rPr>
        <w:t>Договор</w:t>
      </w:r>
      <w:r w:rsidRPr="00F755CC">
        <w:rPr>
          <w:color w:val="000000"/>
          <w:sz w:val="24"/>
          <w:szCs w:val="24"/>
        </w:rPr>
        <w:t xml:space="preserve">а. </w:t>
      </w:r>
    </w:p>
    <w:p w14:paraId="54E0476F" w14:textId="1909C558"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10.8</w:t>
      </w:r>
      <w:r w:rsidRPr="00F755CC">
        <w:rPr>
          <w:color w:val="000000"/>
          <w:sz w:val="24"/>
          <w:szCs w:val="24"/>
        </w:rPr>
        <w:t xml:space="preserve">. При исполнении </w:t>
      </w:r>
      <w:r w:rsidR="00346A76" w:rsidRPr="00346A76">
        <w:rPr>
          <w:color w:val="000000"/>
          <w:sz w:val="24"/>
          <w:szCs w:val="24"/>
        </w:rPr>
        <w:t>Договор</w:t>
      </w:r>
      <w:r w:rsidRPr="00F755CC">
        <w:rPr>
          <w:color w:val="000000"/>
          <w:sz w:val="24"/>
          <w:szCs w:val="24"/>
        </w:rPr>
        <w:t xml:space="preserve">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Pr="00F755CC">
        <w:rPr>
          <w:color w:val="000000"/>
          <w:sz w:val="24"/>
          <w:szCs w:val="24"/>
        </w:rPr>
        <w:t>Заказчика с Исполнителем</w:t>
      </w:r>
      <w:proofErr w:type="gramEnd"/>
      <w:r w:rsidRPr="00F755CC">
        <w:rPr>
          <w:color w:val="000000"/>
          <w:sz w:val="24"/>
          <w:szCs w:val="24"/>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346A76" w:rsidRPr="00346A76">
        <w:rPr>
          <w:color w:val="000000"/>
          <w:sz w:val="24"/>
          <w:szCs w:val="24"/>
        </w:rPr>
        <w:t>Договор</w:t>
      </w:r>
      <w:r w:rsidRPr="00F755CC">
        <w:rPr>
          <w:color w:val="000000"/>
          <w:sz w:val="24"/>
          <w:szCs w:val="24"/>
        </w:rPr>
        <w:t>е. В этом случае соответств</w:t>
      </w:r>
      <w:r w:rsidR="00523D8D">
        <w:rPr>
          <w:color w:val="000000"/>
          <w:sz w:val="24"/>
          <w:szCs w:val="24"/>
        </w:rPr>
        <w:t>у</w:t>
      </w:r>
      <w:r w:rsidRPr="00F755CC">
        <w:rPr>
          <w:color w:val="000000"/>
          <w:sz w:val="24"/>
          <w:szCs w:val="24"/>
        </w:rPr>
        <w:t>ющие изменения должны быть внесены заказчиком в реестр контрактов, заключенных заказчиком.</w:t>
      </w:r>
    </w:p>
    <w:p w14:paraId="3B21527A"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lastRenderedPageBreak/>
        <w:t>10.9</w:t>
      </w:r>
      <w:r w:rsidRPr="00F755CC">
        <w:rPr>
          <w:color w:val="000000"/>
          <w:sz w:val="24"/>
          <w:szCs w:val="24"/>
        </w:rPr>
        <w:t xml:space="preserve">. При исполнении </w:t>
      </w:r>
      <w:r w:rsidR="00346A76" w:rsidRPr="00346A76">
        <w:rPr>
          <w:color w:val="000000"/>
          <w:sz w:val="24"/>
          <w:szCs w:val="24"/>
        </w:rPr>
        <w:t>Договор</w:t>
      </w:r>
      <w:r w:rsidRPr="00F755CC">
        <w:rPr>
          <w:color w:val="000000"/>
          <w:sz w:val="24"/>
          <w:szCs w:val="24"/>
        </w:rPr>
        <w:t xml:space="preserve">а не допускается перемена Исполнителя, за исключением случая, если новый Исполнитель является правопреемником Исполнителя по настоящему </w:t>
      </w:r>
      <w:r w:rsidR="00346A76" w:rsidRPr="00346A76">
        <w:rPr>
          <w:color w:val="000000"/>
          <w:sz w:val="24"/>
          <w:szCs w:val="24"/>
        </w:rPr>
        <w:t>Договор</w:t>
      </w:r>
      <w:r w:rsidRPr="00F755CC">
        <w:rPr>
          <w:color w:val="000000"/>
          <w:sz w:val="24"/>
          <w:szCs w:val="24"/>
        </w:rPr>
        <w:t>у вследствие реорганизации юридического лица в форме преобразования, слияния или присоединения.</w:t>
      </w:r>
    </w:p>
    <w:p w14:paraId="0865F468"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10.10</w:t>
      </w:r>
      <w:r w:rsidRPr="00F755CC">
        <w:rPr>
          <w:color w:val="000000"/>
          <w:sz w:val="24"/>
          <w:szCs w:val="24"/>
        </w:rPr>
        <w:t xml:space="preserve">. В случае перемены Заказчика права и обязанности Заказчика, предусмотренные </w:t>
      </w:r>
      <w:r w:rsidR="00346A76" w:rsidRPr="00346A76">
        <w:rPr>
          <w:color w:val="000000"/>
          <w:sz w:val="24"/>
          <w:szCs w:val="24"/>
        </w:rPr>
        <w:t>Договор</w:t>
      </w:r>
      <w:r w:rsidRPr="00F755CC">
        <w:rPr>
          <w:color w:val="000000"/>
          <w:sz w:val="24"/>
          <w:szCs w:val="24"/>
        </w:rPr>
        <w:t>ом, переходят к новому заказчику.</w:t>
      </w:r>
    </w:p>
    <w:p w14:paraId="4A5DE457" w14:textId="77777777" w:rsidR="00F755CC" w:rsidRP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11.11</w:t>
      </w:r>
      <w:r w:rsidRPr="00F755CC">
        <w:rPr>
          <w:color w:val="000000"/>
          <w:sz w:val="24"/>
          <w:szCs w:val="24"/>
        </w:rPr>
        <w:t xml:space="preserve">. Прекращение срока действия </w:t>
      </w:r>
      <w:r w:rsidR="00346A76" w:rsidRPr="00346A76">
        <w:rPr>
          <w:color w:val="000000"/>
          <w:sz w:val="24"/>
          <w:szCs w:val="24"/>
        </w:rPr>
        <w:t>Договор</w:t>
      </w:r>
      <w:r w:rsidRPr="00F755CC">
        <w:rPr>
          <w:color w:val="000000"/>
          <w:sz w:val="24"/>
          <w:szCs w:val="24"/>
        </w:rPr>
        <w:t>а не освобождает Стороны от ответственности за нарушение его условий.</w:t>
      </w:r>
    </w:p>
    <w:p w14:paraId="0F0DBE0B" w14:textId="77777777" w:rsidR="00F755CC" w:rsidRDefault="00F755CC" w:rsidP="00F755CC">
      <w:pPr>
        <w:widowControl w:val="0"/>
        <w:pBdr>
          <w:top w:val="nil"/>
          <w:left w:val="nil"/>
          <w:bottom w:val="nil"/>
          <w:right w:val="nil"/>
          <w:between w:val="nil"/>
        </w:pBdr>
        <w:spacing w:line="240" w:lineRule="auto"/>
        <w:ind w:hanging="2"/>
        <w:jc w:val="both"/>
        <w:rPr>
          <w:color w:val="000000"/>
          <w:sz w:val="24"/>
          <w:szCs w:val="24"/>
        </w:rPr>
      </w:pPr>
      <w:r>
        <w:rPr>
          <w:color w:val="000000"/>
          <w:sz w:val="24"/>
          <w:szCs w:val="24"/>
        </w:rPr>
        <w:t>10.12</w:t>
      </w:r>
      <w:r w:rsidRPr="00F755CC">
        <w:rPr>
          <w:color w:val="000000"/>
          <w:sz w:val="24"/>
          <w:szCs w:val="24"/>
        </w:rPr>
        <w:t xml:space="preserve">. Прекращение действия </w:t>
      </w:r>
      <w:r w:rsidR="00346A76" w:rsidRPr="00346A76">
        <w:rPr>
          <w:color w:val="000000"/>
          <w:sz w:val="24"/>
          <w:szCs w:val="24"/>
        </w:rPr>
        <w:t>Договор</w:t>
      </w:r>
      <w:r w:rsidRPr="00F755CC">
        <w:rPr>
          <w:color w:val="000000"/>
          <w:sz w:val="24"/>
          <w:szCs w:val="24"/>
        </w:rPr>
        <w:t xml:space="preserve">а не влечет за собой прекращения действия обязательств </w:t>
      </w:r>
      <w:r w:rsidR="00346A76" w:rsidRPr="00F755CC">
        <w:rPr>
          <w:color w:val="000000"/>
          <w:sz w:val="24"/>
          <w:szCs w:val="24"/>
        </w:rPr>
        <w:t xml:space="preserve">по </w:t>
      </w:r>
      <w:r w:rsidR="00346A76" w:rsidRPr="00346A76">
        <w:rPr>
          <w:color w:val="000000"/>
          <w:sz w:val="24"/>
          <w:szCs w:val="24"/>
        </w:rPr>
        <w:t>Договор</w:t>
      </w:r>
      <w:r w:rsidR="00346A76" w:rsidRPr="00F755CC">
        <w:rPr>
          <w:color w:val="000000"/>
          <w:sz w:val="24"/>
          <w:szCs w:val="24"/>
        </w:rPr>
        <w:t>у,</w:t>
      </w:r>
      <w:r w:rsidRPr="00F755CC">
        <w:rPr>
          <w:color w:val="000000"/>
          <w:sz w:val="24"/>
          <w:szCs w:val="24"/>
        </w:rPr>
        <w:t xml:space="preserve"> и они действуют до полного их исполнения.</w:t>
      </w:r>
    </w:p>
    <w:p w14:paraId="1D4056B5" w14:textId="77777777" w:rsidR="001B18BA" w:rsidRPr="001B18BA" w:rsidRDefault="001B18BA">
      <w:pPr>
        <w:widowControl w:val="0"/>
        <w:pBdr>
          <w:top w:val="nil"/>
          <w:left w:val="nil"/>
          <w:bottom w:val="nil"/>
          <w:right w:val="nil"/>
          <w:between w:val="nil"/>
        </w:pBdr>
        <w:spacing w:line="240" w:lineRule="auto"/>
        <w:ind w:hanging="2"/>
        <w:jc w:val="both"/>
        <w:rPr>
          <w:color w:val="000000"/>
          <w:sz w:val="24"/>
          <w:szCs w:val="24"/>
        </w:rPr>
      </w:pPr>
    </w:p>
    <w:p w14:paraId="484B25C3" w14:textId="77777777" w:rsidR="00D7315C" w:rsidRPr="001B18BA" w:rsidRDefault="006200B7" w:rsidP="001B18BA">
      <w:pPr>
        <w:widowControl w:val="0"/>
        <w:pBdr>
          <w:top w:val="nil"/>
          <w:left w:val="nil"/>
          <w:bottom w:val="nil"/>
          <w:right w:val="nil"/>
          <w:between w:val="nil"/>
        </w:pBdr>
        <w:spacing w:line="240" w:lineRule="auto"/>
        <w:ind w:hanging="2"/>
        <w:jc w:val="center"/>
        <w:rPr>
          <w:color w:val="000000"/>
          <w:sz w:val="24"/>
          <w:szCs w:val="24"/>
        </w:rPr>
      </w:pPr>
      <w:r w:rsidRPr="001B18BA">
        <w:rPr>
          <w:b/>
          <w:color w:val="000000"/>
          <w:sz w:val="24"/>
          <w:szCs w:val="24"/>
        </w:rPr>
        <w:t>11</w:t>
      </w:r>
      <w:r w:rsidRPr="001B18BA">
        <w:rPr>
          <w:color w:val="000000"/>
          <w:sz w:val="24"/>
          <w:szCs w:val="24"/>
        </w:rPr>
        <w:t xml:space="preserve">.  </w:t>
      </w:r>
      <w:r w:rsidRPr="001B18BA">
        <w:rPr>
          <w:b/>
          <w:color w:val="000000"/>
          <w:sz w:val="24"/>
          <w:szCs w:val="24"/>
        </w:rPr>
        <w:t>АНТИКОРРУПЦИОННЫЕ УСЛОВИЯ</w:t>
      </w:r>
    </w:p>
    <w:p w14:paraId="05F472AD"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11.1. При исполнении своих обязательств по </w:t>
      </w:r>
      <w:r w:rsidR="00545119" w:rsidRPr="00545119">
        <w:rPr>
          <w:color w:val="000000"/>
          <w:sz w:val="24"/>
          <w:szCs w:val="24"/>
        </w:rPr>
        <w:t>договор</w:t>
      </w:r>
      <w:r w:rsidRPr="001B18BA">
        <w:rPr>
          <w:color w:val="000000"/>
          <w:sz w:val="24"/>
          <w:szCs w:val="24"/>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DFF93E"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w:t>
      </w:r>
      <w:r w:rsidR="00545119" w:rsidRPr="00545119">
        <w:rPr>
          <w:color w:val="000000"/>
          <w:sz w:val="24"/>
          <w:szCs w:val="24"/>
        </w:rPr>
        <w:t>договор</w:t>
      </w:r>
      <w:r w:rsidRPr="001B18BA">
        <w:rPr>
          <w:color w:val="000000"/>
          <w:sz w:val="24"/>
          <w:szCs w:val="24"/>
        </w:rPr>
        <w:t>у;</w:t>
      </w:r>
    </w:p>
    <w:p w14:paraId="6469814F" w14:textId="77777777" w:rsidR="00D7315C" w:rsidRPr="001B18BA" w:rsidRDefault="006200B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3E929FF9" w14:textId="77777777" w:rsidR="00D7315C" w:rsidRPr="001B18BA" w:rsidRDefault="006200B7" w:rsidP="00AE1767">
      <w:pPr>
        <w:widowControl w:val="0"/>
        <w:pBdr>
          <w:top w:val="nil"/>
          <w:left w:val="nil"/>
          <w:bottom w:val="nil"/>
          <w:right w:val="nil"/>
          <w:between w:val="nil"/>
        </w:pBdr>
        <w:spacing w:line="240" w:lineRule="auto"/>
        <w:ind w:hanging="2"/>
        <w:jc w:val="both"/>
        <w:rPr>
          <w:color w:val="000000"/>
          <w:sz w:val="24"/>
          <w:szCs w:val="24"/>
        </w:rPr>
      </w:pPr>
      <w:r w:rsidRPr="001B18BA">
        <w:rPr>
          <w:color w:val="000000"/>
          <w:sz w:val="24"/>
          <w:szCs w:val="24"/>
        </w:rPr>
        <w:t xml:space="preserve">- не совершать иных действий, нарушающих антикоррупционное законодательство Российской Федерации.         </w:t>
      </w:r>
    </w:p>
    <w:p w14:paraId="1A0FD8FE" w14:textId="77777777" w:rsidR="00D7315C" w:rsidRDefault="006200B7">
      <w:pPr>
        <w:pBdr>
          <w:top w:val="nil"/>
          <w:left w:val="nil"/>
          <w:bottom w:val="nil"/>
          <w:right w:val="nil"/>
          <w:between w:val="nil"/>
        </w:pBdr>
        <w:spacing w:line="240" w:lineRule="auto"/>
        <w:ind w:hanging="2"/>
        <w:jc w:val="center"/>
        <w:rPr>
          <w:b/>
          <w:color w:val="000000"/>
          <w:sz w:val="24"/>
          <w:szCs w:val="24"/>
        </w:rPr>
      </w:pPr>
      <w:r w:rsidRPr="001B18BA">
        <w:rPr>
          <w:b/>
          <w:color w:val="000000"/>
          <w:sz w:val="24"/>
          <w:szCs w:val="24"/>
        </w:rPr>
        <w:t>12. ОБСТОЯТЕЛЬСТВА НЕПРЕОДОЛИМОЙ СИЛЫ</w:t>
      </w:r>
    </w:p>
    <w:p w14:paraId="6D045153" w14:textId="77777777" w:rsidR="00D7315C" w:rsidRDefault="008D5421" w:rsidP="00F755CC">
      <w:pPr>
        <w:pBdr>
          <w:top w:val="nil"/>
          <w:left w:val="nil"/>
          <w:bottom w:val="nil"/>
          <w:right w:val="nil"/>
          <w:between w:val="nil"/>
        </w:pBdr>
        <w:spacing w:line="240" w:lineRule="auto"/>
        <w:ind w:hanging="2"/>
        <w:jc w:val="both"/>
        <w:rPr>
          <w:color w:val="000000"/>
          <w:sz w:val="24"/>
          <w:szCs w:val="24"/>
        </w:rPr>
      </w:pPr>
      <w:r>
        <w:rPr>
          <w:color w:val="000000"/>
          <w:sz w:val="24"/>
          <w:szCs w:val="24"/>
        </w:rPr>
        <w:t>12</w:t>
      </w:r>
      <w:r w:rsidRPr="008D5421">
        <w:rPr>
          <w:color w:val="000000"/>
          <w:sz w:val="24"/>
          <w:szCs w:val="24"/>
        </w:rPr>
        <w:t xml:space="preserve">.1. </w:t>
      </w:r>
      <w:r w:rsidR="00F755CC" w:rsidRPr="00F755CC">
        <w:rPr>
          <w:color w:val="000000"/>
          <w:sz w:val="24"/>
          <w:szCs w:val="24"/>
        </w:rPr>
        <w:t>Ни одна из Сторон не несет ответственности за полное или частичное невыполнение своих договорных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Договора, имевшие место после его заключения.</w:t>
      </w:r>
    </w:p>
    <w:p w14:paraId="59B0E12D" w14:textId="77777777" w:rsidR="00F755CC" w:rsidRPr="001B18BA" w:rsidRDefault="00F755CC" w:rsidP="00F755CC">
      <w:pPr>
        <w:pBdr>
          <w:top w:val="nil"/>
          <w:left w:val="nil"/>
          <w:bottom w:val="nil"/>
          <w:right w:val="nil"/>
          <w:between w:val="nil"/>
        </w:pBdr>
        <w:spacing w:line="240" w:lineRule="auto"/>
        <w:ind w:hanging="2"/>
        <w:jc w:val="both"/>
        <w:rPr>
          <w:color w:val="000000"/>
          <w:sz w:val="24"/>
          <w:szCs w:val="24"/>
        </w:rPr>
      </w:pPr>
    </w:p>
    <w:p w14:paraId="71BB5748" w14:textId="77777777" w:rsidR="00D7315C" w:rsidRDefault="006200B7" w:rsidP="009A6CF2">
      <w:pPr>
        <w:pBdr>
          <w:top w:val="nil"/>
          <w:left w:val="nil"/>
          <w:bottom w:val="nil"/>
          <w:right w:val="nil"/>
          <w:between w:val="nil"/>
        </w:pBdr>
        <w:spacing w:line="240" w:lineRule="auto"/>
        <w:ind w:hanging="2"/>
        <w:jc w:val="center"/>
        <w:rPr>
          <w:b/>
          <w:color w:val="000000"/>
          <w:sz w:val="24"/>
          <w:szCs w:val="24"/>
        </w:rPr>
      </w:pPr>
      <w:r w:rsidRPr="001B18BA">
        <w:rPr>
          <w:b/>
          <w:color w:val="000000"/>
          <w:sz w:val="24"/>
          <w:szCs w:val="24"/>
        </w:rPr>
        <w:t>13. ПРОЧИЕ УСЛОВИЯ</w:t>
      </w:r>
    </w:p>
    <w:p w14:paraId="3B10607D" w14:textId="04C51D82" w:rsidR="00F755CC" w:rsidRPr="00F755CC" w:rsidRDefault="00F755CC" w:rsidP="00F755CC">
      <w:pPr>
        <w:pBdr>
          <w:top w:val="nil"/>
          <w:left w:val="nil"/>
          <w:bottom w:val="nil"/>
          <w:right w:val="nil"/>
          <w:between w:val="nil"/>
        </w:pBdr>
        <w:spacing w:line="240" w:lineRule="auto"/>
        <w:ind w:hanging="2"/>
        <w:jc w:val="both"/>
        <w:rPr>
          <w:color w:val="000000"/>
          <w:sz w:val="24"/>
          <w:szCs w:val="24"/>
          <w:lang w:bidi="ru-RU"/>
        </w:rPr>
      </w:pPr>
      <w:r w:rsidRPr="00F755CC">
        <w:rPr>
          <w:color w:val="000000"/>
          <w:sz w:val="24"/>
          <w:szCs w:val="24"/>
          <w:lang w:bidi="ru-RU"/>
        </w:rPr>
        <w:t xml:space="preserve">13.1. Споры, возникающие при исполнении настоящего Договора, урегулируются путем переговоров. При </w:t>
      </w:r>
      <w:proofErr w:type="spellStart"/>
      <w:r w:rsidRPr="00F755CC">
        <w:rPr>
          <w:color w:val="000000"/>
          <w:sz w:val="24"/>
          <w:szCs w:val="24"/>
          <w:lang w:bidi="ru-RU"/>
        </w:rPr>
        <w:t>недостижении</w:t>
      </w:r>
      <w:proofErr w:type="spellEnd"/>
      <w:r w:rsidRPr="00F755CC">
        <w:rPr>
          <w:color w:val="000000"/>
          <w:sz w:val="24"/>
          <w:szCs w:val="24"/>
          <w:lang w:bidi="ru-RU"/>
        </w:rPr>
        <w:t xml:space="preserve"> Сторонами согласия спор может быть передан на рассмотрение Арбитражного суда города Санкт-Петербурга и Ленинградской области.</w:t>
      </w:r>
    </w:p>
    <w:p w14:paraId="7E5274A5" w14:textId="77777777" w:rsidR="00F755CC" w:rsidRPr="00F755CC" w:rsidRDefault="00F755CC" w:rsidP="00F755CC">
      <w:pPr>
        <w:pBdr>
          <w:top w:val="nil"/>
          <w:left w:val="nil"/>
          <w:bottom w:val="nil"/>
          <w:right w:val="nil"/>
          <w:between w:val="nil"/>
        </w:pBdr>
        <w:spacing w:line="240" w:lineRule="auto"/>
        <w:ind w:hanging="2"/>
        <w:jc w:val="both"/>
        <w:rPr>
          <w:color w:val="000000"/>
          <w:sz w:val="24"/>
          <w:szCs w:val="24"/>
          <w:lang w:bidi="ru-RU"/>
        </w:rPr>
      </w:pPr>
      <w:r w:rsidRPr="00F755CC">
        <w:rPr>
          <w:color w:val="000000"/>
          <w:sz w:val="24"/>
          <w:szCs w:val="24"/>
          <w:lang w:bidi="ru-RU"/>
        </w:rPr>
        <w:t>13.2. Любые изменения и дополнения к настоящему Договору действительны, если они совершены в письменной форме, подписаны обеими Сторонами и зарегистрированы в Реестре договоров, заключённых Заказчиками.</w:t>
      </w:r>
    </w:p>
    <w:p w14:paraId="3C51EAF5" w14:textId="77777777" w:rsidR="00F755CC" w:rsidRPr="00F755CC" w:rsidRDefault="00F755CC" w:rsidP="00F755CC">
      <w:pPr>
        <w:pBdr>
          <w:top w:val="nil"/>
          <w:left w:val="nil"/>
          <w:bottom w:val="nil"/>
          <w:right w:val="nil"/>
          <w:between w:val="nil"/>
        </w:pBdr>
        <w:spacing w:line="240" w:lineRule="auto"/>
        <w:ind w:hanging="2"/>
        <w:jc w:val="both"/>
        <w:rPr>
          <w:color w:val="000000"/>
          <w:sz w:val="24"/>
          <w:szCs w:val="24"/>
          <w:lang w:bidi="ru-RU"/>
        </w:rPr>
      </w:pPr>
      <w:r w:rsidRPr="00F755CC">
        <w:rPr>
          <w:color w:val="000000"/>
          <w:sz w:val="24"/>
          <w:szCs w:val="24"/>
          <w:lang w:bidi="ru-RU"/>
        </w:rPr>
        <w:t>13.3.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DAF8D26" w14:textId="77777777" w:rsidR="00F755CC" w:rsidRPr="00F755CC" w:rsidRDefault="00F755CC" w:rsidP="00F755CC">
      <w:pPr>
        <w:pBdr>
          <w:top w:val="nil"/>
          <w:left w:val="nil"/>
          <w:bottom w:val="nil"/>
          <w:right w:val="nil"/>
          <w:between w:val="nil"/>
        </w:pBdr>
        <w:spacing w:line="240" w:lineRule="auto"/>
        <w:ind w:hanging="2"/>
        <w:jc w:val="both"/>
        <w:rPr>
          <w:color w:val="000000"/>
          <w:sz w:val="24"/>
          <w:szCs w:val="24"/>
          <w:lang w:bidi="ru-RU"/>
        </w:rPr>
      </w:pPr>
      <w:r w:rsidRPr="00F755CC">
        <w:rPr>
          <w:color w:val="000000"/>
          <w:sz w:val="24"/>
          <w:szCs w:val="24"/>
          <w:lang w:bidi="ru-RU"/>
        </w:rPr>
        <w:t>13.4. Все, что не урегулировано настоящим Договором, регулируется действующим гражданским законодательством РФ.</w:t>
      </w:r>
    </w:p>
    <w:p w14:paraId="42C6C3F8" w14:textId="77777777" w:rsidR="00F755CC" w:rsidRPr="00F755CC" w:rsidRDefault="00F755CC" w:rsidP="00F755CC">
      <w:pPr>
        <w:pBdr>
          <w:top w:val="nil"/>
          <w:left w:val="nil"/>
          <w:bottom w:val="nil"/>
          <w:right w:val="nil"/>
          <w:between w:val="nil"/>
        </w:pBdr>
        <w:spacing w:line="240" w:lineRule="auto"/>
        <w:ind w:hanging="2"/>
        <w:jc w:val="both"/>
        <w:rPr>
          <w:color w:val="000000"/>
          <w:sz w:val="24"/>
          <w:szCs w:val="24"/>
          <w:lang w:bidi="ru-RU"/>
        </w:rPr>
      </w:pPr>
      <w:r w:rsidRPr="00F755CC">
        <w:rPr>
          <w:color w:val="000000"/>
          <w:sz w:val="24"/>
          <w:szCs w:val="24"/>
          <w:lang w:bidi="ru-RU"/>
        </w:rPr>
        <w:t>13.5. 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12B40A69" w14:textId="0912BB1F" w:rsidR="00F755CC" w:rsidRDefault="00A432E5" w:rsidP="00F755CC">
      <w:pPr>
        <w:pBdr>
          <w:top w:val="nil"/>
          <w:left w:val="nil"/>
          <w:bottom w:val="nil"/>
          <w:right w:val="nil"/>
          <w:between w:val="nil"/>
        </w:pBdr>
        <w:spacing w:line="240" w:lineRule="auto"/>
        <w:ind w:hanging="2"/>
        <w:jc w:val="both"/>
        <w:rPr>
          <w:color w:val="000000"/>
          <w:sz w:val="24"/>
          <w:szCs w:val="24"/>
          <w:lang w:bidi="ru-RU"/>
        </w:rPr>
      </w:pPr>
      <w:r>
        <w:rPr>
          <w:color w:val="000000"/>
          <w:sz w:val="24"/>
          <w:szCs w:val="24"/>
          <w:lang w:bidi="ru-RU"/>
        </w:rPr>
        <w:t>13.6</w:t>
      </w:r>
      <w:r w:rsidR="00F755CC" w:rsidRPr="00F755CC">
        <w:rPr>
          <w:color w:val="000000"/>
          <w:sz w:val="24"/>
          <w:szCs w:val="24"/>
          <w:lang w:bidi="ru-RU"/>
        </w:rPr>
        <w:t>. К настоящему Договору прилагаются и являются его неотъемлемой частью:</w:t>
      </w:r>
    </w:p>
    <w:p w14:paraId="20002900" w14:textId="77777777" w:rsidR="00D7315C" w:rsidRPr="00F755CC" w:rsidRDefault="00F755CC" w:rsidP="00F755CC">
      <w:pPr>
        <w:pBdr>
          <w:top w:val="nil"/>
          <w:left w:val="nil"/>
          <w:bottom w:val="nil"/>
          <w:right w:val="nil"/>
          <w:between w:val="nil"/>
        </w:pBdr>
        <w:spacing w:line="240" w:lineRule="auto"/>
        <w:ind w:leftChars="0" w:left="0" w:firstLineChars="0" w:firstLine="0"/>
        <w:jc w:val="both"/>
        <w:rPr>
          <w:color w:val="000000"/>
          <w:sz w:val="24"/>
          <w:szCs w:val="24"/>
        </w:rPr>
      </w:pPr>
      <w:r w:rsidRPr="00F755CC">
        <w:rPr>
          <w:color w:val="000000"/>
          <w:sz w:val="24"/>
          <w:szCs w:val="24"/>
          <w:lang w:bidi="ru-RU"/>
        </w:rPr>
        <w:t>-</w:t>
      </w:r>
      <w:r w:rsidRPr="00F755CC">
        <w:rPr>
          <w:color w:val="000000"/>
          <w:sz w:val="24"/>
          <w:szCs w:val="24"/>
          <w:lang w:bidi="ru-RU"/>
        </w:rPr>
        <w:tab/>
        <w:t xml:space="preserve">Приложение № 1 «Расчет цены оказываемых услуг по обучению </w:t>
      </w:r>
      <w:r>
        <w:rPr>
          <w:color w:val="000000"/>
          <w:sz w:val="24"/>
          <w:szCs w:val="24"/>
          <w:lang w:bidi="ru-RU"/>
        </w:rPr>
        <w:t>сотрудников</w:t>
      </w:r>
      <w:r w:rsidRPr="00F755CC">
        <w:rPr>
          <w:color w:val="000000"/>
          <w:sz w:val="24"/>
          <w:szCs w:val="24"/>
          <w:lang w:bidi="ru-RU"/>
        </w:rPr>
        <w:t xml:space="preserve"> Заказчика».</w:t>
      </w:r>
    </w:p>
    <w:p w14:paraId="4131AA16" w14:textId="77777777" w:rsidR="00D7315C" w:rsidRPr="001B18BA" w:rsidRDefault="00D7315C">
      <w:pPr>
        <w:pBdr>
          <w:top w:val="nil"/>
          <w:left w:val="nil"/>
          <w:bottom w:val="nil"/>
          <w:right w:val="nil"/>
          <w:between w:val="nil"/>
        </w:pBdr>
        <w:spacing w:line="240" w:lineRule="auto"/>
        <w:ind w:hanging="2"/>
        <w:jc w:val="both"/>
        <w:rPr>
          <w:color w:val="000000"/>
          <w:sz w:val="24"/>
          <w:szCs w:val="24"/>
        </w:rPr>
      </w:pPr>
    </w:p>
    <w:p w14:paraId="2956D39A" w14:textId="77777777" w:rsidR="00D7315C" w:rsidRPr="001B18BA" w:rsidRDefault="00F755CC">
      <w:pPr>
        <w:pBdr>
          <w:top w:val="nil"/>
          <w:left w:val="nil"/>
          <w:bottom w:val="nil"/>
          <w:right w:val="nil"/>
          <w:between w:val="nil"/>
        </w:pBdr>
        <w:shd w:val="clear" w:color="auto" w:fill="FFFFFF"/>
        <w:spacing w:line="240" w:lineRule="auto"/>
        <w:ind w:hanging="2"/>
        <w:jc w:val="center"/>
        <w:rPr>
          <w:color w:val="000000"/>
          <w:sz w:val="24"/>
          <w:szCs w:val="24"/>
        </w:rPr>
      </w:pPr>
      <w:r>
        <w:rPr>
          <w:b/>
          <w:color w:val="000000"/>
          <w:sz w:val="24"/>
          <w:szCs w:val="24"/>
        </w:rPr>
        <w:lastRenderedPageBreak/>
        <w:t>14</w:t>
      </w:r>
      <w:r w:rsidR="006200B7" w:rsidRPr="001B18BA">
        <w:rPr>
          <w:b/>
          <w:color w:val="000000"/>
          <w:sz w:val="24"/>
          <w:szCs w:val="24"/>
        </w:rPr>
        <w:t xml:space="preserve">.  МЕСТО НАХОЖДЕНИЯ (АДРЕСА), </w:t>
      </w:r>
    </w:p>
    <w:p w14:paraId="03008AF9" w14:textId="77777777" w:rsidR="00D7315C" w:rsidRPr="001B18BA" w:rsidRDefault="006200B7">
      <w:pPr>
        <w:pBdr>
          <w:top w:val="nil"/>
          <w:left w:val="nil"/>
          <w:bottom w:val="nil"/>
          <w:right w:val="nil"/>
          <w:between w:val="nil"/>
        </w:pBdr>
        <w:shd w:val="clear" w:color="auto" w:fill="FFFFFF"/>
        <w:spacing w:line="240" w:lineRule="auto"/>
        <w:ind w:hanging="2"/>
        <w:jc w:val="center"/>
        <w:rPr>
          <w:color w:val="000000"/>
          <w:sz w:val="24"/>
          <w:szCs w:val="24"/>
        </w:rPr>
      </w:pPr>
      <w:r w:rsidRPr="001B18BA">
        <w:rPr>
          <w:b/>
          <w:color w:val="000000"/>
          <w:sz w:val="24"/>
          <w:szCs w:val="24"/>
        </w:rPr>
        <w:t>БАНКОВСКИЕ РЕКВИЗИТЫ И ПОДПИСИ СТОРОН</w:t>
      </w:r>
    </w:p>
    <w:p w14:paraId="46E025A2" w14:textId="77777777" w:rsidR="00D7315C" w:rsidRPr="001B18BA" w:rsidRDefault="00D7315C">
      <w:pPr>
        <w:pBdr>
          <w:top w:val="nil"/>
          <w:left w:val="nil"/>
          <w:bottom w:val="nil"/>
          <w:right w:val="nil"/>
          <w:between w:val="nil"/>
        </w:pBdr>
        <w:shd w:val="clear" w:color="auto" w:fill="FFFFFF"/>
        <w:spacing w:line="240" w:lineRule="auto"/>
        <w:ind w:hanging="2"/>
        <w:jc w:val="center"/>
        <w:rPr>
          <w:color w:val="000000"/>
          <w:sz w:val="24"/>
          <w:szCs w:val="24"/>
        </w:rPr>
      </w:pPr>
    </w:p>
    <w:tbl>
      <w:tblPr>
        <w:tblW w:w="0" w:type="auto"/>
        <w:tblLook w:val="01E0" w:firstRow="1" w:lastRow="1" w:firstColumn="1" w:lastColumn="1" w:noHBand="0" w:noVBand="0"/>
      </w:tblPr>
      <w:tblGrid>
        <w:gridCol w:w="4785"/>
        <w:gridCol w:w="4785"/>
      </w:tblGrid>
      <w:tr w:rsidR="00EC4A34" w:rsidRPr="00BF619C" w14:paraId="0FBD540B" w14:textId="77777777" w:rsidTr="0058448D">
        <w:trPr>
          <w:trHeight w:val="341"/>
        </w:trPr>
        <w:tc>
          <w:tcPr>
            <w:tcW w:w="4785" w:type="dxa"/>
          </w:tcPr>
          <w:p w14:paraId="118E188C" w14:textId="77777777" w:rsidR="00EC4A34" w:rsidRPr="00BF619C" w:rsidRDefault="00EC4A34" w:rsidP="0058448D">
            <w:pPr>
              <w:widowControl w:val="0"/>
              <w:suppressAutoHyphens/>
              <w:autoSpaceDE w:val="0"/>
              <w:autoSpaceDN w:val="0"/>
              <w:adjustRightInd w:val="0"/>
              <w:spacing w:line="240" w:lineRule="auto"/>
              <w:ind w:hanging="2"/>
              <w:jc w:val="both"/>
              <w:rPr>
                <w:rFonts w:cs="Arial"/>
                <w:b/>
                <w:caps/>
                <w:sz w:val="24"/>
                <w:szCs w:val="24"/>
                <w:lang w:eastAsia="zh-CN"/>
              </w:rPr>
            </w:pPr>
            <w:r w:rsidRPr="00BF619C">
              <w:rPr>
                <w:rFonts w:cs="Arial"/>
                <w:b/>
                <w:caps/>
                <w:sz w:val="18"/>
                <w:szCs w:val="18"/>
                <w:lang w:eastAsia="zh-CN"/>
              </w:rPr>
              <w:t>ИСПОЛНИТЕЛЬ</w:t>
            </w:r>
          </w:p>
        </w:tc>
        <w:tc>
          <w:tcPr>
            <w:tcW w:w="4785" w:type="dxa"/>
          </w:tcPr>
          <w:p w14:paraId="13506EF4" w14:textId="77777777" w:rsidR="00EC4A34" w:rsidRPr="00BF619C" w:rsidRDefault="00EC4A34" w:rsidP="0058448D">
            <w:pPr>
              <w:widowControl w:val="0"/>
              <w:suppressAutoHyphens/>
              <w:autoSpaceDE w:val="0"/>
              <w:autoSpaceDN w:val="0"/>
              <w:adjustRightInd w:val="0"/>
              <w:spacing w:line="240" w:lineRule="auto"/>
              <w:ind w:hanging="2"/>
              <w:jc w:val="both"/>
              <w:rPr>
                <w:rFonts w:cs="Arial"/>
                <w:b/>
                <w:caps/>
                <w:sz w:val="24"/>
                <w:szCs w:val="24"/>
                <w:lang w:eastAsia="zh-CN"/>
              </w:rPr>
            </w:pPr>
            <w:r w:rsidRPr="00BF619C">
              <w:rPr>
                <w:rFonts w:cs="Arial"/>
                <w:b/>
                <w:caps/>
                <w:sz w:val="18"/>
                <w:szCs w:val="18"/>
                <w:lang w:eastAsia="zh-CN"/>
              </w:rPr>
              <w:t>заказчик</w:t>
            </w:r>
          </w:p>
        </w:tc>
      </w:tr>
      <w:tr w:rsidR="00EC4A34" w:rsidRPr="00BF619C" w14:paraId="153C75A1" w14:textId="77777777" w:rsidTr="0058448D">
        <w:trPr>
          <w:trHeight w:val="713"/>
        </w:trPr>
        <w:tc>
          <w:tcPr>
            <w:tcW w:w="4785" w:type="dxa"/>
          </w:tcPr>
          <w:p w14:paraId="7FF982CD"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25CF21DF"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10ADD56B"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116F19AC"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0BE538A1"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465E099D"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3EE06DEA"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76F7D06B"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5108C02A"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21943A0E"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340C6B57"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25CEA56E"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24C20EDA"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4BBE3FD5"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10227F5E"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549984C0"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6523C1AC"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05C958C7" w14:textId="77777777" w:rsidR="002839FC" w:rsidRDefault="002839FC" w:rsidP="0058448D">
            <w:pPr>
              <w:ind w:hanging="2"/>
              <w:contextualSpacing/>
              <w:jc w:val="both"/>
              <w:rPr>
                <w:rFonts w:eastAsia="ヒラギノ角ゴ Pro W3"/>
                <w:b/>
                <w:bCs/>
                <w:color w:val="000000"/>
                <w:kern w:val="1"/>
                <w:position w:val="0"/>
                <w:sz w:val="22"/>
                <w:szCs w:val="22"/>
                <w:lang w:eastAsia="hi-IN" w:bidi="hi-IN"/>
              </w:rPr>
            </w:pPr>
          </w:p>
          <w:p w14:paraId="24CD04B2" w14:textId="77777777" w:rsidR="002839FC" w:rsidRDefault="002839FC" w:rsidP="0058448D">
            <w:pPr>
              <w:keepNext/>
              <w:keepLines/>
              <w:spacing w:line="240" w:lineRule="auto"/>
              <w:ind w:leftChars="0" w:left="0" w:firstLineChars="0" w:firstLine="0"/>
              <w:contextualSpacing/>
              <w:jc w:val="both"/>
              <w:textDirection w:val="lrTb"/>
              <w:textAlignment w:val="auto"/>
              <w:outlineLvl w:val="9"/>
              <w:rPr>
                <w:b/>
                <w:position w:val="0"/>
                <w:sz w:val="22"/>
                <w:szCs w:val="22"/>
                <w:lang w:eastAsia="ru-RU"/>
              </w:rPr>
            </w:pPr>
          </w:p>
          <w:p w14:paraId="0E2A53A4" w14:textId="77777777" w:rsidR="002839FC" w:rsidRDefault="002839FC" w:rsidP="0058448D">
            <w:pPr>
              <w:keepNext/>
              <w:keepLines/>
              <w:spacing w:line="240" w:lineRule="auto"/>
              <w:ind w:leftChars="0" w:left="0" w:firstLineChars="0" w:firstLine="0"/>
              <w:contextualSpacing/>
              <w:jc w:val="both"/>
              <w:textDirection w:val="lrTb"/>
              <w:textAlignment w:val="auto"/>
              <w:outlineLvl w:val="9"/>
              <w:rPr>
                <w:b/>
                <w:position w:val="0"/>
                <w:sz w:val="22"/>
                <w:szCs w:val="22"/>
                <w:lang w:eastAsia="ru-RU"/>
              </w:rPr>
            </w:pPr>
          </w:p>
          <w:p w14:paraId="50870115" w14:textId="08D77121" w:rsidR="00EC4A34" w:rsidRPr="00290942" w:rsidRDefault="00EC4A34" w:rsidP="0058448D">
            <w:pPr>
              <w:keepNext/>
              <w:keepLines/>
              <w:spacing w:line="240" w:lineRule="auto"/>
              <w:ind w:leftChars="0" w:left="0" w:firstLineChars="0" w:firstLine="0"/>
              <w:contextualSpacing/>
              <w:jc w:val="both"/>
              <w:textDirection w:val="lrTb"/>
              <w:textAlignment w:val="auto"/>
              <w:outlineLvl w:val="9"/>
              <w:rPr>
                <w:rFonts w:eastAsia="ヒラギノ角ゴ Pro W3"/>
                <w:color w:val="000000"/>
                <w:kern w:val="1"/>
                <w:position w:val="0"/>
                <w:sz w:val="22"/>
                <w:szCs w:val="22"/>
                <w:lang w:eastAsia="hi-IN" w:bidi="hi-IN"/>
              </w:rPr>
            </w:pPr>
            <w:r w:rsidRPr="00290942">
              <w:rPr>
                <w:position w:val="0"/>
                <w:sz w:val="22"/>
                <w:szCs w:val="22"/>
                <w:lang w:eastAsia="ru-RU"/>
              </w:rPr>
              <w:t>Генеральный директор</w:t>
            </w:r>
          </w:p>
          <w:p w14:paraId="66416562" w14:textId="77777777" w:rsidR="00EC4A34" w:rsidRPr="00290942" w:rsidRDefault="00EC4A34" w:rsidP="0058448D">
            <w:pPr>
              <w:keepNext/>
              <w:keepLines/>
              <w:spacing w:line="240" w:lineRule="auto"/>
              <w:ind w:leftChars="0" w:left="0" w:firstLineChars="0" w:firstLine="0"/>
              <w:contextualSpacing/>
              <w:jc w:val="both"/>
              <w:textDirection w:val="lrTb"/>
              <w:textAlignment w:val="auto"/>
              <w:outlineLvl w:val="9"/>
              <w:rPr>
                <w:position w:val="0"/>
                <w:sz w:val="22"/>
                <w:szCs w:val="22"/>
                <w:lang w:eastAsia="ru-RU"/>
              </w:rPr>
            </w:pPr>
          </w:p>
          <w:p w14:paraId="75DB49DF" w14:textId="3EF0FB31" w:rsidR="00EC4A34" w:rsidRPr="00290942" w:rsidRDefault="00EC4A34" w:rsidP="0058448D">
            <w:pPr>
              <w:keepNext/>
              <w:keepLines/>
              <w:spacing w:line="240" w:lineRule="auto"/>
              <w:ind w:leftChars="0" w:left="0" w:firstLineChars="0" w:firstLine="0"/>
              <w:contextualSpacing/>
              <w:jc w:val="both"/>
              <w:textDirection w:val="lrTb"/>
              <w:textAlignment w:val="auto"/>
              <w:outlineLvl w:val="9"/>
              <w:rPr>
                <w:position w:val="0"/>
                <w:sz w:val="22"/>
                <w:szCs w:val="22"/>
                <w:lang w:eastAsia="ru-RU"/>
              </w:rPr>
            </w:pPr>
            <w:r w:rsidRPr="00290942">
              <w:rPr>
                <w:position w:val="0"/>
                <w:sz w:val="22"/>
                <w:szCs w:val="22"/>
                <w:lang w:eastAsia="ru-RU"/>
              </w:rPr>
              <w:t xml:space="preserve">___________________ </w:t>
            </w:r>
            <w:r w:rsidR="002839FC">
              <w:rPr>
                <w:position w:val="0"/>
                <w:sz w:val="22"/>
                <w:szCs w:val="22"/>
                <w:lang w:eastAsia="ru-RU"/>
              </w:rPr>
              <w:t>/____________/</w:t>
            </w:r>
          </w:p>
          <w:p w14:paraId="78ADF814" w14:textId="77777777" w:rsidR="00EC4A34" w:rsidRPr="00F268D4" w:rsidRDefault="00EC4A34" w:rsidP="0058448D">
            <w:pPr>
              <w:widowControl w:val="0"/>
              <w:autoSpaceDE w:val="0"/>
              <w:autoSpaceDN w:val="0"/>
              <w:adjustRightInd w:val="0"/>
              <w:spacing w:line="240" w:lineRule="auto"/>
              <w:ind w:hanging="2"/>
              <w:rPr>
                <w:rFonts w:cs="Arial"/>
                <w:sz w:val="18"/>
                <w:szCs w:val="18"/>
                <w:lang w:eastAsia="ru-RU"/>
              </w:rPr>
            </w:pPr>
            <w:r w:rsidRPr="00F268D4">
              <w:rPr>
                <w:color w:val="000000"/>
                <w:sz w:val="18"/>
                <w:szCs w:val="18"/>
              </w:rPr>
              <w:t>ЭЦП</w:t>
            </w:r>
          </w:p>
        </w:tc>
        <w:tc>
          <w:tcPr>
            <w:tcW w:w="4785" w:type="dxa"/>
          </w:tcPr>
          <w:p w14:paraId="514C8337"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ГБДОУ детский сад №122 комбинированного вида Выборгского района Санкт-Петербурга</w:t>
            </w:r>
          </w:p>
          <w:p w14:paraId="7F52B9C1"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Адрес: 194356, г. Санкт-Петербург, ул. Асафьева, д. 12, корп. 2, лит. А</w:t>
            </w:r>
          </w:p>
          <w:p w14:paraId="23AD2D15"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 xml:space="preserve">тел. +7 (812) 2463957, </w:t>
            </w:r>
            <w:proofErr w:type="spellStart"/>
            <w:r w:rsidRPr="00ED6D3E">
              <w:rPr>
                <w:rFonts w:cs="Arial"/>
                <w:bCs/>
                <w:color w:val="000000"/>
                <w:sz w:val="20"/>
                <w:szCs w:val="20"/>
                <w:lang w:eastAsia="ru-RU" w:bidi="ru-RU"/>
              </w:rPr>
              <w:t>email</w:t>
            </w:r>
            <w:proofErr w:type="spellEnd"/>
            <w:r w:rsidRPr="00ED6D3E">
              <w:rPr>
                <w:rFonts w:cs="Arial"/>
                <w:bCs/>
                <w:color w:val="000000"/>
                <w:sz w:val="20"/>
                <w:szCs w:val="20"/>
                <w:lang w:eastAsia="ru-RU" w:bidi="ru-RU"/>
              </w:rPr>
              <w:t>: d122@shko.la</w:t>
            </w:r>
          </w:p>
          <w:p w14:paraId="45A73DCB"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ИНН / КПП 7802141721/780201001</w:t>
            </w:r>
          </w:p>
          <w:p w14:paraId="3BFA734E"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ОГРН 1027801582511</w:t>
            </w:r>
          </w:p>
          <w:p w14:paraId="12265A05"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Лицевой счет в Комитете Финансов СПб 0501186</w:t>
            </w:r>
          </w:p>
          <w:p w14:paraId="64582DC2"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Банк получателя: ОКЦ №1 Северо-Западного ГУ Банка России// УФК по г. Санкт-Петербургу, г. Санкт-Петербург</w:t>
            </w:r>
          </w:p>
          <w:p w14:paraId="25E0514E"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БИК 014030106</w:t>
            </w:r>
          </w:p>
          <w:p w14:paraId="299BF168"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Номер счета банка получателя средств (номер банковского счета, входящего в состав единого казначейского счета (ЕКС) – 40102810945370000005</w:t>
            </w:r>
          </w:p>
          <w:p w14:paraId="5E88F4FA" w14:textId="77777777" w:rsidR="00ED6D3E" w:rsidRPr="00ED6D3E" w:rsidRDefault="00ED6D3E" w:rsidP="00ED6D3E">
            <w:pPr>
              <w:widowControl w:val="0"/>
              <w:suppressAutoHyphens/>
              <w:autoSpaceDE w:val="0"/>
              <w:autoSpaceDN w:val="0"/>
              <w:adjustRightInd w:val="0"/>
              <w:spacing w:line="240" w:lineRule="auto"/>
              <w:ind w:hanging="2"/>
              <w:jc w:val="both"/>
              <w:rPr>
                <w:rFonts w:cs="Arial"/>
                <w:bCs/>
                <w:color w:val="000000"/>
                <w:sz w:val="20"/>
                <w:szCs w:val="20"/>
                <w:lang w:eastAsia="ru-RU" w:bidi="ru-RU"/>
              </w:rPr>
            </w:pPr>
            <w:r w:rsidRPr="00ED6D3E">
              <w:rPr>
                <w:rFonts w:cs="Arial"/>
                <w:bCs/>
                <w:color w:val="000000"/>
                <w:sz w:val="20"/>
                <w:szCs w:val="20"/>
                <w:lang w:eastAsia="ru-RU" w:bidi="ru-RU"/>
              </w:rPr>
              <w:t>Номер казначейского счета – 03224643400000007200</w:t>
            </w:r>
          </w:p>
          <w:p w14:paraId="1BBC0889" w14:textId="77777777" w:rsidR="00F268D4" w:rsidRDefault="00F268D4" w:rsidP="0058448D">
            <w:pPr>
              <w:widowControl w:val="0"/>
              <w:suppressAutoHyphens/>
              <w:autoSpaceDE w:val="0"/>
              <w:autoSpaceDN w:val="0"/>
              <w:adjustRightInd w:val="0"/>
              <w:spacing w:line="240" w:lineRule="auto"/>
              <w:ind w:hanging="2"/>
              <w:jc w:val="both"/>
              <w:rPr>
                <w:rFonts w:cs="Arial"/>
                <w:color w:val="000000"/>
                <w:sz w:val="20"/>
                <w:szCs w:val="20"/>
                <w:lang w:eastAsia="ru-RU" w:bidi="ru-RU"/>
              </w:rPr>
            </w:pPr>
          </w:p>
          <w:p w14:paraId="78B973EC" w14:textId="77777777" w:rsidR="00F268D4" w:rsidRDefault="00F268D4" w:rsidP="0058448D">
            <w:pPr>
              <w:widowControl w:val="0"/>
              <w:suppressAutoHyphens/>
              <w:autoSpaceDE w:val="0"/>
              <w:autoSpaceDN w:val="0"/>
              <w:adjustRightInd w:val="0"/>
              <w:spacing w:line="240" w:lineRule="auto"/>
              <w:ind w:hanging="2"/>
              <w:jc w:val="both"/>
              <w:rPr>
                <w:rFonts w:cs="Arial"/>
                <w:color w:val="000000"/>
                <w:sz w:val="20"/>
                <w:szCs w:val="20"/>
                <w:lang w:eastAsia="ru-RU" w:bidi="ru-RU"/>
              </w:rPr>
            </w:pPr>
          </w:p>
          <w:p w14:paraId="28834ED6" w14:textId="77777777" w:rsidR="00F268D4" w:rsidRDefault="00F268D4" w:rsidP="0058448D">
            <w:pPr>
              <w:widowControl w:val="0"/>
              <w:suppressAutoHyphens/>
              <w:autoSpaceDE w:val="0"/>
              <w:autoSpaceDN w:val="0"/>
              <w:adjustRightInd w:val="0"/>
              <w:spacing w:line="240" w:lineRule="auto"/>
              <w:ind w:hanging="2"/>
              <w:jc w:val="both"/>
              <w:rPr>
                <w:rFonts w:cs="Arial"/>
                <w:color w:val="000000"/>
                <w:sz w:val="20"/>
                <w:szCs w:val="20"/>
                <w:lang w:eastAsia="ru-RU" w:bidi="ru-RU"/>
              </w:rPr>
            </w:pPr>
          </w:p>
          <w:p w14:paraId="1691C7FA" w14:textId="77777777" w:rsidR="00F268D4" w:rsidRDefault="00F268D4" w:rsidP="0058448D">
            <w:pPr>
              <w:widowControl w:val="0"/>
              <w:suppressAutoHyphens/>
              <w:autoSpaceDE w:val="0"/>
              <w:autoSpaceDN w:val="0"/>
              <w:adjustRightInd w:val="0"/>
              <w:spacing w:line="240" w:lineRule="auto"/>
              <w:ind w:hanging="2"/>
              <w:jc w:val="both"/>
              <w:rPr>
                <w:rFonts w:cs="Arial"/>
                <w:color w:val="000000"/>
                <w:sz w:val="20"/>
                <w:szCs w:val="20"/>
                <w:lang w:eastAsia="ru-RU" w:bidi="ru-RU"/>
              </w:rPr>
            </w:pPr>
          </w:p>
          <w:p w14:paraId="29270FBB" w14:textId="4D5C762C" w:rsidR="00F268D4" w:rsidRDefault="00F268D4" w:rsidP="00ED6D3E">
            <w:pPr>
              <w:widowControl w:val="0"/>
              <w:suppressAutoHyphens/>
              <w:autoSpaceDE w:val="0"/>
              <w:autoSpaceDN w:val="0"/>
              <w:adjustRightInd w:val="0"/>
              <w:spacing w:line="240" w:lineRule="auto"/>
              <w:ind w:leftChars="0" w:left="0" w:firstLineChars="0" w:firstLine="0"/>
              <w:jc w:val="both"/>
              <w:rPr>
                <w:rFonts w:cs="Arial"/>
                <w:color w:val="000000"/>
                <w:sz w:val="20"/>
                <w:szCs w:val="20"/>
                <w:lang w:eastAsia="ru-RU" w:bidi="ru-RU"/>
              </w:rPr>
            </w:pPr>
          </w:p>
          <w:p w14:paraId="6006912C" w14:textId="77777777" w:rsidR="00F268D4" w:rsidRDefault="00F268D4" w:rsidP="0058448D">
            <w:pPr>
              <w:widowControl w:val="0"/>
              <w:suppressAutoHyphens/>
              <w:autoSpaceDE w:val="0"/>
              <w:autoSpaceDN w:val="0"/>
              <w:adjustRightInd w:val="0"/>
              <w:spacing w:line="240" w:lineRule="auto"/>
              <w:ind w:hanging="2"/>
              <w:jc w:val="both"/>
              <w:rPr>
                <w:rFonts w:cs="Arial"/>
                <w:color w:val="000000"/>
                <w:sz w:val="20"/>
                <w:szCs w:val="20"/>
                <w:lang w:eastAsia="ru-RU" w:bidi="ru-RU"/>
              </w:rPr>
            </w:pPr>
          </w:p>
          <w:p w14:paraId="139A6C28" w14:textId="77777777" w:rsidR="00ED6D3E" w:rsidRPr="00ED6D3E" w:rsidRDefault="00ED6D3E" w:rsidP="00ED6D3E">
            <w:pPr>
              <w:widowControl w:val="0"/>
              <w:suppressAutoHyphens/>
              <w:autoSpaceDE w:val="0"/>
              <w:autoSpaceDN w:val="0"/>
              <w:adjustRightInd w:val="0"/>
              <w:spacing w:line="240" w:lineRule="auto"/>
              <w:ind w:hanging="2"/>
              <w:jc w:val="both"/>
              <w:rPr>
                <w:rFonts w:cs="Arial"/>
                <w:color w:val="000000"/>
                <w:sz w:val="20"/>
                <w:szCs w:val="20"/>
                <w:lang w:eastAsia="ru-RU" w:bidi="ru-RU"/>
              </w:rPr>
            </w:pPr>
            <w:r w:rsidRPr="00ED6D3E">
              <w:rPr>
                <w:rFonts w:cs="Arial"/>
                <w:color w:val="000000"/>
                <w:sz w:val="20"/>
                <w:szCs w:val="20"/>
                <w:lang w:eastAsia="ru-RU" w:bidi="ru-RU"/>
              </w:rPr>
              <w:t xml:space="preserve">Заведующий </w:t>
            </w:r>
          </w:p>
          <w:p w14:paraId="263406A9" w14:textId="77777777" w:rsidR="00ED6D3E" w:rsidRPr="00ED6D3E" w:rsidRDefault="00ED6D3E" w:rsidP="00ED6D3E">
            <w:pPr>
              <w:widowControl w:val="0"/>
              <w:suppressAutoHyphens/>
              <w:autoSpaceDE w:val="0"/>
              <w:autoSpaceDN w:val="0"/>
              <w:adjustRightInd w:val="0"/>
              <w:spacing w:line="240" w:lineRule="auto"/>
              <w:ind w:hanging="2"/>
              <w:jc w:val="both"/>
              <w:rPr>
                <w:rFonts w:cs="Arial"/>
                <w:color w:val="000000"/>
                <w:sz w:val="20"/>
                <w:szCs w:val="20"/>
                <w:lang w:eastAsia="ru-RU" w:bidi="ru-RU"/>
              </w:rPr>
            </w:pPr>
          </w:p>
          <w:p w14:paraId="40DB5A77" w14:textId="34F049DA" w:rsidR="00F268D4" w:rsidRDefault="00ED6D3E" w:rsidP="00ED6D3E">
            <w:pPr>
              <w:widowControl w:val="0"/>
              <w:suppressAutoHyphens/>
              <w:autoSpaceDE w:val="0"/>
              <w:autoSpaceDN w:val="0"/>
              <w:adjustRightInd w:val="0"/>
              <w:spacing w:line="240" w:lineRule="auto"/>
              <w:ind w:hanging="2"/>
              <w:jc w:val="both"/>
              <w:rPr>
                <w:rFonts w:cs="Arial"/>
                <w:color w:val="000000"/>
                <w:sz w:val="20"/>
                <w:szCs w:val="20"/>
                <w:lang w:eastAsia="ru-RU" w:bidi="ru-RU"/>
              </w:rPr>
            </w:pPr>
            <w:r w:rsidRPr="00ED6D3E">
              <w:rPr>
                <w:rFonts w:cs="Arial"/>
                <w:color w:val="000000"/>
                <w:sz w:val="20"/>
                <w:szCs w:val="20"/>
                <w:lang w:eastAsia="ru-RU" w:bidi="ru-RU"/>
              </w:rPr>
              <w:t>___________________</w:t>
            </w:r>
            <w:proofErr w:type="gramStart"/>
            <w:r w:rsidRPr="00ED6D3E">
              <w:rPr>
                <w:rFonts w:cs="Arial"/>
                <w:color w:val="000000"/>
                <w:sz w:val="20"/>
                <w:szCs w:val="20"/>
                <w:lang w:eastAsia="ru-RU" w:bidi="ru-RU"/>
              </w:rPr>
              <w:t>_  /</w:t>
            </w:r>
            <w:proofErr w:type="gramEnd"/>
            <w:r w:rsidRPr="00ED6D3E">
              <w:rPr>
                <w:rFonts w:cs="Arial"/>
                <w:color w:val="000000"/>
                <w:sz w:val="20"/>
                <w:szCs w:val="20"/>
                <w:lang w:eastAsia="ru-RU" w:bidi="ru-RU"/>
              </w:rPr>
              <w:t xml:space="preserve"> </w:t>
            </w:r>
            <w:proofErr w:type="spellStart"/>
            <w:r w:rsidRPr="00ED6D3E">
              <w:rPr>
                <w:rFonts w:cs="Arial"/>
                <w:color w:val="000000"/>
                <w:sz w:val="20"/>
                <w:szCs w:val="20"/>
                <w:lang w:eastAsia="ru-RU" w:bidi="ru-RU"/>
              </w:rPr>
              <w:t>Крейн</w:t>
            </w:r>
            <w:proofErr w:type="spellEnd"/>
            <w:r w:rsidRPr="00ED6D3E">
              <w:rPr>
                <w:rFonts w:cs="Arial"/>
                <w:color w:val="000000"/>
                <w:sz w:val="20"/>
                <w:szCs w:val="20"/>
                <w:lang w:eastAsia="ru-RU" w:bidi="ru-RU"/>
              </w:rPr>
              <w:t xml:space="preserve"> А.О. /</w:t>
            </w:r>
          </w:p>
          <w:p w14:paraId="1E4341B5" w14:textId="2B7134BC" w:rsidR="00EC4A34" w:rsidRPr="00BF619C" w:rsidRDefault="00ED6D3E" w:rsidP="0058448D">
            <w:pPr>
              <w:widowControl w:val="0"/>
              <w:autoSpaceDE w:val="0"/>
              <w:autoSpaceDN w:val="0"/>
              <w:adjustRightInd w:val="0"/>
              <w:spacing w:line="240" w:lineRule="auto"/>
              <w:ind w:hanging="2"/>
              <w:rPr>
                <w:rFonts w:cs="Arial"/>
                <w:sz w:val="24"/>
                <w:szCs w:val="24"/>
                <w:lang w:eastAsia="ru-RU"/>
              </w:rPr>
            </w:pPr>
            <w:r w:rsidRPr="00F268D4">
              <w:rPr>
                <w:color w:val="000000"/>
                <w:sz w:val="18"/>
                <w:szCs w:val="18"/>
              </w:rPr>
              <w:t>ЭЦП</w:t>
            </w:r>
          </w:p>
        </w:tc>
      </w:tr>
      <w:tr w:rsidR="008D5421" w:rsidRPr="00BF619C" w14:paraId="446EE8C1" w14:textId="77777777" w:rsidTr="00545119">
        <w:trPr>
          <w:trHeight w:val="341"/>
        </w:trPr>
        <w:tc>
          <w:tcPr>
            <w:tcW w:w="4785" w:type="dxa"/>
          </w:tcPr>
          <w:p w14:paraId="1BA2120C" w14:textId="77777777" w:rsidR="008D5421" w:rsidRDefault="008D5421" w:rsidP="00545119">
            <w:pPr>
              <w:widowControl w:val="0"/>
              <w:suppressAutoHyphens/>
              <w:autoSpaceDE w:val="0"/>
              <w:autoSpaceDN w:val="0"/>
              <w:adjustRightInd w:val="0"/>
              <w:spacing w:line="240" w:lineRule="auto"/>
              <w:ind w:hanging="2"/>
              <w:jc w:val="both"/>
              <w:rPr>
                <w:rFonts w:cs="Arial"/>
                <w:b/>
                <w:caps/>
                <w:sz w:val="24"/>
                <w:szCs w:val="24"/>
                <w:lang w:eastAsia="zh-CN"/>
              </w:rPr>
            </w:pPr>
          </w:p>
          <w:p w14:paraId="20109405" w14:textId="2C9918EF" w:rsidR="00EC4A34" w:rsidRPr="00BF619C" w:rsidRDefault="00EC4A34" w:rsidP="00545119">
            <w:pPr>
              <w:widowControl w:val="0"/>
              <w:suppressAutoHyphens/>
              <w:autoSpaceDE w:val="0"/>
              <w:autoSpaceDN w:val="0"/>
              <w:adjustRightInd w:val="0"/>
              <w:spacing w:line="240" w:lineRule="auto"/>
              <w:ind w:hanging="2"/>
              <w:jc w:val="both"/>
              <w:rPr>
                <w:rFonts w:cs="Arial"/>
                <w:b/>
                <w:caps/>
                <w:sz w:val="24"/>
                <w:szCs w:val="24"/>
                <w:lang w:eastAsia="zh-CN"/>
              </w:rPr>
            </w:pPr>
          </w:p>
        </w:tc>
        <w:tc>
          <w:tcPr>
            <w:tcW w:w="4785" w:type="dxa"/>
          </w:tcPr>
          <w:p w14:paraId="370B37F8" w14:textId="410309BB" w:rsidR="008D5421" w:rsidRPr="00BF619C" w:rsidRDefault="008D5421" w:rsidP="00545119">
            <w:pPr>
              <w:widowControl w:val="0"/>
              <w:suppressAutoHyphens/>
              <w:autoSpaceDE w:val="0"/>
              <w:autoSpaceDN w:val="0"/>
              <w:adjustRightInd w:val="0"/>
              <w:spacing w:line="240" w:lineRule="auto"/>
              <w:ind w:hanging="2"/>
              <w:jc w:val="both"/>
              <w:rPr>
                <w:rFonts w:cs="Arial"/>
                <w:b/>
                <w:caps/>
                <w:sz w:val="24"/>
                <w:szCs w:val="24"/>
                <w:lang w:eastAsia="zh-CN"/>
              </w:rPr>
            </w:pPr>
          </w:p>
        </w:tc>
      </w:tr>
      <w:tr w:rsidR="008D5421" w:rsidRPr="00BF619C" w14:paraId="318AE582" w14:textId="77777777" w:rsidTr="00545119">
        <w:trPr>
          <w:trHeight w:val="713"/>
        </w:trPr>
        <w:tc>
          <w:tcPr>
            <w:tcW w:w="4785" w:type="dxa"/>
          </w:tcPr>
          <w:p w14:paraId="2BD2E1DF" w14:textId="287D3F9D" w:rsidR="008D5421" w:rsidRPr="008554F1" w:rsidRDefault="008D5421" w:rsidP="008554F1">
            <w:pPr>
              <w:widowControl w:val="0"/>
              <w:autoSpaceDE w:val="0"/>
              <w:autoSpaceDN w:val="0"/>
              <w:adjustRightInd w:val="0"/>
              <w:spacing w:line="240" w:lineRule="auto"/>
              <w:ind w:hanging="2"/>
              <w:rPr>
                <w:rFonts w:cs="Arial"/>
                <w:sz w:val="24"/>
                <w:szCs w:val="24"/>
                <w:lang w:eastAsia="ru-RU"/>
              </w:rPr>
            </w:pPr>
          </w:p>
        </w:tc>
        <w:tc>
          <w:tcPr>
            <w:tcW w:w="4785" w:type="dxa"/>
          </w:tcPr>
          <w:p w14:paraId="785D6224" w14:textId="085E660A" w:rsidR="008D5421" w:rsidRPr="00BF619C" w:rsidRDefault="008D5421" w:rsidP="00545119">
            <w:pPr>
              <w:widowControl w:val="0"/>
              <w:autoSpaceDE w:val="0"/>
              <w:autoSpaceDN w:val="0"/>
              <w:adjustRightInd w:val="0"/>
              <w:spacing w:line="240" w:lineRule="auto"/>
              <w:ind w:hanging="2"/>
              <w:rPr>
                <w:rFonts w:cs="Arial"/>
                <w:sz w:val="24"/>
                <w:szCs w:val="24"/>
                <w:lang w:eastAsia="ru-RU"/>
              </w:rPr>
            </w:pPr>
          </w:p>
        </w:tc>
      </w:tr>
    </w:tbl>
    <w:p w14:paraId="38936B64" w14:textId="77777777" w:rsidR="002A340E" w:rsidRDefault="002A340E" w:rsidP="00545119">
      <w:pPr>
        <w:pBdr>
          <w:top w:val="nil"/>
          <w:left w:val="nil"/>
          <w:bottom w:val="nil"/>
          <w:right w:val="nil"/>
          <w:between w:val="nil"/>
        </w:pBdr>
        <w:spacing w:line="240" w:lineRule="auto"/>
        <w:ind w:hanging="2"/>
        <w:jc w:val="right"/>
        <w:rPr>
          <w:color w:val="000000"/>
          <w:sz w:val="24"/>
          <w:szCs w:val="24"/>
        </w:rPr>
      </w:pPr>
    </w:p>
    <w:p w14:paraId="0A8BB9E4" w14:textId="77777777" w:rsidR="00DF19D8" w:rsidRDefault="00DF19D8" w:rsidP="00545119">
      <w:pPr>
        <w:pBdr>
          <w:top w:val="nil"/>
          <w:left w:val="nil"/>
          <w:bottom w:val="nil"/>
          <w:right w:val="nil"/>
          <w:between w:val="nil"/>
        </w:pBdr>
        <w:spacing w:line="240" w:lineRule="auto"/>
        <w:ind w:hanging="2"/>
        <w:jc w:val="right"/>
        <w:rPr>
          <w:color w:val="000000"/>
          <w:sz w:val="24"/>
          <w:szCs w:val="24"/>
        </w:rPr>
      </w:pPr>
    </w:p>
    <w:p w14:paraId="2D671C26" w14:textId="77777777" w:rsidR="00DF19D8" w:rsidRDefault="00DF19D8" w:rsidP="00545119">
      <w:pPr>
        <w:pBdr>
          <w:top w:val="nil"/>
          <w:left w:val="nil"/>
          <w:bottom w:val="nil"/>
          <w:right w:val="nil"/>
          <w:between w:val="nil"/>
        </w:pBdr>
        <w:spacing w:line="240" w:lineRule="auto"/>
        <w:ind w:hanging="2"/>
        <w:jc w:val="right"/>
        <w:rPr>
          <w:color w:val="000000"/>
          <w:sz w:val="24"/>
          <w:szCs w:val="24"/>
        </w:rPr>
      </w:pPr>
    </w:p>
    <w:p w14:paraId="67AF99BF" w14:textId="77777777" w:rsidR="00DF19D8" w:rsidRDefault="00DF19D8" w:rsidP="00545119">
      <w:pPr>
        <w:pBdr>
          <w:top w:val="nil"/>
          <w:left w:val="nil"/>
          <w:bottom w:val="nil"/>
          <w:right w:val="nil"/>
          <w:between w:val="nil"/>
        </w:pBdr>
        <w:spacing w:line="240" w:lineRule="auto"/>
        <w:ind w:hanging="2"/>
        <w:jc w:val="right"/>
        <w:rPr>
          <w:color w:val="000000"/>
          <w:sz w:val="24"/>
          <w:szCs w:val="24"/>
        </w:rPr>
      </w:pPr>
    </w:p>
    <w:p w14:paraId="56AA1A37" w14:textId="77777777" w:rsidR="00DF19D8" w:rsidRDefault="00DF19D8" w:rsidP="00545119">
      <w:pPr>
        <w:pBdr>
          <w:top w:val="nil"/>
          <w:left w:val="nil"/>
          <w:bottom w:val="nil"/>
          <w:right w:val="nil"/>
          <w:between w:val="nil"/>
        </w:pBdr>
        <w:spacing w:line="240" w:lineRule="auto"/>
        <w:ind w:hanging="2"/>
        <w:jc w:val="right"/>
        <w:rPr>
          <w:color w:val="000000"/>
          <w:sz w:val="24"/>
          <w:szCs w:val="24"/>
        </w:rPr>
      </w:pPr>
    </w:p>
    <w:p w14:paraId="56BC840D" w14:textId="77777777" w:rsidR="00DF19D8" w:rsidRDefault="00DF19D8" w:rsidP="00545119">
      <w:pPr>
        <w:pBdr>
          <w:top w:val="nil"/>
          <w:left w:val="nil"/>
          <w:bottom w:val="nil"/>
          <w:right w:val="nil"/>
          <w:between w:val="nil"/>
        </w:pBdr>
        <w:spacing w:line="240" w:lineRule="auto"/>
        <w:ind w:hanging="2"/>
        <w:jc w:val="right"/>
        <w:rPr>
          <w:color w:val="000000"/>
          <w:sz w:val="24"/>
          <w:szCs w:val="24"/>
        </w:rPr>
      </w:pPr>
    </w:p>
    <w:p w14:paraId="074B8786" w14:textId="77777777" w:rsidR="002839FC" w:rsidRDefault="002839FC" w:rsidP="00545119">
      <w:pPr>
        <w:pBdr>
          <w:top w:val="nil"/>
          <w:left w:val="nil"/>
          <w:bottom w:val="nil"/>
          <w:right w:val="nil"/>
          <w:between w:val="nil"/>
        </w:pBdr>
        <w:spacing w:line="240" w:lineRule="auto"/>
        <w:ind w:hanging="2"/>
        <w:jc w:val="right"/>
        <w:rPr>
          <w:color w:val="000000"/>
          <w:sz w:val="24"/>
          <w:szCs w:val="24"/>
        </w:rPr>
      </w:pPr>
    </w:p>
    <w:p w14:paraId="0C413913" w14:textId="77777777" w:rsidR="002839FC" w:rsidRDefault="002839FC" w:rsidP="00545119">
      <w:pPr>
        <w:pBdr>
          <w:top w:val="nil"/>
          <w:left w:val="nil"/>
          <w:bottom w:val="nil"/>
          <w:right w:val="nil"/>
          <w:between w:val="nil"/>
        </w:pBdr>
        <w:spacing w:line="240" w:lineRule="auto"/>
        <w:ind w:hanging="2"/>
        <w:jc w:val="right"/>
        <w:rPr>
          <w:color w:val="000000"/>
          <w:sz w:val="24"/>
          <w:szCs w:val="24"/>
        </w:rPr>
      </w:pPr>
    </w:p>
    <w:p w14:paraId="0B9A7A80" w14:textId="77777777" w:rsidR="002839FC" w:rsidRDefault="002839FC" w:rsidP="00545119">
      <w:pPr>
        <w:pBdr>
          <w:top w:val="nil"/>
          <w:left w:val="nil"/>
          <w:bottom w:val="nil"/>
          <w:right w:val="nil"/>
          <w:between w:val="nil"/>
        </w:pBdr>
        <w:spacing w:line="240" w:lineRule="auto"/>
        <w:ind w:hanging="2"/>
        <w:jc w:val="right"/>
        <w:rPr>
          <w:color w:val="000000"/>
          <w:sz w:val="24"/>
          <w:szCs w:val="24"/>
        </w:rPr>
      </w:pPr>
    </w:p>
    <w:p w14:paraId="60520670" w14:textId="125DAEE6" w:rsidR="002839FC" w:rsidRDefault="002839FC" w:rsidP="00545119">
      <w:pPr>
        <w:pBdr>
          <w:top w:val="nil"/>
          <w:left w:val="nil"/>
          <w:bottom w:val="nil"/>
          <w:right w:val="nil"/>
          <w:between w:val="nil"/>
        </w:pBdr>
        <w:spacing w:line="240" w:lineRule="auto"/>
        <w:ind w:hanging="2"/>
        <w:jc w:val="right"/>
        <w:rPr>
          <w:color w:val="000000"/>
          <w:sz w:val="24"/>
          <w:szCs w:val="24"/>
        </w:rPr>
      </w:pPr>
    </w:p>
    <w:p w14:paraId="2F0B6767" w14:textId="638A9695" w:rsidR="0003695E" w:rsidRDefault="0003695E" w:rsidP="00545119">
      <w:pPr>
        <w:pBdr>
          <w:top w:val="nil"/>
          <w:left w:val="nil"/>
          <w:bottom w:val="nil"/>
          <w:right w:val="nil"/>
          <w:between w:val="nil"/>
        </w:pBdr>
        <w:spacing w:line="240" w:lineRule="auto"/>
        <w:ind w:hanging="2"/>
        <w:jc w:val="right"/>
        <w:rPr>
          <w:color w:val="000000"/>
          <w:sz w:val="24"/>
          <w:szCs w:val="24"/>
        </w:rPr>
      </w:pPr>
    </w:p>
    <w:p w14:paraId="56BFCCDC" w14:textId="172301FF" w:rsidR="0003695E" w:rsidRDefault="0003695E" w:rsidP="00545119">
      <w:pPr>
        <w:pBdr>
          <w:top w:val="nil"/>
          <w:left w:val="nil"/>
          <w:bottom w:val="nil"/>
          <w:right w:val="nil"/>
          <w:between w:val="nil"/>
        </w:pBdr>
        <w:spacing w:line="240" w:lineRule="auto"/>
        <w:ind w:hanging="2"/>
        <w:jc w:val="right"/>
        <w:rPr>
          <w:color w:val="000000"/>
          <w:sz w:val="24"/>
          <w:szCs w:val="24"/>
        </w:rPr>
      </w:pPr>
    </w:p>
    <w:p w14:paraId="35104098" w14:textId="4B8AE075" w:rsidR="0003695E" w:rsidRDefault="0003695E" w:rsidP="00545119">
      <w:pPr>
        <w:pBdr>
          <w:top w:val="nil"/>
          <w:left w:val="nil"/>
          <w:bottom w:val="nil"/>
          <w:right w:val="nil"/>
          <w:between w:val="nil"/>
        </w:pBdr>
        <w:spacing w:line="240" w:lineRule="auto"/>
        <w:ind w:hanging="2"/>
        <w:jc w:val="right"/>
        <w:rPr>
          <w:color w:val="000000"/>
          <w:sz w:val="24"/>
          <w:szCs w:val="24"/>
        </w:rPr>
      </w:pPr>
    </w:p>
    <w:p w14:paraId="29D1CF28" w14:textId="71050586" w:rsidR="0003695E" w:rsidRDefault="0003695E" w:rsidP="00545119">
      <w:pPr>
        <w:pBdr>
          <w:top w:val="nil"/>
          <w:left w:val="nil"/>
          <w:bottom w:val="nil"/>
          <w:right w:val="nil"/>
          <w:between w:val="nil"/>
        </w:pBdr>
        <w:spacing w:line="240" w:lineRule="auto"/>
        <w:ind w:hanging="2"/>
        <w:jc w:val="right"/>
        <w:rPr>
          <w:color w:val="000000"/>
          <w:sz w:val="24"/>
          <w:szCs w:val="24"/>
        </w:rPr>
      </w:pPr>
    </w:p>
    <w:p w14:paraId="68B1D745" w14:textId="099C59FF" w:rsidR="0003695E" w:rsidRDefault="0003695E" w:rsidP="00545119">
      <w:pPr>
        <w:pBdr>
          <w:top w:val="nil"/>
          <w:left w:val="nil"/>
          <w:bottom w:val="nil"/>
          <w:right w:val="nil"/>
          <w:between w:val="nil"/>
        </w:pBdr>
        <w:spacing w:line="240" w:lineRule="auto"/>
        <w:ind w:hanging="2"/>
        <w:jc w:val="right"/>
        <w:rPr>
          <w:color w:val="000000"/>
          <w:sz w:val="24"/>
          <w:szCs w:val="24"/>
        </w:rPr>
      </w:pPr>
    </w:p>
    <w:p w14:paraId="4E353CA4" w14:textId="6B643179" w:rsidR="0003695E" w:rsidRDefault="0003695E" w:rsidP="00545119">
      <w:pPr>
        <w:pBdr>
          <w:top w:val="nil"/>
          <w:left w:val="nil"/>
          <w:bottom w:val="nil"/>
          <w:right w:val="nil"/>
          <w:between w:val="nil"/>
        </w:pBdr>
        <w:spacing w:line="240" w:lineRule="auto"/>
        <w:ind w:hanging="2"/>
        <w:jc w:val="right"/>
        <w:rPr>
          <w:color w:val="000000"/>
          <w:sz w:val="24"/>
          <w:szCs w:val="24"/>
        </w:rPr>
      </w:pPr>
    </w:p>
    <w:p w14:paraId="7DCADD3F" w14:textId="6A96C879" w:rsidR="0003695E" w:rsidRDefault="0003695E" w:rsidP="00545119">
      <w:pPr>
        <w:pBdr>
          <w:top w:val="nil"/>
          <w:left w:val="nil"/>
          <w:bottom w:val="nil"/>
          <w:right w:val="nil"/>
          <w:between w:val="nil"/>
        </w:pBdr>
        <w:spacing w:line="240" w:lineRule="auto"/>
        <w:ind w:hanging="2"/>
        <w:jc w:val="right"/>
        <w:rPr>
          <w:color w:val="000000"/>
          <w:sz w:val="24"/>
          <w:szCs w:val="24"/>
        </w:rPr>
      </w:pPr>
    </w:p>
    <w:p w14:paraId="3595BD46" w14:textId="4C8AEECF" w:rsidR="0003695E" w:rsidRDefault="0003695E" w:rsidP="00545119">
      <w:pPr>
        <w:pBdr>
          <w:top w:val="nil"/>
          <w:left w:val="nil"/>
          <w:bottom w:val="nil"/>
          <w:right w:val="nil"/>
          <w:between w:val="nil"/>
        </w:pBdr>
        <w:spacing w:line="240" w:lineRule="auto"/>
        <w:ind w:hanging="2"/>
        <w:jc w:val="right"/>
        <w:rPr>
          <w:color w:val="000000"/>
          <w:sz w:val="24"/>
          <w:szCs w:val="24"/>
        </w:rPr>
      </w:pPr>
    </w:p>
    <w:p w14:paraId="08F866E0" w14:textId="3C8F5387" w:rsidR="0003695E" w:rsidRDefault="0003695E" w:rsidP="00545119">
      <w:pPr>
        <w:pBdr>
          <w:top w:val="nil"/>
          <w:left w:val="nil"/>
          <w:bottom w:val="nil"/>
          <w:right w:val="nil"/>
          <w:between w:val="nil"/>
        </w:pBdr>
        <w:spacing w:line="240" w:lineRule="auto"/>
        <w:ind w:hanging="2"/>
        <w:jc w:val="right"/>
        <w:rPr>
          <w:color w:val="000000"/>
          <w:sz w:val="24"/>
          <w:szCs w:val="24"/>
        </w:rPr>
      </w:pPr>
    </w:p>
    <w:p w14:paraId="618425B4" w14:textId="25A7450E" w:rsidR="0003695E" w:rsidRDefault="0003695E" w:rsidP="00545119">
      <w:pPr>
        <w:pBdr>
          <w:top w:val="nil"/>
          <w:left w:val="nil"/>
          <w:bottom w:val="nil"/>
          <w:right w:val="nil"/>
          <w:between w:val="nil"/>
        </w:pBdr>
        <w:spacing w:line="240" w:lineRule="auto"/>
        <w:ind w:hanging="2"/>
        <w:jc w:val="right"/>
        <w:rPr>
          <w:color w:val="000000"/>
          <w:sz w:val="24"/>
          <w:szCs w:val="24"/>
        </w:rPr>
      </w:pPr>
    </w:p>
    <w:p w14:paraId="1D10FBAF" w14:textId="2F943AFF" w:rsidR="0003695E" w:rsidRDefault="0003695E" w:rsidP="00545119">
      <w:pPr>
        <w:pBdr>
          <w:top w:val="nil"/>
          <w:left w:val="nil"/>
          <w:bottom w:val="nil"/>
          <w:right w:val="nil"/>
          <w:between w:val="nil"/>
        </w:pBdr>
        <w:spacing w:line="240" w:lineRule="auto"/>
        <w:ind w:hanging="2"/>
        <w:jc w:val="right"/>
        <w:rPr>
          <w:color w:val="000000"/>
          <w:sz w:val="24"/>
          <w:szCs w:val="24"/>
        </w:rPr>
      </w:pPr>
    </w:p>
    <w:p w14:paraId="64A81AFB" w14:textId="202000ED" w:rsidR="0003695E" w:rsidRDefault="0003695E" w:rsidP="00545119">
      <w:pPr>
        <w:pBdr>
          <w:top w:val="nil"/>
          <w:left w:val="nil"/>
          <w:bottom w:val="nil"/>
          <w:right w:val="nil"/>
          <w:between w:val="nil"/>
        </w:pBdr>
        <w:spacing w:line="240" w:lineRule="auto"/>
        <w:ind w:hanging="2"/>
        <w:jc w:val="right"/>
        <w:rPr>
          <w:color w:val="000000"/>
          <w:sz w:val="24"/>
          <w:szCs w:val="24"/>
        </w:rPr>
      </w:pPr>
    </w:p>
    <w:p w14:paraId="06D0539A" w14:textId="77777777" w:rsidR="0003695E" w:rsidRDefault="0003695E" w:rsidP="00545119">
      <w:pPr>
        <w:pBdr>
          <w:top w:val="nil"/>
          <w:left w:val="nil"/>
          <w:bottom w:val="nil"/>
          <w:right w:val="nil"/>
          <w:between w:val="nil"/>
        </w:pBdr>
        <w:spacing w:line="240" w:lineRule="auto"/>
        <w:ind w:hanging="2"/>
        <w:jc w:val="right"/>
        <w:rPr>
          <w:color w:val="000000"/>
          <w:sz w:val="24"/>
          <w:szCs w:val="24"/>
        </w:rPr>
      </w:pPr>
    </w:p>
    <w:p w14:paraId="1922B8EC" w14:textId="77777777" w:rsidR="00DF19D8" w:rsidRDefault="00DF19D8" w:rsidP="00545119">
      <w:pPr>
        <w:pBdr>
          <w:top w:val="nil"/>
          <w:left w:val="nil"/>
          <w:bottom w:val="nil"/>
          <w:right w:val="nil"/>
          <w:between w:val="nil"/>
        </w:pBdr>
        <w:spacing w:line="240" w:lineRule="auto"/>
        <w:ind w:hanging="2"/>
        <w:jc w:val="right"/>
        <w:rPr>
          <w:color w:val="000000"/>
          <w:sz w:val="24"/>
          <w:szCs w:val="24"/>
        </w:rPr>
      </w:pPr>
    </w:p>
    <w:p w14:paraId="641CF32C" w14:textId="77777777" w:rsidR="005F1208" w:rsidRDefault="005F1208" w:rsidP="00545119">
      <w:pPr>
        <w:pBdr>
          <w:top w:val="nil"/>
          <w:left w:val="nil"/>
          <w:bottom w:val="nil"/>
          <w:right w:val="nil"/>
          <w:between w:val="nil"/>
        </w:pBdr>
        <w:spacing w:line="240" w:lineRule="auto"/>
        <w:ind w:hanging="2"/>
        <w:jc w:val="right"/>
        <w:rPr>
          <w:color w:val="000000"/>
          <w:sz w:val="24"/>
          <w:szCs w:val="24"/>
        </w:rPr>
      </w:pPr>
    </w:p>
    <w:p w14:paraId="45A9DD17" w14:textId="77777777" w:rsidR="00D7315C" w:rsidRDefault="006200B7" w:rsidP="00545119">
      <w:pPr>
        <w:pBdr>
          <w:top w:val="nil"/>
          <w:left w:val="nil"/>
          <w:bottom w:val="nil"/>
          <w:right w:val="nil"/>
          <w:between w:val="nil"/>
        </w:pBdr>
        <w:spacing w:line="240" w:lineRule="auto"/>
        <w:ind w:hanging="2"/>
        <w:jc w:val="right"/>
        <w:rPr>
          <w:color w:val="000000"/>
          <w:sz w:val="24"/>
          <w:szCs w:val="24"/>
        </w:rPr>
      </w:pPr>
      <w:r>
        <w:rPr>
          <w:color w:val="000000"/>
          <w:sz w:val="24"/>
          <w:szCs w:val="24"/>
        </w:rPr>
        <w:t xml:space="preserve">Приложение №1к Договору </w:t>
      </w:r>
    </w:p>
    <w:p w14:paraId="209389BC" w14:textId="576C883F" w:rsidR="001B18BA" w:rsidRPr="00545119" w:rsidRDefault="006200B7" w:rsidP="00545119">
      <w:pPr>
        <w:pBdr>
          <w:top w:val="nil"/>
          <w:left w:val="nil"/>
          <w:bottom w:val="nil"/>
          <w:right w:val="nil"/>
          <w:between w:val="nil"/>
        </w:pBdr>
        <w:spacing w:line="240" w:lineRule="auto"/>
        <w:ind w:hanging="2"/>
        <w:jc w:val="right"/>
        <w:rPr>
          <w:color w:val="000000"/>
          <w:sz w:val="24"/>
          <w:szCs w:val="24"/>
        </w:rPr>
      </w:pPr>
      <w:r>
        <w:rPr>
          <w:color w:val="000000"/>
          <w:sz w:val="24"/>
          <w:szCs w:val="24"/>
        </w:rPr>
        <w:t xml:space="preserve">от </w:t>
      </w:r>
      <w:r w:rsidR="0003695E">
        <w:rPr>
          <w:color w:val="000000"/>
          <w:sz w:val="24"/>
          <w:szCs w:val="24"/>
        </w:rPr>
        <w:t xml:space="preserve">___        </w:t>
      </w:r>
      <w:r w:rsidR="00DF19D8">
        <w:rPr>
          <w:color w:val="000000"/>
          <w:sz w:val="24"/>
          <w:szCs w:val="24"/>
        </w:rPr>
        <w:t xml:space="preserve"> 202</w:t>
      </w:r>
      <w:r w:rsidR="00280344">
        <w:rPr>
          <w:color w:val="000000"/>
          <w:sz w:val="24"/>
          <w:szCs w:val="24"/>
        </w:rPr>
        <w:t>6</w:t>
      </w:r>
      <w:r w:rsidR="009A6CF2">
        <w:rPr>
          <w:color w:val="000000"/>
          <w:sz w:val="24"/>
          <w:szCs w:val="24"/>
        </w:rPr>
        <w:t>г.</w:t>
      </w:r>
      <w:r>
        <w:rPr>
          <w:color w:val="000000"/>
          <w:sz w:val="24"/>
          <w:szCs w:val="24"/>
        </w:rPr>
        <w:t xml:space="preserve"> № </w:t>
      </w:r>
      <w:r w:rsidR="0003695E">
        <w:rPr>
          <w:color w:val="000000"/>
          <w:sz w:val="24"/>
          <w:szCs w:val="24"/>
        </w:rPr>
        <w:t>______</w:t>
      </w:r>
    </w:p>
    <w:p w14:paraId="5717A49F" w14:textId="77777777" w:rsidR="00AE1767" w:rsidRDefault="00AE1767" w:rsidP="003A59C0">
      <w:pPr>
        <w:widowControl w:val="0"/>
        <w:autoSpaceDE w:val="0"/>
        <w:ind w:leftChars="0" w:left="0" w:firstLineChars="0" w:firstLine="0"/>
        <w:rPr>
          <w:b/>
          <w:sz w:val="22"/>
          <w:szCs w:val="22"/>
        </w:rPr>
      </w:pPr>
    </w:p>
    <w:p w14:paraId="411351DC" w14:textId="77777777" w:rsidR="00AE1767" w:rsidRPr="00AE1767" w:rsidRDefault="00AE1767" w:rsidP="00AE1767">
      <w:pPr>
        <w:widowControl w:val="0"/>
        <w:shd w:val="clear" w:color="auto" w:fill="FFFFFF"/>
        <w:autoSpaceDE w:val="0"/>
        <w:autoSpaceDN w:val="0"/>
        <w:adjustRightInd w:val="0"/>
        <w:ind w:hanging="2"/>
        <w:jc w:val="center"/>
        <w:rPr>
          <w:b/>
          <w:sz w:val="24"/>
          <w:szCs w:val="24"/>
        </w:rPr>
      </w:pPr>
      <w:r w:rsidRPr="00AE1767">
        <w:rPr>
          <w:b/>
          <w:sz w:val="24"/>
          <w:szCs w:val="24"/>
        </w:rPr>
        <w:t xml:space="preserve">Расчет цены оказываемых услуг по обучению </w:t>
      </w:r>
      <w:r>
        <w:rPr>
          <w:b/>
          <w:sz w:val="24"/>
          <w:szCs w:val="24"/>
        </w:rPr>
        <w:t>сотрудников</w:t>
      </w:r>
      <w:r w:rsidRPr="00AE1767">
        <w:rPr>
          <w:b/>
          <w:sz w:val="24"/>
          <w:szCs w:val="24"/>
        </w:rPr>
        <w:t xml:space="preserve"> Заказчика</w:t>
      </w:r>
    </w:p>
    <w:p w14:paraId="1D38468E" w14:textId="77777777" w:rsidR="00AE1767" w:rsidRPr="00511D75" w:rsidRDefault="00AE1767" w:rsidP="00AE1767">
      <w:pPr>
        <w:widowControl w:val="0"/>
        <w:shd w:val="clear" w:color="auto" w:fill="FFFFFF"/>
        <w:autoSpaceDE w:val="0"/>
        <w:autoSpaceDN w:val="0"/>
        <w:adjustRightInd w:val="0"/>
        <w:ind w:hanging="2"/>
        <w:jc w:val="center"/>
        <w:rPr>
          <w:sz w:val="22"/>
          <w:szCs w:val="22"/>
        </w:rPr>
      </w:pPr>
    </w:p>
    <w:tbl>
      <w:tblPr>
        <w:tblW w:w="10560" w:type="dxa"/>
        <w:tblLayout w:type="fixed"/>
        <w:tblCellMar>
          <w:left w:w="0" w:type="dxa"/>
          <w:right w:w="0" w:type="dxa"/>
        </w:tblCellMar>
        <w:tblLook w:val="04A0" w:firstRow="1" w:lastRow="0" w:firstColumn="1" w:lastColumn="0" w:noHBand="0" w:noVBand="1"/>
      </w:tblPr>
      <w:tblGrid>
        <w:gridCol w:w="600"/>
        <w:gridCol w:w="2715"/>
        <w:gridCol w:w="1215"/>
        <w:gridCol w:w="1200"/>
        <w:gridCol w:w="2100"/>
        <w:gridCol w:w="915"/>
        <w:gridCol w:w="900"/>
        <w:gridCol w:w="915"/>
      </w:tblGrid>
      <w:tr w:rsidR="00AE1767" w:rsidRPr="00A00B58" w14:paraId="17E7200A" w14:textId="77777777" w:rsidTr="003A59C0">
        <w:trPr>
          <w:trHeight w:hRule="exact" w:val="419"/>
        </w:trPr>
        <w:tc>
          <w:tcPr>
            <w:tcW w:w="600" w:type="dxa"/>
            <w:vMerge w:val="restart"/>
            <w:tcBorders>
              <w:top w:val="single" w:sz="5" w:space="0" w:color="auto"/>
              <w:left w:val="single" w:sz="5" w:space="0" w:color="auto"/>
              <w:bottom w:val="single" w:sz="5" w:space="0" w:color="auto"/>
              <w:right w:val="single" w:sz="5" w:space="0" w:color="auto"/>
            </w:tcBorders>
          </w:tcPr>
          <w:p w14:paraId="12F78311" w14:textId="77777777" w:rsidR="00AE1767" w:rsidRPr="00A00B58" w:rsidRDefault="00AE1767" w:rsidP="00864B54">
            <w:pPr>
              <w:ind w:hanging="2"/>
              <w:jc w:val="center"/>
              <w:rPr>
                <w:sz w:val="20"/>
                <w:szCs w:val="20"/>
                <w:lang w:eastAsia="ru-RU"/>
              </w:rPr>
            </w:pPr>
            <w:r w:rsidRPr="00A00B58">
              <w:rPr>
                <w:sz w:val="20"/>
                <w:szCs w:val="20"/>
                <w:lang w:eastAsia="ru-RU"/>
              </w:rPr>
              <w:t>№ п/п</w:t>
            </w:r>
          </w:p>
        </w:tc>
        <w:tc>
          <w:tcPr>
            <w:tcW w:w="2715" w:type="dxa"/>
            <w:vMerge w:val="restart"/>
            <w:tcBorders>
              <w:top w:val="single" w:sz="5" w:space="0" w:color="auto"/>
              <w:left w:val="single" w:sz="5" w:space="0" w:color="auto"/>
              <w:bottom w:val="single" w:sz="5" w:space="0" w:color="auto"/>
              <w:right w:val="single" w:sz="5" w:space="0" w:color="auto"/>
            </w:tcBorders>
          </w:tcPr>
          <w:p w14:paraId="3C6BCF9C" w14:textId="77777777" w:rsidR="00AE1767" w:rsidRPr="00A00B58" w:rsidRDefault="00AE1767" w:rsidP="00864B54">
            <w:pPr>
              <w:ind w:hanging="2"/>
              <w:jc w:val="center"/>
              <w:rPr>
                <w:sz w:val="20"/>
                <w:szCs w:val="20"/>
                <w:lang w:eastAsia="ru-RU"/>
              </w:rPr>
            </w:pPr>
            <w:r w:rsidRPr="00A00B58">
              <w:rPr>
                <w:sz w:val="20"/>
                <w:szCs w:val="20"/>
                <w:lang w:eastAsia="ru-RU"/>
              </w:rPr>
              <w:t>Образовательная программа</w:t>
            </w:r>
          </w:p>
        </w:tc>
        <w:tc>
          <w:tcPr>
            <w:tcW w:w="1215" w:type="dxa"/>
            <w:vMerge w:val="restart"/>
            <w:tcBorders>
              <w:top w:val="single" w:sz="5" w:space="0" w:color="auto"/>
              <w:left w:val="single" w:sz="5" w:space="0" w:color="auto"/>
              <w:bottom w:val="single" w:sz="5" w:space="0" w:color="auto"/>
              <w:right w:val="single" w:sz="5" w:space="0" w:color="auto"/>
            </w:tcBorders>
          </w:tcPr>
          <w:p w14:paraId="0F086280" w14:textId="77777777" w:rsidR="00AE1767" w:rsidRPr="00A00B58" w:rsidRDefault="00AE1767" w:rsidP="00864B54">
            <w:pPr>
              <w:ind w:hanging="2"/>
              <w:jc w:val="center"/>
              <w:rPr>
                <w:sz w:val="20"/>
                <w:szCs w:val="20"/>
                <w:lang w:eastAsia="ru-RU"/>
              </w:rPr>
            </w:pPr>
            <w:r w:rsidRPr="00A00B58">
              <w:rPr>
                <w:sz w:val="20"/>
                <w:szCs w:val="20"/>
                <w:lang w:eastAsia="ru-RU"/>
              </w:rPr>
              <w:t>Срок освоения</w:t>
            </w:r>
            <w:r>
              <w:rPr>
                <w:sz w:val="20"/>
                <w:szCs w:val="20"/>
                <w:lang w:eastAsia="ru-RU"/>
              </w:rPr>
              <w:t>,</w:t>
            </w:r>
            <w:r w:rsidRPr="00A00B58">
              <w:rPr>
                <w:sz w:val="20"/>
                <w:szCs w:val="20"/>
                <w:lang w:eastAsia="ru-RU"/>
              </w:rPr>
              <w:t xml:space="preserve"> часов</w:t>
            </w:r>
          </w:p>
        </w:tc>
        <w:tc>
          <w:tcPr>
            <w:tcW w:w="1200" w:type="dxa"/>
            <w:vMerge w:val="restart"/>
            <w:tcBorders>
              <w:top w:val="single" w:sz="5" w:space="0" w:color="auto"/>
              <w:left w:val="single" w:sz="5" w:space="0" w:color="auto"/>
              <w:bottom w:val="single" w:sz="5" w:space="0" w:color="auto"/>
              <w:right w:val="single" w:sz="5" w:space="0" w:color="auto"/>
            </w:tcBorders>
          </w:tcPr>
          <w:p w14:paraId="4FB77F46" w14:textId="77777777" w:rsidR="00AE1767" w:rsidRPr="00A00B58" w:rsidRDefault="00AE1767" w:rsidP="00864B54">
            <w:pPr>
              <w:ind w:hanging="2"/>
              <w:jc w:val="center"/>
              <w:rPr>
                <w:sz w:val="20"/>
                <w:szCs w:val="20"/>
                <w:lang w:eastAsia="ru-RU"/>
              </w:rPr>
            </w:pPr>
            <w:r w:rsidRPr="00A00B58">
              <w:rPr>
                <w:sz w:val="20"/>
                <w:szCs w:val="20"/>
                <w:lang w:eastAsia="ru-RU"/>
              </w:rPr>
              <w:t>Форма обучения</w:t>
            </w:r>
          </w:p>
        </w:tc>
        <w:tc>
          <w:tcPr>
            <w:tcW w:w="2100" w:type="dxa"/>
            <w:vMerge w:val="restart"/>
            <w:tcBorders>
              <w:top w:val="single" w:sz="5" w:space="0" w:color="auto"/>
              <w:left w:val="single" w:sz="5" w:space="0" w:color="auto"/>
              <w:bottom w:val="single" w:sz="5" w:space="0" w:color="auto"/>
              <w:right w:val="single" w:sz="5" w:space="0" w:color="auto"/>
            </w:tcBorders>
          </w:tcPr>
          <w:p w14:paraId="4D9A71CD" w14:textId="77777777" w:rsidR="00AE1767" w:rsidRPr="00A00B58" w:rsidRDefault="00AE1767" w:rsidP="00864B54">
            <w:pPr>
              <w:ind w:hanging="2"/>
              <w:jc w:val="center"/>
              <w:rPr>
                <w:sz w:val="20"/>
                <w:szCs w:val="20"/>
                <w:lang w:eastAsia="ru-RU"/>
              </w:rPr>
            </w:pPr>
            <w:r w:rsidRPr="00A00B58">
              <w:rPr>
                <w:sz w:val="20"/>
                <w:szCs w:val="20"/>
                <w:lang w:eastAsia="ru-RU"/>
              </w:rPr>
              <w:t>Итоговый документ</w:t>
            </w:r>
          </w:p>
        </w:tc>
        <w:tc>
          <w:tcPr>
            <w:tcW w:w="915" w:type="dxa"/>
            <w:vMerge w:val="restart"/>
            <w:tcBorders>
              <w:top w:val="single" w:sz="5" w:space="0" w:color="auto"/>
              <w:left w:val="single" w:sz="5" w:space="0" w:color="auto"/>
              <w:bottom w:val="single" w:sz="5" w:space="0" w:color="auto"/>
              <w:right w:val="single" w:sz="5" w:space="0" w:color="auto"/>
            </w:tcBorders>
          </w:tcPr>
          <w:p w14:paraId="390CA95A" w14:textId="77777777" w:rsidR="00AE1767" w:rsidRPr="00A00B58" w:rsidRDefault="00AE1767" w:rsidP="00864B54">
            <w:pPr>
              <w:ind w:hanging="2"/>
              <w:jc w:val="center"/>
              <w:rPr>
                <w:sz w:val="20"/>
                <w:szCs w:val="20"/>
                <w:lang w:eastAsia="ru-RU"/>
              </w:rPr>
            </w:pPr>
            <w:r w:rsidRPr="00A00B58">
              <w:rPr>
                <w:sz w:val="20"/>
                <w:szCs w:val="20"/>
                <w:lang w:eastAsia="ru-RU"/>
              </w:rPr>
              <w:t>Кол-во чел</w:t>
            </w:r>
          </w:p>
        </w:tc>
        <w:tc>
          <w:tcPr>
            <w:tcW w:w="1815" w:type="dxa"/>
            <w:gridSpan w:val="2"/>
            <w:tcBorders>
              <w:top w:val="single" w:sz="5" w:space="0" w:color="auto"/>
              <w:left w:val="single" w:sz="5" w:space="0" w:color="auto"/>
              <w:bottom w:val="single" w:sz="5" w:space="0" w:color="auto"/>
              <w:right w:val="single" w:sz="5" w:space="0" w:color="auto"/>
            </w:tcBorders>
          </w:tcPr>
          <w:p w14:paraId="35C9C068" w14:textId="77777777" w:rsidR="00AE1767" w:rsidRPr="00A00B58" w:rsidRDefault="00AE1767" w:rsidP="00864B54">
            <w:pPr>
              <w:ind w:hanging="2"/>
              <w:jc w:val="center"/>
              <w:rPr>
                <w:sz w:val="20"/>
                <w:szCs w:val="20"/>
                <w:lang w:eastAsia="ru-RU"/>
              </w:rPr>
            </w:pPr>
            <w:r w:rsidRPr="00A00B58">
              <w:rPr>
                <w:sz w:val="20"/>
                <w:szCs w:val="20"/>
                <w:lang w:eastAsia="ru-RU"/>
              </w:rPr>
              <w:t>Стоимость обучения</w:t>
            </w:r>
          </w:p>
        </w:tc>
      </w:tr>
      <w:tr w:rsidR="00AE1767" w:rsidRPr="00A00B58" w14:paraId="2FB30200" w14:textId="77777777" w:rsidTr="003A59C0">
        <w:trPr>
          <w:trHeight w:hRule="exact" w:val="525"/>
        </w:trPr>
        <w:tc>
          <w:tcPr>
            <w:tcW w:w="600" w:type="dxa"/>
            <w:vMerge/>
            <w:tcBorders>
              <w:top w:val="single" w:sz="5" w:space="0" w:color="auto"/>
              <w:left w:val="single" w:sz="5" w:space="0" w:color="auto"/>
              <w:bottom w:val="single" w:sz="5" w:space="0" w:color="auto"/>
              <w:right w:val="single" w:sz="5" w:space="0" w:color="auto"/>
            </w:tcBorders>
            <w:vAlign w:val="bottom"/>
          </w:tcPr>
          <w:p w14:paraId="18C4D356" w14:textId="77777777" w:rsidR="00AE1767" w:rsidRPr="00A00B58" w:rsidRDefault="00AE1767" w:rsidP="00864B54">
            <w:pPr>
              <w:ind w:hanging="2"/>
              <w:jc w:val="center"/>
              <w:rPr>
                <w:sz w:val="20"/>
                <w:szCs w:val="20"/>
                <w:lang w:eastAsia="ru-RU"/>
              </w:rPr>
            </w:pPr>
            <w:r w:rsidRPr="00A00B58">
              <w:rPr>
                <w:sz w:val="20"/>
                <w:szCs w:val="20"/>
                <w:lang w:eastAsia="ru-RU"/>
              </w:rPr>
              <w:t>№ п/п</w:t>
            </w:r>
          </w:p>
        </w:tc>
        <w:tc>
          <w:tcPr>
            <w:tcW w:w="2715" w:type="dxa"/>
            <w:vMerge/>
            <w:tcBorders>
              <w:top w:val="single" w:sz="5" w:space="0" w:color="auto"/>
              <w:left w:val="single" w:sz="5" w:space="0" w:color="auto"/>
              <w:bottom w:val="single" w:sz="4" w:space="0" w:color="auto"/>
              <w:right w:val="single" w:sz="5" w:space="0" w:color="auto"/>
            </w:tcBorders>
            <w:vAlign w:val="bottom"/>
          </w:tcPr>
          <w:p w14:paraId="51EC4A74" w14:textId="77777777" w:rsidR="00AE1767" w:rsidRPr="00A00B58" w:rsidRDefault="00AE1767" w:rsidP="00864B54">
            <w:pPr>
              <w:ind w:hanging="2"/>
              <w:jc w:val="center"/>
              <w:rPr>
                <w:sz w:val="20"/>
                <w:szCs w:val="20"/>
                <w:lang w:eastAsia="ru-RU"/>
              </w:rPr>
            </w:pPr>
            <w:r w:rsidRPr="00A00B58">
              <w:rPr>
                <w:sz w:val="20"/>
                <w:szCs w:val="20"/>
                <w:lang w:eastAsia="ru-RU"/>
              </w:rPr>
              <w:t>Образовательная программа</w:t>
            </w:r>
          </w:p>
        </w:tc>
        <w:tc>
          <w:tcPr>
            <w:tcW w:w="1215" w:type="dxa"/>
            <w:vMerge/>
            <w:tcBorders>
              <w:top w:val="single" w:sz="5" w:space="0" w:color="auto"/>
              <w:left w:val="single" w:sz="5" w:space="0" w:color="auto"/>
              <w:bottom w:val="single" w:sz="4" w:space="0" w:color="auto"/>
              <w:right w:val="single" w:sz="5" w:space="0" w:color="auto"/>
            </w:tcBorders>
            <w:vAlign w:val="bottom"/>
          </w:tcPr>
          <w:p w14:paraId="70F13787" w14:textId="77777777" w:rsidR="00AE1767" w:rsidRPr="00A00B58" w:rsidRDefault="00AE1767" w:rsidP="00864B54">
            <w:pPr>
              <w:ind w:hanging="2"/>
              <w:jc w:val="center"/>
              <w:rPr>
                <w:sz w:val="20"/>
                <w:szCs w:val="20"/>
                <w:lang w:eastAsia="ru-RU"/>
              </w:rPr>
            </w:pPr>
            <w:r w:rsidRPr="00A00B58">
              <w:rPr>
                <w:sz w:val="20"/>
                <w:szCs w:val="20"/>
                <w:lang w:eastAsia="ru-RU"/>
              </w:rPr>
              <w:t>Срок освоения, часов</w:t>
            </w:r>
          </w:p>
        </w:tc>
        <w:tc>
          <w:tcPr>
            <w:tcW w:w="1200" w:type="dxa"/>
            <w:vMerge/>
            <w:tcBorders>
              <w:top w:val="single" w:sz="5" w:space="0" w:color="auto"/>
              <w:left w:val="single" w:sz="5" w:space="0" w:color="auto"/>
              <w:bottom w:val="single" w:sz="4" w:space="0" w:color="auto"/>
              <w:right w:val="single" w:sz="5" w:space="0" w:color="auto"/>
            </w:tcBorders>
            <w:vAlign w:val="bottom"/>
          </w:tcPr>
          <w:p w14:paraId="70EC2BC1" w14:textId="77777777" w:rsidR="00AE1767" w:rsidRPr="00A00B58" w:rsidRDefault="00AE1767" w:rsidP="00864B54">
            <w:pPr>
              <w:ind w:hanging="2"/>
              <w:jc w:val="center"/>
              <w:rPr>
                <w:sz w:val="20"/>
                <w:szCs w:val="20"/>
                <w:lang w:eastAsia="ru-RU"/>
              </w:rPr>
            </w:pPr>
            <w:r w:rsidRPr="00A00B58">
              <w:rPr>
                <w:sz w:val="20"/>
                <w:szCs w:val="20"/>
                <w:lang w:eastAsia="ru-RU"/>
              </w:rPr>
              <w:t>Форма обучения</w:t>
            </w:r>
          </w:p>
        </w:tc>
        <w:tc>
          <w:tcPr>
            <w:tcW w:w="2100" w:type="dxa"/>
            <w:vMerge/>
            <w:tcBorders>
              <w:top w:val="single" w:sz="5" w:space="0" w:color="auto"/>
              <w:left w:val="single" w:sz="5" w:space="0" w:color="auto"/>
              <w:bottom w:val="single" w:sz="4" w:space="0" w:color="auto"/>
              <w:right w:val="single" w:sz="5" w:space="0" w:color="auto"/>
            </w:tcBorders>
            <w:vAlign w:val="bottom"/>
          </w:tcPr>
          <w:p w14:paraId="2F5772BE" w14:textId="77777777" w:rsidR="00AE1767" w:rsidRPr="00A00B58" w:rsidRDefault="00AE1767" w:rsidP="00864B54">
            <w:pPr>
              <w:ind w:hanging="2"/>
              <w:jc w:val="center"/>
              <w:rPr>
                <w:sz w:val="20"/>
                <w:szCs w:val="20"/>
                <w:lang w:eastAsia="ru-RU"/>
              </w:rPr>
            </w:pPr>
            <w:r w:rsidRPr="00A00B58">
              <w:rPr>
                <w:sz w:val="20"/>
                <w:szCs w:val="20"/>
                <w:lang w:eastAsia="ru-RU"/>
              </w:rPr>
              <w:t>Итоговый документ</w:t>
            </w:r>
          </w:p>
        </w:tc>
        <w:tc>
          <w:tcPr>
            <w:tcW w:w="915" w:type="dxa"/>
            <w:vMerge/>
            <w:tcBorders>
              <w:top w:val="single" w:sz="5" w:space="0" w:color="auto"/>
              <w:left w:val="single" w:sz="5" w:space="0" w:color="auto"/>
              <w:bottom w:val="single" w:sz="4" w:space="0" w:color="auto"/>
              <w:right w:val="single" w:sz="5" w:space="0" w:color="auto"/>
            </w:tcBorders>
            <w:vAlign w:val="bottom"/>
          </w:tcPr>
          <w:p w14:paraId="48D99E97" w14:textId="77777777" w:rsidR="00AE1767" w:rsidRPr="00A00B58" w:rsidRDefault="00AE1767" w:rsidP="00864B54">
            <w:pPr>
              <w:ind w:hanging="2"/>
              <w:jc w:val="center"/>
              <w:rPr>
                <w:sz w:val="20"/>
                <w:szCs w:val="20"/>
                <w:lang w:eastAsia="ru-RU"/>
              </w:rPr>
            </w:pPr>
            <w:r w:rsidRPr="00A00B58">
              <w:rPr>
                <w:sz w:val="20"/>
                <w:szCs w:val="20"/>
                <w:lang w:eastAsia="ru-RU"/>
              </w:rPr>
              <w:t>Кол-во чел</w:t>
            </w:r>
          </w:p>
        </w:tc>
        <w:tc>
          <w:tcPr>
            <w:tcW w:w="900" w:type="dxa"/>
            <w:tcBorders>
              <w:top w:val="single" w:sz="5" w:space="0" w:color="auto"/>
              <w:left w:val="single" w:sz="5" w:space="0" w:color="auto"/>
              <w:bottom w:val="single" w:sz="4" w:space="0" w:color="auto"/>
              <w:right w:val="single" w:sz="5" w:space="0" w:color="auto"/>
            </w:tcBorders>
          </w:tcPr>
          <w:p w14:paraId="5FA5F034" w14:textId="77777777" w:rsidR="00AE1767" w:rsidRPr="00A00B58" w:rsidRDefault="00AE1767" w:rsidP="00864B54">
            <w:pPr>
              <w:ind w:hanging="2"/>
              <w:jc w:val="center"/>
              <w:rPr>
                <w:sz w:val="20"/>
                <w:szCs w:val="20"/>
                <w:lang w:eastAsia="ru-RU"/>
              </w:rPr>
            </w:pPr>
            <w:r w:rsidRPr="00A00B58">
              <w:rPr>
                <w:sz w:val="20"/>
                <w:szCs w:val="20"/>
                <w:lang w:eastAsia="ru-RU"/>
              </w:rPr>
              <w:t>1 чел.</w:t>
            </w:r>
          </w:p>
        </w:tc>
        <w:tc>
          <w:tcPr>
            <w:tcW w:w="915" w:type="dxa"/>
            <w:tcBorders>
              <w:top w:val="single" w:sz="5" w:space="0" w:color="auto"/>
              <w:left w:val="single" w:sz="5" w:space="0" w:color="auto"/>
              <w:bottom w:val="single" w:sz="5" w:space="0" w:color="auto"/>
              <w:right w:val="single" w:sz="5" w:space="0" w:color="auto"/>
            </w:tcBorders>
          </w:tcPr>
          <w:p w14:paraId="7BFCE390" w14:textId="77777777" w:rsidR="00AE1767" w:rsidRPr="00A00B58" w:rsidRDefault="00AE1767" w:rsidP="00864B54">
            <w:pPr>
              <w:ind w:hanging="2"/>
              <w:jc w:val="center"/>
              <w:rPr>
                <w:sz w:val="20"/>
                <w:szCs w:val="20"/>
                <w:lang w:eastAsia="ru-RU"/>
              </w:rPr>
            </w:pPr>
            <w:r w:rsidRPr="00A00B58">
              <w:rPr>
                <w:sz w:val="20"/>
                <w:szCs w:val="20"/>
                <w:lang w:eastAsia="ru-RU"/>
              </w:rPr>
              <w:t>Всего</w:t>
            </w:r>
          </w:p>
        </w:tc>
      </w:tr>
      <w:tr w:rsidR="003A59C0" w:rsidRPr="00A00B58" w14:paraId="3707D20B" w14:textId="77777777" w:rsidTr="00DF19D8">
        <w:trPr>
          <w:trHeight w:hRule="exact" w:val="1984"/>
        </w:trPr>
        <w:tc>
          <w:tcPr>
            <w:tcW w:w="600" w:type="dxa"/>
            <w:tcBorders>
              <w:top w:val="single" w:sz="5" w:space="0" w:color="auto"/>
              <w:left w:val="single" w:sz="5" w:space="0" w:color="auto"/>
              <w:bottom w:val="single" w:sz="5" w:space="0" w:color="auto"/>
              <w:right w:val="single" w:sz="4" w:space="0" w:color="auto"/>
            </w:tcBorders>
            <w:vAlign w:val="center"/>
          </w:tcPr>
          <w:p w14:paraId="0160890E" w14:textId="77777777" w:rsidR="003A59C0" w:rsidRPr="00A00B58" w:rsidRDefault="00DF19D8" w:rsidP="003A59C0">
            <w:pPr>
              <w:ind w:hanging="2"/>
              <w:jc w:val="center"/>
              <w:rPr>
                <w:sz w:val="20"/>
                <w:szCs w:val="20"/>
                <w:lang w:eastAsia="ru-RU"/>
              </w:rPr>
            </w:pPr>
            <w:r>
              <w:rPr>
                <w:sz w:val="20"/>
                <w:szCs w:val="20"/>
                <w:lang w:eastAsia="ru-RU"/>
              </w:rPr>
              <w:t>1</w:t>
            </w:r>
          </w:p>
        </w:tc>
        <w:tc>
          <w:tcPr>
            <w:tcW w:w="2715" w:type="dxa"/>
            <w:tcBorders>
              <w:top w:val="single" w:sz="4" w:space="0" w:color="auto"/>
              <w:left w:val="single" w:sz="4" w:space="0" w:color="auto"/>
              <w:bottom w:val="single" w:sz="4" w:space="0" w:color="auto"/>
              <w:right w:val="single" w:sz="4" w:space="0" w:color="auto"/>
            </w:tcBorders>
            <w:vAlign w:val="center"/>
          </w:tcPr>
          <w:p w14:paraId="479601FA" w14:textId="77777777" w:rsidR="00501D63" w:rsidRPr="00501D63" w:rsidRDefault="00501D63" w:rsidP="00501D63">
            <w:pPr>
              <w:overflowPunct w:val="0"/>
              <w:autoSpaceDE w:val="0"/>
              <w:autoSpaceDN w:val="0"/>
              <w:adjustRightInd w:val="0"/>
              <w:spacing w:line="240" w:lineRule="auto"/>
              <w:ind w:hanging="2"/>
              <w:textAlignment w:val="baseline"/>
              <w:rPr>
                <w:color w:val="000000"/>
                <w:sz w:val="18"/>
                <w:szCs w:val="18"/>
                <w:lang w:eastAsia="ru-RU"/>
              </w:rPr>
            </w:pPr>
            <w:r w:rsidRPr="00501D63">
              <w:rPr>
                <w:color w:val="000000"/>
                <w:sz w:val="18"/>
                <w:szCs w:val="18"/>
                <w:lang w:eastAsia="ru-RU"/>
              </w:rPr>
              <w:t>Обучение по программе дополнительного</w:t>
            </w:r>
          </w:p>
          <w:p w14:paraId="60D6B9CC" w14:textId="77777777" w:rsidR="00501D63" w:rsidRPr="00501D63" w:rsidRDefault="00501D63" w:rsidP="00501D63">
            <w:pPr>
              <w:overflowPunct w:val="0"/>
              <w:autoSpaceDE w:val="0"/>
              <w:autoSpaceDN w:val="0"/>
              <w:adjustRightInd w:val="0"/>
              <w:spacing w:line="240" w:lineRule="auto"/>
              <w:ind w:hanging="2"/>
              <w:textAlignment w:val="baseline"/>
              <w:rPr>
                <w:color w:val="000000"/>
                <w:sz w:val="18"/>
                <w:szCs w:val="18"/>
                <w:lang w:eastAsia="ru-RU"/>
              </w:rPr>
            </w:pPr>
            <w:r w:rsidRPr="00501D63">
              <w:rPr>
                <w:color w:val="000000"/>
                <w:sz w:val="18"/>
                <w:szCs w:val="18"/>
                <w:lang w:eastAsia="ru-RU"/>
              </w:rPr>
              <w:t>профессионального образования повышения</w:t>
            </w:r>
          </w:p>
          <w:p w14:paraId="2E953193" w14:textId="28A2A91E" w:rsidR="003A59C0" w:rsidRPr="00C460D1" w:rsidRDefault="00501D63" w:rsidP="00501D63">
            <w:pPr>
              <w:overflowPunct w:val="0"/>
              <w:autoSpaceDE w:val="0"/>
              <w:autoSpaceDN w:val="0"/>
              <w:adjustRightInd w:val="0"/>
              <w:spacing w:line="240" w:lineRule="auto"/>
              <w:ind w:hanging="2"/>
              <w:textAlignment w:val="baseline"/>
              <w:rPr>
                <w:color w:val="000000"/>
                <w:sz w:val="18"/>
                <w:szCs w:val="18"/>
                <w:lang w:eastAsia="ru-RU"/>
              </w:rPr>
            </w:pPr>
            <w:r w:rsidRPr="00501D63">
              <w:rPr>
                <w:color w:val="000000"/>
                <w:sz w:val="18"/>
                <w:szCs w:val="18"/>
                <w:lang w:eastAsia="ru-RU"/>
              </w:rPr>
              <w:t>квалификации: «Оказание первой помощи»</w:t>
            </w:r>
          </w:p>
        </w:tc>
        <w:tc>
          <w:tcPr>
            <w:tcW w:w="1215" w:type="dxa"/>
            <w:tcBorders>
              <w:top w:val="single" w:sz="4" w:space="0" w:color="auto"/>
              <w:bottom w:val="single" w:sz="4" w:space="0" w:color="auto"/>
              <w:right w:val="single" w:sz="4" w:space="0" w:color="auto"/>
            </w:tcBorders>
            <w:vAlign w:val="center"/>
          </w:tcPr>
          <w:p w14:paraId="2C9BA181" w14:textId="6E37444E" w:rsidR="003A59C0" w:rsidRPr="00C460D1" w:rsidRDefault="00501D63" w:rsidP="003A59C0">
            <w:pPr>
              <w:widowControl w:val="0"/>
              <w:suppressLineNumbers/>
              <w:suppressAutoHyphens/>
              <w:snapToGrid w:val="0"/>
              <w:spacing w:line="240" w:lineRule="auto"/>
              <w:ind w:hanging="2"/>
              <w:jc w:val="center"/>
              <w:rPr>
                <w:color w:val="000000"/>
                <w:kern w:val="1"/>
                <w:sz w:val="18"/>
                <w:szCs w:val="18"/>
              </w:rPr>
            </w:pPr>
            <w:r>
              <w:rPr>
                <w:color w:val="000000"/>
                <w:kern w:val="1"/>
                <w:sz w:val="18"/>
                <w:szCs w:val="18"/>
              </w:rPr>
              <w:t>120</w:t>
            </w:r>
            <w:r w:rsidR="003A59C0" w:rsidRPr="00C460D1">
              <w:rPr>
                <w:color w:val="000000"/>
                <w:kern w:val="1"/>
                <w:sz w:val="18"/>
                <w:szCs w:val="18"/>
              </w:rPr>
              <w:t xml:space="preserve"> акад. часов</w:t>
            </w:r>
          </w:p>
        </w:tc>
        <w:tc>
          <w:tcPr>
            <w:tcW w:w="1200" w:type="dxa"/>
            <w:tcBorders>
              <w:top w:val="single" w:sz="4" w:space="0" w:color="auto"/>
              <w:left w:val="single" w:sz="4" w:space="0" w:color="auto"/>
              <w:bottom w:val="single" w:sz="4" w:space="0" w:color="auto"/>
            </w:tcBorders>
            <w:vAlign w:val="center"/>
          </w:tcPr>
          <w:p w14:paraId="698FA82E" w14:textId="60D3E6B4" w:rsidR="003A59C0" w:rsidRPr="00C460D1" w:rsidRDefault="003A59C0" w:rsidP="003A59C0">
            <w:pPr>
              <w:widowControl w:val="0"/>
              <w:suppressLineNumbers/>
              <w:suppressAutoHyphens/>
              <w:snapToGrid w:val="0"/>
              <w:spacing w:line="240" w:lineRule="auto"/>
              <w:ind w:hanging="2"/>
              <w:jc w:val="center"/>
              <w:rPr>
                <w:color w:val="000000"/>
                <w:kern w:val="1"/>
                <w:sz w:val="18"/>
                <w:szCs w:val="18"/>
              </w:rPr>
            </w:pPr>
            <w:r w:rsidRPr="00C460D1">
              <w:rPr>
                <w:color w:val="000000"/>
                <w:kern w:val="1"/>
                <w:sz w:val="18"/>
                <w:szCs w:val="18"/>
              </w:rPr>
              <w:t>дистанционно</w:t>
            </w:r>
          </w:p>
        </w:tc>
        <w:tc>
          <w:tcPr>
            <w:tcW w:w="2100" w:type="dxa"/>
            <w:tcBorders>
              <w:top w:val="single" w:sz="4" w:space="0" w:color="auto"/>
              <w:left w:val="single" w:sz="4" w:space="0" w:color="auto"/>
              <w:bottom w:val="single" w:sz="4" w:space="0" w:color="auto"/>
              <w:right w:val="single" w:sz="4" w:space="0" w:color="auto"/>
            </w:tcBorders>
            <w:vAlign w:val="center"/>
          </w:tcPr>
          <w:p w14:paraId="4733D024" w14:textId="77777777" w:rsidR="003A59C0" w:rsidRPr="000928B8" w:rsidRDefault="009A6CF2" w:rsidP="003A59C0">
            <w:pPr>
              <w:ind w:hanging="2"/>
              <w:jc w:val="center"/>
              <w:rPr>
                <w:sz w:val="20"/>
                <w:szCs w:val="20"/>
                <w:lang w:eastAsia="ru-RU"/>
              </w:rPr>
            </w:pPr>
            <w:r>
              <w:rPr>
                <w:sz w:val="20"/>
                <w:szCs w:val="20"/>
                <w:lang w:eastAsia="ru-RU"/>
              </w:rPr>
              <w:t xml:space="preserve">Удостоверение о </w:t>
            </w:r>
            <w:r w:rsidR="003A59C0" w:rsidRPr="003A59C0">
              <w:rPr>
                <w:sz w:val="20"/>
                <w:szCs w:val="20"/>
                <w:lang w:eastAsia="ru-RU"/>
              </w:rPr>
              <w:t>квалификации, протокол проверки знаний</w:t>
            </w:r>
            <w:r>
              <w:rPr>
                <w:sz w:val="20"/>
                <w:szCs w:val="20"/>
                <w:lang w:eastAsia="ru-RU"/>
              </w:rPr>
              <w:t xml:space="preserve"> с занесением в реестр </w:t>
            </w:r>
            <w:proofErr w:type="spellStart"/>
            <w:r>
              <w:rPr>
                <w:sz w:val="20"/>
                <w:szCs w:val="20"/>
                <w:lang w:eastAsia="ru-RU"/>
              </w:rPr>
              <w:t>мин.труда</w:t>
            </w:r>
            <w:proofErr w:type="spellEnd"/>
          </w:p>
        </w:tc>
        <w:tc>
          <w:tcPr>
            <w:tcW w:w="915" w:type="dxa"/>
            <w:tcBorders>
              <w:top w:val="single" w:sz="4" w:space="0" w:color="auto"/>
              <w:bottom w:val="single" w:sz="4" w:space="0" w:color="auto"/>
            </w:tcBorders>
            <w:vAlign w:val="center"/>
          </w:tcPr>
          <w:p w14:paraId="29C4D058" w14:textId="4E5F9E3B" w:rsidR="003A59C0" w:rsidRPr="00C460D1" w:rsidRDefault="005375E9" w:rsidP="003A59C0">
            <w:pPr>
              <w:widowControl w:val="0"/>
              <w:suppressLineNumbers/>
              <w:overflowPunct w:val="0"/>
              <w:autoSpaceDE w:val="0"/>
              <w:autoSpaceDN w:val="0"/>
              <w:adjustRightInd w:val="0"/>
              <w:spacing w:line="240" w:lineRule="auto"/>
              <w:ind w:hanging="2"/>
              <w:jc w:val="center"/>
              <w:textAlignment w:val="baseline"/>
              <w:rPr>
                <w:kern w:val="1"/>
                <w:sz w:val="18"/>
                <w:szCs w:val="18"/>
                <w:lang w:eastAsia="ru-RU"/>
              </w:rPr>
            </w:pPr>
            <w:r>
              <w:rPr>
                <w:kern w:val="1"/>
                <w:sz w:val="18"/>
                <w:szCs w:val="18"/>
                <w:lang w:eastAsia="ru-RU"/>
              </w:rPr>
              <w:t>5</w:t>
            </w:r>
          </w:p>
        </w:tc>
        <w:tc>
          <w:tcPr>
            <w:tcW w:w="900" w:type="dxa"/>
            <w:tcBorders>
              <w:top w:val="single" w:sz="4" w:space="0" w:color="auto"/>
              <w:left w:val="single" w:sz="4" w:space="0" w:color="auto"/>
              <w:bottom w:val="single" w:sz="4" w:space="0" w:color="auto"/>
              <w:right w:val="single" w:sz="4" w:space="0" w:color="auto"/>
            </w:tcBorders>
            <w:vAlign w:val="center"/>
          </w:tcPr>
          <w:p w14:paraId="7E797C95" w14:textId="0A25CB07" w:rsidR="003A59C0" w:rsidRPr="00A00B58" w:rsidRDefault="003A59C0" w:rsidP="003A59C0">
            <w:pPr>
              <w:ind w:hanging="2"/>
              <w:jc w:val="center"/>
              <w:rPr>
                <w:sz w:val="20"/>
                <w:szCs w:val="20"/>
                <w:lang w:eastAsia="ru-RU"/>
              </w:rPr>
            </w:pPr>
          </w:p>
        </w:tc>
        <w:tc>
          <w:tcPr>
            <w:tcW w:w="915" w:type="dxa"/>
            <w:tcBorders>
              <w:top w:val="single" w:sz="5" w:space="0" w:color="auto"/>
              <w:left w:val="single" w:sz="4" w:space="0" w:color="auto"/>
              <w:bottom w:val="single" w:sz="5" w:space="0" w:color="auto"/>
              <w:right w:val="single" w:sz="5" w:space="0" w:color="auto"/>
            </w:tcBorders>
            <w:vAlign w:val="center"/>
          </w:tcPr>
          <w:p w14:paraId="15AD5E50" w14:textId="4519CEF8" w:rsidR="003A59C0" w:rsidRPr="00A00B58" w:rsidRDefault="003A59C0" w:rsidP="003A59C0">
            <w:pPr>
              <w:ind w:hanging="2"/>
              <w:jc w:val="center"/>
              <w:rPr>
                <w:sz w:val="20"/>
                <w:szCs w:val="20"/>
                <w:lang w:eastAsia="ru-RU"/>
              </w:rPr>
            </w:pPr>
          </w:p>
        </w:tc>
      </w:tr>
      <w:tr w:rsidR="003A59C0" w:rsidRPr="00A00B58" w14:paraId="79138BD4" w14:textId="77777777" w:rsidTr="006C6C53">
        <w:trPr>
          <w:trHeight w:hRule="exact" w:val="1416"/>
        </w:trPr>
        <w:tc>
          <w:tcPr>
            <w:tcW w:w="600" w:type="dxa"/>
            <w:tcBorders>
              <w:top w:val="single" w:sz="5" w:space="0" w:color="auto"/>
              <w:left w:val="single" w:sz="5" w:space="0" w:color="auto"/>
              <w:bottom w:val="single" w:sz="5" w:space="0" w:color="auto"/>
              <w:right w:val="single" w:sz="4" w:space="0" w:color="auto"/>
            </w:tcBorders>
            <w:vAlign w:val="center"/>
          </w:tcPr>
          <w:p w14:paraId="4211C590" w14:textId="77777777" w:rsidR="003A59C0" w:rsidRPr="00A00B58" w:rsidRDefault="00DF19D8" w:rsidP="003A59C0">
            <w:pPr>
              <w:ind w:hanging="2"/>
              <w:jc w:val="center"/>
              <w:rPr>
                <w:sz w:val="20"/>
                <w:szCs w:val="20"/>
                <w:lang w:eastAsia="ru-RU"/>
              </w:rPr>
            </w:pPr>
            <w:r>
              <w:rPr>
                <w:sz w:val="20"/>
                <w:szCs w:val="20"/>
                <w:lang w:eastAsia="ru-RU"/>
              </w:rPr>
              <w:t>2</w:t>
            </w:r>
          </w:p>
        </w:tc>
        <w:tc>
          <w:tcPr>
            <w:tcW w:w="2715" w:type="dxa"/>
            <w:tcBorders>
              <w:top w:val="single" w:sz="4" w:space="0" w:color="auto"/>
              <w:left w:val="single" w:sz="4" w:space="0" w:color="auto"/>
              <w:bottom w:val="single" w:sz="4" w:space="0" w:color="auto"/>
              <w:right w:val="single" w:sz="4" w:space="0" w:color="auto"/>
            </w:tcBorders>
            <w:vAlign w:val="center"/>
          </w:tcPr>
          <w:p w14:paraId="3ED50FC9" w14:textId="77777777" w:rsidR="006C6C53" w:rsidRPr="006C6C53" w:rsidRDefault="006C6C53" w:rsidP="006C6C53">
            <w:pPr>
              <w:overflowPunct w:val="0"/>
              <w:autoSpaceDE w:val="0"/>
              <w:autoSpaceDN w:val="0"/>
              <w:adjustRightInd w:val="0"/>
              <w:spacing w:line="240" w:lineRule="auto"/>
              <w:ind w:hanging="2"/>
              <w:textAlignment w:val="baseline"/>
              <w:rPr>
                <w:color w:val="000000"/>
                <w:sz w:val="18"/>
                <w:szCs w:val="18"/>
                <w:lang w:eastAsia="ru-RU"/>
              </w:rPr>
            </w:pPr>
            <w:r w:rsidRPr="006C6C53">
              <w:rPr>
                <w:color w:val="000000"/>
                <w:sz w:val="18"/>
                <w:szCs w:val="18"/>
                <w:lang w:eastAsia="ru-RU"/>
              </w:rPr>
              <w:t>Обучение по программе дополнительного</w:t>
            </w:r>
          </w:p>
          <w:p w14:paraId="0ECB7022" w14:textId="77777777" w:rsidR="006C6C53" w:rsidRPr="006C6C53" w:rsidRDefault="006C6C53" w:rsidP="006C6C53">
            <w:pPr>
              <w:overflowPunct w:val="0"/>
              <w:autoSpaceDE w:val="0"/>
              <w:autoSpaceDN w:val="0"/>
              <w:adjustRightInd w:val="0"/>
              <w:spacing w:line="240" w:lineRule="auto"/>
              <w:ind w:hanging="2"/>
              <w:textAlignment w:val="baseline"/>
              <w:rPr>
                <w:color w:val="000000"/>
                <w:sz w:val="18"/>
                <w:szCs w:val="18"/>
                <w:lang w:eastAsia="ru-RU"/>
              </w:rPr>
            </w:pPr>
            <w:r w:rsidRPr="006C6C53">
              <w:rPr>
                <w:color w:val="000000"/>
                <w:sz w:val="18"/>
                <w:szCs w:val="18"/>
                <w:lang w:eastAsia="ru-RU"/>
              </w:rPr>
              <w:t>профессионального образования повышения</w:t>
            </w:r>
          </w:p>
          <w:p w14:paraId="2D998139" w14:textId="77777777" w:rsidR="003A59C0" w:rsidRPr="00C460D1" w:rsidRDefault="006C6C53" w:rsidP="006C6C53">
            <w:pPr>
              <w:overflowPunct w:val="0"/>
              <w:autoSpaceDE w:val="0"/>
              <w:autoSpaceDN w:val="0"/>
              <w:adjustRightInd w:val="0"/>
              <w:spacing w:line="240" w:lineRule="auto"/>
              <w:ind w:hanging="2"/>
              <w:textAlignment w:val="baseline"/>
              <w:rPr>
                <w:color w:val="000000"/>
                <w:sz w:val="18"/>
                <w:szCs w:val="18"/>
                <w:lang w:eastAsia="ru-RU"/>
              </w:rPr>
            </w:pPr>
            <w:r w:rsidRPr="006C6C53">
              <w:rPr>
                <w:color w:val="000000"/>
                <w:sz w:val="18"/>
                <w:szCs w:val="18"/>
                <w:lang w:eastAsia="ru-RU"/>
              </w:rPr>
              <w:t>квалификации: «Оказание первой помощи»</w:t>
            </w:r>
          </w:p>
        </w:tc>
        <w:tc>
          <w:tcPr>
            <w:tcW w:w="1215" w:type="dxa"/>
            <w:tcBorders>
              <w:top w:val="single" w:sz="4" w:space="0" w:color="auto"/>
              <w:bottom w:val="single" w:sz="4" w:space="0" w:color="auto"/>
              <w:right w:val="single" w:sz="4" w:space="0" w:color="auto"/>
            </w:tcBorders>
            <w:vAlign w:val="center"/>
          </w:tcPr>
          <w:p w14:paraId="74FF3C60" w14:textId="7F81FC51" w:rsidR="003A59C0" w:rsidRPr="00C460D1" w:rsidRDefault="00501D63" w:rsidP="003A59C0">
            <w:pPr>
              <w:widowControl w:val="0"/>
              <w:suppressLineNumbers/>
              <w:suppressAutoHyphens/>
              <w:snapToGrid w:val="0"/>
              <w:spacing w:line="240" w:lineRule="auto"/>
              <w:ind w:hanging="2"/>
              <w:jc w:val="center"/>
              <w:rPr>
                <w:color w:val="000000"/>
                <w:kern w:val="1"/>
                <w:sz w:val="18"/>
                <w:szCs w:val="18"/>
              </w:rPr>
            </w:pPr>
            <w:r w:rsidRPr="00C460D1">
              <w:rPr>
                <w:color w:val="000000"/>
                <w:kern w:val="1"/>
                <w:sz w:val="18"/>
                <w:szCs w:val="18"/>
              </w:rPr>
              <w:t>16 акад. часов</w:t>
            </w:r>
          </w:p>
        </w:tc>
        <w:tc>
          <w:tcPr>
            <w:tcW w:w="1200" w:type="dxa"/>
            <w:tcBorders>
              <w:top w:val="single" w:sz="4" w:space="0" w:color="auto"/>
              <w:left w:val="single" w:sz="4" w:space="0" w:color="auto"/>
              <w:bottom w:val="single" w:sz="4" w:space="0" w:color="auto"/>
            </w:tcBorders>
            <w:vAlign w:val="center"/>
          </w:tcPr>
          <w:p w14:paraId="7EBC1274" w14:textId="290F8095" w:rsidR="003A59C0" w:rsidRPr="00C460D1" w:rsidRDefault="0003695E" w:rsidP="003A59C0">
            <w:pPr>
              <w:widowControl w:val="0"/>
              <w:suppressLineNumbers/>
              <w:suppressAutoHyphens/>
              <w:snapToGrid w:val="0"/>
              <w:spacing w:line="240" w:lineRule="auto"/>
              <w:ind w:hanging="2"/>
              <w:jc w:val="center"/>
              <w:rPr>
                <w:color w:val="000000"/>
                <w:kern w:val="1"/>
                <w:sz w:val="18"/>
                <w:szCs w:val="18"/>
              </w:rPr>
            </w:pPr>
            <w:r w:rsidRPr="0003695E">
              <w:rPr>
                <w:color w:val="000000"/>
                <w:kern w:val="1"/>
                <w:sz w:val="18"/>
                <w:szCs w:val="18"/>
              </w:rPr>
              <w:t>дистанционно</w:t>
            </w:r>
          </w:p>
        </w:tc>
        <w:tc>
          <w:tcPr>
            <w:tcW w:w="2100" w:type="dxa"/>
            <w:tcBorders>
              <w:top w:val="single" w:sz="4" w:space="0" w:color="auto"/>
              <w:left w:val="single" w:sz="4" w:space="0" w:color="auto"/>
              <w:bottom w:val="single" w:sz="4" w:space="0" w:color="auto"/>
              <w:right w:val="single" w:sz="4" w:space="0" w:color="auto"/>
            </w:tcBorders>
            <w:vAlign w:val="center"/>
          </w:tcPr>
          <w:p w14:paraId="101CD56B" w14:textId="77777777" w:rsidR="003A59C0" w:rsidRPr="00A00B58" w:rsidRDefault="006C6C53" w:rsidP="003A59C0">
            <w:pPr>
              <w:ind w:hanging="2"/>
              <w:jc w:val="center"/>
              <w:rPr>
                <w:sz w:val="20"/>
                <w:szCs w:val="20"/>
                <w:lang w:eastAsia="ru-RU"/>
              </w:rPr>
            </w:pPr>
            <w:r>
              <w:rPr>
                <w:sz w:val="20"/>
                <w:szCs w:val="20"/>
                <w:lang w:eastAsia="ru-RU"/>
              </w:rPr>
              <w:t xml:space="preserve">Удостоверение о </w:t>
            </w:r>
            <w:r w:rsidRPr="003A59C0">
              <w:rPr>
                <w:sz w:val="20"/>
                <w:szCs w:val="20"/>
                <w:lang w:eastAsia="ru-RU"/>
              </w:rPr>
              <w:t>квалификации, протокол проверки знаний</w:t>
            </w:r>
            <w:r>
              <w:rPr>
                <w:sz w:val="20"/>
                <w:szCs w:val="20"/>
                <w:lang w:eastAsia="ru-RU"/>
              </w:rPr>
              <w:t xml:space="preserve"> с занесением в реестр </w:t>
            </w:r>
            <w:proofErr w:type="spellStart"/>
            <w:r>
              <w:rPr>
                <w:sz w:val="20"/>
                <w:szCs w:val="20"/>
                <w:lang w:eastAsia="ru-RU"/>
              </w:rPr>
              <w:t>мин.труда</w:t>
            </w:r>
            <w:proofErr w:type="spellEnd"/>
          </w:p>
        </w:tc>
        <w:tc>
          <w:tcPr>
            <w:tcW w:w="915" w:type="dxa"/>
            <w:tcBorders>
              <w:top w:val="single" w:sz="4" w:space="0" w:color="auto"/>
              <w:bottom w:val="single" w:sz="4" w:space="0" w:color="auto"/>
            </w:tcBorders>
            <w:vAlign w:val="center"/>
          </w:tcPr>
          <w:p w14:paraId="3D34254A" w14:textId="78A963AC" w:rsidR="003A59C0" w:rsidRPr="00C460D1" w:rsidRDefault="005375E9" w:rsidP="003A59C0">
            <w:pPr>
              <w:widowControl w:val="0"/>
              <w:suppressLineNumbers/>
              <w:overflowPunct w:val="0"/>
              <w:autoSpaceDE w:val="0"/>
              <w:autoSpaceDN w:val="0"/>
              <w:adjustRightInd w:val="0"/>
              <w:spacing w:line="240" w:lineRule="auto"/>
              <w:ind w:hanging="2"/>
              <w:jc w:val="center"/>
              <w:textAlignment w:val="baseline"/>
              <w:rPr>
                <w:kern w:val="1"/>
                <w:sz w:val="18"/>
                <w:szCs w:val="18"/>
                <w:lang w:eastAsia="ru-RU"/>
              </w:rPr>
            </w:pPr>
            <w:r>
              <w:rPr>
                <w:kern w:val="1"/>
                <w:sz w:val="18"/>
                <w:szCs w:val="18"/>
                <w:lang w:eastAsia="ru-RU"/>
              </w:rPr>
              <w:t>18</w:t>
            </w:r>
          </w:p>
        </w:tc>
        <w:tc>
          <w:tcPr>
            <w:tcW w:w="900" w:type="dxa"/>
            <w:tcBorders>
              <w:top w:val="single" w:sz="4" w:space="0" w:color="auto"/>
              <w:left w:val="single" w:sz="4" w:space="0" w:color="auto"/>
              <w:bottom w:val="single" w:sz="4" w:space="0" w:color="auto"/>
              <w:right w:val="single" w:sz="4" w:space="0" w:color="auto"/>
            </w:tcBorders>
            <w:vAlign w:val="center"/>
          </w:tcPr>
          <w:p w14:paraId="1487634C" w14:textId="4B06CC49" w:rsidR="003A59C0" w:rsidRPr="00A00B58" w:rsidRDefault="003A59C0" w:rsidP="003A59C0">
            <w:pPr>
              <w:ind w:hanging="2"/>
              <w:jc w:val="center"/>
              <w:rPr>
                <w:sz w:val="20"/>
                <w:szCs w:val="20"/>
                <w:lang w:eastAsia="ru-RU"/>
              </w:rPr>
            </w:pPr>
          </w:p>
        </w:tc>
        <w:tc>
          <w:tcPr>
            <w:tcW w:w="915" w:type="dxa"/>
            <w:tcBorders>
              <w:top w:val="single" w:sz="5" w:space="0" w:color="auto"/>
              <w:left w:val="single" w:sz="4" w:space="0" w:color="auto"/>
              <w:bottom w:val="single" w:sz="5" w:space="0" w:color="auto"/>
              <w:right w:val="single" w:sz="5" w:space="0" w:color="auto"/>
            </w:tcBorders>
            <w:vAlign w:val="center"/>
          </w:tcPr>
          <w:p w14:paraId="28F9252A" w14:textId="66EA713B" w:rsidR="003A59C0" w:rsidRPr="00A00B58" w:rsidRDefault="003A59C0" w:rsidP="003A59C0">
            <w:pPr>
              <w:ind w:hanging="2"/>
              <w:jc w:val="center"/>
              <w:rPr>
                <w:sz w:val="20"/>
                <w:szCs w:val="20"/>
                <w:lang w:eastAsia="ru-RU"/>
              </w:rPr>
            </w:pPr>
          </w:p>
        </w:tc>
      </w:tr>
      <w:tr w:rsidR="00AB1877" w:rsidRPr="00A00B58" w14:paraId="33AE9DB4" w14:textId="77777777" w:rsidTr="00864B54">
        <w:trPr>
          <w:trHeight w:hRule="exact" w:val="430"/>
        </w:trPr>
        <w:tc>
          <w:tcPr>
            <w:tcW w:w="8745" w:type="dxa"/>
            <w:gridSpan w:val="6"/>
            <w:tcBorders>
              <w:top w:val="single" w:sz="5" w:space="0" w:color="auto"/>
              <w:left w:val="single" w:sz="5" w:space="0" w:color="auto"/>
              <w:bottom w:val="single" w:sz="5" w:space="0" w:color="auto"/>
              <w:right w:val="single" w:sz="5" w:space="0" w:color="auto"/>
            </w:tcBorders>
            <w:vAlign w:val="bottom"/>
          </w:tcPr>
          <w:p w14:paraId="012B38AA" w14:textId="77777777" w:rsidR="00AB1877" w:rsidRPr="00A00B58" w:rsidRDefault="00AB1877" w:rsidP="00AB1877">
            <w:pPr>
              <w:ind w:hanging="2"/>
              <w:jc w:val="right"/>
              <w:rPr>
                <w:sz w:val="22"/>
                <w:szCs w:val="22"/>
                <w:lang w:eastAsia="ru-RU"/>
              </w:rPr>
            </w:pPr>
            <w:r w:rsidRPr="00A00B58">
              <w:rPr>
                <w:sz w:val="22"/>
                <w:szCs w:val="22"/>
                <w:lang w:eastAsia="ru-RU"/>
              </w:rPr>
              <w:t xml:space="preserve">ИТОГО: </w:t>
            </w:r>
          </w:p>
        </w:tc>
        <w:tc>
          <w:tcPr>
            <w:tcW w:w="900" w:type="dxa"/>
            <w:tcBorders>
              <w:top w:val="single" w:sz="5" w:space="0" w:color="auto"/>
              <w:left w:val="single" w:sz="5" w:space="0" w:color="auto"/>
              <w:bottom w:val="single" w:sz="5" w:space="0" w:color="auto"/>
              <w:right w:val="single" w:sz="5" w:space="0" w:color="auto"/>
            </w:tcBorders>
            <w:vAlign w:val="bottom"/>
          </w:tcPr>
          <w:p w14:paraId="7229805C" w14:textId="77777777" w:rsidR="00AB1877" w:rsidRPr="00A00B58" w:rsidRDefault="00AB1877" w:rsidP="00AB1877">
            <w:pPr>
              <w:ind w:hanging="2"/>
              <w:jc w:val="center"/>
              <w:rPr>
                <w:rFonts w:ascii="Arial" w:hAnsi="Arial"/>
                <w:sz w:val="20"/>
                <w:szCs w:val="20"/>
                <w:lang w:eastAsia="ru-RU"/>
              </w:rPr>
            </w:pPr>
          </w:p>
        </w:tc>
        <w:tc>
          <w:tcPr>
            <w:tcW w:w="915" w:type="dxa"/>
            <w:tcBorders>
              <w:top w:val="single" w:sz="5" w:space="0" w:color="auto"/>
              <w:left w:val="single" w:sz="5" w:space="0" w:color="auto"/>
              <w:bottom w:val="single" w:sz="5" w:space="0" w:color="auto"/>
              <w:right w:val="single" w:sz="5" w:space="0" w:color="auto"/>
            </w:tcBorders>
            <w:vAlign w:val="bottom"/>
          </w:tcPr>
          <w:p w14:paraId="3D2E48E0" w14:textId="166638E3" w:rsidR="00AB1877" w:rsidRPr="00A00B58" w:rsidRDefault="00AB1877" w:rsidP="00AB1877">
            <w:pPr>
              <w:ind w:hanging="2"/>
              <w:jc w:val="center"/>
              <w:rPr>
                <w:rFonts w:ascii="Arial" w:hAnsi="Arial"/>
                <w:sz w:val="20"/>
                <w:szCs w:val="20"/>
                <w:lang w:eastAsia="ru-RU"/>
              </w:rPr>
            </w:pPr>
          </w:p>
        </w:tc>
      </w:tr>
    </w:tbl>
    <w:p w14:paraId="73F6A3FD" w14:textId="77777777" w:rsidR="0003695E" w:rsidRDefault="0003695E" w:rsidP="00EC4A34">
      <w:pPr>
        <w:pBdr>
          <w:top w:val="nil"/>
          <w:left w:val="nil"/>
          <w:bottom w:val="nil"/>
          <w:right w:val="nil"/>
          <w:between w:val="nil"/>
        </w:pBdr>
        <w:spacing w:line="240" w:lineRule="auto"/>
        <w:ind w:hanging="2"/>
        <w:jc w:val="both"/>
        <w:rPr>
          <w:b/>
          <w:sz w:val="24"/>
          <w:szCs w:val="24"/>
        </w:rPr>
      </w:pPr>
    </w:p>
    <w:p w14:paraId="2CA8DFAC" w14:textId="55F004D8" w:rsidR="00EC4A34" w:rsidRDefault="003A59C0" w:rsidP="00EC4A34">
      <w:pPr>
        <w:pBdr>
          <w:top w:val="nil"/>
          <w:left w:val="nil"/>
          <w:bottom w:val="nil"/>
          <w:right w:val="nil"/>
          <w:between w:val="nil"/>
        </w:pBdr>
        <w:spacing w:line="240" w:lineRule="auto"/>
        <w:ind w:hanging="2"/>
        <w:jc w:val="both"/>
        <w:rPr>
          <w:color w:val="000000"/>
          <w:sz w:val="24"/>
          <w:szCs w:val="24"/>
        </w:rPr>
      </w:pPr>
      <w:r w:rsidRPr="00F824D8">
        <w:rPr>
          <w:b/>
          <w:sz w:val="24"/>
          <w:szCs w:val="24"/>
        </w:rPr>
        <w:t xml:space="preserve">ИТОГО: </w:t>
      </w:r>
      <w:r w:rsidR="00280344">
        <w:rPr>
          <w:color w:val="000000"/>
          <w:sz w:val="24"/>
          <w:szCs w:val="24"/>
          <w:u w:val="single"/>
        </w:rPr>
        <w:t>_______</w:t>
      </w:r>
      <w:r w:rsidR="00EC4A34">
        <w:rPr>
          <w:color w:val="000000"/>
          <w:sz w:val="24"/>
          <w:szCs w:val="24"/>
          <w:u w:val="single"/>
        </w:rPr>
        <w:t xml:space="preserve"> </w:t>
      </w:r>
      <w:proofErr w:type="gramStart"/>
      <w:r w:rsidR="00EC4A34">
        <w:rPr>
          <w:color w:val="000000"/>
          <w:sz w:val="24"/>
          <w:szCs w:val="24"/>
        </w:rPr>
        <w:t>рублей</w:t>
      </w:r>
      <w:r w:rsidR="00EC4A34" w:rsidRPr="00DA3CA5">
        <w:rPr>
          <w:color w:val="000000"/>
          <w:sz w:val="24"/>
          <w:szCs w:val="24"/>
        </w:rPr>
        <w:t xml:space="preserve"> </w:t>
      </w:r>
      <w:r w:rsidR="00EC4A34">
        <w:rPr>
          <w:color w:val="000000"/>
          <w:sz w:val="24"/>
          <w:szCs w:val="24"/>
          <w:u w:val="single"/>
        </w:rPr>
        <w:t xml:space="preserve"> </w:t>
      </w:r>
      <w:r w:rsidR="00EC4A34" w:rsidRPr="00DA3CA5">
        <w:rPr>
          <w:color w:val="000000"/>
          <w:sz w:val="24"/>
          <w:szCs w:val="24"/>
        </w:rPr>
        <w:t>коп</w:t>
      </w:r>
      <w:r w:rsidR="00EC4A34">
        <w:rPr>
          <w:color w:val="000000"/>
          <w:sz w:val="24"/>
          <w:szCs w:val="24"/>
        </w:rPr>
        <w:t>еек</w:t>
      </w:r>
      <w:proofErr w:type="gramEnd"/>
      <w:r w:rsidR="00EC4A34">
        <w:rPr>
          <w:color w:val="000000"/>
          <w:sz w:val="24"/>
          <w:szCs w:val="24"/>
        </w:rPr>
        <w:t xml:space="preserve"> (</w:t>
      </w:r>
      <w:r w:rsidR="00280344">
        <w:rPr>
          <w:color w:val="000000"/>
          <w:sz w:val="24"/>
          <w:szCs w:val="24"/>
        </w:rPr>
        <w:t>__________</w:t>
      </w:r>
      <w:r w:rsidR="00EC4A34">
        <w:rPr>
          <w:color w:val="000000"/>
          <w:sz w:val="24"/>
          <w:szCs w:val="24"/>
        </w:rPr>
        <w:t xml:space="preserve"> рублей </w:t>
      </w:r>
      <w:r w:rsidR="00280344">
        <w:rPr>
          <w:color w:val="000000"/>
          <w:sz w:val="24"/>
          <w:szCs w:val="24"/>
        </w:rPr>
        <w:t>___</w:t>
      </w:r>
      <w:r w:rsidR="00EC4A34">
        <w:rPr>
          <w:color w:val="000000"/>
          <w:sz w:val="24"/>
          <w:szCs w:val="24"/>
        </w:rPr>
        <w:t xml:space="preserve"> копеек)</w:t>
      </w:r>
      <w:r w:rsidR="00EC4A34" w:rsidRPr="00DA3CA5">
        <w:rPr>
          <w:color w:val="000000"/>
          <w:sz w:val="24"/>
          <w:szCs w:val="24"/>
        </w:rPr>
        <w:t xml:space="preserve">, </w:t>
      </w:r>
      <w:r w:rsidR="00EC4A34" w:rsidRPr="00234FF7">
        <w:rPr>
          <w:sz w:val="24"/>
          <w:szCs w:val="24"/>
        </w:rPr>
        <w:t>НДС не облагается в соответствии с п</w:t>
      </w:r>
      <w:r w:rsidR="0003695E">
        <w:rPr>
          <w:sz w:val="24"/>
          <w:szCs w:val="24"/>
        </w:rPr>
        <w:t>_________________.</w:t>
      </w:r>
    </w:p>
    <w:p w14:paraId="0420A6C1" w14:textId="6599A652" w:rsidR="003A59C0" w:rsidRDefault="003A59C0" w:rsidP="003A59C0">
      <w:pPr>
        <w:widowControl w:val="0"/>
        <w:autoSpaceDE w:val="0"/>
        <w:ind w:leftChars="0" w:left="0" w:firstLineChars="0" w:firstLine="0"/>
        <w:jc w:val="both"/>
        <w:rPr>
          <w:b/>
          <w:sz w:val="22"/>
          <w:szCs w:val="22"/>
        </w:rPr>
      </w:pPr>
    </w:p>
    <w:tbl>
      <w:tblPr>
        <w:tblW w:w="10490" w:type="dxa"/>
        <w:tblInd w:w="55" w:type="dxa"/>
        <w:tblLayout w:type="fixed"/>
        <w:tblLook w:val="00A0" w:firstRow="1" w:lastRow="0" w:firstColumn="1" w:lastColumn="0" w:noHBand="0" w:noVBand="0"/>
      </w:tblPr>
      <w:tblGrid>
        <w:gridCol w:w="5103"/>
        <w:gridCol w:w="5387"/>
      </w:tblGrid>
      <w:tr w:rsidR="00EC4A34" w:rsidRPr="00F824D8" w14:paraId="4318EE0B" w14:textId="77777777" w:rsidTr="0058448D">
        <w:trPr>
          <w:trHeight w:val="2301"/>
        </w:trPr>
        <w:tc>
          <w:tcPr>
            <w:tcW w:w="5103" w:type="dxa"/>
          </w:tcPr>
          <w:p w14:paraId="1325161A" w14:textId="77777777" w:rsidR="00EC4A34" w:rsidRDefault="00EC4A34" w:rsidP="0058448D">
            <w:pPr>
              <w:ind w:leftChars="0" w:left="0" w:firstLineChars="0" w:firstLine="0"/>
              <w:rPr>
                <w:b/>
                <w:sz w:val="24"/>
                <w:szCs w:val="24"/>
              </w:rPr>
            </w:pPr>
            <w:r w:rsidRPr="00E95729">
              <w:rPr>
                <w:b/>
                <w:sz w:val="24"/>
                <w:szCs w:val="24"/>
              </w:rPr>
              <w:t>Заказчик:</w:t>
            </w:r>
          </w:p>
          <w:p w14:paraId="10CD92E1" w14:textId="77777777" w:rsidR="00EC4A34" w:rsidRPr="00E95729" w:rsidRDefault="00EC4A34" w:rsidP="0058448D">
            <w:pPr>
              <w:ind w:leftChars="0" w:left="0" w:firstLineChars="0" w:firstLine="0"/>
              <w:rPr>
                <w:b/>
                <w:sz w:val="24"/>
                <w:szCs w:val="24"/>
              </w:rPr>
            </w:pPr>
          </w:p>
          <w:p w14:paraId="42E5F213" w14:textId="33F7D1E1" w:rsidR="00EC4A34" w:rsidRDefault="00EC4A34" w:rsidP="0058448D">
            <w:pPr>
              <w:ind w:hanging="2"/>
              <w:rPr>
                <w:rFonts w:eastAsia="Calibri"/>
                <w:b/>
                <w:spacing w:val="-2"/>
                <w:sz w:val="24"/>
                <w:szCs w:val="24"/>
                <w:lang w:eastAsia="ru-RU"/>
              </w:rPr>
            </w:pPr>
          </w:p>
          <w:p w14:paraId="0BDE768D" w14:textId="7076C44E" w:rsidR="0003695E" w:rsidRPr="00E95729" w:rsidRDefault="0003695E" w:rsidP="0003695E">
            <w:pPr>
              <w:ind w:leftChars="0" w:left="0" w:firstLineChars="0" w:firstLine="0"/>
              <w:rPr>
                <w:rFonts w:eastAsia="Calibri"/>
                <w:b/>
                <w:spacing w:val="-2"/>
                <w:sz w:val="24"/>
                <w:szCs w:val="24"/>
                <w:lang w:eastAsia="ru-RU"/>
              </w:rPr>
            </w:pPr>
          </w:p>
          <w:p w14:paraId="0A84A344" w14:textId="77777777" w:rsidR="00EC4A34" w:rsidRPr="00E95729" w:rsidRDefault="00EC4A34" w:rsidP="0058448D">
            <w:pPr>
              <w:pStyle w:val="Standard"/>
              <w:ind w:hanging="2"/>
              <w:rPr>
                <w:rFonts w:cs="Times New Roman"/>
                <w:sz w:val="24"/>
                <w:szCs w:val="24"/>
              </w:rPr>
            </w:pPr>
            <w:r w:rsidRPr="00E95729">
              <w:rPr>
                <w:rFonts w:cs="Times New Roman"/>
                <w:sz w:val="24"/>
                <w:szCs w:val="24"/>
                <w:lang w:eastAsia="ru-RU"/>
              </w:rPr>
              <w:t>Заведующий</w:t>
            </w:r>
          </w:p>
          <w:p w14:paraId="659ABC9F" w14:textId="77777777" w:rsidR="0003695E" w:rsidRPr="0003695E" w:rsidRDefault="00EC4A34" w:rsidP="0003695E">
            <w:pPr>
              <w:pStyle w:val="Standard"/>
              <w:rPr>
                <w:rFonts w:cs="Times New Roman"/>
                <w:sz w:val="24"/>
                <w:szCs w:val="24"/>
                <w:lang w:eastAsia="ru-RU"/>
              </w:rPr>
            </w:pPr>
            <w:r w:rsidRPr="00E95729">
              <w:rPr>
                <w:rFonts w:cs="Times New Roman"/>
                <w:sz w:val="24"/>
                <w:szCs w:val="24"/>
                <w:lang w:eastAsia="ru-RU"/>
              </w:rPr>
              <w:t xml:space="preserve"> </w:t>
            </w:r>
            <w:r w:rsidR="0003695E" w:rsidRPr="0003695E">
              <w:rPr>
                <w:rFonts w:cs="Times New Roman"/>
                <w:sz w:val="24"/>
                <w:szCs w:val="24"/>
                <w:lang w:eastAsia="ru-RU"/>
              </w:rPr>
              <w:t>___________________ /____________/</w:t>
            </w:r>
          </w:p>
          <w:p w14:paraId="1D780B72" w14:textId="7C431133" w:rsidR="0003695E" w:rsidRPr="00E95729" w:rsidRDefault="0003695E" w:rsidP="0003695E">
            <w:pPr>
              <w:pStyle w:val="Standard"/>
              <w:ind w:hanging="2"/>
              <w:rPr>
                <w:b/>
                <w:sz w:val="24"/>
                <w:szCs w:val="24"/>
              </w:rPr>
            </w:pPr>
            <w:r w:rsidRPr="0003695E">
              <w:rPr>
                <w:rFonts w:cs="Times New Roman"/>
                <w:sz w:val="24"/>
                <w:szCs w:val="24"/>
                <w:lang w:eastAsia="ru-RU"/>
              </w:rPr>
              <w:t>ЭЦП</w:t>
            </w:r>
          </w:p>
          <w:p w14:paraId="215BE08B" w14:textId="79B3C3BB" w:rsidR="00EC4A34" w:rsidRPr="00E95729" w:rsidRDefault="00EC4A34" w:rsidP="0058448D">
            <w:pPr>
              <w:ind w:hanging="2"/>
              <w:rPr>
                <w:b/>
                <w:sz w:val="24"/>
                <w:szCs w:val="24"/>
              </w:rPr>
            </w:pPr>
          </w:p>
        </w:tc>
        <w:tc>
          <w:tcPr>
            <w:tcW w:w="5387" w:type="dxa"/>
          </w:tcPr>
          <w:p w14:paraId="5CC1FCF3" w14:textId="77777777" w:rsidR="00EC4A34" w:rsidRPr="00F824D8" w:rsidRDefault="00EC4A34" w:rsidP="0058448D">
            <w:pPr>
              <w:ind w:leftChars="0" w:left="0" w:firstLineChars="0" w:firstLine="0"/>
              <w:rPr>
                <w:b/>
                <w:sz w:val="24"/>
                <w:szCs w:val="24"/>
              </w:rPr>
            </w:pPr>
            <w:r w:rsidRPr="00F824D8">
              <w:rPr>
                <w:b/>
                <w:sz w:val="24"/>
                <w:szCs w:val="24"/>
              </w:rPr>
              <w:t xml:space="preserve">Исполнитель:  </w:t>
            </w:r>
          </w:p>
          <w:p w14:paraId="1911E8EC" w14:textId="77777777" w:rsidR="00EC4A34" w:rsidRPr="00F824D8" w:rsidRDefault="00EC4A34" w:rsidP="0058448D">
            <w:pPr>
              <w:ind w:hanging="2"/>
              <w:rPr>
                <w:b/>
                <w:sz w:val="24"/>
                <w:szCs w:val="24"/>
              </w:rPr>
            </w:pPr>
          </w:p>
          <w:p w14:paraId="06777DAE" w14:textId="77777777" w:rsidR="002839FC" w:rsidRDefault="002839FC" w:rsidP="0058448D">
            <w:pPr>
              <w:keepNext/>
              <w:keepLines/>
              <w:spacing w:line="240" w:lineRule="auto"/>
              <w:ind w:leftChars="0" w:left="0" w:firstLineChars="0" w:firstLine="0"/>
              <w:contextualSpacing/>
              <w:jc w:val="both"/>
              <w:textDirection w:val="lrTb"/>
              <w:textAlignment w:val="auto"/>
              <w:outlineLvl w:val="9"/>
              <w:rPr>
                <w:position w:val="0"/>
                <w:sz w:val="22"/>
                <w:szCs w:val="22"/>
                <w:lang w:eastAsia="ru-RU"/>
              </w:rPr>
            </w:pPr>
          </w:p>
          <w:p w14:paraId="48EBF6E7" w14:textId="77777777" w:rsidR="002839FC" w:rsidRDefault="002839FC" w:rsidP="0058448D">
            <w:pPr>
              <w:keepNext/>
              <w:keepLines/>
              <w:spacing w:line="240" w:lineRule="auto"/>
              <w:ind w:leftChars="0" w:left="0" w:firstLineChars="0" w:firstLine="0"/>
              <w:contextualSpacing/>
              <w:jc w:val="both"/>
              <w:textDirection w:val="lrTb"/>
              <w:textAlignment w:val="auto"/>
              <w:outlineLvl w:val="9"/>
              <w:rPr>
                <w:position w:val="0"/>
                <w:sz w:val="22"/>
                <w:szCs w:val="22"/>
                <w:lang w:eastAsia="ru-RU"/>
              </w:rPr>
            </w:pPr>
          </w:p>
          <w:p w14:paraId="1CE4043E" w14:textId="311D37A1" w:rsidR="00EC4A34" w:rsidRPr="00290942" w:rsidRDefault="00EC4A34" w:rsidP="0058448D">
            <w:pPr>
              <w:keepNext/>
              <w:keepLines/>
              <w:spacing w:line="240" w:lineRule="auto"/>
              <w:ind w:leftChars="0" w:left="0" w:firstLineChars="0" w:firstLine="0"/>
              <w:contextualSpacing/>
              <w:jc w:val="both"/>
              <w:textDirection w:val="lrTb"/>
              <w:textAlignment w:val="auto"/>
              <w:outlineLvl w:val="9"/>
              <w:rPr>
                <w:rFonts w:eastAsia="ヒラギノ角ゴ Pro W3"/>
                <w:color w:val="000000"/>
                <w:kern w:val="1"/>
                <w:position w:val="0"/>
                <w:sz w:val="22"/>
                <w:szCs w:val="22"/>
                <w:lang w:eastAsia="hi-IN" w:bidi="hi-IN"/>
              </w:rPr>
            </w:pPr>
            <w:r w:rsidRPr="00290942">
              <w:rPr>
                <w:position w:val="0"/>
                <w:sz w:val="22"/>
                <w:szCs w:val="22"/>
                <w:lang w:eastAsia="ru-RU"/>
              </w:rPr>
              <w:t>Генеральный директор</w:t>
            </w:r>
          </w:p>
          <w:p w14:paraId="72836F4D" w14:textId="77777777" w:rsidR="00EC4A34" w:rsidRPr="00290942" w:rsidRDefault="00EC4A34" w:rsidP="0058448D">
            <w:pPr>
              <w:keepNext/>
              <w:keepLines/>
              <w:spacing w:line="240" w:lineRule="auto"/>
              <w:ind w:leftChars="0" w:left="0" w:firstLineChars="0" w:firstLine="0"/>
              <w:contextualSpacing/>
              <w:jc w:val="both"/>
              <w:textDirection w:val="lrTb"/>
              <w:textAlignment w:val="auto"/>
              <w:outlineLvl w:val="9"/>
              <w:rPr>
                <w:position w:val="0"/>
                <w:sz w:val="22"/>
                <w:szCs w:val="22"/>
                <w:lang w:eastAsia="ru-RU"/>
              </w:rPr>
            </w:pPr>
          </w:p>
          <w:p w14:paraId="3751C054" w14:textId="59555D18" w:rsidR="00EC4A34" w:rsidRPr="00290942" w:rsidRDefault="00EC4A34" w:rsidP="0058448D">
            <w:pPr>
              <w:keepNext/>
              <w:keepLines/>
              <w:spacing w:line="240" w:lineRule="auto"/>
              <w:ind w:leftChars="0" w:left="0" w:firstLineChars="0" w:firstLine="0"/>
              <w:contextualSpacing/>
              <w:jc w:val="both"/>
              <w:textDirection w:val="lrTb"/>
              <w:textAlignment w:val="auto"/>
              <w:outlineLvl w:val="9"/>
              <w:rPr>
                <w:position w:val="0"/>
                <w:sz w:val="22"/>
                <w:szCs w:val="22"/>
                <w:lang w:eastAsia="ru-RU"/>
              </w:rPr>
            </w:pPr>
            <w:r w:rsidRPr="00290942">
              <w:rPr>
                <w:position w:val="0"/>
                <w:sz w:val="22"/>
                <w:szCs w:val="22"/>
                <w:lang w:eastAsia="ru-RU"/>
              </w:rPr>
              <w:t xml:space="preserve">___________________ </w:t>
            </w:r>
            <w:r w:rsidR="002839FC">
              <w:rPr>
                <w:position w:val="0"/>
                <w:sz w:val="22"/>
                <w:szCs w:val="22"/>
                <w:lang w:eastAsia="ru-RU"/>
              </w:rPr>
              <w:t>/____________/</w:t>
            </w:r>
          </w:p>
          <w:p w14:paraId="564C2AF5" w14:textId="77777777" w:rsidR="00EC4A34" w:rsidRPr="00F824D8" w:rsidRDefault="00EC4A34" w:rsidP="0058448D">
            <w:pPr>
              <w:ind w:hanging="2"/>
              <w:jc w:val="both"/>
              <w:rPr>
                <w:sz w:val="24"/>
                <w:szCs w:val="24"/>
              </w:rPr>
            </w:pPr>
            <w:r>
              <w:rPr>
                <w:color w:val="000000"/>
                <w:sz w:val="24"/>
                <w:szCs w:val="24"/>
              </w:rPr>
              <w:t>ЭЦП</w:t>
            </w:r>
          </w:p>
        </w:tc>
      </w:tr>
      <w:tr w:rsidR="003A59C0" w:rsidRPr="00F824D8" w14:paraId="6ABFCCBD" w14:textId="77777777" w:rsidTr="008554F1">
        <w:trPr>
          <w:trHeight w:val="2301"/>
        </w:trPr>
        <w:tc>
          <w:tcPr>
            <w:tcW w:w="5103" w:type="dxa"/>
          </w:tcPr>
          <w:p w14:paraId="30368876" w14:textId="1A89F6A4" w:rsidR="003A59C0" w:rsidRPr="00E95729" w:rsidRDefault="003A59C0" w:rsidP="00864B54">
            <w:pPr>
              <w:ind w:hanging="2"/>
              <w:rPr>
                <w:b/>
                <w:sz w:val="24"/>
                <w:szCs w:val="24"/>
              </w:rPr>
            </w:pPr>
          </w:p>
        </w:tc>
        <w:tc>
          <w:tcPr>
            <w:tcW w:w="5387" w:type="dxa"/>
          </w:tcPr>
          <w:p w14:paraId="06B1B6D5" w14:textId="1EF0E4E5" w:rsidR="003A59C0" w:rsidRPr="00F824D8" w:rsidRDefault="003A59C0" w:rsidP="003A59C0">
            <w:pPr>
              <w:ind w:hanging="2"/>
              <w:jc w:val="both"/>
              <w:rPr>
                <w:sz w:val="24"/>
                <w:szCs w:val="24"/>
              </w:rPr>
            </w:pPr>
          </w:p>
        </w:tc>
      </w:tr>
    </w:tbl>
    <w:p w14:paraId="5B1E53D0" w14:textId="77777777" w:rsidR="00C73BE9" w:rsidRDefault="00C73BE9" w:rsidP="003A59C0">
      <w:pPr>
        <w:ind w:leftChars="0" w:left="0" w:firstLineChars="0" w:firstLine="0"/>
        <w:rPr>
          <w:sz w:val="22"/>
          <w:szCs w:val="22"/>
        </w:rPr>
      </w:pPr>
    </w:p>
    <w:sectPr w:rsidR="00C73BE9" w:rsidSect="001B18BA">
      <w:headerReference w:type="even" r:id="rId8"/>
      <w:footerReference w:type="even" r:id="rId9"/>
      <w:footerReference w:type="default" r:id="rId10"/>
      <w:pgSz w:w="11906" w:h="16838"/>
      <w:pgMar w:top="1135" w:right="851" w:bottom="284" w:left="1080" w:header="709" w:footer="14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C4D54" w14:textId="77777777" w:rsidR="00553473" w:rsidRDefault="00553473">
      <w:pPr>
        <w:spacing w:line="240" w:lineRule="auto"/>
        <w:ind w:left="0" w:hanging="3"/>
      </w:pPr>
      <w:r>
        <w:separator/>
      </w:r>
    </w:p>
  </w:endnote>
  <w:endnote w:type="continuationSeparator" w:id="0">
    <w:p w14:paraId="043BE245" w14:textId="77777777" w:rsidR="00553473" w:rsidRDefault="00553473">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Roman PS">
    <w:charset w:val="00"/>
    <w:family w:val="roman"/>
    <w:pitch w:val="variable"/>
  </w:font>
  <w:font w:name="Consultant">
    <w:charset w:val="00"/>
    <w:family w:val="roman"/>
    <w:pitch w:val="variable"/>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ヒラギノ角ゴ Pro W3">
    <w:altName w:val="Cambria"/>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B6A28" w14:textId="77777777" w:rsidR="00545119" w:rsidRDefault="007F1BA3">
    <w:pPr>
      <w:pBdr>
        <w:top w:val="nil"/>
        <w:left w:val="nil"/>
        <w:bottom w:val="nil"/>
        <w:right w:val="nil"/>
        <w:between w:val="nil"/>
      </w:pBdr>
      <w:tabs>
        <w:tab w:val="center" w:pos="4677"/>
        <w:tab w:val="right" w:pos="9355"/>
      </w:tabs>
      <w:spacing w:line="240" w:lineRule="auto"/>
      <w:ind w:hanging="2"/>
      <w:jc w:val="right"/>
      <w:rPr>
        <w:color w:val="000000"/>
        <w:sz w:val="22"/>
        <w:szCs w:val="22"/>
      </w:rPr>
    </w:pPr>
    <w:r>
      <w:rPr>
        <w:color w:val="000000"/>
        <w:sz w:val="22"/>
        <w:szCs w:val="22"/>
      </w:rPr>
      <w:fldChar w:fldCharType="begin"/>
    </w:r>
    <w:r w:rsidR="00545119">
      <w:rPr>
        <w:color w:val="000000"/>
        <w:sz w:val="22"/>
        <w:szCs w:val="22"/>
      </w:rPr>
      <w:instrText>PAGE</w:instrText>
    </w:r>
    <w:r>
      <w:rPr>
        <w:color w:val="000000"/>
        <w:sz w:val="22"/>
        <w:szCs w:val="22"/>
      </w:rPr>
      <w:fldChar w:fldCharType="end"/>
    </w:r>
  </w:p>
  <w:p w14:paraId="47045DAB" w14:textId="77777777" w:rsidR="00545119" w:rsidRDefault="00545119">
    <w:pPr>
      <w:pBdr>
        <w:top w:val="nil"/>
        <w:left w:val="nil"/>
        <w:bottom w:val="nil"/>
        <w:right w:val="nil"/>
        <w:between w:val="nil"/>
      </w:pBdr>
      <w:tabs>
        <w:tab w:val="center" w:pos="4677"/>
        <w:tab w:val="right" w:pos="9355"/>
      </w:tabs>
      <w:spacing w:line="240" w:lineRule="auto"/>
      <w:ind w:right="360" w:hanging="2"/>
      <w:rPr>
        <w:color w:val="000000"/>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2D7A8" w14:textId="77777777" w:rsidR="00545119" w:rsidRDefault="00545119">
    <w:pPr>
      <w:pBdr>
        <w:top w:val="nil"/>
        <w:left w:val="nil"/>
        <w:bottom w:val="nil"/>
        <w:right w:val="nil"/>
        <w:between w:val="nil"/>
      </w:pBdr>
      <w:tabs>
        <w:tab w:val="center" w:pos="4677"/>
        <w:tab w:val="right" w:pos="9355"/>
        <w:tab w:val="left" w:pos="1795"/>
      </w:tabs>
      <w:spacing w:line="240" w:lineRule="auto"/>
      <w:ind w:right="360" w:hanging="2"/>
      <w:rPr>
        <w:color w:val="000000"/>
        <w:sz w:val="22"/>
        <w:szCs w:val="22"/>
      </w:rPr>
    </w:pPr>
    <w:r>
      <w:rPr>
        <w:color w:val="000000"/>
        <w:sz w:val="22"/>
        <w:szCs w:val="22"/>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7F330" w14:textId="77777777" w:rsidR="00553473" w:rsidRDefault="00553473">
      <w:pPr>
        <w:spacing w:line="240" w:lineRule="auto"/>
        <w:ind w:left="0" w:hanging="3"/>
      </w:pPr>
      <w:r>
        <w:separator/>
      </w:r>
    </w:p>
  </w:footnote>
  <w:footnote w:type="continuationSeparator" w:id="0">
    <w:p w14:paraId="0DA914F0" w14:textId="77777777" w:rsidR="00553473" w:rsidRDefault="00553473">
      <w:pPr>
        <w:spacing w:line="240" w:lineRule="auto"/>
        <w:ind w:left="0" w:hanging="3"/>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A1E8A" w14:textId="77777777" w:rsidR="00545119" w:rsidRDefault="007F1BA3">
    <w:pPr>
      <w:widowControl w:val="0"/>
      <w:pBdr>
        <w:top w:val="nil"/>
        <w:left w:val="nil"/>
        <w:bottom w:val="nil"/>
        <w:right w:val="nil"/>
        <w:between w:val="nil"/>
      </w:pBdr>
      <w:tabs>
        <w:tab w:val="center" w:pos="4677"/>
        <w:tab w:val="right" w:pos="9355"/>
      </w:tabs>
      <w:spacing w:line="240" w:lineRule="auto"/>
      <w:ind w:hanging="2"/>
      <w:jc w:val="center"/>
      <w:rPr>
        <w:rFonts w:ascii="Arial" w:eastAsia="Arial" w:hAnsi="Arial" w:cs="Arial"/>
        <w:color w:val="000000"/>
        <w:sz w:val="17"/>
        <w:szCs w:val="17"/>
      </w:rPr>
    </w:pPr>
    <w:r>
      <w:rPr>
        <w:rFonts w:ascii="Arial" w:eastAsia="Arial" w:hAnsi="Arial" w:cs="Arial"/>
        <w:color w:val="000000"/>
        <w:sz w:val="17"/>
        <w:szCs w:val="17"/>
      </w:rPr>
      <w:fldChar w:fldCharType="begin"/>
    </w:r>
    <w:r w:rsidR="00545119">
      <w:rPr>
        <w:rFonts w:ascii="Arial" w:eastAsia="Arial" w:hAnsi="Arial" w:cs="Arial"/>
        <w:color w:val="000000"/>
        <w:sz w:val="17"/>
        <w:szCs w:val="17"/>
      </w:rPr>
      <w:instrText>PAGE</w:instrText>
    </w:r>
    <w:r>
      <w:rPr>
        <w:rFonts w:ascii="Arial" w:eastAsia="Arial" w:hAnsi="Arial" w:cs="Arial"/>
        <w:color w:val="000000"/>
        <w:sz w:val="17"/>
        <w:szCs w:val="17"/>
      </w:rPr>
      <w:fldChar w:fldCharType="end"/>
    </w:r>
  </w:p>
  <w:p w14:paraId="7DE26F8B" w14:textId="77777777" w:rsidR="00545119" w:rsidRDefault="00545119">
    <w:pPr>
      <w:widowControl w:val="0"/>
      <w:pBdr>
        <w:top w:val="nil"/>
        <w:left w:val="nil"/>
        <w:bottom w:val="nil"/>
        <w:right w:val="nil"/>
        <w:between w:val="nil"/>
      </w:pBdr>
      <w:tabs>
        <w:tab w:val="center" w:pos="4677"/>
        <w:tab w:val="right" w:pos="9355"/>
      </w:tabs>
      <w:spacing w:line="240" w:lineRule="auto"/>
      <w:ind w:hanging="2"/>
      <w:rPr>
        <w:rFonts w:ascii="Arial" w:eastAsia="Arial" w:hAnsi="Arial" w:cs="Arial"/>
        <w:color w:val="000000"/>
        <w:sz w:val="17"/>
        <w:szCs w:val="17"/>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8266F"/>
    <w:multiLevelType w:val="multilevel"/>
    <w:tmpl w:val="6896B6E8"/>
    <w:styleLink w:val="WWNum8"/>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 w15:restartNumberingAfterBreak="0">
    <w:nsid w:val="2AFC4098"/>
    <w:multiLevelType w:val="multilevel"/>
    <w:tmpl w:val="6D6A1AD4"/>
    <w:lvl w:ilvl="0">
      <w:start w:val="1"/>
      <w:numFmt w:val="decimal"/>
      <w:pStyle w:val="2"/>
      <w:lvlText w:val="%1."/>
      <w:lvlJc w:val="left"/>
      <w:pPr>
        <w:ind w:left="900" w:hanging="360"/>
      </w:pPr>
      <w:rPr>
        <w:vertAlign w:val="baseline"/>
      </w:rPr>
    </w:lvl>
    <w:lvl w:ilvl="1">
      <w:start w:val="1"/>
      <w:numFmt w:val="decimal"/>
      <w:pStyle w:val="20"/>
      <w:lvlText w:val="%1.%2."/>
      <w:lvlJc w:val="left"/>
      <w:pPr>
        <w:ind w:left="1020" w:hanging="480"/>
      </w:pPr>
      <w:rPr>
        <w:b w:val="0"/>
        <w:vertAlign w:val="baseline"/>
      </w:rPr>
    </w:lvl>
    <w:lvl w:ilvl="2">
      <w:start w:val="1"/>
      <w:numFmt w:val="decimal"/>
      <w:lvlText w:val="%1.%2.%3."/>
      <w:lvlJc w:val="left"/>
      <w:pPr>
        <w:ind w:left="1260" w:hanging="720"/>
      </w:pPr>
      <w:rPr>
        <w:vertAlign w:val="baseline"/>
      </w:rPr>
    </w:lvl>
    <w:lvl w:ilvl="3">
      <w:start w:val="1"/>
      <w:numFmt w:val="decimal"/>
      <w:lvlText w:val="%1.%2.%3.%4."/>
      <w:lvlJc w:val="left"/>
      <w:pPr>
        <w:ind w:left="1260" w:hanging="720"/>
      </w:pPr>
      <w:rPr>
        <w:vertAlign w:val="baseline"/>
      </w:rPr>
    </w:lvl>
    <w:lvl w:ilvl="4">
      <w:start w:val="1"/>
      <w:numFmt w:val="decimal"/>
      <w:lvlText w:val="%1.%2.%3.%4.%5."/>
      <w:lvlJc w:val="left"/>
      <w:pPr>
        <w:ind w:left="1620" w:hanging="1080"/>
      </w:pPr>
      <w:rPr>
        <w:vertAlign w:val="baseline"/>
      </w:rPr>
    </w:lvl>
    <w:lvl w:ilvl="5">
      <w:start w:val="1"/>
      <w:numFmt w:val="decimal"/>
      <w:lvlText w:val="%1.%2.%3.%4.%5.%6."/>
      <w:lvlJc w:val="left"/>
      <w:pPr>
        <w:ind w:left="1620" w:hanging="1080"/>
      </w:pPr>
      <w:rPr>
        <w:vertAlign w:val="baseline"/>
      </w:rPr>
    </w:lvl>
    <w:lvl w:ilvl="6">
      <w:start w:val="1"/>
      <w:numFmt w:val="decimal"/>
      <w:lvlText w:val="%1.%2.%3.%4.%5.%6.%7."/>
      <w:lvlJc w:val="left"/>
      <w:pPr>
        <w:ind w:left="1980" w:hanging="1440"/>
      </w:pPr>
      <w:rPr>
        <w:vertAlign w:val="baseline"/>
      </w:rPr>
    </w:lvl>
    <w:lvl w:ilvl="7">
      <w:start w:val="1"/>
      <w:numFmt w:val="decimal"/>
      <w:lvlText w:val="%1.%2.%3.%4.%5.%6.%7.%8."/>
      <w:lvlJc w:val="left"/>
      <w:pPr>
        <w:ind w:left="1980" w:hanging="1440"/>
      </w:pPr>
      <w:rPr>
        <w:vertAlign w:val="baseline"/>
      </w:rPr>
    </w:lvl>
    <w:lvl w:ilvl="8">
      <w:start w:val="1"/>
      <w:numFmt w:val="decimal"/>
      <w:lvlText w:val="%1.%2.%3.%4.%5.%6.%7.%8.%9."/>
      <w:lvlJc w:val="left"/>
      <w:pPr>
        <w:ind w:left="2340" w:hanging="1800"/>
      </w:pPr>
      <w:rPr>
        <w:vertAlign w:val="baseline"/>
      </w:rPr>
    </w:lvl>
  </w:abstractNum>
  <w:abstractNum w:abstractNumId="2" w15:restartNumberingAfterBreak="0">
    <w:nsid w:val="3FEE54B1"/>
    <w:multiLevelType w:val="multilevel"/>
    <w:tmpl w:val="7E342C6E"/>
    <w:styleLink w:val="WWNum17"/>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 w15:restartNumberingAfterBreak="0">
    <w:nsid w:val="6BAE4F22"/>
    <w:multiLevelType w:val="multilevel"/>
    <w:tmpl w:val="30269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EBA168D"/>
    <w:multiLevelType w:val="multilevel"/>
    <w:tmpl w:val="91A04088"/>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1DA09A6"/>
    <w:multiLevelType w:val="multilevel"/>
    <w:tmpl w:val="C816729E"/>
    <w:styleLink w:val="WWNum9"/>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15C"/>
    <w:rsid w:val="0003695E"/>
    <w:rsid w:val="00042B35"/>
    <w:rsid w:val="000510D0"/>
    <w:rsid w:val="000A32A8"/>
    <w:rsid w:val="000A5592"/>
    <w:rsid w:val="000C56FA"/>
    <w:rsid w:val="00141692"/>
    <w:rsid w:val="00190F22"/>
    <w:rsid w:val="001B18BA"/>
    <w:rsid w:val="001C6FF6"/>
    <w:rsid w:val="001E22A3"/>
    <w:rsid w:val="002101DF"/>
    <w:rsid w:val="0024265B"/>
    <w:rsid w:val="00267BAE"/>
    <w:rsid w:val="00280344"/>
    <w:rsid w:val="002839FC"/>
    <w:rsid w:val="00291816"/>
    <w:rsid w:val="00293C24"/>
    <w:rsid w:val="002A340E"/>
    <w:rsid w:val="002C1E53"/>
    <w:rsid w:val="002E5137"/>
    <w:rsid w:val="00301182"/>
    <w:rsid w:val="00327759"/>
    <w:rsid w:val="00333A1B"/>
    <w:rsid w:val="00346A76"/>
    <w:rsid w:val="003575F4"/>
    <w:rsid w:val="00396DA8"/>
    <w:rsid w:val="003A59C0"/>
    <w:rsid w:val="0048555F"/>
    <w:rsid w:val="004A1AF1"/>
    <w:rsid w:val="004B1F83"/>
    <w:rsid w:val="004C758A"/>
    <w:rsid w:val="004E2136"/>
    <w:rsid w:val="004F5B04"/>
    <w:rsid w:val="00501D63"/>
    <w:rsid w:val="005165AD"/>
    <w:rsid w:val="00523D8D"/>
    <w:rsid w:val="00537112"/>
    <w:rsid w:val="005375E9"/>
    <w:rsid w:val="00540101"/>
    <w:rsid w:val="00545119"/>
    <w:rsid w:val="0054651E"/>
    <w:rsid w:val="00553473"/>
    <w:rsid w:val="00575642"/>
    <w:rsid w:val="005B64EB"/>
    <w:rsid w:val="005C54B0"/>
    <w:rsid w:val="005D04A8"/>
    <w:rsid w:val="005F1208"/>
    <w:rsid w:val="00602B89"/>
    <w:rsid w:val="006200B7"/>
    <w:rsid w:val="00661BD8"/>
    <w:rsid w:val="006B3F7C"/>
    <w:rsid w:val="006C6C53"/>
    <w:rsid w:val="0071130E"/>
    <w:rsid w:val="007216F4"/>
    <w:rsid w:val="0073753F"/>
    <w:rsid w:val="0077509D"/>
    <w:rsid w:val="00793E52"/>
    <w:rsid w:val="007C0E01"/>
    <w:rsid w:val="007E2E59"/>
    <w:rsid w:val="007F1BA3"/>
    <w:rsid w:val="008554F1"/>
    <w:rsid w:val="0087619B"/>
    <w:rsid w:val="008761FD"/>
    <w:rsid w:val="00886A3A"/>
    <w:rsid w:val="008C132E"/>
    <w:rsid w:val="008C1766"/>
    <w:rsid w:val="008D5421"/>
    <w:rsid w:val="008F37BC"/>
    <w:rsid w:val="008F4074"/>
    <w:rsid w:val="00930633"/>
    <w:rsid w:val="00941844"/>
    <w:rsid w:val="0096771F"/>
    <w:rsid w:val="00991612"/>
    <w:rsid w:val="009A6CF2"/>
    <w:rsid w:val="009B09C6"/>
    <w:rsid w:val="009C3550"/>
    <w:rsid w:val="00A32686"/>
    <w:rsid w:val="00A432E5"/>
    <w:rsid w:val="00A71D90"/>
    <w:rsid w:val="00A84B57"/>
    <w:rsid w:val="00A91FBB"/>
    <w:rsid w:val="00AA034D"/>
    <w:rsid w:val="00AA40E8"/>
    <w:rsid w:val="00AA591B"/>
    <w:rsid w:val="00AB1877"/>
    <w:rsid w:val="00AE1767"/>
    <w:rsid w:val="00AE55EE"/>
    <w:rsid w:val="00B03A76"/>
    <w:rsid w:val="00B50C3B"/>
    <w:rsid w:val="00B7310B"/>
    <w:rsid w:val="00BD52EB"/>
    <w:rsid w:val="00C44D9E"/>
    <w:rsid w:val="00C73BE9"/>
    <w:rsid w:val="00CA5C5C"/>
    <w:rsid w:val="00CD0A0E"/>
    <w:rsid w:val="00CE6E2B"/>
    <w:rsid w:val="00D374E6"/>
    <w:rsid w:val="00D4020C"/>
    <w:rsid w:val="00D53CE4"/>
    <w:rsid w:val="00D7315C"/>
    <w:rsid w:val="00DA3CA5"/>
    <w:rsid w:val="00DC705A"/>
    <w:rsid w:val="00DD14A4"/>
    <w:rsid w:val="00DF19D8"/>
    <w:rsid w:val="00E21244"/>
    <w:rsid w:val="00E33589"/>
    <w:rsid w:val="00E4421B"/>
    <w:rsid w:val="00E851A3"/>
    <w:rsid w:val="00E95729"/>
    <w:rsid w:val="00EC4A34"/>
    <w:rsid w:val="00ED6D3E"/>
    <w:rsid w:val="00EE698A"/>
    <w:rsid w:val="00F15116"/>
    <w:rsid w:val="00F268D4"/>
    <w:rsid w:val="00F60112"/>
    <w:rsid w:val="00F755CC"/>
    <w:rsid w:val="00F824D8"/>
    <w:rsid w:val="00FD39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FD512"/>
  <w15:docId w15:val="{79D8D89B-EF39-4C4A-BC49-57BE647B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15116"/>
    <w:pPr>
      <w:spacing w:line="1" w:lineRule="atLeast"/>
      <w:ind w:leftChars="-1" w:left="-1" w:hangingChars="1" w:hanging="1"/>
      <w:textDirection w:val="btLr"/>
      <w:textAlignment w:val="top"/>
      <w:outlineLvl w:val="0"/>
    </w:pPr>
    <w:rPr>
      <w:position w:val="-1"/>
      <w:sz w:val="28"/>
      <w:szCs w:val="28"/>
      <w:lang w:eastAsia="ar-SA"/>
    </w:rPr>
  </w:style>
  <w:style w:type="paragraph" w:styleId="1">
    <w:name w:val="heading 1"/>
    <w:basedOn w:val="a"/>
    <w:next w:val="a"/>
    <w:rsid w:val="00CA5C5C"/>
    <w:pPr>
      <w:keepNext/>
      <w:spacing w:before="240" w:after="60"/>
    </w:pPr>
    <w:rPr>
      <w:rFonts w:ascii="Arial" w:hAnsi="Arial" w:cs="Arial"/>
      <w:b/>
      <w:bCs/>
      <w:kern w:val="32"/>
      <w:sz w:val="32"/>
      <w:szCs w:val="32"/>
    </w:rPr>
  </w:style>
  <w:style w:type="paragraph" w:styleId="21">
    <w:name w:val="heading 2"/>
    <w:basedOn w:val="a"/>
    <w:next w:val="a"/>
    <w:rsid w:val="00CA5C5C"/>
    <w:pPr>
      <w:keepNext/>
      <w:widowControl w:val="0"/>
      <w:suppressAutoHyphens/>
      <w:autoSpaceDE w:val="0"/>
      <w:autoSpaceDN w:val="0"/>
      <w:adjustRightInd w:val="0"/>
      <w:spacing w:before="240" w:after="60"/>
      <w:outlineLvl w:val="1"/>
    </w:pPr>
    <w:rPr>
      <w:rFonts w:ascii="Arial" w:hAnsi="Arial" w:cs="Arial"/>
      <w:b/>
      <w:bCs/>
      <w:i/>
      <w:iCs/>
      <w:lang w:eastAsia="ru-RU"/>
    </w:rPr>
  </w:style>
  <w:style w:type="paragraph" w:styleId="3">
    <w:name w:val="heading 3"/>
    <w:basedOn w:val="a"/>
    <w:next w:val="a"/>
    <w:rsid w:val="00CA5C5C"/>
    <w:pPr>
      <w:keepNext/>
      <w:keepLines/>
      <w:spacing w:before="280" w:after="80"/>
      <w:outlineLvl w:val="2"/>
    </w:pPr>
    <w:rPr>
      <w:b/>
    </w:rPr>
  </w:style>
  <w:style w:type="paragraph" w:styleId="4">
    <w:name w:val="heading 4"/>
    <w:basedOn w:val="a"/>
    <w:next w:val="a"/>
    <w:rsid w:val="00CA5C5C"/>
    <w:pPr>
      <w:keepNext/>
      <w:keepLines/>
      <w:spacing w:before="240" w:after="40"/>
      <w:outlineLvl w:val="3"/>
    </w:pPr>
    <w:rPr>
      <w:b/>
      <w:sz w:val="24"/>
      <w:szCs w:val="24"/>
    </w:rPr>
  </w:style>
  <w:style w:type="paragraph" w:styleId="5">
    <w:name w:val="heading 5"/>
    <w:basedOn w:val="a"/>
    <w:next w:val="a"/>
    <w:rsid w:val="00CA5C5C"/>
    <w:pPr>
      <w:spacing w:before="240" w:after="60"/>
      <w:outlineLvl w:val="4"/>
    </w:pPr>
    <w:rPr>
      <w:b/>
      <w:bCs/>
      <w:i/>
      <w:iCs/>
      <w:sz w:val="26"/>
      <w:szCs w:val="26"/>
    </w:rPr>
  </w:style>
  <w:style w:type="paragraph" w:styleId="6">
    <w:name w:val="heading 6"/>
    <w:basedOn w:val="a"/>
    <w:next w:val="a"/>
    <w:rsid w:val="00CA5C5C"/>
    <w:pPr>
      <w:spacing w:before="240" w:after="60"/>
      <w:outlineLvl w:val="5"/>
    </w:pPr>
    <w:rPr>
      <w:b/>
      <w:bCs/>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CA5C5C"/>
    <w:tblPr>
      <w:tblCellMar>
        <w:top w:w="0" w:type="dxa"/>
        <w:left w:w="0" w:type="dxa"/>
        <w:bottom w:w="0" w:type="dxa"/>
        <w:right w:w="0" w:type="dxa"/>
      </w:tblCellMar>
    </w:tblPr>
  </w:style>
  <w:style w:type="paragraph" w:styleId="a3">
    <w:name w:val="Title"/>
    <w:basedOn w:val="a"/>
    <w:next w:val="a"/>
    <w:rsid w:val="00CA5C5C"/>
    <w:pPr>
      <w:keepNext/>
      <w:keepLines/>
      <w:spacing w:before="480" w:after="120"/>
    </w:pPr>
    <w:rPr>
      <w:b/>
      <w:sz w:val="72"/>
      <w:szCs w:val="72"/>
    </w:rPr>
  </w:style>
  <w:style w:type="paragraph" w:customStyle="1" w:styleId="3SectionHeader3">
    <w:name w:val="Заголовок 3;Section Header3"/>
    <w:basedOn w:val="a"/>
    <w:next w:val="a"/>
    <w:rsid w:val="00CA5C5C"/>
    <w:pPr>
      <w:keepNext/>
      <w:suppressAutoHyphens/>
      <w:spacing w:before="240" w:after="60"/>
      <w:outlineLvl w:val="2"/>
    </w:pPr>
    <w:rPr>
      <w:rFonts w:ascii="Arial" w:hAnsi="Arial" w:cs="Arial"/>
      <w:b/>
      <w:bCs/>
      <w:sz w:val="26"/>
      <w:szCs w:val="26"/>
      <w:lang w:eastAsia="ru-RU"/>
    </w:rPr>
  </w:style>
  <w:style w:type="character" w:customStyle="1" w:styleId="10">
    <w:name w:val="Заголовок 1 Знак"/>
    <w:rsid w:val="00CA5C5C"/>
    <w:rPr>
      <w:rFonts w:ascii="Arial" w:hAnsi="Arial" w:cs="Arial"/>
      <w:b/>
      <w:bCs/>
      <w:w w:val="100"/>
      <w:kern w:val="32"/>
      <w:position w:val="-1"/>
      <w:sz w:val="32"/>
      <w:szCs w:val="32"/>
      <w:effect w:val="none"/>
      <w:vertAlign w:val="baseline"/>
      <w:cs w:val="0"/>
      <w:em w:val="none"/>
      <w:lang w:val="ru-RU" w:eastAsia="ar-SA" w:bidi="ar-SA"/>
    </w:rPr>
  </w:style>
  <w:style w:type="paragraph" w:customStyle="1" w:styleId="a4">
    <w:name w:val="Знак Знак Знак Знак Знак Знак Знак Знак Знак Знак Знак Знак Знак Знак Знак Знак Знак Знак Знак Знак"/>
    <w:basedOn w:val="a"/>
    <w:rsid w:val="00CA5C5C"/>
    <w:pPr>
      <w:widowControl w:val="0"/>
      <w:suppressAutoHyphens/>
      <w:adjustRightInd w:val="0"/>
      <w:spacing w:after="160" w:line="240" w:lineRule="atLeast"/>
      <w:jc w:val="right"/>
    </w:pPr>
    <w:rPr>
      <w:sz w:val="20"/>
      <w:szCs w:val="20"/>
      <w:lang w:val="en-GB" w:eastAsia="en-US"/>
    </w:rPr>
  </w:style>
  <w:style w:type="character" w:customStyle="1" w:styleId="3SectionHeader30">
    <w:name w:val="Заголовок 3 Знак;Section Header3 Знак"/>
    <w:rsid w:val="00CA5C5C"/>
    <w:rPr>
      <w:rFonts w:ascii="Arial" w:hAnsi="Arial" w:cs="Arial"/>
      <w:b/>
      <w:bCs/>
      <w:w w:val="100"/>
      <w:position w:val="-1"/>
      <w:sz w:val="26"/>
      <w:szCs w:val="26"/>
      <w:effect w:val="none"/>
      <w:vertAlign w:val="baseline"/>
      <w:cs w:val="0"/>
      <w:em w:val="none"/>
      <w:lang w:val="ru-RU" w:eastAsia="ru-RU" w:bidi="ar-SA"/>
    </w:rPr>
  </w:style>
  <w:style w:type="character" w:customStyle="1" w:styleId="a5">
    <w:name w:val="Основной текст с отступом Знак;Знак Знак"/>
    <w:rsid w:val="00CA5C5C"/>
    <w:rPr>
      <w:w w:val="100"/>
      <w:position w:val="-1"/>
      <w:sz w:val="28"/>
      <w:szCs w:val="28"/>
      <w:effect w:val="none"/>
      <w:vertAlign w:val="baseline"/>
      <w:cs w:val="0"/>
      <w:em w:val="none"/>
      <w:lang w:val="ru-RU" w:eastAsia="ru-RU" w:bidi="ar-SA"/>
    </w:rPr>
  </w:style>
  <w:style w:type="paragraph" w:customStyle="1" w:styleId="a6">
    <w:name w:val="Основной текст с отступом;Знак"/>
    <w:basedOn w:val="a"/>
    <w:rsid w:val="00CA5C5C"/>
    <w:pPr>
      <w:suppressAutoHyphens/>
      <w:ind w:firstLine="720"/>
      <w:jc w:val="both"/>
    </w:pPr>
    <w:rPr>
      <w:lang w:eastAsia="ru-RU"/>
    </w:rPr>
  </w:style>
  <w:style w:type="paragraph" w:customStyle="1" w:styleId="ConsPlusNormal">
    <w:name w:val="ConsPlusNormal"/>
    <w:rsid w:val="00CA5C5C"/>
    <w:pPr>
      <w:widowControl w:val="0"/>
      <w:autoSpaceDE w:val="0"/>
      <w:spacing w:line="1" w:lineRule="atLeast"/>
      <w:ind w:leftChars="-1" w:left="-1" w:hangingChars="1" w:hanging="1"/>
      <w:textDirection w:val="btLr"/>
      <w:textAlignment w:val="top"/>
      <w:outlineLvl w:val="0"/>
    </w:pPr>
    <w:rPr>
      <w:rFonts w:ascii="Arial" w:hAnsi="Arial" w:cs="Arial"/>
      <w:position w:val="-1"/>
      <w:lang w:eastAsia="ar-SA"/>
    </w:rPr>
  </w:style>
  <w:style w:type="character" w:customStyle="1" w:styleId="ConsPlusNormal0">
    <w:name w:val="ConsPlusNormal Знак"/>
    <w:rsid w:val="00CA5C5C"/>
    <w:rPr>
      <w:rFonts w:ascii="Arial" w:hAnsi="Arial" w:cs="Arial"/>
      <w:w w:val="100"/>
      <w:position w:val="-1"/>
      <w:effect w:val="none"/>
      <w:vertAlign w:val="baseline"/>
      <w:cs w:val="0"/>
      <w:em w:val="none"/>
      <w:lang w:val="ru-RU" w:eastAsia="ar-SA" w:bidi="ar-SA"/>
    </w:rPr>
  </w:style>
  <w:style w:type="paragraph" w:customStyle="1" w:styleId="222">
    <w:name w:val="Основной текст 2;Основной текст 2 Знак Знак;Основной текст 2 Знак"/>
    <w:basedOn w:val="a"/>
    <w:rsid w:val="00CA5C5C"/>
    <w:pPr>
      <w:suppressAutoHyphens/>
      <w:spacing w:after="120" w:line="480" w:lineRule="auto"/>
    </w:pPr>
    <w:rPr>
      <w:sz w:val="24"/>
      <w:szCs w:val="24"/>
      <w:lang w:eastAsia="ru-RU"/>
    </w:rPr>
  </w:style>
  <w:style w:type="character" w:customStyle="1" w:styleId="21221">
    <w:name w:val="Основной текст 2 Знак1;Основной текст 2 Знак Знак Знак;Основной текст 2 Знак Знак1"/>
    <w:rsid w:val="00CA5C5C"/>
    <w:rPr>
      <w:w w:val="100"/>
      <w:position w:val="-1"/>
      <w:sz w:val="24"/>
      <w:szCs w:val="24"/>
      <w:effect w:val="none"/>
      <w:vertAlign w:val="baseline"/>
      <w:cs w:val="0"/>
      <w:em w:val="none"/>
      <w:lang w:val="ru-RU" w:eastAsia="ru-RU" w:bidi="ar-SA"/>
    </w:rPr>
  </w:style>
  <w:style w:type="paragraph" w:styleId="a7">
    <w:name w:val="footnote text"/>
    <w:basedOn w:val="a"/>
    <w:rsid w:val="00CA5C5C"/>
    <w:rPr>
      <w:sz w:val="20"/>
      <w:szCs w:val="20"/>
    </w:rPr>
  </w:style>
  <w:style w:type="character" w:customStyle="1" w:styleId="a8">
    <w:name w:val="Текст сноски Знак"/>
    <w:rsid w:val="00CA5C5C"/>
    <w:rPr>
      <w:w w:val="100"/>
      <w:position w:val="-1"/>
      <w:effect w:val="none"/>
      <w:vertAlign w:val="baseline"/>
      <w:cs w:val="0"/>
      <w:em w:val="none"/>
      <w:lang w:val="ru-RU" w:eastAsia="ar-SA" w:bidi="ar-SA"/>
    </w:rPr>
  </w:style>
  <w:style w:type="paragraph" w:customStyle="1" w:styleId="ConsNormal">
    <w:name w:val="ConsNormal Знак Знак"/>
    <w:rsid w:val="00CA5C5C"/>
    <w:pPr>
      <w:widowControl w:val="0"/>
      <w:autoSpaceDE w:val="0"/>
      <w:spacing w:line="1" w:lineRule="atLeast"/>
      <w:ind w:leftChars="-1" w:left="-1" w:right="19772" w:hangingChars="1" w:hanging="1"/>
      <w:textDirection w:val="btLr"/>
      <w:textAlignment w:val="top"/>
      <w:outlineLvl w:val="0"/>
    </w:pPr>
    <w:rPr>
      <w:rFonts w:ascii="Arial" w:hAnsi="Arial" w:cs="Arial"/>
      <w:position w:val="-1"/>
      <w:sz w:val="22"/>
      <w:szCs w:val="22"/>
      <w:lang w:eastAsia="ar-SA"/>
    </w:rPr>
  </w:style>
  <w:style w:type="character" w:customStyle="1" w:styleId="ConsNormal0">
    <w:name w:val="ConsNormal Знак Знак Знак"/>
    <w:rsid w:val="00CA5C5C"/>
    <w:rPr>
      <w:rFonts w:ascii="Arial" w:hAnsi="Arial" w:cs="Arial"/>
      <w:w w:val="100"/>
      <w:position w:val="-1"/>
      <w:sz w:val="22"/>
      <w:szCs w:val="22"/>
      <w:effect w:val="none"/>
      <w:vertAlign w:val="baseline"/>
      <w:cs w:val="0"/>
      <w:em w:val="none"/>
      <w:lang w:val="ru-RU" w:eastAsia="ar-SA" w:bidi="ar-SA"/>
    </w:rPr>
  </w:style>
  <w:style w:type="paragraph" w:customStyle="1" w:styleId="ConsNormal1">
    <w:name w:val="ConsNormal"/>
    <w:rsid w:val="00CA5C5C"/>
    <w:pPr>
      <w:suppressAutoHyphens/>
      <w:autoSpaceDE w:val="0"/>
      <w:autoSpaceDN w:val="0"/>
      <w:adjustRightInd w:val="0"/>
      <w:spacing w:line="1" w:lineRule="atLeast"/>
      <w:ind w:leftChars="-1" w:left="-1" w:right="19772" w:hangingChars="1" w:hanging="1"/>
      <w:textDirection w:val="btLr"/>
      <w:textAlignment w:val="top"/>
      <w:outlineLvl w:val="0"/>
    </w:pPr>
    <w:rPr>
      <w:rFonts w:ascii="Arial" w:hAnsi="Arial" w:cs="Arial"/>
      <w:position w:val="-1"/>
      <w:sz w:val="22"/>
      <w:szCs w:val="22"/>
    </w:rPr>
  </w:style>
  <w:style w:type="character" w:customStyle="1" w:styleId="ConsNormal2">
    <w:name w:val="ConsNormal Знак"/>
    <w:rsid w:val="00CA5C5C"/>
    <w:rPr>
      <w:rFonts w:ascii="Arial" w:hAnsi="Arial" w:cs="Arial"/>
      <w:w w:val="100"/>
      <w:position w:val="-1"/>
      <w:sz w:val="22"/>
      <w:szCs w:val="22"/>
      <w:effect w:val="none"/>
      <w:vertAlign w:val="baseline"/>
      <w:cs w:val="0"/>
      <w:em w:val="none"/>
      <w:lang w:val="ru-RU" w:eastAsia="ru-RU" w:bidi="ar-SA"/>
    </w:rPr>
  </w:style>
  <w:style w:type="paragraph" w:styleId="22">
    <w:name w:val="Body Text Indent 2"/>
    <w:basedOn w:val="a"/>
    <w:rsid w:val="00CA5C5C"/>
    <w:pPr>
      <w:widowControl w:val="0"/>
      <w:suppressAutoHyphens/>
      <w:overflowPunct w:val="0"/>
      <w:autoSpaceDE w:val="0"/>
      <w:autoSpaceDN w:val="0"/>
      <w:adjustRightInd w:val="0"/>
      <w:ind w:firstLine="708"/>
      <w:jc w:val="both"/>
      <w:textAlignment w:val="baseline"/>
    </w:pPr>
    <w:rPr>
      <w:rFonts w:ascii="Peterburg" w:hAnsi="Peterburg"/>
      <w:sz w:val="24"/>
      <w:szCs w:val="20"/>
      <w:lang w:eastAsia="ru-RU"/>
    </w:rPr>
  </w:style>
  <w:style w:type="paragraph" w:customStyle="1" w:styleId="11">
    <w:name w:val="Основной текст;Основной текст Знак;Знак Знак Знак;Основной текст Знак Знак Знак;Основной текст Знак Знак;Основной текст Знак1"/>
    <w:basedOn w:val="a"/>
    <w:rsid w:val="00CA5C5C"/>
    <w:pPr>
      <w:widowControl w:val="0"/>
      <w:suppressAutoHyphens/>
      <w:autoSpaceDE w:val="0"/>
      <w:autoSpaceDN w:val="0"/>
      <w:adjustRightInd w:val="0"/>
      <w:spacing w:after="120"/>
    </w:pPr>
    <w:rPr>
      <w:rFonts w:ascii="Arial" w:hAnsi="Arial" w:cs="Arial"/>
      <w:sz w:val="18"/>
      <w:szCs w:val="18"/>
      <w:lang w:eastAsia="ru-RU"/>
    </w:rPr>
  </w:style>
  <w:style w:type="character" w:customStyle="1" w:styleId="22111">
    <w:name w:val="Основной текст Знак2;Основной текст Знак Знак2;Знак Знак Знак Знак;Основной текст Знак Знак Знак Знак;Основной текст Знак Знак Знак1;Основной текст Знак1 Знак1"/>
    <w:rsid w:val="00CA5C5C"/>
    <w:rPr>
      <w:rFonts w:ascii="Arial" w:hAnsi="Arial" w:cs="Arial"/>
      <w:w w:val="100"/>
      <w:position w:val="-1"/>
      <w:sz w:val="18"/>
      <w:szCs w:val="18"/>
      <w:effect w:val="none"/>
      <w:vertAlign w:val="baseline"/>
      <w:cs w:val="0"/>
      <w:em w:val="none"/>
      <w:lang w:val="ru-RU" w:eastAsia="ru-RU" w:bidi="ar-SA"/>
    </w:rPr>
  </w:style>
  <w:style w:type="paragraph" w:styleId="a9">
    <w:name w:val="header"/>
    <w:basedOn w:val="a"/>
    <w:rsid w:val="00CA5C5C"/>
    <w:pPr>
      <w:widowControl w:val="0"/>
      <w:tabs>
        <w:tab w:val="center" w:pos="4677"/>
        <w:tab w:val="right" w:pos="9355"/>
      </w:tabs>
      <w:suppressAutoHyphens/>
      <w:autoSpaceDE w:val="0"/>
      <w:autoSpaceDN w:val="0"/>
      <w:adjustRightInd w:val="0"/>
    </w:pPr>
    <w:rPr>
      <w:rFonts w:ascii="Arial" w:hAnsi="Arial" w:cs="Arial"/>
      <w:sz w:val="18"/>
      <w:szCs w:val="18"/>
      <w:lang w:eastAsia="ru-RU"/>
    </w:rPr>
  </w:style>
  <w:style w:type="character" w:styleId="aa">
    <w:name w:val="page number"/>
    <w:basedOn w:val="a0"/>
    <w:rsid w:val="00CA5C5C"/>
    <w:rPr>
      <w:w w:val="100"/>
      <w:position w:val="-1"/>
      <w:effect w:val="none"/>
      <w:vertAlign w:val="baseline"/>
      <w:cs w:val="0"/>
      <w:em w:val="none"/>
    </w:rPr>
  </w:style>
  <w:style w:type="table" w:styleId="ab">
    <w:name w:val="Table Grid"/>
    <w:basedOn w:val="a1"/>
    <w:rsid w:val="00CA5C5C"/>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CA5C5C"/>
    <w:pPr>
      <w:widowControl w:val="0"/>
      <w:suppressAutoHyphens/>
      <w:autoSpaceDE w:val="0"/>
      <w:autoSpaceDN w:val="0"/>
      <w:adjustRightInd w:val="0"/>
      <w:spacing w:line="1" w:lineRule="atLeast"/>
      <w:ind w:leftChars="-1" w:left="-1" w:right="19772" w:hangingChars="1" w:hanging="1"/>
      <w:textDirection w:val="btLr"/>
      <w:textAlignment w:val="top"/>
      <w:outlineLvl w:val="0"/>
    </w:pPr>
    <w:rPr>
      <w:rFonts w:ascii="Courier New" w:hAnsi="Courier New" w:cs="Courier New"/>
      <w:position w:val="-1"/>
    </w:rPr>
  </w:style>
  <w:style w:type="paragraph" w:customStyle="1" w:styleId="12">
    <w:name w:val="Название1"/>
    <w:basedOn w:val="a"/>
    <w:rsid w:val="00CA5C5C"/>
    <w:pPr>
      <w:suppressAutoHyphens/>
      <w:autoSpaceDE w:val="0"/>
      <w:autoSpaceDN w:val="0"/>
      <w:jc w:val="center"/>
    </w:pPr>
    <w:rPr>
      <w:b/>
      <w:bCs/>
      <w:lang w:eastAsia="ru-RU"/>
    </w:rPr>
  </w:style>
  <w:style w:type="character" w:customStyle="1" w:styleId="1111">
    <w:name w:val="Заголовок 1 Знак1;Заголовок 1 Знак Знак1"/>
    <w:rsid w:val="00CA5C5C"/>
    <w:rPr>
      <w:rFonts w:ascii="Arial" w:hAnsi="Arial" w:cs="Arial"/>
      <w:b/>
      <w:w w:val="100"/>
      <w:position w:val="-1"/>
      <w:sz w:val="28"/>
      <w:szCs w:val="18"/>
      <w:effect w:val="none"/>
      <w:vertAlign w:val="baseline"/>
      <w:cs w:val="0"/>
      <w:em w:val="none"/>
      <w:lang w:val="ru-RU" w:eastAsia="ru-RU" w:bidi="ar-SA"/>
    </w:rPr>
  </w:style>
  <w:style w:type="character" w:customStyle="1" w:styleId="textspanview">
    <w:name w:val="textspanview"/>
    <w:basedOn w:val="a0"/>
    <w:rsid w:val="00CA5C5C"/>
    <w:rPr>
      <w:w w:val="100"/>
      <w:position w:val="-1"/>
      <w:effect w:val="none"/>
      <w:vertAlign w:val="baseline"/>
      <w:cs w:val="0"/>
      <w:em w:val="none"/>
    </w:rPr>
  </w:style>
  <w:style w:type="character" w:styleId="ac">
    <w:name w:val="Hyperlink"/>
    <w:rsid w:val="00CA5C5C"/>
    <w:rPr>
      <w:color w:val="0000FF"/>
      <w:w w:val="100"/>
      <w:position w:val="-1"/>
      <w:u w:val="single"/>
      <w:effect w:val="none"/>
      <w:vertAlign w:val="baseline"/>
      <w:cs w:val="0"/>
      <w:em w:val="none"/>
    </w:rPr>
  </w:style>
  <w:style w:type="paragraph" w:customStyle="1" w:styleId="13">
    <w:name w:val="Обычный1"/>
    <w:rsid w:val="00CA5C5C"/>
    <w:pPr>
      <w:widowControl w:val="0"/>
      <w:spacing w:line="1" w:lineRule="atLeast"/>
      <w:ind w:leftChars="-1" w:left="-1" w:hangingChars="1" w:hanging="1"/>
      <w:textDirection w:val="btLr"/>
      <w:textAlignment w:val="top"/>
      <w:outlineLvl w:val="0"/>
    </w:pPr>
    <w:rPr>
      <w:position w:val="-1"/>
      <w:sz w:val="24"/>
      <w:szCs w:val="24"/>
      <w:lang w:val="fr-FR" w:eastAsia="ar-SA"/>
    </w:rPr>
  </w:style>
  <w:style w:type="paragraph" w:styleId="14">
    <w:name w:val="toc 1"/>
    <w:basedOn w:val="a"/>
    <w:next w:val="a"/>
    <w:rsid w:val="00CA5C5C"/>
    <w:pPr>
      <w:suppressAutoHyphens/>
    </w:pPr>
    <w:rPr>
      <w:sz w:val="24"/>
      <w:szCs w:val="24"/>
      <w:lang w:eastAsia="zh-CN"/>
    </w:rPr>
  </w:style>
  <w:style w:type="paragraph" w:styleId="ad">
    <w:name w:val="List Paragraph"/>
    <w:basedOn w:val="a"/>
    <w:uiPriority w:val="34"/>
    <w:qFormat/>
    <w:rsid w:val="00CA5C5C"/>
    <w:pPr>
      <w:suppressAutoHyphens/>
      <w:spacing w:after="200" w:line="276" w:lineRule="auto"/>
      <w:ind w:left="720"/>
      <w:contextualSpacing/>
    </w:pPr>
    <w:rPr>
      <w:rFonts w:ascii="Calibri" w:eastAsia="Calibri" w:hAnsi="Calibri"/>
      <w:sz w:val="22"/>
      <w:szCs w:val="22"/>
      <w:lang w:eastAsia="en-US"/>
    </w:rPr>
  </w:style>
  <w:style w:type="paragraph" w:customStyle="1" w:styleId="31">
    <w:name w:val="Основной текст с отступом 31"/>
    <w:basedOn w:val="a"/>
    <w:rsid w:val="00CA5C5C"/>
    <w:pPr>
      <w:ind w:right="-186" w:firstLine="708"/>
      <w:jc w:val="both"/>
    </w:pPr>
  </w:style>
  <w:style w:type="paragraph" w:customStyle="1" w:styleId="210">
    <w:name w:val="Основной текст 21"/>
    <w:basedOn w:val="a"/>
    <w:rsid w:val="00CA5C5C"/>
    <w:pPr>
      <w:widowControl w:val="0"/>
      <w:suppressAutoHyphens/>
      <w:ind w:left="567" w:hanging="567"/>
      <w:jc w:val="both"/>
    </w:pPr>
    <w:rPr>
      <w:sz w:val="24"/>
      <w:szCs w:val="24"/>
      <w:lang w:eastAsia="ru-RU"/>
    </w:rPr>
  </w:style>
  <w:style w:type="paragraph" w:customStyle="1" w:styleId="30">
    <w:name w:val="Стиль3"/>
    <w:basedOn w:val="22"/>
    <w:rsid w:val="00CA5C5C"/>
    <w:pPr>
      <w:tabs>
        <w:tab w:val="num" w:pos="1127"/>
      </w:tabs>
      <w:spacing w:line="240" w:lineRule="auto"/>
      <w:ind w:left="900" w:hanging="1"/>
    </w:pPr>
    <w:rPr>
      <w:szCs w:val="24"/>
    </w:rPr>
  </w:style>
  <w:style w:type="paragraph" w:customStyle="1" w:styleId="ae">
    <w:name w:val="Стиль"/>
    <w:rsid w:val="00CA5C5C"/>
    <w:pPr>
      <w:spacing w:line="1" w:lineRule="atLeast"/>
      <w:ind w:leftChars="-1" w:left="-1" w:hangingChars="1" w:hanging="1"/>
      <w:textDirection w:val="btLr"/>
      <w:textAlignment w:val="top"/>
      <w:outlineLvl w:val="0"/>
    </w:pPr>
    <w:rPr>
      <w:rFonts w:ascii="Roman PS" w:hAnsi="Roman PS" w:cs="Roman PS"/>
      <w:position w:val="-1"/>
      <w:lang w:eastAsia="ar-SA"/>
    </w:rPr>
  </w:style>
  <w:style w:type="paragraph" w:customStyle="1" w:styleId="Nonformat">
    <w:name w:val="Nonformat"/>
    <w:basedOn w:val="a"/>
    <w:rsid w:val="00CA5C5C"/>
    <w:pPr>
      <w:widowControl w:val="0"/>
    </w:pPr>
    <w:rPr>
      <w:rFonts w:ascii="Consultant" w:hAnsi="Consultant" w:cs="Consultant"/>
      <w:sz w:val="20"/>
      <w:szCs w:val="20"/>
    </w:rPr>
  </w:style>
  <w:style w:type="paragraph" w:customStyle="1" w:styleId="15">
    <w:name w:val="Стиль1"/>
    <w:basedOn w:val="a"/>
    <w:rsid w:val="00CA5C5C"/>
    <w:pPr>
      <w:keepNext/>
      <w:keepLines/>
      <w:widowControl w:val="0"/>
      <w:suppressLineNumbers/>
      <w:tabs>
        <w:tab w:val="num" w:pos="432"/>
      </w:tabs>
      <w:spacing w:after="60"/>
      <w:ind w:left="432" w:hanging="432"/>
    </w:pPr>
    <w:rPr>
      <w:b/>
      <w:szCs w:val="24"/>
      <w:lang w:eastAsia="ru-RU"/>
    </w:rPr>
  </w:style>
  <w:style w:type="paragraph" w:customStyle="1" w:styleId="20">
    <w:name w:val="Стиль2"/>
    <w:basedOn w:val="2"/>
    <w:rsid w:val="00CA5C5C"/>
    <w:pPr>
      <w:keepNext/>
      <w:keepLines/>
      <w:numPr>
        <w:ilvl w:val="1"/>
      </w:numPr>
      <w:suppressLineNumbers/>
      <w:suppressAutoHyphens w:val="0"/>
      <w:autoSpaceDE/>
      <w:autoSpaceDN/>
      <w:adjustRightInd/>
      <w:spacing w:after="60"/>
      <w:ind w:left="-1" w:hanging="1"/>
      <w:jc w:val="both"/>
    </w:pPr>
    <w:rPr>
      <w:rFonts w:ascii="Times New Roman" w:hAnsi="Times New Roman" w:cs="Times New Roman"/>
      <w:b/>
      <w:sz w:val="24"/>
      <w:szCs w:val="20"/>
    </w:rPr>
  </w:style>
  <w:style w:type="paragraph" w:styleId="2">
    <w:name w:val="List Number 2"/>
    <w:basedOn w:val="a"/>
    <w:rsid w:val="00CA5C5C"/>
    <w:pPr>
      <w:widowControl w:val="0"/>
      <w:numPr>
        <w:numId w:val="1"/>
      </w:numPr>
      <w:suppressAutoHyphens/>
      <w:autoSpaceDE w:val="0"/>
      <w:autoSpaceDN w:val="0"/>
      <w:adjustRightInd w:val="0"/>
      <w:ind w:left="-1" w:hanging="1"/>
    </w:pPr>
    <w:rPr>
      <w:rFonts w:ascii="Arial" w:hAnsi="Arial" w:cs="Arial"/>
      <w:sz w:val="18"/>
      <w:szCs w:val="18"/>
      <w:lang w:eastAsia="ru-RU"/>
    </w:rPr>
  </w:style>
  <w:style w:type="paragraph" w:customStyle="1" w:styleId="af">
    <w:name w:val="Знак"/>
    <w:basedOn w:val="a"/>
    <w:rsid w:val="00CA5C5C"/>
    <w:pPr>
      <w:widowControl w:val="0"/>
      <w:suppressAutoHyphens/>
      <w:adjustRightInd w:val="0"/>
      <w:spacing w:after="160" w:line="240" w:lineRule="atLeast"/>
      <w:jc w:val="right"/>
    </w:pPr>
    <w:rPr>
      <w:rFonts w:ascii="Arial" w:hAnsi="Arial" w:cs="Arial"/>
      <w:sz w:val="20"/>
      <w:szCs w:val="20"/>
      <w:lang w:val="en-GB" w:eastAsia="en-US"/>
    </w:rPr>
  </w:style>
  <w:style w:type="paragraph" w:customStyle="1" w:styleId="Char">
    <w:name w:val="Char Знак Знак"/>
    <w:basedOn w:val="a"/>
    <w:rsid w:val="00CA5C5C"/>
    <w:pPr>
      <w:widowControl w:val="0"/>
      <w:suppressAutoHyphens/>
      <w:adjustRightInd w:val="0"/>
      <w:spacing w:after="160" w:line="240" w:lineRule="atLeas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CA5C5C"/>
    <w:pPr>
      <w:widowControl w:val="0"/>
      <w:suppressAutoHyphens/>
      <w:adjustRightInd w:val="0"/>
      <w:spacing w:after="160" w:line="240" w:lineRule="atLeas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CA5C5C"/>
    <w:pPr>
      <w:widowControl w:val="0"/>
      <w:suppressAutoHyphens/>
      <w:adjustRightInd w:val="0"/>
      <w:spacing w:after="160" w:line="240" w:lineRule="atLeast"/>
      <w:jc w:val="right"/>
    </w:pPr>
    <w:rPr>
      <w:sz w:val="20"/>
      <w:szCs w:val="20"/>
      <w:lang w:val="en-GB" w:eastAsia="en-US"/>
    </w:rPr>
  </w:style>
  <w:style w:type="paragraph" w:customStyle="1" w:styleId="16">
    <w:name w:val="Знак1 Знак Знак"/>
    <w:basedOn w:val="a"/>
    <w:rsid w:val="00CA5C5C"/>
    <w:pPr>
      <w:widowControl w:val="0"/>
      <w:suppressAutoHyphens/>
      <w:adjustRightInd w:val="0"/>
      <w:spacing w:after="160" w:line="240" w:lineRule="atLeast"/>
      <w:jc w:val="right"/>
    </w:pPr>
    <w:rPr>
      <w:sz w:val="20"/>
      <w:szCs w:val="20"/>
      <w:lang w:val="en-GB" w:eastAsia="en-US"/>
    </w:rPr>
  </w:style>
  <w:style w:type="paragraph" w:styleId="af0">
    <w:name w:val="footer"/>
    <w:basedOn w:val="a"/>
    <w:rsid w:val="00CA5C5C"/>
    <w:pPr>
      <w:tabs>
        <w:tab w:val="center" w:pos="4677"/>
        <w:tab w:val="right" w:pos="9355"/>
      </w:tabs>
      <w:suppressAutoHyphens/>
    </w:pPr>
    <w:rPr>
      <w:sz w:val="24"/>
      <w:szCs w:val="24"/>
      <w:lang w:eastAsia="ru-RU"/>
    </w:rPr>
  </w:style>
  <w:style w:type="paragraph" w:customStyle="1" w:styleId="17">
    <w:name w:val="Знак1"/>
    <w:basedOn w:val="a"/>
    <w:rsid w:val="00CA5C5C"/>
    <w:pPr>
      <w:widowControl w:val="0"/>
      <w:suppressAutoHyphens/>
      <w:adjustRightInd w:val="0"/>
      <w:spacing w:after="160" w:line="240" w:lineRule="atLeast"/>
      <w:jc w:val="right"/>
    </w:pPr>
    <w:rPr>
      <w:rFonts w:ascii="Arial" w:hAnsi="Arial" w:cs="Arial"/>
      <w:sz w:val="20"/>
      <w:szCs w:val="20"/>
      <w:lang w:val="en-GB" w:eastAsia="en-US"/>
    </w:rPr>
  </w:style>
  <w:style w:type="paragraph" w:customStyle="1" w:styleId="af1">
    <w:name w:val="Содержимое таблицы"/>
    <w:basedOn w:val="a"/>
    <w:rsid w:val="00CA5C5C"/>
    <w:pPr>
      <w:widowControl w:val="0"/>
      <w:suppressLineNumbers/>
    </w:pPr>
    <w:rPr>
      <w:kern w:val="1"/>
      <w:sz w:val="24"/>
      <w:szCs w:val="24"/>
    </w:rPr>
  </w:style>
  <w:style w:type="paragraph" w:customStyle="1" w:styleId="18">
    <w:name w:val="Знак1"/>
    <w:basedOn w:val="a"/>
    <w:rsid w:val="00CA5C5C"/>
    <w:pPr>
      <w:widowControl w:val="0"/>
      <w:suppressAutoHyphens/>
      <w:adjustRightInd w:val="0"/>
      <w:spacing w:after="160" w:line="240" w:lineRule="atLeast"/>
      <w:jc w:val="right"/>
    </w:pPr>
    <w:rPr>
      <w:rFonts w:ascii="Arial" w:hAnsi="Arial" w:cs="Arial"/>
      <w:sz w:val="20"/>
      <w:szCs w:val="20"/>
      <w:lang w:val="en-GB" w:eastAsia="en-US"/>
    </w:rPr>
  </w:style>
  <w:style w:type="paragraph" w:styleId="32">
    <w:name w:val="Body Text 3"/>
    <w:basedOn w:val="a"/>
    <w:rsid w:val="00CA5C5C"/>
    <w:pPr>
      <w:widowControl w:val="0"/>
      <w:suppressAutoHyphens/>
      <w:autoSpaceDE w:val="0"/>
      <w:autoSpaceDN w:val="0"/>
      <w:adjustRightInd w:val="0"/>
      <w:spacing w:after="120"/>
    </w:pPr>
    <w:rPr>
      <w:rFonts w:ascii="Arial" w:hAnsi="Arial" w:cs="Arial"/>
      <w:sz w:val="16"/>
      <w:szCs w:val="16"/>
      <w:lang w:eastAsia="ru-RU"/>
    </w:rPr>
  </w:style>
  <w:style w:type="paragraph" w:customStyle="1" w:styleId="19">
    <w:name w:val="Знак Знак Знак1 Знак Знак Знак Знак"/>
    <w:basedOn w:val="a"/>
    <w:rsid w:val="00CA5C5C"/>
    <w:pPr>
      <w:widowControl w:val="0"/>
      <w:suppressAutoHyphens/>
      <w:adjustRightInd w:val="0"/>
      <w:spacing w:after="160" w:line="240" w:lineRule="atLeast"/>
      <w:jc w:val="right"/>
    </w:pPr>
    <w:rPr>
      <w:rFonts w:ascii="Arial" w:hAnsi="Arial" w:cs="Arial"/>
      <w:sz w:val="20"/>
      <w:szCs w:val="20"/>
      <w:lang w:val="en-GB" w:eastAsia="en-US"/>
    </w:rPr>
  </w:style>
  <w:style w:type="paragraph" w:customStyle="1" w:styleId="ConsCell">
    <w:name w:val="ConsCell"/>
    <w:rsid w:val="00CA5C5C"/>
    <w:pPr>
      <w:widowControl w:val="0"/>
      <w:suppressAutoHyphens/>
      <w:autoSpaceDE w:val="0"/>
      <w:autoSpaceDN w:val="0"/>
      <w:adjustRightInd w:val="0"/>
      <w:spacing w:line="1" w:lineRule="atLeast"/>
      <w:ind w:leftChars="-1" w:left="-1" w:right="19772" w:hangingChars="1" w:hanging="1"/>
      <w:textDirection w:val="btLr"/>
      <w:textAlignment w:val="top"/>
      <w:outlineLvl w:val="0"/>
    </w:pPr>
    <w:rPr>
      <w:rFonts w:ascii="Arial" w:hAnsi="Arial" w:cs="Arial"/>
      <w:position w:val="-1"/>
      <w:sz w:val="22"/>
      <w:szCs w:val="22"/>
    </w:rPr>
  </w:style>
  <w:style w:type="paragraph" w:styleId="af2">
    <w:name w:val="Date"/>
    <w:basedOn w:val="a"/>
    <w:next w:val="a"/>
    <w:rsid w:val="00CA5C5C"/>
    <w:pPr>
      <w:suppressAutoHyphens/>
      <w:spacing w:after="60"/>
      <w:jc w:val="both"/>
    </w:pPr>
    <w:rPr>
      <w:sz w:val="24"/>
      <w:szCs w:val="20"/>
      <w:lang w:eastAsia="ru-RU"/>
    </w:rPr>
  </w:style>
  <w:style w:type="paragraph" w:customStyle="1" w:styleId="ConsPlusNonformat">
    <w:name w:val="ConsPlusNonformat"/>
    <w:rsid w:val="00CA5C5C"/>
    <w:pPr>
      <w:suppressAutoHyphens/>
      <w:autoSpaceDE w:val="0"/>
      <w:autoSpaceDN w:val="0"/>
      <w:adjustRightInd w:val="0"/>
      <w:spacing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ConsPlusCell">
    <w:name w:val="ConsPlusCell"/>
    <w:rsid w:val="00CA5C5C"/>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styleId="af3">
    <w:name w:val="Normal (Web)"/>
    <w:basedOn w:val="a"/>
    <w:rsid w:val="00CA5C5C"/>
    <w:pPr>
      <w:keepNext/>
      <w:suppressAutoHyphens/>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CA5C5C"/>
    <w:pPr>
      <w:widowControl w:val="0"/>
      <w:suppressAutoHyphens/>
      <w:adjustRightInd w:val="0"/>
      <w:spacing w:after="160" w:line="240" w:lineRule="atLeast"/>
      <w:jc w:val="right"/>
    </w:pPr>
    <w:rPr>
      <w:sz w:val="20"/>
      <w:szCs w:val="20"/>
      <w:lang w:val="en-GB" w:eastAsia="en-US"/>
    </w:rPr>
  </w:style>
  <w:style w:type="paragraph" w:customStyle="1" w:styleId="1b">
    <w:name w:val="Знак1 Знак Знак Знак"/>
    <w:basedOn w:val="a"/>
    <w:rsid w:val="00CA5C5C"/>
    <w:pPr>
      <w:widowControl w:val="0"/>
      <w:suppressAutoHyphens/>
      <w:adjustRightInd w:val="0"/>
      <w:spacing w:after="160" w:line="240" w:lineRule="atLeas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CA5C5C"/>
    <w:pPr>
      <w:widowControl w:val="0"/>
      <w:suppressAutoHyphens/>
      <w:adjustRightInd w:val="0"/>
      <w:spacing w:after="160" w:line="240" w:lineRule="atLeast"/>
      <w:jc w:val="right"/>
    </w:pPr>
    <w:rPr>
      <w:sz w:val="20"/>
      <w:szCs w:val="20"/>
      <w:lang w:val="en-GB" w:eastAsia="en-US"/>
    </w:rPr>
  </w:style>
  <w:style w:type="paragraph" w:customStyle="1" w:styleId="af4">
    <w:name w:val="Знак Знак Знак Знак Знак Знак Знак Знак Знак Знак Знак Знак Знак Знак Знак"/>
    <w:basedOn w:val="a"/>
    <w:rsid w:val="00CA5C5C"/>
    <w:pPr>
      <w:widowControl w:val="0"/>
      <w:suppressAutoHyphens/>
      <w:adjustRightInd w:val="0"/>
      <w:spacing w:after="160" w:line="240" w:lineRule="atLeast"/>
      <w:jc w:val="right"/>
    </w:pPr>
    <w:rPr>
      <w:sz w:val="20"/>
      <w:szCs w:val="20"/>
      <w:lang w:val="en-GB" w:eastAsia="en-US"/>
    </w:rPr>
  </w:style>
  <w:style w:type="character" w:customStyle="1" w:styleId="7">
    <w:name w:val="Знак Знак7"/>
    <w:rsid w:val="00CA5C5C"/>
    <w:rPr>
      <w:rFonts w:ascii="Arial" w:hAnsi="Arial" w:cs="Arial"/>
      <w:w w:val="100"/>
      <w:position w:val="-1"/>
      <w:sz w:val="18"/>
      <w:szCs w:val="18"/>
      <w:effect w:val="none"/>
      <w:vertAlign w:val="baseline"/>
      <w:cs w:val="0"/>
      <w:em w:val="none"/>
      <w:lang w:val="ru-RU" w:eastAsia="ru-RU" w:bidi="ar-SA"/>
    </w:rPr>
  </w:style>
  <w:style w:type="character" w:customStyle="1" w:styleId="211113">
    <w:name w:val="Знак Знак Знак;Знак Знак Знак2;Основной текст Знак1 Знак;Знак Знак Знак1 Знак;Знак Знак1 Знак;Основной текст Знак Знак1;Знак Знак Знак3"/>
    <w:rsid w:val="00CA5C5C"/>
    <w:rPr>
      <w:w w:val="100"/>
      <w:position w:val="-1"/>
      <w:sz w:val="24"/>
      <w:effect w:val="none"/>
      <w:vertAlign w:val="baseline"/>
      <w:cs w:val="0"/>
      <w:em w:val="none"/>
      <w:lang w:val="ru-RU" w:eastAsia="ru-RU" w:bidi="ar-SA"/>
    </w:rPr>
  </w:style>
  <w:style w:type="paragraph" w:customStyle="1" w:styleId="af5">
    <w:name w:val="Стиль текста"/>
    <w:basedOn w:val="11"/>
    <w:rsid w:val="00CA5C5C"/>
    <w:pPr>
      <w:keepLines/>
      <w:widowControl/>
      <w:autoSpaceDE/>
      <w:autoSpaceDN/>
      <w:adjustRightInd/>
      <w:spacing w:before="60" w:after="60"/>
      <w:jc w:val="both"/>
    </w:pPr>
    <w:rPr>
      <w:rFonts w:ascii="Times New Roman" w:hAnsi="Times New Roman" w:cs="Times New Roman"/>
      <w:sz w:val="24"/>
      <w:szCs w:val="20"/>
    </w:rPr>
  </w:style>
  <w:style w:type="paragraph" w:customStyle="1" w:styleId="af6">
    <w:name w:val="Знак Знак Знак Знак"/>
    <w:basedOn w:val="a"/>
    <w:rsid w:val="00CA5C5C"/>
    <w:pPr>
      <w:widowControl w:val="0"/>
      <w:suppressAutoHyphens/>
      <w:autoSpaceDE w:val="0"/>
      <w:autoSpaceDN w:val="0"/>
      <w:adjustRightInd w:val="0"/>
      <w:spacing w:after="160" w:line="240" w:lineRule="atLeast"/>
      <w:jc w:val="right"/>
    </w:pPr>
    <w:rPr>
      <w:rFonts w:ascii="Arial" w:hAnsi="Arial" w:cs="Arial"/>
      <w:sz w:val="20"/>
      <w:szCs w:val="20"/>
      <w:lang w:val="en-GB" w:eastAsia="en-US"/>
    </w:rPr>
  </w:style>
  <w:style w:type="character" w:customStyle="1" w:styleId="FontStyle36">
    <w:name w:val="Font Style36"/>
    <w:rsid w:val="00CA5C5C"/>
    <w:rPr>
      <w:rFonts w:ascii="Times New Roman" w:hAnsi="Times New Roman"/>
      <w:w w:val="100"/>
      <w:position w:val="-1"/>
      <w:sz w:val="16"/>
      <w:effect w:val="none"/>
      <w:vertAlign w:val="baseline"/>
      <w:cs w:val="0"/>
      <w:em w:val="none"/>
    </w:rPr>
  </w:style>
  <w:style w:type="paragraph" w:customStyle="1" w:styleId="FR1">
    <w:name w:val="FR1"/>
    <w:rsid w:val="00CA5C5C"/>
    <w:pPr>
      <w:widowControl w:val="0"/>
      <w:autoSpaceDE w:val="0"/>
      <w:spacing w:line="1" w:lineRule="atLeast"/>
      <w:ind w:leftChars="-1" w:left="-1" w:hangingChars="1" w:hanging="1"/>
      <w:jc w:val="both"/>
      <w:textDirection w:val="btLr"/>
      <w:textAlignment w:val="top"/>
      <w:outlineLvl w:val="0"/>
    </w:pPr>
    <w:rPr>
      <w:rFonts w:ascii="Arial" w:hAnsi="Arial" w:cs="Arial"/>
      <w:position w:val="-1"/>
      <w:sz w:val="24"/>
      <w:szCs w:val="24"/>
      <w:lang w:eastAsia="ar-SA"/>
    </w:rPr>
  </w:style>
  <w:style w:type="paragraph" w:styleId="af7">
    <w:name w:val="Balloon Text"/>
    <w:basedOn w:val="a"/>
    <w:rsid w:val="00CA5C5C"/>
    <w:rPr>
      <w:rFonts w:ascii="Tahoma" w:hAnsi="Tahoma"/>
      <w:sz w:val="16"/>
      <w:szCs w:val="16"/>
    </w:rPr>
  </w:style>
  <w:style w:type="character" w:customStyle="1" w:styleId="af8">
    <w:name w:val="Текст выноски Знак"/>
    <w:rsid w:val="00CA5C5C"/>
    <w:rPr>
      <w:rFonts w:ascii="Tahoma" w:hAnsi="Tahoma" w:cs="Tahoma"/>
      <w:w w:val="100"/>
      <w:position w:val="-1"/>
      <w:sz w:val="16"/>
      <w:szCs w:val="16"/>
      <w:effect w:val="none"/>
      <w:vertAlign w:val="baseline"/>
      <w:cs w:val="0"/>
      <w:em w:val="none"/>
      <w:lang w:eastAsia="ar-SA"/>
    </w:rPr>
  </w:style>
  <w:style w:type="paragraph" w:styleId="af9">
    <w:name w:val="Document Map"/>
    <w:basedOn w:val="a"/>
    <w:rsid w:val="00CA5C5C"/>
    <w:pPr>
      <w:shd w:val="clear" w:color="auto" w:fill="000080"/>
    </w:pPr>
    <w:rPr>
      <w:rFonts w:ascii="Tahoma" w:hAnsi="Tahoma" w:cs="Tahoma"/>
      <w:sz w:val="20"/>
      <w:szCs w:val="20"/>
    </w:rPr>
  </w:style>
  <w:style w:type="character" w:customStyle="1" w:styleId="23">
    <w:name w:val="Основной текст с отступом 2 Знак"/>
    <w:rsid w:val="00CA5C5C"/>
    <w:rPr>
      <w:w w:val="100"/>
      <w:position w:val="-1"/>
      <w:sz w:val="28"/>
      <w:szCs w:val="28"/>
      <w:effect w:val="none"/>
      <w:vertAlign w:val="baseline"/>
      <w:cs w:val="0"/>
      <w:em w:val="none"/>
      <w:lang w:eastAsia="ar-SA"/>
    </w:rPr>
  </w:style>
  <w:style w:type="paragraph" w:styleId="afa">
    <w:name w:val="Subtitle"/>
    <w:basedOn w:val="a"/>
    <w:next w:val="a"/>
    <w:rsid w:val="00CA5C5C"/>
    <w:pPr>
      <w:keepNext/>
      <w:keepLines/>
      <w:spacing w:before="360" w:after="80"/>
    </w:pPr>
    <w:rPr>
      <w:rFonts w:ascii="Georgia" w:eastAsia="Georgia" w:hAnsi="Georgia" w:cs="Georgia"/>
      <w:i/>
      <w:color w:val="666666"/>
      <w:sz w:val="48"/>
      <w:szCs w:val="48"/>
    </w:rPr>
  </w:style>
  <w:style w:type="table" w:customStyle="1" w:styleId="afb">
    <w:basedOn w:val="TableNormal"/>
    <w:rsid w:val="00CA5C5C"/>
    <w:tblPr>
      <w:tblStyleRowBandSize w:val="1"/>
      <w:tblStyleColBandSize w:val="1"/>
      <w:tblCellMar>
        <w:left w:w="108" w:type="dxa"/>
        <w:right w:w="108" w:type="dxa"/>
      </w:tblCellMar>
    </w:tblPr>
  </w:style>
  <w:style w:type="table" w:customStyle="1" w:styleId="afc">
    <w:basedOn w:val="TableNormal"/>
    <w:rsid w:val="00CA5C5C"/>
    <w:tblPr>
      <w:tblStyleRowBandSize w:val="1"/>
      <w:tblStyleColBandSize w:val="1"/>
      <w:tblCellMar>
        <w:left w:w="108" w:type="dxa"/>
        <w:right w:w="108" w:type="dxa"/>
      </w:tblCellMar>
    </w:tblPr>
  </w:style>
  <w:style w:type="paragraph" w:customStyle="1" w:styleId="Heading">
    <w:name w:val="Heading"/>
    <w:rsid w:val="001B18BA"/>
    <w:rPr>
      <w:rFonts w:ascii="Arial" w:hAnsi="Arial" w:cs="Arial"/>
      <w:b/>
      <w:bCs/>
      <w:sz w:val="22"/>
      <w:szCs w:val="22"/>
    </w:rPr>
  </w:style>
  <w:style w:type="paragraph" w:customStyle="1" w:styleId="Standard">
    <w:name w:val="Standard"/>
    <w:rsid w:val="001B18BA"/>
    <w:pPr>
      <w:suppressAutoHyphens/>
      <w:autoSpaceDN w:val="0"/>
      <w:textAlignment w:val="baseline"/>
    </w:pPr>
    <w:rPr>
      <w:rFonts w:eastAsia="Lucida Sans Unicode" w:cs="Mangal"/>
      <w:kern w:val="3"/>
      <w:sz w:val="28"/>
      <w:szCs w:val="28"/>
      <w:lang w:eastAsia="ar-SA" w:bidi="hi-IN"/>
    </w:rPr>
  </w:style>
  <w:style w:type="numbering" w:customStyle="1" w:styleId="WWNum8">
    <w:name w:val="WWNum8"/>
    <w:basedOn w:val="a2"/>
    <w:rsid w:val="000510D0"/>
    <w:pPr>
      <w:numPr>
        <w:numId w:val="3"/>
      </w:numPr>
    </w:pPr>
  </w:style>
  <w:style w:type="numbering" w:customStyle="1" w:styleId="WWNum17">
    <w:name w:val="WWNum17"/>
    <w:basedOn w:val="a2"/>
    <w:rsid w:val="000510D0"/>
    <w:pPr>
      <w:numPr>
        <w:numId w:val="4"/>
      </w:numPr>
    </w:pPr>
  </w:style>
  <w:style w:type="numbering" w:customStyle="1" w:styleId="WWNum9">
    <w:name w:val="WWNum9"/>
    <w:basedOn w:val="a2"/>
    <w:rsid w:val="000510D0"/>
    <w:pPr>
      <w:numPr>
        <w:numId w:val="5"/>
      </w:numPr>
    </w:pPr>
  </w:style>
  <w:style w:type="paragraph" w:styleId="afd">
    <w:name w:val="Body Text Indent"/>
    <w:basedOn w:val="a"/>
    <w:link w:val="afe"/>
    <w:uiPriority w:val="99"/>
    <w:semiHidden/>
    <w:unhideWhenUsed/>
    <w:rsid w:val="000A5592"/>
    <w:pPr>
      <w:spacing w:after="120"/>
      <w:ind w:left="283"/>
    </w:pPr>
  </w:style>
  <w:style w:type="character" w:customStyle="1" w:styleId="afe">
    <w:name w:val="Основной текст с отступом Знак"/>
    <w:basedOn w:val="a0"/>
    <w:link w:val="afd"/>
    <w:uiPriority w:val="99"/>
    <w:semiHidden/>
    <w:rsid w:val="000A5592"/>
    <w:rPr>
      <w:position w:val="-1"/>
      <w:sz w:val="28"/>
      <w:szCs w:val="28"/>
      <w:lang w:eastAsia="ar-SA"/>
    </w:rPr>
  </w:style>
  <w:style w:type="paragraph" w:styleId="aff">
    <w:name w:val="Body Text"/>
    <w:basedOn w:val="a"/>
    <w:link w:val="aff0"/>
    <w:uiPriority w:val="99"/>
    <w:unhideWhenUsed/>
    <w:rsid w:val="002C1E53"/>
    <w:pPr>
      <w:spacing w:after="120" w:line="276" w:lineRule="auto"/>
      <w:ind w:leftChars="0" w:left="0" w:firstLineChars="0" w:firstLine="0"/>
      <w:textDirection w:val="lrTb"/>
      <w:textAlignment w:val="auto"/>
      <w:outlineLvl w:val="9"/>
    </w:pPr>
    <w:rPr>
      <w:rFonts w:ascii="Calibri" w:eastAsia="Calibri" w:hAnsi="Calibri"/>
      <w:position w:val="0"/>
      <w:sz w:val="22"/>
      <w:szCs w:val="22"/>
      <w:lang w:eastAsia="en-US"/>
    </w:rPr>
  </w:style>
  <w:style w:type="character" w:customStyle="1" w:styleId="aff0">
    <w:name w:val="Основной текст Знак"/>
    <w:basedOn w:val="a0"/>
    <w:link w:val="aff"/>
    <w:uiPriority w:val="99"/>
    <w:rsid w:val="002C1E5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Z4Y0zVio7k2lF2tWIrLxrnDMkw==">AMUW2mXYYE4tGVNjAwM26jk0If2am4KcdB3uu4bgg03o/spZ3KQJYmHD1wlEkH6WC2J2omKILNwRRPWDxCVvyHT6ZZqlCvS71SNnosrSIJ8AkqAzCz2jhEZpusAV7Qixo6MARzKIAoUe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4252</Words>
  <Characters>24239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OlgaWA</dc:creator>
  <cp:lastModifiedBy>Детский сад №122</cp:lastModifiedBy>
  <cp:revision>16</cp:revision>
  <cp:lastPrinted>2025-10-22T07:48:00Z</cp:lastPrinted>
  <dcterms:created xsi:type="dcterms:W3CDTF">2026-04-24T08:24:00Z</dcterms:created>
  <dcterms:modified xsi:type="dcterms:W3CDTF">2026-04-24T09:22:00Z</dcterms:modified>
</cp:coreProperties>
</file>