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A6A5B" w14:textId="534C73EC" w:rsidR="00F80D4D" w:rsidRDefault="00213BE9" w:rsidP="00A9601A">
      <w:pPr>
        <w:widowControl w:val="0"/>
        <w:suppressAutoHyphens/>
        <w:ind w:right="-195"/>
        <w:jc w:val="center"/>
        <w:rPr>
          <w:b/>
          <w:bCs/>
          <w:color w:val="000000" w:themeColor="text1"/>
        </w:rPr>
      </w:pPr>
      <w:r>
        <w:rPr>
          <w:b/>
          <w:bCs/>
          <w:color w:val="000000" w:themeColor="text1"/>
        </w:rPr>
        <w:t xml:space="preserve">ПРОЕКТ </w:t>
      </w:r>
      <w:r w:rsidR="00816797" w:rsidRPr="007C05DF">
        <w:rPr>
          <w:b/>
          <w:bCs/>
          <w:color w:val="000000" w:themeColor="text1"/>
        </w:rPr>
        <w:t>КОНТРАКТ</w:t>
      </w:r>
      <w:r>
        <w:rPr>
          <w:b/>
          <w:bCs/>
          <w:color w:val="000000" w:themeColor="text1"/>
        </w:rPr>
        <w:t xml:space="preserve">А </w:t>
      </w:r>
      <w:r w:rsidR="00F80D4D" w:rsidRPr="007C05DF">
        <w:rPr>
          <w:b/>
          <w:bCs/>
          <w:color w:val="000000" w:themeColor="text1"/>
        </w:rPr>
        <w:t xml:space="preserve">№ </w:t>
      </w:r>
      <w:r>
        <w:rPr>
          <w:b/>
          <w:bCs/>
          <w:color w:val="000000" w:themeColor="text1"/>
        </w:rPr>
        <w:t>________</w:t>
      </w:r>
    </w:p>
    <w:p w14:paraId="3F11CEF2" w14:textId="77777777" w:rsidR="00A9601A" w:rsidRPr="007C05DF" w:rsidRDefault="00A9601A" w:rsidP="00A9601A">
      <w:pPr>
        <w:widowControl w:val="0"/>
        <w:suppressAutoHyphens/>
        <w:ind w:right="-195"/>
        <w:jc w:val="center"/>
        <w:rPr>
          <w:bCs/>
          <w:color w:val="000000" w:themeColor="text1"/>
        </w:rPr>
      </w:pPr>
    </w:p>
    <w:p w14:paraId="1E2F1FA5" w14:textId="1BE28CF3" w:rsidR="00F80D4D" w:rsidRPr="007C05DF" w:rsidRDefault="000C4894" w:rsidP="00F80D4D">
      <w:pPr>
        <w:keepNext/>
        <w:ind w:left="426" w:right="-195"/>
        <w:jc w:val="both"/>
        <w:outlineLvl w:val="5"/>
        <w:rPr>
          <w:bCs/>
          <w:color w:val="000000" w:themeColor="text1"/>
        </w:rPr>
      </w:pPr>
      <w:r w:rsidRPr="007C05DF">
        <w:rPr>
          <w:bCs/>
          <w:color w:val="000000" w:themeColor="text1"/>
        </w:rPr>
        <w:t xml:space="preserve">г. </w:t>
      </w:r>
      <w:r w:rsidR="00F80D4D" w:rsidRPr="007C05DF">
        <w:rPr>
          <w:bCs/>
          <w:color w:val="000000" w:themeColor="text1"/>
        </w:rPr>
        <w:t xml:space="preserve">Санкт-Петербург                                                                  </w:t>
      </w:r>
      <w:r w:rsidR="007C05DF">
        <w:rPr>
          <w:bCs/>
          <w:color w:val="000000" w:themeColor="text1"/>
        </w:rPr>
        <w:t xml:space="preserve">    </w:t>
      </w:r>
      <w:proofErr w:type="gramStart"/>
      <w:r w:rsidR="007C05DF">
        <w:rPr>
          <w:bCs/>
          <w:color w:val="000000" w:themeColor="text1"/>
        </w:rPr>
        <w:t xml:space="preserve"> </w:t>
      </w:r>
      <w:r w:rsidRPr="007C05DF">
        <w:rPr>
          <w:bCs/>
          <w:color w:val="000000" w:themeColor="text1"/>
        </w:rPr>
        <w:t xml:space="preserve"> </w:t>
      </w:r>
      <w:r w:rsidR="00F80D4D" w:rsidRPr="007C05DF">
        <w:rPr>
          <w:bCs/>
          <w:color w:val="000000" w:themeColor="text1"/>
        </w:rPr>
        <w:t xml:space="preserve"> «</w:t>
      </w:r>
      <w:proofErr w:type="gramEnd"/>
      <w:r w:rsidR="00E57FE6" w:rsidRPr="007C05DF">
        <w:rPr>
          <w:bCs/>
          <w:color w:val="000000" w:themeColor="text1"/>
        </w:rPr>
        <w:t>__</w:t>
      </w:r>
      <w:r w:rsidR="00117F39" w:rsidRPr="007C05DF">
        <w:rPr>
          <w:bCs/>
          <w:color w:val="000000" w:themeColor="text1"/>
        </w:rPr>
        <w:t>»</w:t>
      </w:r>
      <w:r w:rsidR="00E57FE6" w:rsidRPr="007C05DF">
        <w:rPr>
          <w:bCs/>
          <w:color w:val="000000" w:themeColor="text1"/>
        </w:rPr>
        <w:t xml:space="preserve"> _____________</w:t>
      </w:r>
      <w:r w:rsidR="00117F39" w:rsidRPr="007C05DF">
        <w:rPr>
          <w:bCs/>
          <w:color w:val="000000" w:themeColor="text1"/>
        </w:rPr>
        <w:t xml:space="preserve"> 20</w:t>
      </w:r>
      <w:r w:rsidR="00E16A04" w:rsidRPr="007C05DF">
        <w:rPr>
          <w:bCs/>
          <w:color w:val="000000" w:themeColor="text1"/>
        </w:rPr>
        <w:t>2</w:t>
      </w:r>
      <w:r w:rsidR="003504EB">
        <w:rPr>
          <w:bCs/>
          <w:color w:val="000000" w:themeColor="text1"/>
        </w:rPr>
        <w:t>6</w:t>
      </w:r>
      <w:r w:rsidR="00F80D4D" w:rsidRPr="007C05DF">
        <w:rPr>
          <w:bCs/>
          <w:color w:val="000000" w:themeColor="text1"/>
        </w:rPr>
        <w:t xml:space="preserve">  года</w:t>
      </w:r>
    </w:p>
    <w:p w14:paraId="10DDB6B7" w14:textId="77777777" w:rsidR="00F80D4D" w:rsidRPr="007C05DF" w:rsidRDefault="00F80D4D" w:rsidP="00F80D4D">
      <w:pPr>
        <w:ind w:left="284" w:right="-195" w:firstLine="567"/>
        <w:jc w:val="both"/>
        <w:rPr>
          <w:color w:val="000000" w:themeColor="text1"/>
        </w:rPr>
      </w:pPr>
    </w:p>
    <w:p w14:paraId="24B73FAE" w14:textId="280A3983" w:rsidR="00F80D4D" w:rsidRPr="007C05DF" w:rsidRDefault="00B01C41" w:rsidP="00EB51DE">
      <w:pPr>
        <w:tabs>
          <w:tab w:val="left" w:pos="1736"/>
        </w:tabs>
        <w:ind w:right="-13" w:firstLine="567"/>
        <w:jc w:val="both"/>
        <w:rPr>
          <w:b/>
          <w:color w:val="000000" w:themeColor="text1"/>
        </w:rPr>
      </w:pPr>
      <w:bookmarkStart w:id="0" w:name="_Hlk146109331"/>
      <w:r w:rsidRPr="007C05DF">
        <w:rPr>
          <w:b/>
          <w:color w:val="000000" w:themeColor="text1"/>
        </w:rPr>
        <w:t xml:space="preserve">Санкт-Петербургское государственное бюджетное учреждение дополнительного образования спортивная школа </w:t>
      </w:r>
      <w:r w:rsidR="003504EB">
        <w:rPr>
          <w:b/>
          <w:color w:val="000000" w:themeColor="text1"/>
        </w:rPr>
        <w:t xml:space="preserve">олимпийского резерва </w:t>
      </w:r>
      <w:r w:rsidRPr="007C05DF">
        <w:rPr>
          <w:b/>
          <w:color w:val="000000" w:themeColor="text1"/>
        </w:rPr>
        <w:t>по хоккею «Динамо-юниор» (СПб ГБУ ДО СШ</w:t>
      </w:r>
      <w:r w:rsidR="003504EB">
        <w:rPr>
          <w:b/>
          <w:color w:val="000000" w:themeColor="text1"/>
        </w:rPr>
        <w:t>ОР</w:t>
      </w:r>
      <w:r w:rsidRPr="007C05DF">
        <w:rPr>
          <w:b/>
          <w:color w:val="000000" w:themeColor="text1"/>
        </w:rPr>
        <w:t xml:space="preserve"> по хоккею «Динамо-юниор»)</w:t>
      </w:r>
      <w:r w:rsidRPr="007C05DF">
        <w:rPr>
          <w:bCs/>
          <w:color w:val="000000" w:themeColor="text1"/>
        </w:rPr>
        <w:t>, именуемое в дальнейшем «Заказчик», в лице директора Демина Игоря Олеговича, действующего на основании Устава, с одной стороны,</w:t>
      </w:r>
      <w:r w:rsidRPr="007C05DF">
        <w:rPr>
          <w:color w:val="000000" w:themeColor="text1"/>
        </w:rPr>
        <w:t xml:space="preserve"> и </w:t>
      </w:r>
      <w:r w:rsidRPr="007C05DF">
        <w:rPr>
          <w:b/>
          <w:color w:val="000000" w:themeColor="text1"/>
        </w:rPr>
        <w:t>______________</w:t>
      </w:r>
      <w:r w:rsidRPr="007C05DF">
        <w:rPr>
          <w:color w:val="000000" w:themeColor="text1"/>
        </w:rPr>
        <w:t>, именуемое в дальнейшем «Исполнитель», в лице  _____________, действующего на основании ____________  с другой стороны, заключили настоящий контракт (далее – Контракт) о нижеследующем:</w:t>
      </w:r>
      <w:bookmarkEnd w:id="0"/>
    </w:p>
    <w:p w14:paraId="2512CEB4" w14:textId="77777777" w:rsidR="00F80D4D" w:rsidRPr="007C05DF" w:rsidRDefault="00F80D4D" w:rsidP="00EB51DE">
      <w:pPr>
        <w:ind w:right="-13" w:firstLine="567"/>
        <w:jc w:val="both"/>
        <w:rPr>
          <w:color w:val="000000" w:themeColor="text1"/>
        </w:rPr>
      </w:pPr>
    </w:p>
    <w:p w14:paraId="0EF30E0D" w14:textId="5EE34043" w:rsidR="00F80D4D" w:rsidRPr="007C05DF" w:rsidRDefault="00F80D4D" w:rsidP="00EB51DE">
      <w:pPr>
        <w:suppressAutoHyphens/>
        <w:ind w:right="-13" w:firstLine="567"/>
        <w:jc w:val="center"/>
        <w:rPr>
          <w:b/>
          <w:color w:val="000000" w:themeColor="text1"/>
        </w:rPr>
      </w:pPr>
      <w:r w:rsidRPr="007C05DF">
        <w:rPr>
          <w:b/>
          <w:color w:val="000000" w:themeColor="text1"/>
        </w:rPr>
        <w:t xml:space="preserve">1. Предмет </w:t>
      </w:r>
      <w:r w:rsidR="00816797" w:rsidRPr="007C05DF">
        <w:rPr>
          <w:b/>
          <w:color w:val="000000" w:themeColor="text1"/>
        </w:rPr>
        <w:t>контракта</w:t>
      </w:r>
      <w:r w:rsidR="00EB51DE" w:rsidRPr="007C05DF">
        <w:rPr>
          <w:b/>
          <w:color w:val="000000" w:themeColor="text1"/>
        </w:rPr>
        <w:t>.</w:t>
      </w:r>
    </w:p>
    <w:p w14:paraId="47E569E9" w14:textId="7A5BE313" w:rsidR="006C3E03" w:rsidRPr="007C05DF" w:rsidRDefault="00E63E1B" w:rsidP="00B01C41">
      <w:pPr>
        <w:autoSpaceDE w:val="0"/>
        <w:autoSpaceDN w:val="0"/>
        <w:adjustRightInd w:val="0"/>
        <w:ind w:firstLine="567"/>
        <w:jc w:val="both"/>
        <w:rPr>
          <w:color w:val="000000" w:themeColor="text1"/>
        </w:rPr>
      </w:pPr>
      <w:r w:rsidRPr="007C05DF">
        <w:rPr>
          <w:color w:val="000000" w:themeColor="text1"/>
        </w:rPr>
        <w:t xml:space="preserve">1.1. </w:t>
      </w:r>
      <w:r w:rsidR="006C3E03" w:rsidRPr="007C05DF">
        <w:rPr>
          <w:color w:val="000000" w:themeColor="text1"/>
        </w:rPr>
        <w:t xml:space="preserve">В соответствии с Контрактом Исполнитель обязуется в порядке и сроки, предусмотренные Контрактом, </w:t>
      </w:r>
      <w:r w:rsidR="006C3E03" w:rsidRPr="003504EB">
        <w:rPr>
          <w:color w:val="000000" w:themeColor="text1"/>
        </w:rPr>
        <w:t xml:space="preserve">оказать услуги </w:t>
      </w:r>
      <w:r w:rsidR="003504EB" w:rsidRPr="003504EB">
        <w:t>по мытью фасадов зданий СПб ГБУ ДО СШОР по хоккею «Динамо-юниор» в 2026 г.</w:t>
      </w:r>
      <w:r w:rsidR="00FD63E5" w:rsidRPr="00FD63E5">
        <w:rPr>
          <w:b/>
          <w:bCs/>
          <w:color w:val="000000" w:themeColor="text1"/>
        </w:rPr>
        <w:t xml:space="preserve"> </w:t>
      </w:r>
      <w:r w:rsidR="006C3E03" w:rsidRPr="007C05DF">
        <w:rPr>
          <w:color w:val="000000" w:themeColor="text1"/>
        </w:rPr>
        <w:t xml:space="preserve">(далее - Услуги) в обусловленный Контрактом срок, согласно </w:t>
      </w:r>
      <w:r w:rsidR="00151BCF" w:rsidRPr="007C05DF">
        <w:rPr>
          <w:color w:val="000000" w:themeColor="text1"/>
        </w:rPr>
        <w:t>Описанию объекта закупки</w:t>
      </w:r>
      <w:r w:rsidR="006C3E03" w:rsidRPr="007C05DF">
        <w:rPr>
          <w:color w:val="000000" w:themeColor="text1"/>
        </w:rPr>
        <w:t xml:space="preserve"> (Приложение N 2 к Контракту), а Заказчик обязуется принять и оплатить оказанные Услуги на условиях, предусмотренных Контрактом.</w:t>
      </w:r>
    </w:p>
    <w:p w14:paraId="29C08F9A" w14:textId="0574D6A1" w:rsidR="006C3E03" w:rsidRPr="007C05DF" w:rsidRDefault="00E63E1B" w:rsidP="00B01C41">
      <w:pPr>
        <w:widowControl w:val="0"/>
        <w:ind w:right="-13" w:firstLine="567"/>
        <w:jc w:val="both"/>
        <w:rPr>
          <w:color w:val="000000" w:themeColor="text1"/>
        </w:rPr>
      </w:pPr>
      <w:r w:rsidRPr="007C05DF">
        <w:rPr>
          <w:color w:val="000000" w:themeColor="text1"/>
        </w:rPr>
        <w:t xml:space="preserve">1.2. </w:t>
      </w:r>
      <w:r w:rsidR="006C3E03" w:rsidRPr="007C05DF">
        <w:rPr>
          <w:color w:val="000000" w:themeColor="text1"/>
        </w:rPr>
        <w:t xml:space="preserve">Состав, объем оказываемых Услуг, а также функциональные, технические и качественные характеристики Услуг по Контракту установлены </w:t>
      </w:r>
      <w:r w:rsidR="00275BBD" w:rsidRPr="007C05DF">
        <w:rPr>
          <w:color w:val="000000" w:themeColor="text1"/>
        </w:rPr>
        <w:t>в Описании объекта закупки</w:t>
      </w:r>
      <w:r w:rsidR="006C3E03" w:rsidRPr="007C05DF">
        <w:rPr>
          <w:color w:val="000000" w:themeColor="text1"/>
        </w:rPr>
        <w:t xml:space="preserve"> (Приложение N </w:t>
      </w:r>
      <w:r w:rsidR="00DB1C29" w:rsidRPr="007C05DF">
        <w:rPr>
          <w:color w:val="000000" w:themeColor="text1"/>
        </w:rPr>
        <w:t>2</w:t>
      </w:r>
      <w:r w:rsidR="006C3E03" w:rsidRPr="007C05DF">
        <w:rPr>
          <w:color w:val="000000" w:themeColor="text1"/>
        </w:rPr>
        <w:t xml:space="preserve"> к Контракту). </w:t>
      </w:r>
    </w:p>
    <w:p w14:paraId="372AAD3D" w14:textId="38864005" w:rsidR="00E63E1B" w:rsidRPr="007C05DF" w:rsidRDefault="00E63E1B" w:rsidP="008D3061">
      <w:pPr>
        <w:widowControl w:val="0"/>
        <w:ind w:right="-13" w:firstLine="567"/>
        <w:rPr>
          <w:color w:val="000000" w:themeColor="text1"/>
        </w:rPr>
      </w:pPr>
      <w:r w:rsidRPr="007C05DF">
        <w:rPr>
          <w:color w:val="000000" w:themeColor="text1"/>
        </w:rPr>
        <w:t xml:space="preserve">1.3. Идентификационный код </w:t>
      </w:r>
      <w:r w:rsidRPr="00B77824">
        <w:rPr>
          <w:color w:val="000000" w:themeColor="text1"/>
        </w:rPr>
        <w:t xml:space="preserve">закупки: </w:t>
      </w:r>
      <w:r w:rsidR="003504EB" w:rsidRPr="003504EB">
        <w:rPr>
          <w:color w:val="000000" w:themeColor="text1"/>
        </w:rPr>
        <w:t>262782506966278040100100030000000244</w:t>
      </w:r>
      <w:r w:rsidR="008D3061" w:rsidRPr="00B77824">
        <w:rPr>
          <w:color w:val="000000" w:themeColor="text1"/>
        </w:rPr>
        <w:t>.</w:t>
      </w:r>
    </w:p>
    <w:p w14:paraId="3F363FAB" w14:textId="7B44CF21" w:rsidR="00F80D4D" w:rsidRPr="007C05DF" w:rsidRDefault="00F80D4D" w:rsidP="00EB51DE">
      <w:pPr>
        <w:suppressAutoHyphens/>
        <w:ind w:right="-13" w:firstLine="567"/>
        <w:jc w:val="both"/>
        <w:rPr>
          <w:color w:val="000000" w:themeColor="text1"/>
        </w:rPr>
      </w:pPr>
    </w:p>
    <w:p w14:paraId="14BC4D3A" w14:textId="77777777" w:rsidR="001D6B87" w:rsidRPr="007C05DF" w:rsidRDefault="001D6B87" w:rsidP="00EB51DE">
      <w:pPr>
        <w:widowControl w:val="0"/>
        <w:ind w:right="-13" w:firstLine="567"/>
        <w:jc w:val="center"/>
        <w:rPr>
          <w:b/>
          <w:color w:val="000000" w:themeColor="text1"/>
        </w:rPr>
      </w:pPr>
      <w:r w:rsidRPr="007C05DF">
        <w:rPr>
          <w:b/>
          <w:bCs/>
          <w:color w:val="000000" w:themeColor="text1"/>
          <w:lang w:val="x-none"/>
        </w:rPr>
        <w:t>2.</w:t>
      </w:r>
      <w:r w:rsidRPr="007C05DF">
        <w:rPr>
          <w:b/>
          <w:color w:val="000000" w:themeColor="text1"/>
          <w:lang w:val="x-none"/>
        </w:rPr>
        <w:t xml:space="preserve"> Цена Контракта</w:t>
      </w:r>
      <w:r w:rsidRPr="007C05DF">
        <w:rPr>
          <w:b/>
          <w:color w:val="000000" w:themeColor="text1"/>
        </w:rPr>
        <w:t xml:space="preserve"> и</w:t>
      </w:r>
      <w:r w:rsidRPr="007C05DF">
        <w:rPr>
          <w:b/>
          <w:color w:val="000000" w:themeColor="text1"/>
          <w:lang w:val="x-none"/>
        </w:rPr>
        <w:t xml:space="preserve"> порядок расчетов</w:t>
      </w:r>
      <w:r w:rsidRPr="007C05DF">
        <w:rPr>
          <w:b/>
          <w:color w:val="000000" w:themeColor="text1"/>
        </w:rPr>
        <w:t xml:space="preserve">. </w:t>
      </w:r>
    </w:p>
    <w:p w14:paraId="16EB5A8D" w14:textId="62814E68" w:rsidR="001D6B87" w:rsidRPr="007C05DF" w:rsidRDefault="001D6B87" w:rsidP="00EB51DE">
      <w:pPr>
        <w:widowControl w:val="0"/>
        <w:ind w:right="-13" w:firstLine="567"/>
        <w:jc w:val="both"/>
        <w:rPr>
          <w:color w:val="000000" w:themeColor="text1"/>
        </w:rPr>
      </w:pPr>
      <w:r w:rsidRPr="007C05DF">
        <w:rPr>
          <w:color w:val="000000" w:themeColor="text1"/>
        </w:rPr>
        <w:t xml:space="preserve">2.1. </w:t>
      </w:r>
      <w:r w:rsidRPr="007C05DF">
        <w:rPr>
          <w:color w:val="000000" w:themeColor="text1"/>
          <w:lang w:val="x-none"/>
        </w:rPr>
        <w:t xml:space="preserve">Цена </w:t>
      </w:r>
      <w:r w:rsidRPr="007C05DF">
        <w:rPr>
          <w:color w:val="000000" w:themeColor="text1"/>
        </w:rPr>
        <w:t>Контракта</w:t>
      </w:r>
      <w:r w:rsidRPr="007C05DF">
        <w:rPr>
          <w:color w:val="000000" w:themeColor="text1"/>
          <w:lang w:val="x-none"/>
        </w:rPr>
        <w:t xml:space="preserve"> составляет</w:t>
      </w:r>
      <w:r w:rsidRPr="007C05DF">
        <w:rPr>
          <w:color w:val="000000" w:themeColor="text1"/>
        </w:rPr>
        <w:t xml:space="preserve">: ________________________________ </w:t>
      </w:r>
      <w:r w:rsidRPr="007C05DF">
        <w:rPr>
          <w:b/>
          <w:bCs/>
          <w:color w:val="000000" w:themeColor="text1"/>
        </w:rPr>
        <w:t>рублей _______________ копеек</w:t>
      </w:r>
      <w:r w:rsidRPr="007C05DF">
        <w:rPr>
          <w:color w:val="000000" w:themeColor="text1"/>
        </w:rPr>
        <w:t xml:space="preserve">, в том числе НДС </w:t>
      </w:r>
      <w:r w:rsidR="006218EB" w:rsidRPr="007C05DF">
        <w:rPr>
          <w:color w:val="000000" w:themeColor="text1"/>
        </w:rPr>
        <w:t>/НДС не облагается</w:t>
      </w:r>
      <w:r w:rsidRPr="007C05DF">
        <w:rPr>
          <w:color w:val="000000" w:themeColor="text1"/>
        </w:rPr>
        <w:t>, в соответствии с Расчетом стоимости</w:t>
      </w:r>
      <w:r w:rsidR="006504B9" w:rsidRPr="007C05DF">
        <w:rPr>
          <w:color w:val="000000" w:themeColor="text1"/>
        </w:rPr>
        <w:t xml:space="preserve"> услуги (Приложение № 1 к Контракту)</w:t>
      </w:r>
      <w:r w:rsidRPr="007C05DF">
        <w:rPr>
          <w:color w:val="000000" w:themeColor="text1"/>
        </w:rPr>
        <w:t>.</w:t>
      </w:r>
    </w:p>
    <w:p w14:paraId="50E52EF1" w14:textId="1720CFCC" w:rsidR="00F97C92" w:rsidRPr="007C05DF" w:rsidRDefault="001D6B87" w:rsidP="00F97C92">
      <w:pPr>
        <w:widowControl w:val="0"/>
        <w:ind w:right="-13" w:firstLine="567"/>
        <w:jc w:val="both"/>
        <w:rPr>
          <w:color w:val="000000" w:themeColor="text1"/>
        </w:rPr>
      </w:pPr>
      <w:r w:rsidRPr="007C05DF">
        <w:rPr>
          <w:color w:val="000000" w:themeColor="text1"/>
        </w:rPr>
        <w:t xml:space="preserve">2.2. </w:t>
      </w:r>
      <w:r w:rsidR="00C60F35" w:rsidRPr="00C60F35">
        <w:rPr>
          <w:color w:val="000000" w:themeColor="text1"/>
        </w:rPr>
        <w:t>Цена Контракта включает в себя все затраты Исполнителя, связанные с исполнением Контракта, в том числе стоимость оказания всего объема Услуг с учетом используемых материалов</w:t>
      </w:r>
      <w:r w:rsidR="00852741">
        <w:rPr>
          <w:color w:val="000000" w:themeColor="text1"/>
        </w:rPr>
        <w:t xml:space="preserve"> и оборудования</w:t>
      </w:r>
      <w:r w:rsidR="00C60F35" w:rsidRPr="00C60F35">
        <w:rPr>
          <w:color w:val="000000" w:themeColor="text1"/>
        </w:rPr>
        <w:t>, доставку, перевозку, погрузо-разгрузочные работы,</w:t>
      </w:r>
      <w:r w:rsidR="000D0922">
        <w:rPr>
          <w:color w:val="000000" w:themeColor="text1"/>
        </w:rPr>
        <w:t xml:space="preserve"> </w:t>
      </w:r>
      <w:r w:rsidR="00C60F35" w:rsidRPr="00C60F35">
        <w:rPr>
          <w:color w:val="000000" w:themeColor="text1"/>
        </w:rPr>
        <w:t>а также оформление документов и прочих сопутствующих расходов, страхование,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0346B76F" w14:textId="094CA82E" w:rsidR="00F97C92" w:rsidRPr="007C05DF" w:rsidRDefault="00F97C92" w:rsidP="00974F53">
      <w:pPr>
        <w:widowControl w:val="0"/>
        <w:ind w:right="-13" w:firstLine="567"/>
        <w:jc w:val="both"/>
        <w:rPr>
          <w:color w:val="000000" w:themeColor="text1"/>
        </w:rPr>
      </w:pPr>
      <w:r w:rsidRPr="007C05DF">
        <w:rPr>
          <w:color w:val="000000" w:themeColor="text1"/>
        </w:rPr>
        <w:t xml:space="preserve">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w:t>
      </w:r>
      <w:r w:rsidR="001E6351">
        <w:rPr>
          <w:color w:val="000000" w:themeColor="text1"/>
        </w:rPr>
        <w:t>«</w:t>
      </w:r>
      <w:r w:rsidRPr="007C05DF">
        <w:rPr>
          <w:color w:val="000000" w:themeColor="text1"/>
        </w:rPr>
        <w:t>О контрактной системе в сфере закупок товаров, работ, услуг для обеспечения государственных и муниципальных нужд</w:t>
      </w:r>
      <w:r w:rsidR="001E6351">
        <w:rPr>
          <w:color w:val="000000" w:themeColor="text1"/>
        </w:rPr>
        <w:t>»</w:t>
      </w:r>
      <w:r w:rsidRPr="007C05DF">
        <w:rPr>
          <w:color w:val="000000" w:themeColor="text1"/>
        </w:rPr>
        <w:t xml:space="preserve"> (далее – Федеральный закон N 44-ФЗ) и Контрактом.</w:t>
      </w:r>
    </w:p>
    <w:p w14:paraId="4AF7D5AC" w14:textId="79AEB972" w:rsidR="00F97C92" w:rsidRPr="007C05DF" w:rsidRDefault="00F97C92" w:rsidP="00974F53">
      <w:pPr>
        <w:widowControl w:val="0"/>
        <w:ind w:right="-13" w:firstLine="567"/>
        <w:jc w:val="both"/>
        <w:rPr>
          <w:color w:val="000000" w:themeColor="text1"/>
        </w:rPr>
      </w:pPr>
      <w:r w:rsidRPr="007C05DF">
        <w:rPr>
          <w:color w:val="000000" w:themeColor="text1"/>
        </w:rPr>
        <w:t>При заключении и исполнении Контракта изменение его существенных условий не допускается, за исключением случаев, предусмотренных Федеральным закон N 44-ФЗ.</w:t>
      </w:r>
    </w:p>
    <w:p w14:paraId="45C27E77" w14:textId="50C7A6F2" w:rsidR="00F97C92" w:rsidRPr="007C05DF" w:rsidRDefault="00F97C92" w:rsidP="00974F53">
      <w:pPr>
        <w:widowControl w:val="0"/>
        <w:ind w:right="-13" w:firstLine="567"/>
        <w:jc w:val="both"/>
        <w:rPr>
          <w:color w:val="000000" w:themeColor="text1"/>
        </w:rPr>
      </w:pPr>
      <w:r w:rsidRPr="007C05DF">
        <w:rPr>
          <w:color w:val="000000" w:themeColor="text1"/>
        </w:rPr>
        <w:t xml:space="preserve">Цена Контракта может быть снижена по соглашению Сторон </w:t>
      </w:r>
      <w:r w:rsidR="00E230AD" w:rsidRPr="007C05DF">
        <w:rPr>
          <w:color w:val="000000" w:themeColor="text1"/>
        </w:rPr>
        <w:t>без изменения,</w:t>
      </w:r>
      <w:r w:rsidRPr="007C05DF">
        <w:rPr>
          <w:color w:val="000000" w:themeColor="text1"/>
        </w:rPr>
        <w:t xml:space="preserve"> предусмотренных Контрактом объема и качества оказываемых Услуг и иных условий Контракта.</w:t>
      </w:r>
    </w:p>
    <w:p w14:paraId="6C564253" w14:textId="2C470419" w:rsidR="00FD63E5" w:rsidRDefault="00F97C92" w:rsidP="00FD63E5">
      <w:pPr>
        <w:widowControl w:val="0"/>
        <w:ind w:right="-13" w:firstLine="567"/>
        <w:jc w:val="both"/>
        <w:rPr>
          <w:color w:val="000000" w:themeColor="text1"/>
        </w:rPr>
      </w:pPr>
      <w:r w:rsidRPr="007C05DF">
        <w:rPr>
          <w:color w:val="000000" w:themeColor="text1"/>
        </w:rPr>
        <w:t xml:space="preserve">2.3. </w:t>
      </w:r>
      <w:r w:rsidR="008173DE" w:rsidRPr="007C05DF">
        <w:rPr>
          <w:color w:val="000000" w:themeColor="text1"/>
        </w:rPr>
        <w:t xml:space="preserve">Источник финансирования: </w:t>
      </w:r>
      <w:r w:rsidR="00FD63E5" w:rsidRPr="00ED2960">
        <w:rPr>
          <w:color w:val="000000" w:themeColor="text1"/>
        </w:rPr>
        <w:t xml:space="preserve">внебюджетные средства, средства бюджетных учреждений, код вида расходов 244, код целевой статьи </w:t>
      </w:r>
      <w:r w:rsidR="00E62E04">
        <w:t>0450045090</w:t>
      </w:r>
      <w:r w:rsidR="00FD63E5" w:rsidRPr="00ED2960">
        <w:rPr>
          <w:color w:val="000000" w:themeColor="text1"/>
        </w:rPr>
        <w:t xml:space="preserve"> «</w:t>
      </w:r>
      <w:r w:rsidR="00E62E04" w:rsidRPr="00E62E04">
        <w:rPr>
          <w:color w:val="000000" w:themeColor="text1"/>
        </w:rPr>
        <w:t>Субсидии бюджетным учреждениям – спортивным школам на выполнение государственного задания</w:t>
      </w:r>
      <w:r w:rsidR="00FD63E5" w:rsidRPr="00ED2960">
        <w:rPr>
          <w:color w:val="000000" w:themeColor="text1"/>
        </w:rPr>
        <w:t xml:space="preserve">», КОСГУ </w:t>
      </w:r>
      <w:r w:rsidR="00E62E04">
        <w:rPr>
          <w:color w:val="000000" w:themeColor="text1"/>
        </w:rPr>
        <w:t>225.</w:t>
      </w:r>
    </w:p>
    <w:p w14:paraId="6A9BD6F1" w14:textId="3769AE73" w:rsidR="00082EFD" w:rsidRPr="007C05DF" w:rsidRDefault="00974F53" w:rsidP="00FD63E5">
      <w:pPr>
        <w:widowControl w:val="0"/>
        <w:ind w:right="-13" w:firstLine="567"/>
        <w:jc w:val="both"/>
        <w:rPr>
          <w:color w:val="000000" w:themeColor="text1"/>
        </w:rPr>
      </w:pPr>
      <w:r w:rsidRPr="007C05DF">
        <w:rPr>
          <w:color w:val="000000" w:themeColor="text1"/>
        </w:rPr>
        <w:t xml:space="preserve">2.4. </w:t>
      </w:r>
      <w:r w:rsidR="00EA5599" w:rsidRPr="007C05DF">
        <w:rPr>
          <w:color w:val="000000" w:themeColor="text1"/>
        </w:rPr>
        <w:t>Оплата оказанных услуг осуществляется Заказчиком в течение 10 (Десяти) рабочих дней с даты подписания сторонами Акта оказанных услуг, на основании счета, счета-фактуры (в случае если Исполнитель является плательщиком НДС), могут быть заменены универсальным передаточным документом.</w:t>
      </w:r>
    </w:p>
    <w:p w14:paraId="272D5F5E" w14:textId="2DAEBA91" w:rsidR="00E72EC3" w:rsidRPr="007C05DF" w:rsidRDefault="00082EFD" w:rsidP="00082EFD">
      <w:pPr>
        <w:ind w:firstLine="567"/>
        <w:jc w:val="both"/>
        <w:rPr>
          <w:color w:val="000000" w:themeColor="text1"/>
        </w:rPr>
      </w:pPr>
      <w:r w:rsidRPr="007C05DF">
        <w:rPr>
          <w:color w:val="000000" w:themeColor="text1"/>
        </w:rPr>
        <w:t>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переносится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14:paraId="1970701E" w14:textId="009675AF" w:rsidR="00E230AD" w:rsidRPr="007C05DF" w:rsidRDefault="00E230AD" w:rsidP="00E72EC3">
      <w:pPr>
        <w:ind w:firstLine="567"/>
        <w:jc w:val="both"/>
        <w:rPr>
          <w:color w:val="000000" w:themeColor="text1"/>
        </w:rPr>
      </w:pPr>
      <w:r w:rsidRPr="007C05DF">
        <w:rPr>
          <w:color w:val="000000" w:themeColor="text1"/>
        </w:rPr>
        <w:lastRenderedPageBreak/>
        <w:t>2.5. 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p w14:paraId="0989ED9E" w14:textId="77777777" w:rsidR="00E230AD" w:rsidRPr="007C05DF" w:rsidRDefault="00E230AD" w:rsidP="00E230AD">
      <w:pPr>
        <w:widowControl w:val="0"/>
        <w:ind w:right="-13" w:firstLine="567"/>
        <w:jc w:val="both"/>
        <w:rPr>
          <w:color w:val="000000" w:themeColor="text1"/>
        </w:rPr>
      </w:pPr>
      <w:r w:rsidRPr="007C05DF">
        <w:rPr>
          <w:color w:val="000000" w:themeColor="text1"/>
        </w:rPr>
        <w:t>2.6.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B6D7B27" w14:textId="77777777" w:rsidR="00E230AD" w:rsidRPr="007C05DF" w:rsidRDefault="00E230AD" w:rsidP="00E230AD">
      <w:pPr>
        <w:widowControl w:val="0"/>
        <w:ind w:right="-13" w:firstLine="567"/>
        <w:jc w:val="both"/>
        <w:rPr>
          <w:color w:val="000000" w:themeColor="text1"/>
        </w:rPr>
      </w:pPr>
      <w:r w:rsidRPr="007C05DF">
        <w:rPr>
          <w:color w:val="000000" w:themeColor="text1"/>
        </w:rPr>
        <w:t>2.7. Датой оплаты считается дата списания денежных средств со счета Заказчика, указанного в Контракте.</w:t>
      </w:r>
    </w:p>
    <w:p w14:paraId="7B99D684" w14:textId="3BBAE280" w:rsidR="00F97C92" w:rsidRPr="007C05DF" w:rsidRDefault="00E230AD" w:rsidP="00E230AD">
      <w:pPr>
        <w:widowControl w:val="0"/>
        <w:ind w:right="-13" w:firstLine="567"/>
        <w:jc w:val="both"/>
        <w:rPr>
          <w:color w:val="000000" w:themeColor="text1"/>
        </w:rPr>
      </w:pPr>
      <w:r w:rsidRPr="007C05DF">
        <w:rPr>
          <w:color w:val="000000" w:themeColor="text1"/>
        </w:rPr>
        <w:t>2.8. Суммы неисполненных Исполнителем требований об уплате неустоек (штрафов, пеней), предъявленных Заказчиком в соответствии с Федеральным закон N 44-ФЗ и Контрактом, удерживаются Заказчиком из суммы, подлежащей оплате Исполнителю.</w:t>
      </w:r>
    </w:p>
    <w:p w14:paraId="1A26D190" w14:textId="517B4FB4" w:rsidR="001D6B87" w:rsidRPr="007C05DF" w:rsidRDefault="001D6B87" w:rsidP="00EB51DE">
      <w:pPr>
        <w:widowControl w:val="0"/>
        <w:ind w:right="-13" w:firstLine="567"/>
        <w:jc w:val="both"/>
        <w:rPr>
          <w:color w:val="000000" w:themeColor="text1"/>
        </w:rPr>
      </w:pPr>
      <w:r w:rsidRPr="007C05DF">
        <w:rPr>
          <w:color w:val="000000" w:themeColor="text1"/>
        </w:rPr>
        <w:t>2.</w:t>
      </w:r>
      <w:r w:rsidR="00E230AD" w:rsidRPr="007C05DF">
        <w:rPr>
          <w:color w:val="000000" w:themeColor="text1"/>
        </w:rPr>
        <w:t>9</w:t>
      </w:r>
      <w:r w:rsidRPr="007C05DF">
        <w:rPr>
          <w:color w:val="000000" w:themeColor="text1"/>
        </w:rPr>
        <w:t>.</w:t>
      </w:r>
      <w:r w:rsidR="00E230AD" w:rsidRPr="007C05DF">
        <w:rPr>
          <w:color w:val="000000" w:themeColor="text1"/>
        </w:rPr>
        <w:t xml:space="preserve"> </w:t>
      </w:r>
      <w:r w:rsidRPr="007C05DF">
        <w:rPr>
          <w:color w:val="000000" w:themeColor="text1"/>
        </w:rPr>
        <w:t>Услуги, оказанные Исполнителем с отклонениями от требований и норм законодательства Российской Федерации, требований Контракта и его приложений, и иных исходных данных и/или с несоответствиями, не подлежат оплате Заказчиком до устранения обнаруженных несоответствий.</w:t>
      </w:r>
    </w:p>
    <w:p w14:paraId="5E422F04" w14:textId="2FCB6D94" w:rsidR="001D6B87" w:rsidRPr="007C05DF" w:rsidRDefault="001D6B87" w:rsidP="00EB51DE">
      <w:pPr>
        <w:widowControl w:val="0"/>
        <w:ind w:right="-13" w:firstLine="567"/>
        <w:jc w:val="both"/>
        <w:rPr>
          <w:color w:val="000000" w:themeColor="text1"/>
        </w:rPr>
      </w:pPr>
      <w:r w:rsidRPr="007C05DF">
        <w:rPr>
          <w:color w:val="000000" w:themeColor="text1"/>
        </w:rPr>
        <w:t>2.</w:t>
      </w:r>
      <w:r w:rsidR="00E230AD" w:rsidRPr="007C05DF">
        <w:rPr>
          <w:color w:val="000000" w:themeColor="text1"/>
        </w:rPr>
        <w:t>10</w:t>
      </w:r>
      <w:r w:rsidRPr="007C05DF">
        <w:rPr>
          <w:color w:val="000000" w:themeColor="text1"/>
        </w:rPr>
        <w:t>. Авансирование не предусмотрено.</w:t>
      </w:r>
    </w:p>
    <w:p w14:paraId="10D1BC17" w14:textId="77777777" w:rsidR="00366DF1" w:rsidRPr="007C05DF" w:rsidRDefault="00366DF1" w:rsidP="00EB51DE">
      <w:pPr>
        <w:widowControl w:val="0"/>
        <w:tabs>
          <w:tab w:val="left" w:pos="1022"/>
          <w:tab w:val="num" w:pos="1512"/>
        </w:tabs>
        <w:suppressAutoHyphens/>
        <w:autoSpaceDE w:val="0"/>
        <w:autoSpaceDN w:val="0"/>
        <w:adjustRightInd w:val="0"/>
        <w:ind w:right="-13" w:firstLine="567"/>
        <w:jc w:val="both"/>
        <w:rPr>
          <w:color w:val="000000" w:themeColor="text1"/>
        </w:rPr>
      </w:pPr>
    </w:p>
    <w:p w14:paraId="71CA0336" w14:textId="7B1B5609" w:rsidR="00F80D4D" w:rsidRPr="007C05DF" w:rsidRDefault="00F80D4D" w:rsidP="00EB51DE">
      <w:pPr>
        <w:widowControl w:val="0"/>
        <w:tabs>
          <w:tab w:val="left" w:pos="1022"/>
          <w:tab w:val="num" w:pos="1512"/>
        </w:tabs>
        <w:suppressAutoHyphens/>
        <w:autoSpaceDE w:val="0"/>
        <w:autoSpaceDN w:val="0"/>
        <w:adjustRightInd w:val="0"/>
        <w:ind w:right="-13" w:firstLine="567"/>
        <w:jc w:val="center"/>
        <w:rPr>
          <w:b/>
          <w:color w:val="000000" w:themeColor="text1"/>
        </w:rPr>
      </w:pPr>
      <w:r w:rsidRPr="007C05DF">
        <w:rPr>
          <w:b/>
          <w:color w:val="000000" w:themeColor="text1"/>
        </w:rPr>
        <w:t>3. Порядок, сроки сдачи и приемки оказанных услуг</w:t>
      </w:r>
      <w:r w:rsidR="00C65A7B" w:rsidRPr="007C05DF">
        <w:rPr>
          <w:b/>
          <w:color w:val="000000" w:themeColor="text1"/>
        </w:rPr>
        <w:t>.</w:t>
      </w:r>
    </w:p>
    <w:p w14:paraId="1D102D3E" w14:textId="41A83546" w:rsidR="00E62E04" w:rsidRDefault="00E230AD" w:rsidP="0057326D">
      <w:pPr>
        <w:ind w:firstLine="567"/>
        <w:jc w:val="both"/>
        <w:rPr>
          <w:color w:val="000000" w:themeColor="text1"/>
        </w:rPr>
      </w:pPr>
      <w:r w:rsidRPr="007C05DF">
        <w:rPr>
          <w:color w:val="000000" w:themeColor="text1"/>
        </w:rPr>
        <w:t xml:space="preserve">3.1. </w:t>
      </w:r>
      <w:r w:rsidR="00423437" w:rsidRPr="007C05DF">
        <w:rPr>
          <w:color w:val="000000" w:themeColor="text1"/>
        </w:rPr>
        <w:t xml:space="preserve">Срок оказания услуг: </w:t>
      </w:r>
      <w:bookmarkStart w:id="1" w:name="_Hlk124938577"/>
      <w:r w:rsidR="00F875CC" w:rsidRPr="00F875CC">
        <w:rPr>
          <w:color w:val="000000"/>
          <w:lang w:bidi="ru-RU"/>
        </w:rPr>
        <w:t>в течении 14 календарных дней с момента заключения Контракта</w:t>
      </w:r>
      <w:r w:rsidR="00E62E04">
        <w:rPr>
          <w:color w:val="000000" w:themeColor="text1"/>
        </w:rPr>
        <w:t>.</w:t>
      </w:r>
    </w:p>
    <w:p w14:paraId="6C134A09" w14:textId="6057A2DF" w:rsidR="00423437" w:rsidRPr="007C05DF" w:rsidRDefault="00423437" w:rsidP="0057326D">
      <w:pPr>
        <w:ind w:firstLine="567"/>
        <w:jc w:val="both"/>
        <w:rPr>
          <w:color w:val="000000" w:themeColor="text1"/>
        </w:rPr>
      </w:pPr>
      <w:r w:rsidRPr="007C05DF">
        <w:rPr>
          <w:color w:val="000000" w:themeColor="text1"/>
        </w:rPr>
        <w:t>Услуги оказываются Исполнителем в порядке и объеме в соответствии с условиями Контракта и Описания объекта закупки (Приложение N 2 к Контракту).</w:t>
      </w:r>
    </w:p>
    <w:bookmarkEnd w:id="1"/>
    <w:p w14:paraId="49C19C5E" w14:textId="77777777" w:rsidR="004914E7" w:rsidRDefault="005A261D" w:rsidP="004914E7">
      <w:pPr>
        <w:widowControl w:val="0"/>
        <w:tabs>
          <w:tab w:val="left" w:pos="1022"/>
        </w:tabs>
        <w:suppressAutoHyphens/>
        <w:autoSpaceDE w:val="0"/>
        <w:autoSpaceDN w:val="0"/>
        <w:adjustRightInd w:val="0"/>
        <w:ind w:right="-13" w:firstLine="567"/>
        <w:jc w:val="both"/>
        <w:rPr>
          <w:color w:val="000000" w:themeColor="text1"/>
        </w:rPr>
      </w:pPr>
      <w:r w:rsidRPr="007C05DF">
        <w:rPr>
          <w:color w:val="000000" w:themeColor="text1"/>
        </w:rPr>
        <w:t xml:space="preserve">3.2. </w:t>
      </w:r>
      <w:r w:rsidR="00E230AD" w:rsidRPr="007C05DF">
        <w:rPr>
          <w:color w:val="000000" w:themeColor="text1"/>
        </w:rPr>
        <w:t xml:space="preserve">По результатам оказания Услуг Исполнитель не позднее </w:t>
      </w:r>
      <w:r w:rsidR="00D277B4" w:rsidRPr="007C05DF">
        <w:rPr>
          <w:color w:val="000000" w:themeColor="text1"/>
        </w:rPr>
        <w:t>3</w:t>
      </w:r>
      <w:r w:rsidR="001525CE" w:rsidRPr="007C05DF">
        <w:rPr>
          <w:color w:val="000000" w:themeColor="text1"/>
        </w:rPr>
        <w:t xml:space="preserve"> (</w:t>
      </w:r>
      <w:r w:rsidR="00D277B4" w:rsidRPr="007C05DF">
        <w:rPr>
          <w:color w:val="000000" w:themeColor="text1"/>
        </w:rPr>
        <w:t>трех</w:t>
      </w:r>
      <w:r w:rsidR="001525CE" w:rsidRPr="007C05DF">
        <w:rPr>
          <w:color w:val="000000" w:themeColor="text1"/>
        </w:rPr>
        <w:t>) рабоч</w:t>
      </w:r>
      <w:r w:rsidR="00D277B4" w:rsidRPr="007C05DF">
        <w:rPr>
          <w:color w:val="000000" w:themeColor="text1"/>
        </w:rPr>
        <w:t>их</w:t>
      </w:r>
      <w:r w:rsidR="00CC12DB" w:rsidRPr="007C05DF">
        <w:rPr>
          <w:color w:val="000000" w:themeColor="text1"/>
        </w:rPr>
        <w:t xml:space="preserve"> д</w:t>
      </w:r>
      <w:r w:rsidR="00D277B4" w:rsidRPr="007C05DF">
        <w:rPr>
          <w:color w:val="000000" w:themeColor="text1"/>
        </w:rPr>
        <w:t>ней</w:t>
      </w:r>
      <w:r w:rsidR="001525CE" w:rsidRPr="007C05DF">
        <w:rPr>
          <w:color w:val="000000" w:themeColor="text1"/>
        </w:rPr>
        <w:t xml:space="preserve"> с момента оказания Услуг</w:t>
      </w:r>
      <w:r w:rsidR="00E230AD" w:rsidRPr="007C05DF">
        <w:rPr>
          <w:color w:val="000000" w:themeColor="text1"/>
        </w:rPr>
        <w:t xml:space="preserve"> представляет Заказчику </w:t>
      </w:r>
      <w:r w:rsidR="00766B96" w:rsidRPr="007C05DF">
        <w:rPr>
          <w:color w:val="000000" w:themeColor="text1"/>
        </w:rPr>
        <w:t xml:space="preserve">по сопроводительному письму </w:t>
      </w:r>
      <w:r w:rsidR="0094549A" w:rsidRPr="0094549A">
        <w:rPr>
          <w:color w:val="000000" w:themeColor="text1"/>
        </w:rPr>
        <w:t xml:space="preserve">или в соответствии с п. 14.5 настоящего Контракта </w:t>
      </w:r>
      <w:r w:rsidR="00766B96" w:rsidRPr="007C05DF">
        <w:rPr>
          <w:color w:val="000000" w:themeColor="text1"/>
        </w:rPr>
        <w:t>надлежащим образом оформленные счет (1 экз.), акт оказанных услуг (2 экз.), составленный по форме Приложения № 3 к настоящему Контракту, счет-фактуру (1 экз.) (в случае, если организация является плательщиком НДС) (далее – Документ о приемке).  Могут быть заменены универсальным передаточным документом.</w:t>
      </w:r>
      <w:r w:rsidR="004914E7">
        <w:rPr>
          <w:color w:val="000000" w:themeColor="text1"/>
        </w:rPr>
        <w:t xml:space="preserve"> </w:t>
      </w:r>
    </w:p>
    <w:p w14:paraId="64143501" w14:textId="77777777" w:rsidR="00F875CC" w:rsidRPr="00F875CC" w:rsidRDefault="00E230AD" w:rsidP="00F875CC">
      <w:pPr>
        <w:tabs>
          <w:tab w:val="left" w:pos="0"/>
        </w:tabs>
        <w:ind w:firstLine="567"/>
        <w:jc w:val="both"/>
        <w:rPr>
          <w:color w:val="000000" w:themeColor="text1"/>
        </w:rPr>
      </w:pPr>
      <w:r w:rsidRPr="007C05DF">
        <w:rPr>
          <w:color w:val="000000" w:themeColor="text1"/>
        </w:rPr>
        <w:t>3.</w:t>
      </w:r>
      <w:r w:rsidR="005A261D" w:rsidRPr="007C05DF">
        <w:rPr>
          <w:color w:val="000000" w:themeColor="text1"/>
        </w:rPr>
        <w:t>3</w:t>
      </w:r>
      <w:r w:rsidRPr="007C05DF">
        <w:rPr>
          <w:color w:val="000000" w:themeColor="text1"/>
        </w:rPr>
        <w:t xml:space="preserve">. </w:t>
      </w:r>
      <w:r w:rsidR="00F875CC" w:rsidRPr="00F875CC">
        <w:rPr>
          <w:color w:val="000000" w:themeColor="text1"/>
        </w:rPr>
        <w:t>Место оказания услуг (Объекты Заказчика):</w:t>
      </w:r>
    </w:p>
    <w:p w14:paraId="764259C7" w14:textId="77777777" w:rsidR="00F875CC" w:rsidRPr="00F875CC" w:rsidRDefault="00F875CC" w:rsidP="00F875CC">
      <w:pPr>
        <w:tabs>
          <w:tab w:val="left" w:pos="0"/>
        </w:tabs>
        <w:ind w:firstLine="567"/>
        <w:jc w:val="both"/>
        <w:rPr>
          <w:color w:val="000000" w:themeColor="text1"/>
        </w:rPr>
      </w:pPr>
      <w:r w:rsidRPr="00F875CC">
        <w:rPr>
          <w:color w:val="000000" w:themeColor="text1"/>
        </w:rPr>
        <w:t>- г. Санкт-Петербург, ул. Фаворского д. 7, стр.1;</w:t>
      </w:r>
    </w:p>
    <w:p w14:paraId="560790D3" w14:textId="6A7B2625" w:rsidR="00FD63E5" w:rsidRPr="00E62E04" w:rsidRDefault="00F875CC" w:rsidP="00F875CC">
      <w:pPr>
        <w:tabs>
          <w:tab w:val="left" w:pos="0"/>
        </w:tabs>
        <w:ind w:firstLine="567"/>
        <w:jc w:val="both"/>
        <w:rPr>
          <w:color w:val="000000"/>
          <w:lang w:bidi="ru-RU"/>
        </w:rPr>
      </w:pPr>
      <w:r w:rsidRPr="00F875CC">
        <w:rPr>
          <w:color w:val="000000" w:themeColor="text1"/>
        </w:rPr>
        <w:t>- г. Санкт-Петербург, ул. Бутлерова д. 36, лит. А.</w:t>
      </w:r>
    </w:p>
    <w:p w14:paraId="71AF09C6" w14:textId="632603F1" w:rsidR="004724D0" w:rsidRPr="007C05DF" w:rsidRDefault="004724D0" w:rsidP="00BC534A">
      <w:pPr>
        <w:widowControl w:val="0"/>
        <w:tabs>
          <w:tab w:val="left" w:pos="1022"/>
        </w:tabs>
        <w:suppressAutoHyphens/>
        <w:autoSpaceDE w:val="0"/>
        <w:autoSpaceDN w:val="0"/>
        <w:adjustRightInd w:val="0"/>
        <w:ind w:right="-13" w:firstLine="567"/>
        <w:jc w:val="both"/>
        <w:rPr>
          <w:color w:val="000000" w:themeColor="text1"/>
        </w:rPr>
      </w:pPr>
      <w:r w:rsidRPr="007C05DF">
        <w:rPr>
          <w:color w:val="000000" w:themeColor="text1"/>
        </w:rPr>
        <w:t>3.</w:t>
      </w:r>
      <w:r w:rsidR="005A261D" w:rsidRPr="007C05DF">
        <w:rPr>
          <w:color w:val="000000" w:themeColor="text1"/>
        </w:rPr>
        <w:t>4</w:t>
      </w:r>
      <w:r w:rsidRPr="007C05DF">
        <w:rPr>
          <w:color w:val="000000" w:themeColor="text1"/>
        </w:rPr>
        <w:t xml:space="preserve">. </w:t>
      </w:r>
      <w:bookmarkStart w:id="2" w:name="_Hlk124939148"/>
      <w:r w:rsidRPr="007C05DF">
        <w:rPr>
          <w:color w:val="000000" w:themeColor="text1"/>
        </w:rPr>
        <w:t xml:space="preserve">Для проверки результатов оказанных Услуг в части соответствия результатов оказанных Услуг 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rsidR="00E420D7" w:rsidRPr="007C05DF">
        <w:rPr>
          <w:color w:val="000000" w:themeColor="text1"/>
        </w:rPr>
        <w:t>Федеральным закон N 44-ФЗ</w:t>
      </w:r>
      <w:r w:rsidRPr="007C05DF">
        <w:rPr>
          <w:color w:val="000000" w:themeColor="text1"/>
        </w:rPr>
        <w:t>.</w:t>
      </w:r>
    </w:p>
    <w:p w14:paraId="6316D901" w14:textId="4E9322E6" w:rsidR="004724D0" w:rsidRPr="007C05DF" w:rsidRDefault="004724D0" w:rsidP="004724D0">
      <w:pPr>
        <w:widowControl w:val="0"/>
        <w:tabs>
          <w:tab w:val="left" w:pos="1022"/>
        </w:tabs>
        <w:suppressAutoHyphens/>
        <w:autoSpaceDE w:val="0"/>
        <w:autoSpaceDN w:val="0"/>
        <w:adjustRightInd w:val="0"/>
        <w:ind w:right="-13" w:firstLine="567"/>
        <w:jc w:val="both"/>
        <w:rPr>
          <w:color w:val="000000" w:themeColor="text1"/>
        </w:rPr>
      </w:pPr>
      <w:r w:rsidRPr="007C05DF">
        <w:rPr>
          <w:color w:val="000000" w:themeColor="text1"/>
        </w:rPr>
        <w:t>По результатам проведенной экспертизы Заказчик составляет заключение об отсутствии или наличии нарушений условий Контракта</w:t>
      </w:r>
      <w:r w:rsidR="00E420D7" w:rsidRPr="007C05DF">
        <w:rPr>
          <w:color w:val="000000" w:themeColor="text1"/>
        </w:rPr>
        <w:t>.</w:t>
      </w:r>
    </w:p>
    <w:p w14:paraId="7E8FE0BD" w14:textId="77777777" w:rsidR="004724D0" w:rsidRPr="007C05DF" w:rsidRDefault="004724D0" w:rsidP="004724D0">
      <w:pPr>
        <w:widowControl w:val="0"/>
        <w:tabs>
          <w:tab w:val="left" w:pos="1022"/>
        </w:tabs>
        <w:suppressAutoHyphens/>
        <w:autoSpaceDE w:val="0"/>
        <w:autoSpaceDN w:val="0"/>
        <w:adjustRightInd w:val="0"/>
        <w:ind w:right="-13" w:firstLine="567"/>
        <w:jc w:val="both"/>
        <w:rPr>
          <w:color w:val="000000" w:themeColor="text1"/>
        </w:rPr>
      </w:pPr>
      <w:r w:rsidRPr="007C05DF">
        <w:rPr>
          <w:color w:val="000000" w:themeColor="text1"/>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70ADA9A5" w14:textId="77777777" w:rsidR="004724D0" w:rsidRPr="007C05DF" w:rsidRDefault="004724D0" w:rsidP="004724D0">
      <w:pPr>
        <w:widowControl w:val="0"/>
        <w:tabs>
          <w:tab w:val="left" w:pos="1022"/>
        </w:tabs>
        <w:suppressAutoHyphens/>
        <w:autoSpaceDE w:val="0"/>
        <w:autoSpaceDN w:val="0"/>
        <w:adjustRightInd w:val="0"/>
        <w:ind w:right="-13" w:firstLine="567"/>
        <w:jc w:val="both"/>
        <w:rPr>
          <w:color w:val="000000" w:themeColor="text1"/>
        </w:rPr>
      </w:pPr>
      <w:r w:rsidRPr="007C05DF">
        <w:rPr>
          <w:color w:val="000000" w:themeColor="text1"/>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14:paraId="515209DD" w14:textId="31091254" w:rsidR="004724D0" w:rsidRPr="007C05DF" w:rsidRDefault="004724D0" w:rsidP="004724D0">
      <w:pPr>
        <w:widowControl w:val="0"/>
        <w:tabs>
          <w:tab w:val="left" w:pos="1022"/>
        </w:tabs>
        <w:suppressAutoHyphens/>
        <w:autoSpaceDE w:val="0"/>
        <w:autoSpaceDN w:val="0"/>
        <w:adjustRightInd w:val="0"/>
        <w:ind w:right="-13" w:firstLine="567"/>
        <w:jc w:val="both"/>
        <w:rPr>
          <w:color w:val="000000" w:themeColor="text1"/>
        </w:rPr>
      </w:pPr>
      <w:r w:rsidRPr="007C05DF">
        <w:rPr>
          <w:color w:val="000000" w:themeColor="text1"/>
        </w:rPr>
        <w:t xml:space="preserve">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w:t>
      </w:r>
      <w:r w:rsidRPr="007C05DF">
        <w:rPr>
          <w:color w:val="000000" w:themeColor="text1"/>
        </w:rPr>
        <w:lastRenderedPageBreak/>
        <w:t>заключении по результатам указанной экспертизы предложения экспертов, экспертных организаций, привлеченных для ее проведения.</w:t>
      </w:r>
    </w:p>
    <w:p w14:paraId="77B43123" w14:textId="77777777" w:rsidR="00E420D7" w:rsidRPr="007C05DF" w:rsidRDefault="00E420D7" w:rsidP="00EB51DE">
      <w:pPr>
        <w:widowControl w:val="0"/>
        <w:tabs>
          <w:tab w:val="left" w:pos="1022"/>
        </w:tabs>
        <w:suppressAutoHyphens/>
        <w:autoSpaceDE w:val="0"/>
        <w:autoSpaceDN w:val="0"/>
        <w:adjustRightInd w:val="0"/>
        <w:ind w:right="-13" w:firstLine="567"/>
        <w:jc w:val="both"/>
        <w:rPr>
          <w:color w:val="000000" w:themeColor="text1"/>
        </w:rPr>
      </w:pPr>
      <w:r w:rsidRPr="007C05DF">
        <w:rPr>
          <w:color w:val="000000" w:themeColor="text1"/>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27BDB8FC" w14:textId="343E4AAB" w:rsidR="00E420D7" w:rsidRPr="007C05DF" w:rsidRDefault="00E420D7" w:rsidP="00E420D7">
      <w:pPr>
        <w:widowControl w:val="0"/>
        <w:tabs>
          <w:tab w:val="left" w:pos="1022"/>
        </w:tabs>
        <w:suppressAutoHyphens/>
        <w:autoSpaceDE w:val="0"/>
        <w:autoSpaceDN w:val="0"/>
        <w:adjustRightInd w:val="0"/>
        <w:ind w:right="-13" w:firstLine="567"/>
        <w:jc w:val="both"/>
        <w:rPr>
          <w:color w:val="000000" w:themeColor="text1"/>
        </w:rPr>
      </w:pPr>
      <w:r w:rsidRPr="007C05DF">
        <w:rPr>
          <w:color w:val="000000" w:themeColor="text1"/>
        </w:rPr>
        <w:t>3.</w:t>
      </w:r>
      <w:r w:rsidR="00670FB5" w:rsidRPr="007C05DF">
        <w:rPr>
          <w:color w:val="000000" w:themeColor="text1"/>
        </w:rPr>
        <w:t>5</w:t>
      </w:r>
      <w:r w:rsidRPr="007C05DF">
        <w:rPr>
          <w:color w:val="000000" w:themeColor="text1"/>
        </w:rPr>
        <w:t>. В течение 20 (Двадцати) рабочих дней со дня поступления Документа о приемке в соответствии с пунктом 3.</w:t>
      </w:r>
      <w:r w:rsidR="00F80DE9" w:rsidRPr="007C05DF">
        <w:rPr>
          <w:color w:val="000000" w:themeColor="text1"/>
        </w:rPr>
        <w:t>2</w:t>
      </w:r>
      <w:r w:rsidR="00031B99" w:rsidRPr="007C05DF">
        <w:rPr>
          <w:color w:val="000000" w:themeColor="text1"/>
        </w:rPr>
        <w:t>.</w:t>
      </w:r>
      <w:r w:rsidR="005A261D" w:rsidRPr="007C05DF">
        <w:rPr>
          <w:color w:val="000000" w:themeColor="text1"/>
        </w:rPr>
        <w:t xml:space="preserve"> </w:t>
      </w:r>
      <w:r w:rsidRPr="007C05DF">
        <w:rPr>
          <w:color w:val="000000" w:themeColor="text1"/>
        </w:rPr>
        <w:t xml:space="preserve">Контракта Заказчик осуществляет приемку </w:t>
      </w:r>
      <w:r w:rsidR="00031B99" w:rsidRPr="007C05DF">
        <w:rPr>
          <w:color w:val="000000" w:themeColor="text1"/>
        </w:rPr>
        <w:t>Услуг</w:t>
      </w:r>
      <w:r w:rsidRPr="007C05DF">
        <w:rPr>
          <w:color w:val="000000" w:themeColor="text1"/>
        </w:rPr>
        <w:t xml:space="preserve">, подписывает Документ о приемке или направляет </w:t>
      </w:r>
      <w:r w:rsidR="00031B99" w:rsidRPr="007C05DF">
        <w:rPr>
          <w:color w:val="000000" w:themeColor="text1"/>
        </w:rPr>
        <w:t>Исполнителю</w:t>
      </w:r>
      <w:r w:rsidRPr="007C05DF">
        <w:rPr>
          <w:color w:val="000000" w:themeColor="text1"/>
        </w:rPr>
        <w:t xml:space="preserve"> мотивированный отказ от подписания Документа о приемке с указанием причин такого отказа. </w:t>
      </w:r>
    </w:p>
    <w:p w14:paraId="113C8E75" w14:textId="79D5C860" w:rsidR="00256AC1" w:rsidRDefault="00256AC1" w:rsidP="00256AC1">
      <w:pPr>
        <w:widowControl w:val="0"/>
        <w:tabs>
          <w:tab w:val="left" w:pos="1022"/>
        </w:tabs>
        <w:suppressAutoHyphens/>
        <w:autoSpaceDE w:val="0"/>
        <w:autoSpaceDN w:val="0"/>
        <w:adjustRightInd w:val="0"/>
        <w:ind w:right="-13" w:firstLine="567"/>
        <w:jc w:val="both"/>
        <w:rPr>
          <w:color w:val="000000" w:themeColor="text1"/>
        </w:rPr>
      </w:pPr>
      <w:r w:rsidRPr="00256AC1">
        <w:rPr>
          <w:color w:val="000000" w:themeColor="text1"/>
        </w:rPr>
        <w:t xml:space="preserve">3.5.1. </w:t>
      </w:r>
      <w:r w:rsidR="00BC534A" w:rsidRPr="00BC534A">
        <w:rPr>
          <w:color w:val="000000" w:themeColor="text1"/>
        </w:rPr>
        <w:t>В целях оформления приемки поставленных товаров (выполненных работ, оказанных услуг),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Заказчиком  формируется  и направляется на подписание Поставщику Акт приемки товаров, работ, услуг (ф.0510452) в соответствии с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Поставщик подписывает и возвращает подписанный Акт приемки товаров, работ, услуг (ф.0510452) Заказчику в течение 3 (трех) рабочих дней после его получения.</w:t>
      </w:r>
    </w:p>
    <w:p w14:paraId="197506BC" w14:textId="741DB19A" w:rsidR="00BC534A" w:rsidRDefault="00BC534A" w:rsidP="00256AC1">
      <w:pPr>
        <w:widowControl w:val="0"/>
        <w:tabs>
          <w:tab w:val="left" w:pos="1022"/>
        </w:tabs>
        <w:suppressAutoHyphens/>
        <w:autoSpaceDE w:val="0"/>
        <w:autoSpaceDN w:val="0"/>
        <w:adjustRightInd w:val="0"/>
        <w:ind w:right="-13" w:firstLine="567"/>
        <w:jc w:val="both"/>
        <w:rPr>
          <w:color w:val="000000" w:themeColor="text1"/>
        </w:rPr>
      </w:pPr>
      <w:r>
        <w:rPr>
          <w:color w:val="000000" w:themeColor="text1"/>
        </w:rPr>
        <w:t xml:space="preserve">3.5.2. </w:t>
      </w:r>
      <w:r w:rsidRPr="00BC534A">
        <w:rPr>
          <w:color w:val="000000" w:themeColor="text1"/>
        </w:rPr>
        <w:t>В случае приемки оказанных услуг (поставленных товаров</w:t>
      </w:r>
      <w:r>
        <w:rPr>
          <w:color w:val="000000" w:themeColor="text1"/>
        </w:rPr>
        <w:t xml:space="preserve">, </w:t>
      </w:r>
      <w:r w:rsidRPr="00BC534A">
        <w:rPr>
          <w:color w:val="000000" w:themeColor="text1"/>
        </w:rPr>
        <w:t xml:space="preserve">выполненных работ) проведенной без участия </w:t>
      </w:r>
      <w:r>
        <w:rPr>
          <w:color w:val="000000" w:themeColor="text1"/>
        </w:rPr>
        <w:t>Исполнителя</w:t>
      </w:r>
      <w:r w:rsidRPr="00BC534A">
        <w:rPr>
          <w:color w:val="000000" w:themeColor="text1"/>
        </w:rPr>
        <w:t xml:space="preserve"> (</w:t>
      </w:r>
      <w:r>
        <w:rPr>
          <w:color w:val="000000" w:themeColor="text1"/>
        </w:rPr>
        <w:t xml:space="preserve">поставщика, </w:t>
      </w:r>
      <w:r w:rsidRPr="00BC534A">
        <w:rPr>
          <w:color w:val="000000" w:themeColor="text1"/>
        </w:rPr>
        <w:t>подрядчика) и по ее результатам со стороны Заказчика отсутствуют претензии и расхождения, Заказчик уведомляет Исполнителя (поставщика, подрядчика) о результатах приемки, путем направления копии подписанного Заказчиком Акта приемки товаров, работ, услуг (ф.0510452), по электронной почте, указанной в разделе 17 настоящего Контракта.</w:t>
      </w:r>
    </w:p>
    <w:p w14:paraId="32335D07" w14:textId="0922B6DD" w:rsidR="00BC534A" w:rsidRDefault="00BC534A" w:rsidP="00256AC1">
      <w:pPr>
        <w:widowControl w:val="0"/>
        <w:tabs>
          <w:tab w:val="left" w:pos="1022"/>
        </w:tabs>
        <w:suppressAutoHyphens/>
        <w:autoSpaceDE w:val="0"/>
        <w:autoSpaceDN w:val="0"/>
        <w:adjustRightInd w:val="0"/>
        <w:ind w:right="-13" w:firstLine="567"/>
        <w:jc w:val="both"/>
        <w:rPr>
          <w:color w:val="000000" w:themeColor="text1"/>
        </w:rPr>
      </w:pPr>
      <w:r>
        <w:rPr>
          <w:color w:val="000000" w:themeColor="text1"/>
        </w:rPr>
        <w:t xml:space="preserve">3.5.3. </w:t>
      </w:r>
      <w:r w:rsidRPr="00BC534A">
        <w:rPr>
          <w:color w:val="000000" w:themeColor="text1"/>
        </w:rPr>
        <w:t>Претензии по скрытым недостаткам могут быть заявлены Заказчиком в гарантийный срок.</w:t>
      </w:r>
    </w:p>
    <w:p w14:paraId="21BE079C" w14:textId="2200BC17" w:rsidR="00E420D7" w:rsidRPr="007C05DF" w:rsidRDefault="00031B99" w:rsidP="00256AC1">
      <w:pPr>
        <w:widowControl w:val="0"/>
        <w:tabs>
          <w:tab w:val="left" w:pos="1022"/>
        </w:tabs>
        <w:suppressAutoHyphens/>
        <w:autoSpaceDE w:val="0"/>
        <w:autoSpaceDN w:val="0"/>
        <w:adjustRightInd w:val="0"/>
        <w:ind w:right="-13" w:firstLine="567"/>
        <w:jc w:val="both"/>
        <w:rPr>
          <w:color w:val="000000" w:themeColor="text1"/>
        </w:rPr>
      </w:pPr>
      <w:r w:rsidRPr="007C05DF">
        <w:rPr>
          <w:color w:val="000000" w:themeColor="text1"/>
        </w:rPr>
        <w:t>3.</w:t>
      </w:r>
      <w:r w:rsidR="00670FB5" w:rsidRPr="007C05DF">
        <w:rPr>
          <w:color w:val="000000" w:themeColor="text1"/>
        </w:rPr>
        <w:t>6</w:t>
      </w:r>
      <w:r w:rsidRPr="007C05DF">
        <w:rPr>
          <w:color w:val="000000" w:themeColor="text1"/>
        </w:rPr>
        <w:t>. Заказчик имеет право частично принять оказанные Услуги с отражением информации о расхождениях в приемке в соответствии с условиями Контракта и фактически принятых Услугах в Документе о приемке.</w:t>
      </w:r>
    </w:p>
    <w:p w14:paraId="0514A8D1" w14:textId="4FE81CE1" w:rsidR="00D54214" w:rsidRPr="007C05DF" w:rsidRDefault="00D54214" w:rsidP="00D54214">
      <w:pPr>
        <w:ind w:firstLine="567"/>
        <w:jc w:val="both"/>
        <w:rPr>
          <w:color w:val="000000" w:themeColor="text1"/>
        </w:rPr>
      </w:pPr>
      <w:r w:rsidRPr="007C05DF">
        <w:rPr>
          <w:color w:val="000000" w:themeColor="text1"/>
        </w:rPr>
        <w:t>3.</w:t>
      </w:r>
      <w:r w:rsidR="00670FB5" w:rsidRPr="007C05DF">
        <w:rPr>
          <w:color w:val="000000" w:themeColor="text1"/>
        </w:rPr>
        <w:t>7</w:t>
      </w:r>
      <w:r w:rsidRPr="007C05DF">
        <w:rPr>
          <w:color w:val="000000" w:themeColor="text1"/>
        </w:rPr>
        <w:t>. В случае получения в соответствии с пунктом 3.</w:t>
      </w:r>
      <w:r w:rsidR="00670FB5" w:rsidRPr="007C05DF">
        <w:rPr>
          <w:color w:val="000000" w:themeColor="text1"/>
        </w:rPr>
        <w:t>5</w:t>
      </w:r>
      <w:r w:rsidRPr="007C05DF">
        <w:rPr>
          <w:color w:val="000000" w:themeColor="text1"/>
        </w:rPr>
        <w:t>. Контракта мотивированного отказа от подписания Документа о приемке Исполнитель в течении 5 (Пяти) календарных дней должен устранить причины, указанные в таком мотивированном отказе от подписания Документа о приемке, и направить Заказчику повторно Документ о приемке сопроводительным письмом.</w:t>
      </w:r>
    </w:p>
    <w:p w14:paraId="049CFD39" w14:textId="656906D0" w:rsidR="00D54214" w:rsidRPr="007C05DF" w:rsidRDefault="00D54214" w:rsidP="00D54214">
      <w:pPr>
        <w:ind w:firstLine="567"/>
        <w:jc w:val="both"/>
        <w:rPr>
          <w:color w:val="000000" w:themeColor="text1"/>
        </w:rPr>
      </w:pPr>
      <w:r w:rsidRPr="007C05DF">
        <w:rPr>
          <w:color w:val="000000" w:themeColor="text1"/>
        </w:rPr>
        <w:t>3.</w:t>
      </w:r>
      <w:r w:rsidR="00670FB5" w:rsidRPr="007C05DF">
        <w:rPr>
          <w:color w:val="000000" w:themeColor="text1"/>
        </w:rPr>
        <w:t>8</w:t>
      </w:r>
      <w:r w:rsidRPr="007C05DF">
        <w:rPr>
          <w:color w:val="000000" w:themeColor="text1"/>
        </w:rPr>
        <w:t xml:space="preserve">. Устранение </w:t>
      </w:r>
      <w:r w:rsidR="0014163D" w:rsidRPr="007C05DF">
        <w:rPr>
          <w:color w:val="000000" w:themeColor="text1"/>
        </w:rPr>
        <w:t>Исполнителем</w:t>
      </w:r>
      <w:r w:rsidRPr="007C05DF">
        <w:rPr>
          <w:color w:val="000000" w:themeColor="text1"/>
        </w:rPr>
        <w:t xml:space="preserve"> в установленные сроки выявлении несоответствия не освобождает его от уплаты неустойки, предусмотренной Контрактом.</w:t>
      </w:r>
    </w:p>
    <w:p w14:paraId="5F78C55C" w14:textId="26120436" w:rsidR="00D54214" w:rsidRPr="007C05DF" w:rsidRDefault="00D54214" w:rsidP="00D54214">
      <w:pPr>
        <w:ind w:firstLine="567"/>
        <w:jc w:val="both"/>
        <w:rPr>
          <w:color w:val="000000" w:themeColor="text1"/>
        </w:rPr>
      </w:pPr>
      <w:r w:rsidRPr="007C05DF">
        <w:rPr>
          <w:color w:val="000000" w:themeColor="text1"/>
        </w:rPr>
        <w:t>3.</w:t>
      </w:r>
      <w:r w:rsidR="00670FB5" w:rsidRPr="007C05DF">
        <w:rPr>
          <w:color w:val="000000" w:themeColor="text1"/>
        </w:rPr>
        <w:t>9</w:t>
      </w:r>
      <w:r w:rsidRPr="007C05DF">
        <w:rPr>
          <w:color w:val="000000" w:themeColor="text1"/>
        </w:rPr>
        <w:t xml:space="preserve">. Датой приемки </w:t>
      </w:r>
      <w:r w:rsidR="0014163D" w:rsidRPr="007C05DF">
        <w:rPr>
          <w:color w:val="000000" w:themeColor="text1"/>
        </w:rPr>
        <w:t>оказанной Услуги</w:t>
      </w:r>
      <w:r w:rsidRPr="007C05DF">
        <w:rPr>
          <w:color w:val="000000" w:themeColor="text1"/>
        </w:rPr>
        <w:t xml:space="preserve"> считается дата подписания Заказчиком Документа о приемке.</w:t>
      </w:r>
    </w:p>
    <w:p w14:paraId="37384AD1" w14:textId="082B7753" w:rsidR="00D54214" w:rsidRPr="007C05DF" w:rsidRDefault="00D54214" w:rsidP="00D54214">
      <w:pPr>
        <w:ind w:firstLine="567"/>
        <w:jc w:val="both"/>
        <w:rPr>
          <w:color w:val="000000" w:themeColor="text1"/>
        </w:rPr>
      </w:pPr>
      <w:r w:rsidRPr="007C05DF">
        <w:rPr>
          <w:color w:val="000000" w:themeColor="text1"/>
        </w:rPr>
        <w:t xml:space="preserve">Подписание со стороны Заказчика Документа о приемке подтверждает исполнение обязательств </w:t>
      </w:r>
      <w:r w:rsidR="0014163D" w:rsidRPr="007C05DF">
        <w:rPr>
          <w:color w:val="000000" w:themeColor="text1"/>
        </w:rPr>
        <w:t>Исполнителя</w:t>
      </w:r>
      <w:r w:rsidRPr="007C05DF">
        <w:rPr>
          <w:color w:val="000000" w:themeColor="text1"/>
        </w:rPr>
        <w:t>, предусмотренных Контрактом.</w:t>
      </w:r>
    </w:p>
    <w:p w14:paraId="73FD1585" w14:textId="39401AB2" w:rsidR="0014163D" w:rsidRPr="007C05DF" w:rsidRDefault="0014163D" w:rsidP="0014163D">
      <w:pPr>
        <w:widowControl w:val="0"/>
        <w:tabs>
          <w:tab w:val="left" w:pos="1022"/>
        </w:tabs>
        <w:suppressAutoHyphens/>
        <w:autoSpaceDE w:val="0"/>
        <w:autoSpaceDN w:val="0"/>
        <w:adjustRightInd w:val="0"/>
        <w:ind w:right="-13" w:firstLine="567"/>
        <w:jc w:val="both"/>
        <w:rPr>
          <w:color w:val="000000" w:themeColor="text1"/>
        </w:rPr>
      </w:pPr>
      <w:r w:rsidRPr="007C05DF">
        <w:rPr>
          <w:color w:val="000000" w:themeColor="text1"/>
        </w:rPr>
        <w:t>3.1</w:t>
      </w:r>
      <w:r w:rsidR="00670FB5" w:rsidRPr="007C05DF">
        <w:rPr>
          <w:color w:val="000000" w:themeColor="text1"/>
        </w:rPr>
        <w:t>0</w:t>
      </w:r>
      <w:r w:rsidRPr="007C05DF">
        <w:rPr>
          <w:color w:val="000000" w:themeColor="text1"/>
        </w:rPr>
        <w:t>. Исполнитель обязан по результатам оказания Услуг передать Заказчику документы, предусмотренные законодательством Российской Федерации и Контрактом.</w:t>
      </w:r>
    </w:p>
    <w:p w14:paraId="54C383A1" w14:textId="0234068F" w:rsidR="00E420D7" w:rsidRPr="007C05DF" w:rsidRDefault="0014163D" w:rsidP="0014163D">
      <w:pPr>
        <w:widowControl w:val="0"/>
        <w:tabs>
          <w:tab w:val="left" w:pos="1022"/>
        </w:tabs>
        <w:suppressAutoHyphens/>
        <w:autoSpaceDE w:val="0"/>
        <w:autoSpaceDN w:val="0"/>
        <w:adjustRightInd w:val="0"/>
        <w:ind w:right="-13" w:firstLine="567"/>
        <w:jc w:val="both"/>
        <w:rPr>
          <w:color w:val="000000" w:themeColor="text1"/>
        </w:rPr>
      </w:pPr>
      <w:r w:rsidRPr="007C05DF">
        <w:rPr>
          <w:color w:val="000000" w:themeColor="text1"/>
        </w:rPr>
        <w:t>3.1</w:t>
      </w:r>
      <w:r w:rsidR="00670FB5" w:rsidRPr="007C05DF">
        <w:rPr>
          <w:color w:val="000000" w:themeColor="text1"/>
        </w:rPr>
        <w:t>1</w:t>
      </w:r>
      <w:r w:rsidRPr="007C05DF">
        <w:rPr>
          <w:color w:val="000000" w:themeColor="text1"/>
        </w:rPr>
        <w:t>. Сдача и приемка Услуг осуществляются уполномоченными представителями Сторон.</w:t>
      </w:r>
    </w:p>
    <w:bookmarkEnd w:id="2"/>
    <w:p w14:paraId="1BDEDBF8" w14:textId="6BD3820F" w:rsidR="00F80D4D" w:rsidRPr="007C05DF" w:rsidRDefault="002E7CD0" w:rsidP="00561F52">
      <w:pPr>
        <w:widowControl w:val="0"/>
        <w:ind w:right="-13" w:firstLine="567"/>
        <w:jc w:val="both"/>
        <w:rPr>
          <w:color w:val="000000" w:themeColor="text1"/>
        </w:rPr>
      </w:pPr>
      <w:r w:rsidRPr="007C05DF">
        <w:rPr>
          <w:color w:val="000000" w:themeColor="text1"/>
        </w:rPr>
        <w:t xml:space="preserve">       </w:t>
      </w:r>
    </w:p>
    <w:p w14:paraId="13143169" w14:textId="36C8DBA9" w:rsidR="00561F52" w:rsidRPr="007C05DF" w:rsidRDefault="00561F52" w:rsidP="005A74C9">
      <w:pPr>
        <w:autoSpaceDE w:val="0"/>
        <w:autoSpaceDN w:val="0"/>
        <w:adjustRightInd w:val="0"/>
        <w:jc w:val="center"/>
        <w:outlineLvl w:val="0"/>
        <w:rPr>
          <w:color w:val="000000" w:themeColor="text1"/>
        </w:rPr>
      </w:pPr>
      <w:r w:rsidRPr="007C05DF">
        <w:rPr>
          <w:b/>
          <w:bCs/>
          <w:color w:val="000000" w:themeColor="text1"/>
        </w:rPr>
        <w:t>4. Взаимодействие Сторон.</w:t>
      </w:r>
    </w:p>
    <w:p w14:paraId="07BF2440" w14:textId="77777777" w:rsidR="00E62E04" w:rsidRPr="0089019B" w:rsidRDefault="00E62E04" w:rsidP="00E62E04">
      <w:pPr>
        <w:pStyle w:val="ConsPlusNormal"/>
        <w:ind w:firstLine="540"/>
        <w:jc w:val="both"/>
        <w:rPr>
          <w:rFonts w:ascii="Times New Roman" w:hAnsi="Times New Roman" w:cs="Times New Roman"/>
          <w:b/>
          <w:bCs/>
          <w:sz w:val="24"/>
          <w:szCs w:val="24"/>
        </w:rPr>
      </w:pPr>
      <w:r w:rsidRPr="0089019B">
        <w:rPr>
          <w:rFonts w:ascii="Times New Roman" w:hAnsi="Times New Roman" w:cs="Times New Roman"/>
          <w:b/>
          <w:bCs/>
          <w:sz w:val="24"/>
          <w:szCs w:val="24"/>
        </w:rPr>
        <w:t>4.1. Исполнитель обязан:</w:t>
      </w:r>
    </w:p>
    <w:p w14:paraId="4ADE60E7" w14:textId="77777777" w:rsidR="00E62E04" w:rsidRPr="002A2765" w:rsidRDefault="00E62E04" w:rsidP="00E62E04">
      <w:pPr>
        <w:pStyle w:val="ConsPlusNormal"/>
        <w:ind w:firstLine="540"/>
        <w:jc w:val="both"/>
        <w:rPr>
          <w:rFonts w:ascii="Times New Roman" w:hAnsi="Times New Roman" w:cs="Times New Roman"/>
          <w:sz w:val="24"/>
          <w:szCs w:val="24"/>
        </w:rPr>
      </w:pPr>
      <w:r w:rsidRPr="0089019B">
        <w:rPr>
          <w:rFonts w:ascii="Times New Roman" w:hAnsi="Times New Roman" w:cs="Times New Roman"/>
          <w:sz w:val="24"/>
          <w:szCs w:val="24"/>
        </w:rPr>
        <w:t xml:space="preserve">4.1.1. Оказать Услуги в порядке, объеме, в срок и на условиях, предусмотренных Контрактом, </w:t>
      </w:r>
      <w:r w:rsidRPr="008A2CB8">
        <w:rPr>
          <w:rFonts w:ascii="Times New Roman" w:hAnsi="Times New Roman" w:cs="Times New Roman"/>
          <w:sz w:val="24"/>
          <w:szCs w:val="24"/>
        </w:rPr>
        <w:t xml:space="preserve">Расчетом цены контракта </w:t>
      </w:r>
      <w:r w:rsidRPr="008A2CB8">
        <w:rPr>
          <w:rFonts w:ascii="Times New Roman" w:hAnsi="Times New Roman"/>
          <w:bCs/>
          <w:kern w:val="32"/>
          <w:sz w:val="24"/>
          <w:szCs w:val="24"/>
        </w:rPr>
        <w:t xml:space="preserve">(Приложение № 1 к Контракту) </w:t>
      </w:r>
      <w:r w:rsidRPr="008A2CB8">
        <w:rPr>
          <w:rFonts w:ascii="Times New Roman" w:hAnsi="Times New Roman" w:cs="Times New Roman"/>
          <w:sz w:val="24"/>
          <w:szCs w:val="24"/>
        </w:rPr>
        <w:t xml:space="preserve">и Описанием объекта закупки </w:t>
      </w:r>
      <w:r w:rsidRPr="008A2CB8">
        <w:rPr>
          <w:rFonts w:ascii="Times New Roman" w:hAnsi="Times New Roman"/>
          <w:bCs/>
          <w:kern w:val="32"/>
          <w:sz w:val="24"/>
          <w:szCs w:val="24"/>
        </w:rPr>
        <w:t>(Приложение № 2 к Контракту)</w:t>
      </w:r>
      <w:r w:rsidRPr="008A2CB8">
        <w:rPr>
          <w:rFonts w:ascii="Times New Roman" w:hAnsi="Times New Roman" w:cs="Times New Roman"/>
          <w:sz w:val="24"/>
          <w:szCs w:val="24"/>
        </w:rPr>
        <w:t>.</w:t>
      </w:r>
    </w:p>
    <w:p w14:paraId="50384A7C" w14:textId="77777777" w:rsidR="00E62E04" w:rsidRPr="002A2765" w:rsidRDefault="00E62E04" w:rsidP="00E62E04">
      <w:pPr>
        <w:pStyle w:val="ConsPlusNormal"/>
        <w:ind w:firstLine="540"/>
        <w:jc w:val="both"/>
        <w:rPr>
          <w:rFonts w:ascii="Times New Roman" w:hAnsi="Times New Roman" w:cs="Times New Roman"/>
          <w:sz w:val="24"/>
          <w:szCs w:val="24"/>
        </w:rPr>
      </w:pPr>
      <w:r w:rsidRPr="002A2765">
        <w:rPr>
          <w:rFonts w:ascii="Times New Roman" w:hAnsi="Times New Roman" w:cs="Times New Roman"/>
          <w:sz w:val="24"/>
          <w:szCs w:val="24"/>
        </w:rPr>
        <w:lastRenderedPageBreak/>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1A8E5A08" w14:textId="77777777" w:rsidR="00E62E04" w:rsidRPr="002A2765" w:rsidRDefault="00E62E04" w:rsidP="00E62E04">
      <w:pPr>
        <w:pStyle w:val="ConsPlusNormal"/>
        <w:ind w:firstLine="540"/>
        <w:jc w:val="both"/>
        <w:rPr>
          <w:rFonts w:ascii="Times New Roman" w:hAnsi="Times New Roman" w:cs="Times New Roman"/>
          <w:sz w:val="24"/>
          <w:szCs w:val="24"/>
        </w:rPr>
      </w:pPr>
      <w:r w:rsidRPr="002A2765">
        <w:rPr>
          <w:rFonts w:ascii="Times New Roman" w:hAnsi="Times New Roman" w:cs="Times New Roman"/>
          <w:sz w:val="24"/>
          <w:szCs w:val="24"/>
        </w:rPr>
        <w:t>4.1.3. Обеспечить за свой счет устранение выявленных нарушений при несоответствии результатов оказанных Услуг условиям Контракта.</w:t>
      </w:r>
    </w:p>
    <w:p w14:paraId="6220965B" w14:textId="77777777" w:rsidR="00E62E04" w:rsidRPr="002A2765" w:rsidRDefault="00E62E04" w:rsidP="00E62E04">
      <w:pPr>
        <w:pStyle w:val="ConsPlusNormal"/>
        <w:ind w:firstLine="540"/>
        <w:jc w:val="both"/>
        <w:rPr>
          <w:rFonts w:ascii="Times New Roman" w:hAnsi="Times New Roman" w:cs="Times New Roman"/>
          <w:sz w:val="24"/>
          <w:szCs w:val="24"/>
        </w:rPr>
      </w:pPr>
      <w:r w:rsidRPr="002A2765">
        <w:rPr>
          <w:rFonts w:ascii="Times New Roman" w:hAnsi="Times New Roman" w:cs="Times New Roman"/>
          <w:sz w:val="24"/>
          <w:szCs w:val="24"/>
        </w:rPr>
        <w:t>4.1.4.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Исполнителя, и разместить в единой информационной системе.</w:t>
      </w:r>
    </w:p>
    <w:p w14:paraId="17351CC5" w14:textId="77777777" w:rsidR="00E62E04" w:rsidRPr="002A2765" w:rsidRDefault="00E62E04" w:rsidP="00E62E04">
      <w:pPr>
        <w:pStyle w:val="ConsPlusNormal"/>
        <w:ind w:firstLine="540"/>
        <w:jc w:val="both"/>
        <w:rPr>
          <w:rFonts w:ascii="Times New Roman" w:hAnsi="Times New Roman" w:cs="Times New Roman"/>
          <w:sz w:val="24"/>
          <w:szCs w:val="24"/>
        </w:rPr>
      </w:pPr>
      <w:r w:rsidRPr="002A2765">
        <w:rPr>
          <w:rFonts w:ascii="Times New Roman" w:hAnsi="Times New Roman" w:cs="Times New Roman"/>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B9D60C5" w14:textId="77777777" w:rsidR="00E62E04" w:rsidRPr="002A2765" w:rsidRDefault="00E62E04" w:rsidP="00E62E04">
      <w:pPr>
        <w:pStyle w:val="ConsPlusNormal"/>
        <w:ind w:firstLine="540"/>
        <w:jc w:val="both"/>
        <w:rPr>
          <w:rFonts w:ascii="Times New Roman" w:hAnsi="Times New Roman" w:cs="Times New Roman"/>
          <w:sz w:val="24"/>
          <w:szCs w:val="24"/>
        </w:rPr>
      </w:pPr>
      <w:r w:rsidRPr="002A2765">
        <w:rPr>
          <w:rFonts w:ascii="Times New Roman" w:hAnsi="Times New Roman" w:cs="Times New Roman"/>
          <w:sz w:val="24"/>
          <w:szCs w:val="24"/>
        </w:rPr>
        <w:t xml:space="preserve">4.1.6. Обеспечивать гарантии качества оказанных Услуг в соответствии с </w:t>
      </w:r>
      <w:hyperlink r:id="rId6" w:history="1">
        <w:r w:rsidRPr="002A2765">
          <w:rPr>
            <w:rFonts w:ascii="Times New Roman" w:hAnsi="Times New Roman" w:cs="Times New Roman"/>
            <w:sz w:val="24"/>
            <w:szCs w:val="24"/>
          </w:rPr>
          <w:t xml:space="preserve">разделом </w:t>
        </w:r>
      </w:hyperlink>
      <w:r w:rsidRPr="002A2765">
        <w:rPr>
          <w:rFonts w:ascii="Times New Roman" w:hAnsi="Times New Roman" w:cs="Times New Roman"/>
          <w:sz w:val="24"/>
          <w:szCs w:val="24"/>
        </w:rPr>
        <w:t>5 Контракта.</w:t>
      </w:r>
    </w:p>
    <w:p w14:paraId="3B7C461D" w14:textId="77777777" w:rsidR="005E7C27" w:rsidRPr="00F875CC" w:rsidRDefault="00E62E04" w:rsidP="005E7C27">
      <w:pPr>
        <w:pStyle w:val="a6"/>
        <w:tabs>
          <w:tab w:val="left" w:pos="0"/>
          <w:tab w:val="left" w:pos="1134"/>
        </w:tabs>
        <w:spacing w:after="0" w:line="240" w:lineRule="auto"/>
        <w:ind w:left="0" w:firstLine="567"/>
        <w:jc w:val="both"/>
        <w:rPr>
          <w:rFonts w:ascii="Times New Roman" w:hAnsi="Times New Roman"/>
          <w:sz w:val="24"/>
          <w:szCs w:val="24"/>
          <w:lang w:eastAsia="ru-RU"/>
        </w:rPr>
      </w:pPr>
      <w:r w:rsidRPr="002A2765">
        <w:rPr>
          <w:rFonts w:ascii="Times New Roman" w:hAnsi="Times New Roman"/>
          <w:sz w:val="24"/>
          <w:szCs w:val="24"/>
        </w:rPr>
        <w:t xml:space="preserve">4.1.7. </w:t>
      </w:r>
      <w:bookmarkStart w:id="3" w:name="_Hlk204245487"/>
      <w:r w:rsidR="005E7C27" w:rsidRPr="005E7C27">
        <w:rPr>
          <w:rFonts w:ascii="Times New Roman" w:hAnsi="Times New Roman"/>
          <w:sz w:val="24"/>
          <w:szCs w:val="24"/>
          <w:lang w:eastAsia="ru-RU"/>
        </w:rPr>
        <w:t>Не позд</w:t>
      </w:r>
      <w:r w:rsidR="005E7C27" w:rsidRPr="00F875CC">
        <w:rPr>
          <w:rFonts w:ascii="Times New Roman" w:hAnsi="Times New Roman"/>
          <w:sz w:val="24"/>
          <w:szCs w:val="24"/>
          <w:lang w:eastAsia="ru-RU"/>
        </w:rPr>
        <w:t xml:space="preserve">нее рабочего дня до начала оказания услуг в соответствии с </w:t>
      </w:r>
      <w:r w:rsidR="005E7C27">
        <w:rPr>
          <w:rFonts w:ascii="Times New Roman" w:hAnsi="Times New Roman"/>
          <w:sz w:val="24"/>
          <w:szCs w:val="24"/>
          <w:lang w:val="ru-RU" w:eastAsia="ru-RU"/>
        </w:rPr>
        <w:t xml:space="preserve">п. 3.1 Контракта </w:t>
      </w:r>
      <w:r w:rsidR="005E7C27" w:rsidRPr="00F875CC">
        <w:rPr>
          <w:rFonts w:ascii="Times New Roman" w:hAnsi="Times New Roman"/>
          <w:sz w:val="24"/>
          <w:szCs w:val="24"/>
          <w:lang w:eastAsia="ru-RU"/>
        </w:rPr>
        <w:t>предоставить Заказчику:</w:t>
      </w:r>
      <w:bookmarkEnd w:id="3"/>
    </w:p>
    <w:p w14:paraId="299A9908" w14:textId="77777777" w:rsidR="005E7C27" w:rsidRPr="00CE57C2" w:rsidRDefault="005E7C27" w:rsidP="005E7C27">
      <w:pPr>
        <w:pStyle w:val="a6"/>
        <w:tabs>
          <w:tab w:val="left" w:pos="0"/>
          <w:tab w:val="left" w:pos="1134"/>
        </w:tabs>
        <w:spacing w:after="0" w:line="240" w:lineRule="auto"/>
        <w:ind w:left="0" w:firstLine="567"/>
        <w:jc w:val="both"/>
        <w:rPr>
          <w:rFonts w:ascii="Times New Roman" w:hAnsi="Times New Roman"/>
          <w:sz w:val="24"/>
          <w:szCs w:val="24"/>
          <w:lang w:eastAsia="ru-RU"/>
        </w:rPr>
      </w:pPr>
      <w:r w:rsidRPr="00F875CC">
        <w:rPr>
          <w:rFonts w:ascii="Times New Roman" w:hAnsi="Times New Roman"/>
          <w:sz w:val="24"/>
          <w:szCs w:val="24"/>
          <w:lang w:eastAsia="ru-RU"/>
        </w:rPr>
        <w:t>Заверенный подписью и печатью Исполнителя список персонала,</w:t>
      </w:r>
      <w:r w:rsidRPr="00CE57C2">
        <w:rPr>
          <w:rFonts w:ascii="Times New Roman" w:hAnsi="Times New Roman"/>
          <w:sz w:val="24"/>
          <w:szCs w:val="24"/>
          <w:lang w:eastAsia="ru-RU"/>
        </w:rPr>
        <w:t xml:space="preserve"> </w:t>
      </w:r>
      <w:bookmarkStart w:id="4" w:name="_Hlk203377523"/>
      <w:r w:rsidRPr="00CE57C2">
        <w:rPr>
          <w:rFonts w:ascii="Times New Roman" w:hAnsi="Times New Roman"/>
          <w:sz w:val="24"/>
          <w:szCs w:val="24"/>
          <w:lang w:eastAsia="ru-RU"/>
        </w:rPr>
        <w:t xml:space="preserve">на которых возложено непосредственное выполнение обязанностей по оказанию услуг с указанием фамилии, имени, отчества, должности и специальности каждого из персонала Исполнителя (далее – Список). </w:t>
      </w:r>
    </w:p>
    <w:bookmarkEnd w:id="4"/>
    <w:p w14:paraId="7230EBFC" w14:textId="77777777" w:rsidR="005E7C27" w:rsidRDefault="005E7C27" w:rsidP="005E7C27">
      <w:pPr>
        <w:pStyle w:val="ConsPlusNormal"/>
        <w:ind w:firstLine="540"/>
        <w:jc w:val="both"/>
        <w:rPr>
          <w:rFonts w:ascii="Times New Roman" w:hAnsi="Times New Roman" w:cs="Times New Roman"/>
          <w:sz w:val="24"/>
          <w:szCs w:val="24"/>
        </w:rPr>
      </w:pPr>
      <w:r w:rsidRPr="000F241C">
        <w:rPr>
          <w:rFonts w:ascii="Times New Roman" w:hAnsi="Times New Roman" w:cs="Times New Roman"/>
          <w:sz w:val="24"/>
          <w:szCs w:val="24"/>
        </w:rPr>
        <w:t>Указанные в данном пункте документы Исполнитель предоставляет представителю Заказчика на бумажном носителе или в электронном виде по адресу: hockey@sport.gugov.spb.ru</w:t>
      </w:r>
      <w:r>
        <w:rPr>
          <w:rFonts w:ascii="Times New Roman" w:hAnsi="Times New Roman" w:cs="Times New Roman"/>
          <w:sz w:val="24"/>
          <w:szCs w:val="24"/>
        </w:rPr>
        <w:t xml:space="preserve">. </w:t>
      </w:r>
    </w:p>
    <w:p w14:paraId="0F96500B" w14:textId="569391C4" w:rsidR="00E62E04" w:rsidRPr="002A2765" w:rsidRDefault="00E62E04" w:rsidP="005E7C27">
      <w:pPr>
        <w:pStyle w:val="ConsPlusNormal"/>
        <w:ind w:firstLine="540"/>
        <w:jc w:val="both"/>
        <w:rPr>
          <w:rFonts w:ascii="Times New Roman" w:hAnsi="Times New Roman" w:cs="Times New Roman"/>
          <w:sz w:val="24"/>
          <w:szCs w:val="24"/>
        </w:rPr>
      </w:pPr>
      <w:r w:rsidRPr="002A2765">
        <w:rPr>
          <w:rFonts w:ascii="Times New Roman" w:hAnsi="Times New Roman" w:cs="Times New Roman"/>
          <w:sz w:val="24"/>
          <w:szCs w:val="24"/>
        </w:rPr>
        <w:t xml:space="preserve">В случае изменения сведений в представленном </w:t>
      </w:r>
      <w:r w:rsidR="005E7C27">
        <w:rPr>
          <w:rFonts w:ascii="Times New Roman" w:hAnsi="Times New Roman" w:cs="Times New Roman"/>
          <w:sz w:val="24"/>
          <w:szCs w:val="24"/>
        </w:rPr>
        <w:t>С</w:t>
      </w:r>
      <w:r w:rsidRPr="002A2765">
        <w:rPr>
          <w:rFonts w:ascii="Times New Roman" w:hAnsi="Times New Roman" w:cs="Times New Roman"/>
          <w:sz w:val="24"/>
          <w:szCs w:val="24"/>
        </w:rPr>
        <w:t>писке</w:t>
      </w:r>
      <w:r w:rsidR="005E7C27">
        <w:rPr>
          <w:rFonts w:ascii="Times New Roman" w:hAnsi="Times New Roman" w:cs="Times New Roman"/>
          <w:sz w:val="24"/>
          <w:szCs w:val="24"/>
        </w:rPr>
        <w:t xml:space="preserve">, </w:t>
      </w:r>
      <w:r w:rsidRPr="002A2765">
        <w:rPr>
          <w:rFonts w:ascii="Times New Roman" w:hAnsi="Times New Roman" w:cs="Times New Roman"/>
          <w:sz w:val="24"/>
          <w:szCs w:val="24"/>
        </w:rPr>
        <w:t>не позднее одного рабочего дня с момента такого изменения письменно информировать Заказчика о таких изменениях.</w:t>
      </w:r>
    </w:p>
    <w:p w14:paraId="72D1AF89" w14:textId="2AB91B49" w:rsidR="00E62E04" w:rsidRPr="002A2765" w:rsidRDefault="00E62E04" w:rsidP="00E62E04">
      <w:pPr>
        <w:pStyle w:val="ConsPlusNormal"/>
        <w:ind w:firstLine="540"/>
        <w:jc w:val="both"/>
        <w:rPr>
          <w:rFonts w:ascii="Times New Roman" w:hAnsi="Times New Roman" w:cs="Times New Roman"/>
          <w:sz w:val="24"/>
          <w:szCs w:val="24"/>
        </w:rPr>
      </w:pPr>
      <w:r w:rsidRPr="002A2765">
        <w:rPr>
          <w:rFonts w:ascii="Times New Roman" w:hAnsi="Times New Roman" w:cs="Times New Roman"/>
          <w:sz w:val="24"/>
          <w:szCs w:val="24"/>
        </w:rPr>
        <w:t>4.1.</w:t>
      </w:r>
      <w:r w:rsidR="005E7C27">
        <w:rPr>
          <w:rFonts w:ascii="Times New Roman" w:hAnsi="Times New Roman" w:cs="Times New Roman"/>
          <w:sz w:val="24"/>
          <w:szCs w:val="24"/>
        </w:rPr>
        <w:t>8</w:t>
      </w:r>
      <w:r w:rsidRPr="002A2765">
        <w:rPr>
          <w:rFonts w:ascii="Times New Roman" w:hAnsi="Times New Roman" w:cs="Times New Roman"/>
          <w:sz w:val="24"/>
          <w:szCs w:val="24"/>
        </w:rPr>
        <w:t xml:space="preserve">. </w:t>
      </w:r>
      <w:r w:rsidR="00AA3FD4" w:rsidRPr="00AA3FD4">
        <w:rPr>
          <w:rFonts w:ascii="Times New Roman" w:hAnsi="Times New Roman" w:cs="Times New Roman"/>
          <w:sz w:val="24"/>
          <w:szCs w:val="24"/>
        </w:rPr>
        <w:t>Обеспечить за счет собственных средств, персонал</w:t>
      </w:r>
      <w:r w:rsidR="00AA3FD4">
        <w:rPr>
          <w:rFonts w:ascii="Times New Roman" w:hAnsi="Times New Roman" w:cs="Times New Roman"/>
          <w:sz w:val="24"/>
          <w:szCs w:val="24"/>
        </w:rPr>
        <w:t xml:space="preserve"> материалами, моющими средствами и оборудованием</w:t>
      </w:r>
      <w:r w:rsidRPr="002A2765">
        <w:rPr>
          <w:rFonts w:ascii="Times New Roman" w:hAnsi="Times New Roman" w:cs="Times New Roman"/>
          <w:sz w:val="24"/>
          <w:szCs w:val="24"/>
        </w:rPr>
        <w:t>. Использование всех средств, инвентаря и оборудования только при наличии гигиенических сертификатов и сертификатов безопасности.</w:t>
      </w:r>
    </w:p>
    <w:p w14:paraId="7147FECC" w14:textId="523FC445" w:rsidR="00E62E04" w:rsidRPr="002A2765" w:rsidRDefault="00E62E04" w:rsidP="00E62E04">
      <w:pPr>
        <w:pStyle w:val="ConsPlusNormal"/>
        <w:ind w:firstLine="540"/>
        <w:jc w:val="both"/>
        <w:rPr>
          <w:rFonts w:ascii="Times New Roman" w:hAnsi="Times New Roman" w:cs="Times New Roman"/>
          <w:sz w:val="24"/>
          <w:szCs w:val="24"/>
        </w:rPr>
      </w:pPr>
      <w:r w:rsidRPr="002A2765">
        <w:rPr>
          <w:rFonts w:ascii="Times New Roman" w:hAnsi="Times New Roman" w:cs="Times New Roman"/>
          <w:sz w:val="24"/>
          <w:szCs w:val="24"/>
        </w:rPr>
        <w:t>4.1.</w:t>
      </w:r>
      <w:r w:rsidR="00AA3FD4">
        <w:rPr>
          <w:rFonts w:ascii="Times New Roman" w:hAnsi="Times New Roman" w:cs="Times New Roman"/>
          <w:sz w:val="24"/>
          <w:szCs w:val="24"/>
        </w:rPr>
        <w:t>9</w:t>
      </w:r>
      <w:r w:rsidRPr="002A2765">
        <w:rPr>
          <w:rFonts w:ascii="Times New Roman" w:hAnsi="Times New Roman" w:cs="Times New Roman"/>
          <w:sz w:val="24"/>
          <w:szCs w:val="24"/>
        </w:rPr>
        <w:t>. Формировать и направлять Заказчику документ о приемке, указанный в 3.</w:t>
      </w:r>
      <w:r>
        <w:rPr>
          <w:rFonts w:ascii="Times New Roman" w:hAnsi="Times New Roman" w:cs="Times New Roman"/>
          <w:sz w:val="24"/>
          <w:szCs w:val="24"/>
        </w:rPr>
        <w:t>2</w:t>
      </w:r>
      <w:r w:rsidRPr="002A2765">
        <w:rPr>
          <w:rFonts w:ascii="Times New Roman" w:hAnsi="Times New Roman" w:cs="Times New Roman"/>
          <w:sz w:val="24"/>
          <w:szCs w:val="24"/>
        </w:rPr>
        <w:t>. Контракта.</w:t>
      </w:r>
    </w:p>
    <w:p w14:paraId="7206C4D4" w14:textId="37DA493F" w:rsidR="00E62E04" w:rsidRDefault="00E62E04" w:rsidP="00E62E04">
      <w:pPr>
        <w:pStyle w:val="ConsPlusNormal"/>
        <w:ind w:firstLine="540"/>
        <w:jc w:val="both"/>
        <w:rPr>
          <w:rFonts w:ascii="Times New Roman" w:hAnsi="Times New Roman" w:cs="Times New Roman"/>
          <w:sz w:val="24"/>
          <w:szCs w:val="24"/>
        </w:rPr>
      </w:pPr>
      <w:r w:rsidRPr="002A2765">
        <w:rPr>
          <w:rFonts w:ascii="Times New Roman" w:hAnsi="Times New Roman" w:cs="Times New Roman"/>
          <w:sz w:val="24"/>
          <w:szCs w:val="24"/>
        </w:rPr>
        <w:t>4.1.</w:t>
      </w:r>
      <w:r w:rsidR="00AA3FD4">
        <w:rPr>
          <w:rFonts w:ascii="Times New Roman" w:hAnsi="Times New Roman" w:cs="Times New Roman"/>
          <w:sz w:val="24"/>
          <w:szCs w:val="24"/>
        </w:rPr>
        <w:t>10</w:t>
      </w:r>
      <w:r w:rsidRPr="002A2765">
        <w:rPr>
          <w:rFonts w:ascii="Times New Roman" w:hAnsi="Times New Roman" w:cs="Times New Roman"/>
          <w:sz w:val="24"/>
          <w:szCs w:val="24"/>
        </w:rPr>
        <w:t xml:space="preserve">.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w:t>
      </w:r>
      <w:r>
        <w:rPr>
          <w:rFonts w:ascii="Times New Roman" w:hAnsi="Times New Roman" w:cs="Times New Roman"/>
          <w:sz w:val="24"/>
          <w:szCs w:val="24"/>
        </w:rPr>
        <w:t>контрольно-</w:t>
      </w:r>
      <w:r w:rsidRPr="002A2765">
        <w:rPr>
          <w:rFonts w:ascii="Times New Roman" w:hAnsi="Times New Roman" w:cs="Times New Roman"/>
          <w:sz w:val="24"/>
          <w:szCs w:val="24"/>
        </w:rPr>
        <w:t>пропускной режим.</w:t>
      </w:r>
    </w:p>
    <w:p w14:paraId="08B9E870" w14:textId="565C5C4E" w:rsidR="00E62E04" w:rsidRPr="002A2765" w:rsidRDefault="00E62E04" w:rsidP="00E62E0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4.1.1</w:t>
      </w:r>
      <w:r w:rsidR="00AA3FD4">
        <w:rPr>
          <w:rFonts w:ascii="Times New Roman" w:hAnsi="Times New Roman" w:cs="Times New Roman"/>
          <w:sz w:val="24"/>
          <w:szCs w:val="24"/>
        </w:rPr>
        <w:t>1</w:t>
      </w:r>
      <w:r>
        <w:rPr>
          <w:rFonts w:ascii="Times New Roman" w:hAnsi="Times New Roman" w:cs="Times New Roman"/>
          <w:sz w:val="24"/>
          <w:szCs w:val="24"/>
        </w:rPr>
        <w:t xml:space="preserve">. </w:t>
      </w:r>
      <w:r w:rsidRPr="008A2CB8">
        <w:rPr>
          <w:rFonts w:ascii="Times New Roman" w:hAnsi="Times New Roman" w:cs="Times New Roman"/>
          <w:sz w:val="24"/>
          <w:szCs w:val="24"/>
        </w:rPr>
        <w:t xml:space="preserve">Обеспечивать сохранность имущества, материалов, оборудования, зданий и сооружений Заказчика, в период оказания </w:t>
      </w:r>
      <w:r w:rsidR="00AA3FD4">
        <w:rPr>
          <w:rFonts w:ascii="Times New Roman" w:hAnsi="Times New Roman" w:cs="Times New Roman"/>
          <w:sz w:val="24"/>
          <w:szCs w:val="24"/>
        </w:rPr>
        <w:t>У</w:t>
      </w:r>
      <w:r w:rsidRPr="008A2CB8">
        <w:rPr>
          <w:rFonts w:ascii="Times New Roman" w:hAnsi="Times New Roman" w:cs="Times New Roman"/>
          <w:sz w:val="24"/>
          <w:szCs w:val="24"/>
        </w:rPr>
        <w:t>слуг, а также в период устранения недостатков в оказанных услугах</w:t>
      </w:r>
      <w:r>
        <w:rPr>
          <w:rFonts w:ascii="Times New Roman" w:hAnsi="Times New Roman" w:cs="Times New Roman"/>
          <w:sz w:val="24"/>
          <w:szCs w:val="24"/>
        </w:rPr>
        <w:t>.</w:t>
      </w:r>
    </w:p>
    <w:p w14:paraId="5F16C80F" w14:textId="1C800850" w:rsidR="00E62E04" w:rsidRPr="002A2765" w:rsidRDefault="00E62E04" w:rsidP="00E62E04">
      <w:pPr>
        <w:pStyle w:val="ConsPlusNormal"/>
        <w:ind w:firstLine="540"/>
        <w:jc w:val="both"/>
        <w:rPr>
          <w:rFonts w:ascii="Times New Roman" w:hAnsi="Times New Roman" w:cs="Times New Roman"/>
          <w:sz w:val="24"/>
          <w:szCs w:val="24"/>
        </w:rPr>
      </w:pPr>
      <w:r w:rsidRPr="002A2765">
        <w:rPr>
          <w:rFonts w:ascii="Times New Roman" w:hAnsi="Times New Roman" w:cs="Times New Roman"/>
          <w:sz w:val="24"/>
          <w:szCs w:val="24"/>
        </w:rPr>
        <w:t>4.1.1</w:t>
      </w:r>
      <w:r w:rsidR="00AA3FD4">
        <w:rPr>
          <w:rFonts w:ascii="Times New Roman" w:hAnsi="Times New Roman" w:cs="Times New Roman"/>
          <w:sz w:val="24"/>
          <w:szCs w:val="24"/>
        </w:rPr>
        <w:t>2</w:t>
      </w:r>
      <w:r w:rsidRPr="002A2765">
        <w:rPr>
          <w:rFonts w:ascii="Times New Roman" w:hAnsi="Times New Roman" w:cs="Times New Roman"/>
          <w:sz w:val="24"/>
          <w:szCs w:val="24"/>
        </w:rPr>
        <w:t xml:space="preserve">. В </w:t>
      </w:r>
      <w:r w:rsidRPr="008A2CB8">
        <w:rPr>
          <w:rFonts w:ascii="Times New Roman" w:hAnsi="Times New Roman" w:cs="Times New Roman"/>
          <w:sz w:val="24"/>
          <w:szCs w:val="24"/>
        </w:rPr>
        <w:t xml:space="preserve">течение </w:t>
      </w:r>
      <w:r>
        <w:rPr>
          <w:rFonts w:ascii="Times New Roman" w:hAnsi="Times New Roman" w:cs="Times New Roman"/>
          <w:sz w:val="24"/>
          <w:szCs w:val="24"/>
        </w:rPr>
        <w:t>2</w:t>
      </w:r>
      <w:r w:rsidRPr="002A2765">
        <w:rPr>
          <w:rFonts w:ascii="Times New Roman" w:hAnsi="Times New Roman" w:cs="Times New Roman"/>
          <w:sz w:val="24"/>
          <w:szCs w:val="24"/>
        </w:rPr>
        <w:t xml:space="preserve"> (</w:t>
      </w:r>
      <w:r>
        <w:rPr>
          <w:rFonts w:ascii="Times New Roman" w:hAnsi="Times New Roman" w:cs="Times New Roman"/>
          <w:sz w:val="24"/>
          <w:szCs w:val="24"/>
        </w:rPr>
        <w:t>двух</w:t>
      </w:r>
      <w:r w:rsidRPr="002A2765">
        <w:rPr>
          <w:rFonts w:ascii="Times New Roman" w:hAnsi="Times New Roman" w:cs="Times New Roman"/>
          <w:sz w:val="24"/>
          <w:szCs w:val="24"/>
        </w:rPr>
        <w:t xml:space="preserve">) </w:t>
      </w:r>
      <w:r w:rsidR="00AA3FD4">
        <w:rPr>
          <w:rFonts w:ascii="Times New Roman" w:hAnsi="Times New Roman" w:cs="Times New Roman"/>
          <w:sz w:val="24"/>
          <w:szCs w:val="24"/>
        </w:rPr>
        <w:t>рабочих</w:t>
      </w:r>
      <w:r w:rsidRPr="002A2765">
        <w:rPr>
          <w:rFonts w:ascii="Times New Roman" w:hAnsi="Times New Roman" w:cs="Times New Roman"/>
          <w:sz w:val="24"/>
          <w:szCs w:val="24"/>
        </w:rPr>
        <w:t xml:space="preserve"> дней устранить причины отказа Заказчика от подписания документа </w:t>
      </w:r>
      <w:r w:rsidR="00AA3FD4">
        <w:rPr>
          <w:rFonts w:ascii="Times New Roman" w:hAnsi="Times New Roman" w:cs="Times New Roman"/>
          <w:sz w:val="24"/>
          <w:szCs w:val="24"/>
        </w:rPr>
        <w:t>о приемке</w:t>
      </w:r>
      <w:r w:rsidRPr="002A2765">
        <w:rPr>
          <w:rFonts w:ascii="Times New Roman" w:hAnsi="Times New Roman" w:cs="Times New Roman"/>
          <w:sz w:val="24"/>
          <w:szCs w:val="24"/>
        </w:rPr>
        <w:t>, изложенных в мотивированном отказе и направить Заказчику повторно документ о приемке сопроводительным письмом.</w:t>
      </w:r>
    </w:p>
    <w:p w14:paraId="0805CA35" w14:textId="7EA45567" w:rsidR="00E62E04" w:rsidRDefault="00E62E04" w:rsidP="00E62E04">
      <w:pPr>
        <w:pStyle w:val="ConsPlusNormal"/>
        <w:ind w:firstLine="540"/>
        <w:jc w:val="both"/>
        <w:rPr>
          <w:rFonts w:ascii="Times New Roman" w:hAnsi="Times New Roman" w:cs="Times New Roman"/>
          <w:sz w:val="24"/>
          <w:szCs w:val="24"/>
        </w:rPr>
      </w:pPr>
      <w:r w:rsidRPr="002A2765">
        <w:rPr>
          <w:rFonts w:ascii="Times New Roman" w:hAnsi="Times New Roman" w:cs="Times New Roman"/>
          <w:sz w:val="24"/>
          <w:szCs w:val="24"/>
        </w:rPr>
        <w:t>4.1.1</w:t>
      </w:r>
      <w:r w:rsidR="00AA3FD4">
        <w:rPr>
          <w:rFonts w:ascii="Times New Roman" w:hAnsi="Times New Roman" w:cs="Times New Roman"/>
          <w:sz w:val="24"/>
          <w:szCs w:val="24"/>
        </w:rPr>
        <w:t>3</w:t>
      </w:r>
      <w:r w:rsidRPr="002A2765">
        <w:rPr>
          <w:rFonts w:ascii="Times New Roman" w:hAnsi="Times New Roman" w:cs="Times New Roman"/>
          <w:sz w:val="24"/>
          <w:szCs w:val="24"/>
        </w:rPr>
        <w:t>. Самостоятельно и своими силами осуществить восстановление имущества Заказчика, в случае его повреждения в ходе оказания Услуг.</w:t>
      </w:r>
    </w:p>
    <w:p w14:paraId="612B162A" w14:textId="3C317F3B" w:rsidR="00E62E04" w:rsidRDefault="00E62E04" w:rsidP="00E62E0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4.1.1</w:t>
      </w:r>
      <w:r w:rsidR="00AA3FD4">
        <w:rPr>
          <w:rFonts w:ascii="Times New Roman" w:hAnsi="Times New Roman" w:cs="Times New Roman"/>
          <w:sz w:val="24"/>
          <w:szCs w:val="24"/>
        </w:rPr>
        <w:t>4</w:t>
      </w:r>
      <w:r>
        <w:rPr>
          <w:rFonts w:ascii="Times New Roman" w:hAnsi="Times New Roman" w:cs="Times New Roman"/>
          <w:sz w:val="24"/>
          <w:szCs w:val="24"/>
        </w:rPr>
        <w:t xml:space="preserve">. </w:t>
      </w:r>
      <w:r w:rsidRPr="00E30BCF">
        <w:rPr>
          <w:rFonts w:ascii="Times New Roman" w:hAnsi="Times New Roman" w:cs="Times New Roman"/>
          <w:sz w:val="24"/>
          <w:szCs w:val="24"/>
        </w:rPr>
        <w:t xml:space="preserve">Оказывать услуги по Контракту с привлечением квалифицированного персонала и действующей разрешительной документации, предусмотренной требованиями законодательства РФ и настоящим </w:t>
      </w:r>
      <w:r>
        <w:rPr>
          <w:rFonts w:ascii="Times New Roman" w:hAnsi="Times New Roman" w:cs="Times New Roman"/>
          <w:sz w:val="24"/>
          <w:szCs w:val="24"/>
        </w:rPr>
        <w:t>Контрактом</w:t>
      </w:r>
      <w:r w:rsidRPr="0069034F">
        <w:rPr>
          <w:rFonts w:ascii="Times New Roman" w:hAnsi="Times New Roman" w:cs="Times New Roman"/>
          <w:sz w:val="24"/>
          <w:szCs w:val="24"/>
        </w:rPr>
        <w:t xml:space="preserve">. В случае приостановления действия, необходимости внесения изменений в разрешительную документацию своевременно обратиться в уполномоченные на выдачу, возобновление, переоформление соответствующей разрешительной документации органы и организации с обязательным письменным уведомлением Заказчика. Выданная уполномоченным органом и/или организацией Исполнителю разрешительная документация, предоставляется Исполнителем Заказчику не позднее </w:t>
      </w:r>
      <w:r>
        <w:rPr>
          <w:rFonts w:ascii="Times New Roman" w:hAnsi="Times New Roman" w:cs="Times New Roman"/>
          <w:sz w:val="24"/>
          <w:szCs w:val="24"/>
        </w:rPr>
        <w:t>2</w:t>
      </w:r>
      <w:r w:rsidRPr="0069034F">
        <w:rPr>
          <w:rFonts w:ascii="Times New Roman" w:hAnsi="Times New Roman" w:cs="Times New Roman"/>
          <w:sz w:val="24"/>
          <w:szCs w:val="24"/>
        </w:rPr>
        <w:t xml:space="preserve"> (</w:t>
      </w:r>
      <w:r>
        <w:rPr>
          <w:rFonts w:ascii="Times New Roman" w:hAnsi="Times New Roman" w:cs="Times New Roman"/>
          <w:sz w:val="24"/>
          <w:szCs w:val="24"/>
        </w:rPr>
        <w:t>двух</w:t>
      </w:r>
      <w:r w:rsidRPr="0069034F">
        <w:rPr>
          <w:rFonts w:ascii="Times New Roman" w:hAnsi="Times New Roman" w:cs="Times New Roman"/>
          <w:sz w:val="24"/>
          <w:szCs w:val="24"/>
        </w:rPr>
        <w:t>) рабочих дней с момента её получения.</w:t>
      </w:r>
    </w:p>
    <w:p w14:paraId="4CFE2AF7" w14:textId="6B5D38BF" w:rsidR="00E62E04" w:rsidRPr="0069034F" w:rsidRDefault="00E62E04" w:rsidP="00E62E0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4.1.1</w:t>
      </w:r>
      <w:r w:rsidR="00AA3FD4">
        <w:rPr>
          <w:rFonts w:ascii="Times New Roman" w:hAnsi="Times New Roman" w:cs="Times New Roman"/>
          <w:sz w:val="24"/>
          <w:szCs w:val="24"/>
        </w:rPr>
        <w:t>5</w:t>
      </w:r>
      <w:r>
        <w:rPr>
          <w:rFonts w:ascii="Times New Roman" w:hAnsi="Times New Roman" w:cs="Times New Roman"/>
          <w:sz w:val="24"/>
          <w:szCs w:val="24"/>
        </w:rPr>
        <w:t xml:space="preserve">. </w:t>
      </w:r>
      <w:r w:rsidR="00AA3FD4" w:rsidRPr="00AA3FD4">
        <w:rPr>
          <w:rFonts w:ascii="Times New Roman" w:hAnsi="Times New Roman" w:cs="Times New Roman"/>
          <w:sz w:val="24"/>
          <w:szCs w:val="24"/>
        </w:rPr>
        <w:t>Привлекать к оказанию услуг на территории Заказчика лиц, имеющих гражданство РФ и/или лиц, имеющих официальное разрешение на работу на территории РФ, а также не имеющих ограничений, установленных законодательством РФ и состоящих в официальных трудовых (гражданско-правовых) отношениях с Исполнителем</w:t>
      </w:r>
      <w:r w:rsidRPr="0069034F">
        <w:rPr>
          <w:rFonts w:ascii="Times New Roman" w:hAnsi="Times New Roman" w:cs="Times New Roman"/>
          <w:sz w:val="24"/>
          <w:szCs w:val="24"/>
        </w:rPr>
        <w:t xml:space="preserve">. </w:t>
      </w:r>
    </w:p>
    <w:p w14:paraId="4DC31A2D" w14:textId="77777777" w:rsidR="00E62E04" w:rsidRPr="002A2765" w:rsidRDefault="00E62E04" w:rsidP="00E62E04">
      <w:pPr>
        <w:pStyle w:val="ConsPlusNormal"/>
        <w:ind w:firstLine="540"/>
        <w:jc w:val="both"/>
        <w:rPr>
          <w:rFonts w:ascii="Times New Roman" w:hAnsi="Times New Roman" w:cs="Times New Roman"/>
          <w:sz w:val="24"/>
          <w:szCs w:val="24"/>
        </w:rPr>
      </w:pPr>
      <w:r w:rsidRPr="0069034F">
        <w:rPr>
          <w:rFonts w:ascii="Times New Roman" w:hAnsi="Times New Roman" w:cs="Times New Roman"/>
          <w:sz w:val="24"/>
          <w:szCs w:val="24"/>
        </w:rPr>
        <w:lastRenderedPageBreak/>
        <w:t>При несоблюдении данных требований Заказчик вправе отказать в допуске и разрешения на территорию Заказчика для оказания услуг.</w:t>
      </w:r>
    </w:p>
    <w:p w14:paraId="56775861" w14:textId="77777777" w:rsidR="00E62E04" w:rsidRPr="002A2765" w:rsidRDefault="00E62E04" w:rsidP="00E62E04">
      <w:pPr>
        <w:pStyle w:val="ConsPlusNormal"/>
        <w:ind w:firstLine="540"/>
        <w:jc w:val="both"/>
        <w:rPr>
          <w:rFonts w:ascii="Times New Roman" w:hAnsi="Times New Roman" w:cs="Times New Roman"/>
          <w:b/>
          <w:bCs/>
          <w:sz w:val="24"/>
          <w:szCs w:val="24"/>
        </w:rPr>
      </w:pPr>
      <w:r w:rsidRPr="002A2765">
        <w:rPr>
          <w:rFonts w:ascii="Times New Roman" w:hAnsi="Times New Roman" w:cs="Times New Roman"/>
          <w:b/>
          <w:bCs/>
          <w:sz w:val="24"/>
          <w:szCs w:val="24"/>
        </w:rPr>
        <w:t>4.2. Исполнитель вправе:</w:t>
      </w:r>
    </w:p>
    <w:p w14:paraId="3B865ADA" w14:textId="77777777" w:rsidR="00E62E04" w:rsidRPr="002A2765" w:rsidRDefault="00E62E04" w:rsidP="00E62E04">
      <w:pPr>
        <w:pStyle w:val="ConsPlusNormal"/>
        <w:ind w:firstLine="540"/>
        <w:jc w:val="both"/>
        <w:rPr>
          <w:rFonts w:ascii="Times New Roman" w:hAnsi="Times New Roman" w:cs="Times New Roman"/>
          <w:sz w:val="24"/>
          <w:szCs w:val="24"/>
        </w:rPr>
      </w:pPr>
      <w:r w:rsidRPr="002A2765">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2C584054" w14:textId="77777777" w:rsidR="00E62E04" w:rsidRPr="002A2765" w:rsidRDefault="00E62E04" w:rsidP="00E62E04">
      <w:pPr>
        <w:pStyle w:val="ConsPlusNormal"/>
        <w:ind w:firstLine="540"/>
        <w:jc w:val="both"/>
        <w:rPr>
          <w:rFonts w:ascii="Times New Roman" w:hAnsi="Times New Roman" w:cs="Times New Roman"/>
          <w:sz w:val="24"/>
          <w:szCs w:val="24"/>
        </w:rPr>
      </w:pPr>
      <w:r w:rsidRPr="002A2765">
        <w:rPr>
          <w:rFonts w:ascii="Times New Roman" w:hAnsi="Times New Roman" w:cs="Times New Roman"/>
          <w:sz w:val="24"/>
          <w:szCs w:val="24"/>
        </w:rPr>
        <w:t>4.2.2. Требовать от Заказчика своевременной оплаты оказанных и принятых Услуг Заказчиком в порядке и на условиях, предусмотренных Контрактом;</w:t>
      </w:r>
    </w:p>
    <w:p w14:paraId="50A895E7" w14:textId="77777777" w:rsidR="00E62E04" w:rsidRPr="002A2765" w:rsidRDefault="00E62E04" w:rsidP="00E62E04">
      <w:pPr>
        <w:pStyle w:val="ConsPlusNormal"/>
        <w:ind w:firstLine="540"/>
        <w:jc w:val="both"/>
        <w:rPr>
          <w:rFonts w:ascii="Times New Roman" w:hAnsi="Times New Roman" w:cs="Times New Roman"/>
          <w:sz w:val="24"/>
          <w:szCs w:val="24"/>
        </w:rPr>
      </w:pPr>
      <w:r w:rsidRPr="002A2765">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w:t>
      </w:r>
      <w:r w:rsidRPr="000A2C77">
        <w:rPr>
          <w:rFonts w:ascii="Times New Roman" w:hAnsi="Times New Roman" w:cs="Times New Roman"/>
          <w:sz w:val="24"/>
          <w:szCs w:val="24"/>
        </w:rPr>
        <w:t>Федерального закона № 44-ФЗ</w:t>
      </w:r>
      <w:r w:rsidRPr="002A2765">
        <w:rPr>
          <w:rFonts w:ascii="Times New Roman" w:hAnsi="Times New Roman" w:cs="Times New Roman"/>
          <w:sz w:val="24"/>
          <w:szCs w:val="24"/>
        </w:rPr>
        <w:t>.</w:t>
      </w:r>
    </w:p>
    <w:p w14:paraId="6E8BB261" w14:textId="77777777" w:rsidR="00E62E04" w:rsidRPr="001D6E6D" w:rsidRDefault="00E62E04" w:rsidP="00E62E04">
      <w:pPr>
        <w:pStyle w:val="ConsPlusNormal"/>
        <w:ind w:firstLine="540"/>
        <w:jc w:val="both"/>
        <w:rPr>
          <w:rFonts w:ascii="Times New Roman" w:hAnsi="Times New Roman" w:cs="Times New Roman"/>
          <w:sz w:val="24"/>
          <w:szCs w:val="24"/>
        </w:rPr>
      </w:pPr>
      <w:r w:rsidRPr="002A2765">
        <w:rPr>
          <w:rFonts w:ascii="Times New Roman" w:hAnsi="Times New Roman" w:cs="Times New Roman"/>
          <w:sz w:val="24"/>
          <w:szCs w:val="24"/>
        </w:rPr>
        <w:t xml:space="preserve">4.2.4. </w:t>
      </w:r>
      <w:r w:rsidRPr="001D6E6D">
        <w:rPr>
          <w:rFonts w:ascii="Times New Roman" w:hAnsi="Times New Roman" w:cs="Times New Roman"/>
          <w:sz w:val="24"/>
          <w:szCs w:val="24"/>
        </w:rPr>
        <w:t xml:space="preserve">Требовать возмещения убытков, уплаты неустоек (штрафов, пеней) в соответствии с </w:t>
      </w:r>
      <w:hyperlink r:id="rId7" w:history="1">
        <w:r w:rsidRPr="001D6E6D">
          <w:rPr>
            <w:rFonts w:ascii="Times New Roman" w:hAnsi="Times New Roman" w:cs="Times New Roman"/>
            <w:sz w:val="24"/>
            <w:szCs w:val="24"/>
          </w:rPr>
          <w:t>разделом 6</w:t>
        </w:r>
      </w:hyperlink>
      <w:r w:rsidRPr="001D6E6D">
        <w:rPr>
          <w:rFonts w:ascii="Times New Roman" w:hAnsi="Times New Roman" w:cs="Times New Roman"/>
          <w:sz w:val="24"/>
          <w:szCs w:val="24"/>
        </w:rPr>
        <w:t xml:space="preserve"> Контракта.</w:t>
      </w:r>
    </w:p>
    <w:p w14:paraId="00472FEC" w14:textId="77777777" w:rsidR="00E62E04" w:rsidRPr="002A2765" w:rsidRDefault="00E62E04" w:rsidP="00E62E04">
      <w:pPr>
        <w:pStyle w:val="ConsPlusNormal"/>
        <w:ind w:firstLine="540"/>
        <w:jc w:val="both"/>
        <w:rPr>
          <w:rFonts w:ascii="Times New Roman" w:hAnsi="Times New Roman" w:cs="Times New Roman"/>
          <w:sz w:val="24"/>
          <w:szCs w:val="24"/>
        </w:rPr>
      </w:pPr>
      <w:r w:rsidRPr="002A2765">
        <w:rPr>
          <w:rFonts w:ascii="Times New Roman" w:hAnsi="Times New Roman" w:cs="Times New Roman"/>
          <w:sz w:val="24"/>
          <w:szCs w:val="24"/>
        </w:rPr>
        <w:t xml:space="preserve">4.2.5.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8" w:history="1">
        <w:r w:rsidRPr="000A2C77">
          <w:rPr>
            <w:rFonts w:ascii="Times New Roman" w:hAnsi="Times New Roman" w:cs="Times New Roman"/>
            <w:sz w:val="24"/>
            <w:szCs w:val="24"/>
          </w:rPr>
          <w:t>частью 6 статьи 14</w:t>
        </w:r>
      </w:hyperlink>
      <w:r w:rsidRPr="000A2C77">
        <w:rPr>
          <w:rFonts w:ascii="Times New Roman" w:hAnsi="Times New Roman" w:cs="Times New Roman"/>
          <w:sz w:val="24"/>
          <w:szCs w:val="24"/>
        </w:rPr>
        <w:t xml:space="preserve"> Федерального закона № 44-ФЗ</w:t>
      </w:r>
      <w:r w:rsidRPr="002A2765">
        <w:rPr>
          <w:rFonts w:ascii="Times New Roman" w:hAnsi="Times New Roman" w:cs="Times New Roman"/>
          <w:sz w:val="24"/>
          <w:szCs w:val="24"/>
        </w:rPr>
        <w:t>).</w:t>
      </w:r>
    </w:p>
    <w:p w14:paraId="7617ECBC" w14:textId="77777777" w:rsidR="00E62E04" w:rsidRPr="005E008E" w:rsidRDefault="00E62E04" w:rsidP="00E62E04">
      <w:pPr>
        <w:pStyle w:val="ConsPlusNormal"/>
        <w:ind w:firstLine="540"/>
        <w:jc w:val="both"/>
        <w:rPr>
          <w:rFonts w:ascii="Times New Roman" w:hAnsi="Times New Roman" w:cs="Times New Roman"/>
          <w:b/>
          <w:bCs/>
          <w:sz w:val="24"/>
          <w:szCs w:val="24"/>
        </w:rPr>
      </w:pPr>
      <w:r w:rsidRPr="005E008E">
        <w:rPr>
          <w:rFonts w:ascii="Times New Roman" w:hAnsi="Times New Roman" w:cs="Times New Roman"/>
          <w:b/>
          <w:bCs/>
          <w:sz w:val="24"/>
          <w:szCs w:val="24"/>
        </w:rPr>
        <w:t>4.3. Заказчик обязан:</w:t>
      </w:r>
    </w:p>
    <w:p w14:paraId="4718D2C3" w14:textId="448BE9EC" w:rsidR="005E008E" w:rsidRPr="005E008E" w:rsidRDefault="005E008E" w:rsidP="005E008E">
      <w:pPr>
        <w:autoSpaceDE w:val="0"/>
        <w:autoSpaceDN w:val="0"/>
        <w:adjustRightInd w:val="0"/>
        <w:ind w:firstLine="540"/>
        <w:jc w:val="both"/>
        <w:rPr>
          <w:color w:val="000000" w:themeColor="text1"/>
        </w:rPr>
      </w:pPr>
      <w:r w:rsidRPr="005E008E">
        <w:rPr>
          <w:color w:val="000000" w:themeColor="text1"/>
        </w:rPr>
        <w:t>4.</w:t>
      </w:r>
      <w:r>
        <w:rPr>
          <w:color w:val="000000" w:themeColor="text1"/>
        </w:rPr>
        <w:t>3</w:t>
      </w:r>
      <w:r w:rsidRPr="005E008E">
        <w:rPr>
          <w:color w:val="000000" w:themeColor="text1"/>
        </w:rPr>
        <w:t xml:space="preserve">.1. Обеспечить своевременную оплату </w:t>
      </w:r>
      <w:r>
        <w:rPr>
          <w:color w:val="000000" w:themeColor="text1"/>
        </w:rPr>
        <w:t>оказанных Услуг</w:t>
      </w:r>
      <w:r w:rsidRPr="005E008E">
        <w:rPr>
          <w:color w:val="000000" w:themeColor="text1"/>
        </w:rPr>
        <w:t>, соответствующих условиям Контракта, в порядке и сроки, предусмотренные Контрактом.</w:t>
      </w:r>
    </w:p>
    <w:p w14:paraId="1E5A56C3" w14:textId="36AF5014" w:rsidR="005E008E" w:rsidRPr="005E008E" w:rsidRDefault="005E008E" w:rsidP="005E008E">
      <w:pPr>
        <w:autoSpaceDE w:val="0"/>
        <w:autoSpaceDN w:val="0"/>
        <w:adjustRightInd w:val="0"/>
        <w:ind w:firstLine="540"/>
        <w:jc w:val="both"/>
        <w:rPr>
          <w:color w:val="000000" w:themeColor="text1"/>
        </w:rPr>
      </w:pPr>
      <w:r w:rsidRPr="005E008E">
        <w:rPr>
          <w:color w:val="000000" w:themeColor="text1"/>
        </w:rPr>
        <w:t>4.</w:t>
      </w:r>
      <w:r>
        <w:rPr>
          <w:color w:val="000000" w:themeColor="text1"/>
        </w:rPr>
        <w:t>3</w:t>
      </w:r>
      <w:r w:rsidRPr="005E008E">
        <w:rPr>
          <w:color w:val="000000" w:themeColor="text1"/>
        </w:rPr>
        <w:t xml:space="preserve">.2. </w:t>
      </w:r>
      <w:r w:rsidRPr="005E008E">
        <w:rPr>
          <w:rFonts w:eastAsia="Calibri"/>
          <w:color w:val="000000" w:themeColor="text1"/>
        </w:rPr>
        <w:t xml:space="preserve">В случае принятия решения об одностороннем отказе от исполнения Контракта сформировать такое решение в соответствие с </w:t>
      </w:r>
      <w:r w:rsidRPr="005E008E">
        <w:rPr>
          <w:color w:val="000000" w:themeColor="text1"/>
        </w:rPr>
        <w:t>Федеральным закон N 44-ФЗ.</w:t>
      </w:r>
    </w:p>
    <w:p w14:paraId="0ABF3B1A" w14:textId="54D0443C" w:rsidR="005E008E" w:rsidRPr="005E008E" w:rsidRDefault="005E008E" w:rsidP="005E008E">
      <w:pPr>
        <w:autoSpaceDE w:val="0"/>
        <w:autoSpaceDN w:val="0"/>
        <w:adjustRightInd w:val="0"/>
        <w:ind w:firstLine="540"/>
        <w:jc w:val="both"/>
        <w:rPr>
          <w:color w:val="000000" w:themeColor="text1"/>
        </w:rPr>
      </w:pPr>
      <w:r w:rsidRPr="005E008E">
        <w:rPr>
          <w:color w:val="000000" w:themeColor="text1"/>
        </w:rPr>
        <w:t>4.</w:t>
      </w:r>
      <w:r>
        <w:rPr>
          <w:color w:val="000000" w:themeColor="text1"/>
        </w:rPr>
        <w:t>3</w:t>
      </w:r>
      <w:r w:rsidRPr="005E008E">
        <w:rPr>
          <w:color w:val="000000" w:themeColor="text1"/>
        </w:rPr>
        <w:t xml:space="preserve">.3. Требовать уплаты неустоек (штрафов, пеней) в соответствии с </w:t>
      </w:r>
      <w:hyperlink r:id="rId9" w:history="1">
        <w:r w:rsidRPr="005E008E">
          <w:rPr>
            <w:color w:val="000000" w:themeColor="text1"/>
          </w:rPr>
          <w:t>разделом 6</w:t>
        </w:r>
      </w:hyperlink>
      <w:r w:rsidRPr="005E008E">
        <w:rPr>
          <w:color w:val="000000" w:themeColor="text1"/>
        </w:rPr>
        <w:t xml:space="preserve"> Контракта.</w:t>
      </w:r>
    </w:p>
    <w:p w14:paraId="654B1A20" w14:textId="78DDDF5B" w:rsidR="005E008E" w:rsidRPr="005E008E" w:rsidRDefault="005E008E" w:rsidP="005E008E">
      <w:pPr>
        <w:autoSpaceDE w:val="0"/>
        <w:autoSpaceDN w:val="0"/>
        <w:adjustRightInd w:val="0"/>
        <w:ind w:firstLine="540"/>
        <w:jc w:val="both"/>
        <w:rPr>
          <w:color w:val="000000" w:themeColor="text1"/>
        </w:rPr>
      </w:pPr>
      <w:r w:rsidRPr="005E008E">
        <w:rPr>
          <w:color w:val="000000" w:themeColor="text1"/>
        </w:rPr>
        <w:t>4.</w:t>
      </w:r>
      <w:r>
        <w:rPr>
          <w:color w:val="000000" w:themeColor="text1"/>
        </w:rPr>
        <w:t>3</w:t>
      </w:r>
      <w:r w:rsidRPr="005E008E">
        <w:rPr>
          <w:color w:val="000000" w:themeColor="text1"/>
        </w:rPr>
        <w:t xml:space="preserve">.4. Обеспечить своевременную приемку </w:t>
      </w:r>
      <w:r>
        <w:rPr>
          <w:color w:val="000000" w:themeColor="text1"/>
        </w:rPr>
        <w:t>оказанных Услуг</w:t>
      </w:r>
      <w:r w:rsidRPr="005E008E">
        <w:rPr>
          <w:color w:val="000000" w:themeColor="text1"/>
        </w:rPr>
        <w:t xml:space="preserve">, соответствующих условиям Контракта, в порядке и сроки, предусмотренные Контрактом, провести экспертизу результатов </w:t>
      </w:r>
      <w:r w:rsidR="004E1956" w:rsidRPr="004E1956">
        <w:rPr>
          <w:color w:val="000000" w:themeColor="text1"/>
        </w:rPr>
        <w:t>оказанных Услуг</w:t>
      </w:r>
      <w:r w:rsidRPr="005E008E">
        <w:rPr>
          <w:color w:val="000000" w:themeColor="text1"/>
        </w:rPr>
        <w:t xml:space="preserve"> для проверки их соответствия условиям Контракта в соответствии с Федеральным закона N 44-ФЗ и Контрактом.</w:t>
      </w:r>
    </w:p>
    <w:p w14:paraId="0D363AFC" w14:textId="04FAB0A0" w:rsidR="005E008E" w:rsidRPr="005E008E" w:rsidRDefault="005E008E" w:rsidP="005E008E">
      <w:pPr>
        <w:autoSpaceDE w:val="0"/>
        <w:autoSpaceDN w:val="0"/>
        <w:adjustRightInd w:val="0"/>
        <w:ind w:firstLine="540"/>
        <w:jc w:val="both"/>
        <w:rPr>
          <w:b/>
          <w:bCs/>
          <w:color w:val="000000" w:themeColor="text1"/>
        </w:rPr>
      </w:pPr>
      <w:r w:rsidRPr="005E008E">
        <w:rPr>
          <w:b/>
          <w:bCs/>
          <w:color w:val="000000" w:themeColor="text1"/>
        </w:rPr>
        <w:t>4.4. Заказчик вправе:</w:t>
      </w:r>
    </w:p>
    <w:p w14:paraId="74818499" w14:textId="37E89799" w:rsidR="005E008E" w:rsidRPr="005E008E" w:rsidRDefault="005E008E" w:rsidP="005E008E">
      <w:pPr>
        <w:autoSpaceDE w:val="0"/>
        <w:autoSpaceDN w:val="0"/>
        <w:adjustRightInd w:val="0"/>
        <w:ind w:firstLine="540"/>
        <w:jc w:val="both"/>
        <w:rPr>
          <w:color w:val="000000" w:themeColor="text1"/>
        </w:rPr>
      </w:pPr>
      <w:r w:rsidRPr="005E008E">
        <w:rPr>
          <w:color w:val="000000" w:themeColor="text1"/>
        </w:rPr>
        <w:t>4.</w:t>
      </w:r>
      <w:r>
        <w:rPr>
          <w:color w:val="000000" w:themeColor="text1"/>
        </w:rPr>
        <w:t>4</w:t>
      </w:r>
      <w:r w:rsidRPr="005E008E">
        <w:rPr>
          <w:color w:val="000000" w:themeColor="text1"/>
        </w:rPr>
        <w:t>.1. Требовать от Исполнителя надлежащего исполнения обязательств по Контракту.</w:t>
      </w:r>
    </w:p>
    <w:p w14:paraId="27C8E47C" w14:textId="0BFC63B4" w:rsidR="005E008E" w:rsidRPr="005E008E" w:rsidRDefault="005E008E" w:rsidP="005E008E">
      <w:pPr>
        <w:autoSpaceDE w:val="0"/>
        <w:autoSpaceDN w:val="0"/>
        <w:adjustRightInd w:val="0"/>
        <w:ind w:firstLine="540"/>
        <w:jc w:val="both"/>
        <w:rPr>
          <w:color w:val="000000" w:themeColor="text1"/>
        </w:rPr>
      </w:pPr>
      <w:r w:rsidRPr="005E008E">
        <w:rPr>
          <w:color w:val="000000" w:themeColor="text1"/>
        </w:rPr>
        <w:t>4.</w:t>
      </w:r>
      <w:r>
        <w:rPr>
          <w:color w:val="000000" w:themeColor="text1"/>
        </w:rPr>
        <w:t>4</w:t>
      </w:r>
      <w:r w:rsidRPr="005E008E">
        <w:rPr>
          <w:color w:val="000000" w:themeColor="text1"/>
        </w:rPr>
        <w:t>.2. Требовать от Исполнителя своевременного устранения нарушений, выявленных как в ходе приемки, так и в течение срока годности.</w:t>
      </w:r>
    </w:p>
    <w:p w14:paraId="60F2291C" w14:textId="791539A9" w:rsidR="005E008E" w:rsidRPr="005E008E" w:rsidRDefault="005E008E" w:rsidP="005E008E">
      <w:pPr>
        <w:autoSpaceDE w:val="0"/>
        <w:autoSpaceDN w:val="0"/>
        <w:adjustRightInd w:val="0"/>
        <w:ind w:firstLine="540"/>
        <w:jc w:val="both"/>
        <w:rPr>
          <w:color w:val="000000" w:themeColor="text1"/>
        </w:rPr>
      </w:pPr>
      <w:r w:rsidRPr="005E008E">
        <w:rPr>
          <w:color w:val="000000" w:themeColor="text1"/>
        </w:rPr>
        <w:t>4.</w:t>
      </w:r>
      <w:r>
        <w:rPr>
          <w:color w:val="000000" w:themeColor="text1"/>
        </w:rPr>
        <w:t>4</w:t>
      </w:r>
      <w:r w:rsidRPr="005E008E">
        <w:rPr>
          <w:color w:val="000000" w:themeColor="text1"/>
        </w:rPr>
        <w:t>.3. Проверять ход и качество выполнения Исполнителем условий Контракта.</w:t>
      </w:r>
    </w:p>
    <w:p w14:paraId="451FFCA0" w14:textId="6A323D92" w:rsidR="005E008E" w:rsidRPr="005E008E" w:rsidRDefault="005E008E" w:rsidP="005E008E">
      <w:pPr>
        <w:autoSpaceDE w:val="0"/>
        <w:autoSpaceDN w:val="0"/>
        <w:adjustRightInd w:val="0"/>
        <w:ind w:firstLine="540"/>
        <w:jc w:val="both"/>
        <w:rPr>
          <w:color w:val="000000" w:themeColor="text1"/>
        </w:rPr>
      </w:pPr>
      <w:r w:rsidRPr="005E008E">
        <w:rPr>
          <w:color w:val="000000" w:themeColor="text1"/>
        </w:rPr>
        <w:t>4.</w:t>
      </w:r>
      <w:r>
        <w:rPr>
          <w:color w:val="000000" w:themeColor="text1"/>
        </w:rPr>
        <w:t>4</w:t>
      </w:r>
      <w:r w:rsidRPr="005E008E">
        <w:rPr>
          <w:color w:val="000000" w:themeColor="text1"/>
        </w:rPr>
        <w:t xml:space="preserve">.4. Требовать возмещения убытков в соответствии с </w:t>
      </w:r>
      <w:hyperlink r:id="rId10" w:history="1">
        <w:r w:rsidRPr="005E008E">
          <w:rPr>
            <w:color w:val="000000" w:themeColor="text1"/>
          </w:rPr>
          <w:t>разделом 6</w:t>
        </w:r>
      </w:hyperlink>
      <w:r w:rsidRPr="005E008E">
        <w:rPr>
          <w:color w:val="000000" w:themeColor="text1"/>
        </w:rPr>
        <w:t xml:space="preserve"> Контракта, причиненных по вине Исполнителя.</w:t>
      </w:r>
    </w:p>
    <w:p w14:paraId="772B5DB7" w14:textId="53C306F5" w:rsidR="005E008E" w:rsidRPr="005E008E" w:rsidRDefault="005E008E" w:rsidP="005E008E">
      <w:pPr>
        <w:autoSpaceDE w:val="0"/>
        <w:autoSpaceDN w:val="0"/>
        <w:adjustRightInd w:val="0"/>
        <w:ind w:firstLine="540"/>
        <w:jc w:val="both"/>
        <w:rPr>
          <w:color w:val="000000" w:themeColor="text1"/>
        </w:rPr>
      </w:pPr>
      <w:r w:rsidRPr="005E008E">
        <w:rPr>
          <w:color w:val="000000" w:themeColor="text1"/>
        </w:rPr>
        <w:t>4.</w:t>
      </w:r>
      <w:r>
        <w:rPr>
          <w:color w:val="000000" w:themeColor="text1"/>
        </w:rPr>
        <w:t>4</w:t>
      </w:r>
      <w:r w:rsidRPr="005E008E">
        <w:rPr>
          <w:color w:val="000000" w:themeColor="text1"/>
        </w:rPr>
        <w:t xml:space="preserve">.5. Предложить увеличить или уменьшить в процессе исполнения Контракта объем </w:t>
      </w:r>
      <w:r w:rsidR="004E1956">
        <w:rPr>
          <w:color w:val="000000" w:themeColor="text1"/>
        </w:rPr>
        <w:t>оказываемых Услуг</w:t>
      </w:r>
      <w:r w:rsidRPr="005E008E">
        <w:rPr>
          <w:color w:val="000000" w:themeColor="text1"/>
        </w:rPr>
        <w:t>, предусмотренных Контрактом, не более чем на десять процентов в порядке и на условиях, установленных Федеральным закона N 44-ФЗ.</w:t>
      </w:r>
    </w:p>
    <w:p w14:paraId="55B71C48" w14:textId="3972F807" w:rsidR="005E008E" w:rsidRPr="005E008E" w:rsidRDefault="005E008E" w:rsidP="005E008E">
      <w:pPr>
        <w:autoSpaceDE w:val="0"/>
        <w:autoSpaceDN w:val="0"/>
        <w:adjustRightInd w:val="0"/>
        <w:ind w:firstLine="540"/>
        <w:jc w:val="both"/>
        <w:rPr>
          <w:color w:val="000000" w:themeColor="text1"/>
        </w:rPr>
      </w:pPr>
      <w:r w:rsidRPr="005E008E">
        <w:rPr>
          <w:color w:val="000000" w:themeColor="text1"/>
        </w:rPr>
        <w:t>4.</w:t>
      </w:r>
      <w:r>
        <w:rPr>
          <w:color w:val="000000" w:themeColor="text1"/>
        </w:rPr>
        <w:t>4</w:t>
      </w:r>
      <w:r w:rsidRPr="005E008E">
        <w:rPr>
          <w:color w:val="000000" w:themeColor="text1"/>
        </w:rPr>
        <w:t xml:space="preserve">.6. Отказаться от приемки и оплаты </w:t>
      </w:r>
      <w:r w:rsidR="004E1956">
        <w:rPr>
          <w:color w:val="000000" w:themeColor="text1"/>
        </w:rPr>
        <w:t>Услуг</w:t>
      </w:r>
      <w:r w:rsidRPr="005E008E">
        <w:rPr>
          <w:color w:val="000000" w:themeColor="text1"/>
        </w:rPr>
        <w:t>, не соответствующих условиям Контракта.</w:t>
      </w:r>
    </w:p>
    <w:p w14:paraId="6CC4D816" w14:textId="215EAA57" w:rsidR="005E008E" w:rsidRPr="005E008E" w:rsidRDefault="005E008E" w:rsidP="005E008E">
      <w:pPr>
        <w:autoSpaceDE w:val="0"/>
        <w:autoSpaceDN w:val="0"/>
        <w:adjustRightInd w:val="0"/>
        <w:ind w:firstLine="540"/>
        <w:jc w:val="both"/>
        <w:rPr>
          <w:color w:val="000000" w:themeColor="text1"/>
        </w:rPr>
      </w:pPr>
      <w:r w:rsidRPr="005E008E">
        <w:rPr>
          <w:color w:val="000000" w:themeColor="text1"/>
        </w:rPr>
        <w:t>4.</w:t>
      </w:r>
      <w:r>
        <w:rPr>
          <w:color w:val="000000" w:themeColor="text1"/>
        </w:rPr>
        <w:t>4</w:t>
      </w:r>
      <w:r w:rsidRPr="005E008E">
        <w:rPr>
          <w:color w:val="000000" w:themeColor="text1"/>
        </w:rPr>
        <w:t xml:space="preserve">.7.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1" w:history="1">
        <w:r w:rsidRPr="005E008E">
          <w:rPr>
            <w:color w:val="000000" w:themeColor="text1"/>
          </w:rPr>
          <w:t>статьи 95</w:t>
        </w:r>
      </w:hyperlink>
      <w:r w:rsidRPr="005E008E">
        <w:rPr>
          <w:color w:val="000000" w:themeColor="text1"/>
        </w:rPr>
        <w:t xml:space="preserve"> Федеральным закона N 44-ФЗ.</w:t>
      </w:r>
    </w:p>
    <w:p w14:paraId="4B4F7FF2" w14:textId="0B7A7E3E" w:rsidR="00E62E04" w:rsidRPr="005E008E" w:rsidRDefault="005E008E" w:rsidP="005E008E">
      <w:pPr>
        <w:autoSpaceDE w:val="0"/>
        <w:autoSpaceDN w:val="0"/>
        <w:adjustRightInd w:val="0"/>
        <w:ind w:firstLine="540"/>
        <w:jc w:val="both"/>
        <w:rPr>
          <w:color w:val="000000" w:themeColor="text1"/>
        </w:rPr>
      </w:pPr>
      <w:r w:rsidRPr="005E008E">
        <w:rPr>
          <w:color w:val="000000" w:themeColor="text1"/>
        </w:rPr>
        <w:t>4.</w:t>
      </w:r>
      <w:r>
        <w:rPr>
          <w:color w:val="000000" w:themeColor="text1"/>
        </w:rPr>
        <w:t>4</w:t>
      </w:r>
      <w:r w:rsidRPr="005E008E">
        <w:rPr>
          <w:color w:val="000000" w:themeColor="text1"/>
        </w:rPr>
        <w:t xml:space="preserve">.8. До принятия решения об одностороннем отказе от исполнения Контракта провести экспертизу результатов </w:t>
      </w:r>
      <w:r w:rsidR="004E1956" w:rsidRPr="004E1956">
        <w:rPr>
          <w:color w:val="000000" w:themeColor="text1"/>
        </w:rPr>
        <w:t>оказанных Услуг</w:t>
      </w:r>
      <w:r w:rsidRPr="005E008E">
        <w:rPr>
          <w:color w:val="000000" w:themeColor="text1"/>
        </w:rPr>
        <w:t xml:space="preserve"> с привлечением экспертов, экспертных организаций, выбор которых осуществляется в соответствии с Федеральным закона N 44-ФЗ.</w:t>
      </w:r>
    </w:p>
    <w:p w14:paraId="15A1C537" w14:textId="77777777" w:rsidR="006E1589" w:rsidRPr="007C05DF" w:rsidRDefault="006E1589" w:rsidP="00630777">
      <w:pPr>
        <w:autoSpaceDE w:val="0"/>
        <w:autoSpaceDN w:val="0"/>
        <w:adjustRightInd w:val="0"/>
        <w:ind w:firstLine="540"/>
        <w:jc w:val="both"/>
        <w:rPr>
          <w:color w:val="000000" w:themeColor="text1"/>
        </w:rPr>
      </w:pPr>
    </w:p>
    <w:p w14:paraId="2D9E4801" w14:textId="1E1B14E9" w:rsidR="006E1589" w:rsidRPr="007C05DF" w:rsidRDefault="006E1589" w:rsidP="00630777">
      <w:pPr>
        <w:autoSpaceDE w:val="0"/>
        <w:autoSpaceDN w:val="0"/>
        <w:adjustRightInd w:val="0"/>
        <w:ind w:firstLine="540"/>
        <w:jc w:val="center"/>
        <w:outlineLvl w:val="0"/>
        <w:rPr>
          <w:b/>
          <w:bCs/>
          <w:color w:val="000000" w:themeColor="text1"/>
        </w:rPr>
      </w:pPr>
      <w:r w:rsidRPr="007C05DF">
        <w:rPr>
          <w:b/>
          <w:bCs/>
          <w:color w:val="000000" w:themeColor="text1"/>
        </w:rPr>
        <w:t>5. Гарантия</w:t>
      </w:r>
      <w:r w:rsidR="00AC1A32" w:rsidRPr="007C05DF">
        <w:rPr>
          <w:b/>
          <w:bCs/>
          <w:color w:val="000000" w:themeColor="text1"/>
        </w:rPr>
        <w:t xml:space="preserve"> </w:t>
      </w:r>
      <w:r w:rsidRPr="007C05DF">
        <w:rPr>
          <w:b/>
          <w:bCs/>
          <w:color w:val="000000" w:themeColor="text1"/>
        </w:rPr>
        <w:t>качеств</w:t>
      </w:r>
      <w:r w:rsidR="00AC1A32" w:rsidRPr="007C05DF">
        <w:rPr>
          <w:b/>
          <w:bCs/>
          <w:color w:val="000000" w:themeColor="text1"/>
        </w:rPr>
        <w:t>а</w:t>
      </w:r>
      <w:r w:rsidRPr="007C05DF">
        <w:rPr>
          <w:b/>
          <w:bCs/>
          <w:color w:val="000000" w:themeColor="text1"/>
        </w:rPr>
        <w:t xml:space="preserve"> Услуг</w:t>
      </w:r>
      <w:r w:rsidR="001B307B" w:rsidRPr="007C05DF">
        <w:rPr>
          <w:b/>
          <w:bCs/>
          <w:color w:val="000000" w:themeColor="text1"/>
        </w:rPr>
        <w:t>.</w:t>
      </w:r>
    </w:p>
    <w:p w14:paraId="26403C0D" w14:textId="77777777" w:rsidR="00E62E04" w:rsidRPr="009015ED" w:rsidRDefault="00E62E04" w:rsidP="00E62E04">
      <w:pPr>
        <w:pStyle w:val="ConsPlusNormal"/>
        <w:ind w:firstLine="709"/>
        <w:jc w:val="both"/>
        <w:rPr>
          <w:rFonts w:ascii="Times New Roman" w:hAnsi="Times New Roman" w:cs="Times New Roman"/>
          <w:sz w:val="24"/>
          <w:szCs w:val="24"/>
        </w:rPr>
      </w:pPr>
      <w:r w:rsidRPr="009015ED">
        <w:rPr>
          <w:rFonts w:ascii="Times New Roman" w:hAnsi="Times New Roman" w:cs="Times New Roman"/>
          <w:sz w:val="24"/>
          <w:szCs w:val="24"/>
        </w:rPr>
        <w:t xml:space="preserve">5.1. </w:t>
      </w:r>
      <w:r w:rsidRPr="00946D07">
        <w:rPr>
          <w:rFonts w:ascii="Times New Roman" w:hAnsi="Times New Roman" w:cs="Times New Roman"/>
          <w:sz w:val="24"/>
          <w:szCs w:val="24"/>
        </w:rPr>
        <w:t>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094C8130" w14:textId="77777777" w:rsidR="00E62E04" w:rsidRPr="009015ED" w:rsidRDefault="00E62E04" w:rsidP="00E62E04">
      <w:pPr>
        <w:pStyle w:val="ConsPlusNormal"/>
        <w:ind w:firstLine="709"/>
        <w:jc w:val="both"/>
        <w:rPr>
          <w:rFonts w:ascii="Times New Roman" w:hAnsi="Times New Roman" w:cs="Times New Roman"/>
          <w:sz w:val="24"/>
          <w:szCs w:val="24"/>
        </w:rPr>
      </w:pPr>
      <w:r w:rsidRPr="009015ED">
        <w:rPr>
          <w:rFonts w:ascii="Times New Roman" w:hAnsi="Times New Roman" w:cs="Times New Roman"/>
          <w:sz w:val="24"/>
          <w:szCs w:val="24"/>
        </w:rPr>
        <w:t>5.1.1. Гарантии качества оказанных Услуг распространяются на все оказанные Исполнителем Услуги.</w:t>
      </w:r>
    </w:p>
    <w:p w14:paraId="5704C655" w14:textId="77777777" w:rsidR="00E62E04" w:rsidRPr="009015ED" w:rsidRDefault="00E62E04" w:rsidP="00E62E04">
      <w:pPr>
        <w:pStyle w:val="ConsPlusNormal"/>
        <w:ind w:firstLine="709"/>
        <w:jc w:val="both"/>
        <w:rPr>
          <w:rFonts w:ascii="Times New Roman" w:hAnsi="Times New Roman" w:cs="Times New Roman"/>
          <w:sz w:val="24"/>
          <w:szCs w:val="24"/>
        </w:rPr>
      </w:pPr>
      <w:r w:rsidRPr="00946D07">
        <w:rPr>
          <w:rFonts w:ascii="Times New Roman" w:hAnsi="Times New Roman" w:cs="Times New Roman"/>
          <w:sz w:val="24"/>
          <w:szCs w:val="24"/>
        </w:rPr>
        <w:t>5.2. О</w:t>
      </w:r>
      <w:r w:rsidRPr="009015ED">
        <w:rPr>
          <w:rFonts w:ascii="Times New Roman" w:hAnsi="Times New Roman" w:cs="Times New Roman"/>
          <w:sz w:val="24"/>
          <w:szCs w:val="24"/>
        </w:rPr>
        <w:t xml:space="preserve">казываемые Исполнителем услуги должны быть безопасными для жизни и здоровья работников Заказчика в соответствии с требованиями сертификации, безопасности (санитарными нормами и правилами, государственными стандартами) и другими </w:t>
      </w:r>
      <w:r w:rsidRPr="009015ED">
        <w:rPr>
          <w:rFonts w:ascii="Times New Roman" w:hAnsi="Times New Roman" w:cs="Times New Roman"/>
          <w:sz w:val="24"/>
          <w:szCs w:val="24"/>
        </w:rPr>
        <w:lastRenderedPageBreak/>
        <w:t>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6D39980C" w14:textId="02005394" w:rsidR="00E62E04" w:rsidRPr="009015ED" w:rsidRDefault="00E62E04" w:rsidP="00E62E04">
      <w:pPr>
        <w:pStyle w:val="ConsPlusNormal"/>
        <w:ind w:firstLine="709"/>
        <w:jc w:val="both"/>
        <w:rPr>
          <w:rFonts w:ascii="Times New Roman" w:hAnsi="Times New Roman" w:cs="Times New Roman"/>
          <w:sz w:val="24"/>
          <w:szCs w:val="24"/>
        </w:rPr>
      </w:pPr>
      <w:r w:rsidRPr="00872822">
        <w:rPr>
          <w:rFonts w:ascii="Times New Roman" w:hAnsi="Times New Roman" w:cs="Times New Roman"/>
          <w:sz w:val="24"/>
          <w:szCs w:val="24"/>
        </w:rPr>
        <w:t xml:space="preserve">5.2.1. Качество материалов, </w:t>
      </w:r>
      <w:r w:rsidR="004E1956">
        <w:rPr>
          <w:rFonts w:ascii="Times New Roman" w:hAnsi="Times New Roman" w:cs="Times New Roman"/>
          <w:sz w:val="24"/>
          <w:szCs w:val="24"/>
        </w:rPr>
        <w:t xml:space="preserve">моющих средств и </w:t>
      </w:r>
      <w:r w:rsidRPr="00872822">
        <w:rPr>
          <w:rFonts w:ascii="Times New Roman" w:hAnsi="Times New Roman" w:cs="Times New Roman"/>
          <w:sz w:val="24"/>
          <w:szCs w:val="24"/>
        </w:rPr>
        <w:t>оборудования, применяемых при оказании Услуг, должны соответствовать государственным стандартам и иметь соответствующие сертификаты, технические паспорта и другие документы, удостоверяющие их качество.</w:t>
      </w:r>
    </w:p>
    <w:p w14:paraId="558AF726" w14:textId="09D7C2F9" w:rsidR="00E62E04" w:rsidRPr="009015ED" w:rsidRDefault="00E62E04" w:rsidP="00E62E04">
      <w:pPr>
        <w:pStyle w:val="ConsPlusNormal"/>
        <w:ind w:firstLine="709"/>
        <w:jc w:val="both"/>
        <w:rPr>
          <w:rFonts w:ascii="Times New Roman" w:hAnsi="Times New Roman" w:cs="Times New Roman"/>
          <w:sz w:val="24"/>
          <w:szCs w:val="24"/>
        </w:rPr>
      </w:pPr>
      <w:r w:rsidRPr="009015ED">
        <w:rPr>
          <w:rFonts w:ascii="Times New Roman" w:hAnsi="Times New Roman" w:cs="Times New Roman"/>
          <w:sz w:val="24"/>
          <w:szCs w:val="24"/>
        </w:rPr>
        <w:t xml:space="preserve">5.3. Исполнитель обязан по требованию Заказчика безвозмездно исправить все выявленные недостатки, если в процессе оказания услуг Исполнитель допустил отступление от условий </w:t>
      </w:r>
      <w:r w:rsidR="004E1956">
        <w:rPr>
          <w:rFonts w:ascii="Times New Roman" w:hAnsi="Times New Roman" w:cs="Times New Roman"/>
          <w:sz w:val="24"/>
          <w:szCs w:val="24"/>
        </w:rPr>
        <w:t>К</w:t>
      </w:r>
      <w:r w:rsidRPr="009015ED">
        <w:rPr>
          <w:rFonts w:ascii="Times New Roman" w:hAnsi="Times New Roman" w:cs="Times New Roman"/>
          <w:sz w:val="24"/>
          <w:szCs w:val="24"/>
        </w:rPr>
        <w:t xml:space="preserve">онтракта, ухудшил качество услуг, </w:t>
      </w:r>
      <w:r w:rsidRPr="000E14EC">
        <w:rPr>
          <w:rFonts w:ascii="Times New Roman" w:hAnsi="Times New Roman" w:cs="Times New Roman"/>
          <w:sz w:val="24"/>
          <w:szCs w:val="24"/>
        </w:rPr>
        <w:t xml:space="preserve">в течение 1 (одного) </w:t>
      </w:r>
      <w:r w:rsidR="004E1956">
        <w:rPr>
          <w:rFonts w:ascii="Times New Roman" w:hAnsi="Times New Roman" w:cs="Times New Roman"/>
          <w:sz w:val="24"/>
          <w:szCs w:val="24"/>
        </w:rPr>
        <w:t xml:space="preserve">рабочего дня </w:t>
      </w:r>
      <w:r w:rsidRPr="000E14EC">
        <w:rPr>
          <w:rFonts w:ascii="Times New Roman" w:hAnsi="Times New Roman" w:cs="Times New Roman"/>
          <w:sz w:val="24"/>
          <w:szCs w:val="24"/>
        </w:rPr>
        <w:t>с момента вручения в письменном виде соответствующего требования.</w:t>
      </w:r>
    </w:p>
    <w:p w14:paraId="3E8D6782" w14:textId="2AB713C6" w:rsidR="00E62E04" w:rsidRPr="009015ED" w:rsidRDefault="00E62E04" w:rsidP="00E62E04">
      <w:pPr>
        <w:pStyle w:val="ConsPlusNormal"/>
        <w:ind w:firstLine="709"/>
        <w:jc w:val="both"/>
        <w:rPr>
          <w:rFonts w:ascii="Times New Roman" w:hAnsi="Times New Roman" w:cs="Times New Roman"/>
          <w:sz w:val="24"/>
          <w:szCs w:val="24"/>
        </w:rPr>
      </w:pPr>
      <w:r w:rsidRPr="009015ED">
        <w:rPr>
          <w:rFonts w:ascii="Times New Roman" w:hAnsi="Times New Roman" w:cs="Times New Roman"/>
          <w:sz w:val="24"/>
          <w:szCs w:val="24"/>
        </w:rPr>
        <w:t>5.</w:t>
      </w:r>
      <w:r w:rsidR="004E1956">
        <w:rPr>
          <w:rFonts w:ascii="Times New Roman" w:hAnsi="Times New Roman" w:cs="Times New Roman"/>
          <w:sz w:val="24"/>
          <w:szCs w:val="24"/>
        </w:rPr>
        <w:t>4</w:t>
      </w:r>
      <w:r w:rsidRPr="009015ED">
        <w:rPr>
          <w:rFonts w:ascii="Times New Roman" w:hAnsi="Times New Roman" w:cs="Times New Roman"/>
          <w:sz w:val="24"/>
          <w:szCs w:val="24"/>
        </w:rPr>
        <w:t xml:space="preserve">. </w:t>
      </w:r>
      <w:r w:rsidRPr="00CD7240">
        <w:rPr>
          <w:rFonts w:ascii="Times New Roman" w:hAnsi="Times New Roman" w:cs="Times New Roman"/>
          <w:sz w:val="24"/>
          <w:szCs w:val="24"/>
        </w:rPr>
        <w:t>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14:paraId="652C97F5" w14:textId="75EF2411" w:rsidR="00324B57" w:rsidRDefault="00324B57" w:rsidP="00324B57">
      <w:pPr>
        <w:autoSpaceDE w:val="0"/>
        <w:autoSpaceDN w:val="0"/>
        <w:adjustRightInd w:val="0"/>
        <w:ind w:firstLine="540"/>
        <w:jc w:val="both"/>
        <w:rPr>
          <w:color w:val="000000" w:themeColor="text1"/>
        </w:rPr>
      </w:pPr>
    </w:p>
    <w:p w14:paraId="2187C87B" w14:textId="00A26351" w:rsidR="00324B57" w:rsidRPr="007C05DF" w:rsidRDefault="00324B57" w:rsidP="00647C66">
      <w:pPr>
        <w:autoSpaceDE w:val="0"/>
        <w:autoSpaceDN w:val="0"/>
        <w:adjustRightInd w:val="0"/>
        <w:jc w:val="center"/>
        <w:outlineLvl w:val="0"/>
        <w:rPr>
          <w:color w:val="000000" w:themeColor="text1"/>
        </w:rPr>
      </w:pPr>
      <w:r w:rsidRPr="007C05DF">
        <w:rPr>
          <w:b/>
          <w:bCs/>
          <w:color w:val="000000" w:themeColor="text1"/>
        </w:rPr>
        <w:t>6. Ответственность Сторон</w:t>
      </w:r>
      <w:r w:rsidR="00647C66" w:rsidRPr="007C05DF">
        <w:rPr>
          <w:b/>
          <w:bCs/>
          <w:color w:val="000000" w:themeColor="text1"/>
        </w:rPr>
        <w:t>.</w:t>
      </w:r>
    </w:p>
    <w:p w14:paraId="7122CAFB" w14:textId="77777777" w:rsidR="00324B57" w:rsidRPr="007C05DF" w:rsidRDefault="00324B57" w:rsidP="00324B57">
      <w:pPr>
        <w:autoSpaceDE w:val="0"/>
        <w:autoSpaceDN w:val="0"/>
        <w:adjustRightInd w:val="0"/>
        <w:ind w:firstLine="540"/>
        <w:jc w:val="both"/>
        <w:rPr>
          <w:color w:val="000000" w:themeColor="text1"/>
        </w:rPr>
      </w:pPr>
      <w:r w:rsidRPr="007C05DF">
        <w:rPr>
          <w:color w:val="000000" w:themeColor="text1"/>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5ED1F724" w14:textId="77777777" w:rsidR="00324B57" w:rsidRPr="007C05DF" w:rsidRDefault="00324B57" w:rsidP="00324B57">
      <w:pPr>
        <w:autoSpaceDE w:val="0"/>
        <w:autoSpaceDN w:val="0"/>
        <w:adjustRightInd w:val="0"/>
        <w:ind w:firstLine="540"/>
        <w:jc w:val="both"/>
        <w:rPr>
          <w:color w:val="000000" w:themeColor="text1"/>
        </w:rPr>
      </w:pPr>
      <w:r w:rsidRPr="007C05DF">
        <w:rPr>
          <w:color w:val="000000" w:themeColor="text1"/>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380318F0" w14:textId="77777777" w:rsidR="00324B57" w:rsidRPr="007C05DF" w:rsidRDefault="00324B57" w:rsidP="00324B57">
      <w:pPr>
        <w:autoSpaceDE w:val="0"/>
        <w:autoSpaceDN w:val="0"/>
        <w:adjustRightInd w:val="0"/>
        <w:ind w:firstLine="540"/>
        <w:jc w:val="both"/>
        <w:rPr>
          <w:color w:val="000000" w:themeColor="text1"/>
        </w:rPr>
      </w:pPr>
      <w:r w:rsidRPr="007C05DF">
        <w:rPr>
          <w:color w:val="000000" w:themeColor="text1"/>
        </w:rPr>
        <w:t xml:space="preserve">6.2. Размер штрафа устанавливается в порядке, установленном </w:t>
      </w:r>
      <w:hyperlink r:id="rId12" w:history="1">
        <w:r w:rsidRPr="007C05DF">
          <w:rPr>
            <w:color w:val="000000" w:themeColor="text1"/>
          </w:rPr>
          <w:t>Правилами</w:t>
        </w:r>
      </w:hyperlink>
      <w:r w:rsidRPr="007C05DF">
        <w:rPr>
          <w:color w:val="000000" w:themeColor="text1"/>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69E08880" w14:textId="77777777" w:rsidR="00324B57" w:rsidRPr="007C05DF" w:rsidRDefault="00324B57" w:rsidP="00324B57">
      <w:pPr>
        <w:autoSpaceDE w:val="0"/>
        <w:autoSpaceDN w:val="0"/>
        <w:adjustRightInd w:val="0"/>
        <w:ind w:firstLine="540"/>
        <w:jc w:val="both"/>
        <w:rPr>
          <w:color w:val="000000" w:themeColor="text1"/>
        </w:rPr>
      </w:pPr>
      <w:r w:rsidRPr="007C05DF">
        <w:rPr>
          <w:color w:val="000000" w:themeColor="text1"/>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5E1841E" w14:textId="77777777" w:rsidR="00324B57" w:rsidRPr="007C05DF" w:rsidRDefault="00324B57" w:rsidP="00324B57">
      <w:pPr>
        <w:autoSpaceDE w:val="0"/>
        <w:autoSpaceDN w:val="0"/>
        <w:adjustRightInd w:val="0"/>
        <w:ind w:firstLine="540"/>
        <w:jc w:val="both"/>
        <w:rPr>
          <w:color w:val="000000" w:themeColor="text1"/>
        </w:rPr>
      </w:pPr>
      <w:bookmarkStart w:id="5" w:name="Par6"/>
      <w:bookmarkEnd w:id="5"/>
      <w:r w:rsidRPr="007C05DF">
        <w:rPr>
          <w:color w:val="000000" w:themeColor="text1"/>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7966923" w14:textId="514FCF9C" w:rsidR="00324B57" w:rsidRPr="007C05DF" w:rsidRDefault="00324B57" w:rsidP="00324B57">
      <w:pPr>
        <w:autoSpaceDE w:val="0"/>
        <w:autoSpaceDN w:val="0"/>
        <w:adjustRightInd w:val="0"/>
        <w:ind w:firstLine="540"/>
        <w:jc w:val="both"/>
        <w:rPr>
          <w:color w:val="000000" w:themeColor="text1"/>
        </w:rPr>
      </w:pPr>
      <w:bookmarkStart w:id="6" w:name="Par7"/>
      <w:bookmarkEnd w:id="6"/>
      <w:r w:rsidRPr="007C05DF">
        <w:rPr>
          <w:color w:val="000000" w:themeColor="text1"/>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w:t>
      </w:r>
      <w:r w:rsidR="00647C66" w:rsidRPr="007C05DF">
        <w:rPr>
          <w:color w:val="000000" w:themeColor="text1"/>
        </w:rPr>
        <w:t>1 000,00 (Одна тысяча) рублей 00 копеек</w:t>
      </w:r>
      <w:r w:rsidRPr="007C05DF">
        <w:rPr>
          <w:color w:val="000000" w:themeColor="text1"/>
        </w:rPr>
        <w:t>.</w:t>
      </w:r>
    </w:p>
    <w:p w14:paraId="004C2F52" w14:textId="0ED1D034" w:rsidR="00324B57" w:rsidRPr="007C05DF" w:rsidRDefault="00324B57" w:rsidP="00324B57">
      <w:pPr>
        <w:autoSpaceDE w:val="0"/>
        <w:autoSpaceDN w:val="0"/>
        <w:adjustRightInd w:val="0"/>
        <w:ind w:firstLine="540"/>
        <w:jc w:val="both"/>
        <w:rPr>
          <w:color w:val="000000" w:themeColor="text1"/>
        </w:rPr>
      </w:pPr>
      <w:r w:rsidRPr="007C05DF">
        <w:rPr>
          <w:color w:val="000000" w:themeColor="text1"/>
        </w:rPr>
        <w:t xml:space="preserve">6.6. В случае нарушения Исполнителем срока представления документа, предусмотренного </w:t>
      </w:r>
      <w:hyperlink r:id="rId13" w:history="1">
        <w:r w:rsidRPr="007C05DF">
          <w:rPr>
            <w:color w:val="000000" w:themeColor="text1"/>
          </w:rPr>
          <w:t>пунктом 3.</w:t>
        </w:r>
        <w:r w:rsidR="00647C66" w:rsidRPr="007C05DF">
          <w:rPr>
            <w:color w:val="000000" w:themeColor="text1"/>
          </w:rPr>
          <w:t>2</w:t>
        </w:r>
      </w:hyperlink>
      <w:r w:rsidRPr="007C05DF">
        <w:rPr>
          <w:color w:val="000000" w:themeColor="text1"/>
        </w:rPr>
        <w:t xml:space="preserve"> Контракта, Заказчик не несет ответственности, установленной </w:t>
      </w:r>
      <w:hyperlink w:anchor="Par6" w:history="1">
        <w:r w:rsidRPr="007C05DF">
          <w:rPr>
            <w:color w:val="000000" w:themeColor="text1"/>
          </w:rPr>
          <w:t>пунктами 6.4</w:t>
        </w:r>
      </w:hyperlink>
      <w:r w:rsidRPr="007C05DF">
        <w:rPr>
          <w:color w:val="000000" w:themeColor="text1"/>
        </w:rPr>
        <w:t xml:space="preserve"> - </w:t>
      </w:r>
      <w:hyperlink w:anchor="Par7" w:history="1">
        <w:r w:rsidRPr="007C05DF">
          <w:rPr>
            <w:color w:val="000000" w:themeColor="text1"/>
          </w:rPr>
          <w:t>6.5</w:t>
        </w:r>
      </w:hyperlink>
      <w:r w:rsidRPr="007C05DF">
        <w:rPr>
          <w:color w:val="000000" w:themeColor="text1"/>
        </w:rPr>
        <w:t xml:space="preserve"> Контракта.</w:t>
      </w:r>
    </w:p>
    <w:p w14:paraId="05C01AD5" w14:textId="77777777" w:rsidR="00324B57" w:rsidRPr="007C05DF" w:rsidRDefault="00324B57" w:rsidP="00324B57">
      <w:pPr>
        <w:autoSpaceDE w:val="0"/>
        <w:autoSpaceDN w:val="0"/>
        <w:adjustRightInd w:val="0"/>
        <w:ind w:firstLine="540"/>
        <w:jc w:val="both"/>
        <w:rPr>
          <w:color w:val="000000" w:themeColor="text1"/>
        </w:rPr>
      </w:pPr>
      <w:r w:rsidRPr="007C05DF">
        <w:rPr>
          <w:color w:val="000000" w:themeColor="text1"/>
        </w:rPr>
        <w:t>6.7.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35D22024" w14:textId="77777777" w:rsidR="00324B57" w:rsidRPr="007C05DF" w:rsidRDefault="00324B57" w:rsidP="00324B57">
      <w:pPr>
        <w:autoSpaceDE w:val="0"/>
        <w:autoSpaceDN w:val="0"/>
        <w:adjustRightInd w:val="0"/>
        <w:ind w:firstLine="540"/>
        <w:jc w:val="both"/>
        <w:rPr>
          <w:color w:val="000000" w:themeColor="text1"/>
        </w:rPr>
      </w:pPr>
      <w:r w:rsidRPr="007C05DF">
        <w:rPr>
          <w:color w:val="000000" w:themeColor="text1"/>
        </w:rP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927E738" w14:textId="56DE922E" w:rsidR="00324B57" w:rsidRPr="007C05DF" w:rsidRDefault="00324B57" w:rsidP="00324B57">
      <w:pPr>
        <w:autoSpaceDE w:val="0"/>
        <w:autoSpaceDN w:val="0"/>
        <w:adjustRightInd w:val="0"/>
        <w:ind w:firstLine="540"/>
        <w:jc w:val="both"/>
        <w:rPr>
          <w:color w:val="000000" w:themeColor="text1"/>
        </w:rPr>
      </w:pPr>
      <w:r w:rsidRPr="007C05DF">
        <w:rPr>
          <w:color w:val="000000" w:themeColor="text1"/>
        </w:rPr>
        <w:t xml:space="preserve">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w:t>
      </w:r>
      <w:r w:rsidRPr="007C05DF">
        <w:rPr>
          <w:color w:val="000000" w:themeColor="text1"/>
        </w:rPr>
        <w:lastRenderedPageBreak/>
        <w:t>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ADE36BE" w14:textId="3C1C1609" w:rsidR="00324B57" w:rsidRPr="007C05DF" w:rsidRDefault="00324B57" w:rsidP="00324B57">
      <w:pPr>
        <w:autoSpaceDE w:val="0"/>
        <w:autoSpaceDN w:val="0"/>
        <w:adjustRightInd w:val="0"/>
        <w:ind w:firstLine="540"/>
        <w:jc w:val="both"/>
        <w:rPr>
          <w:color w:val="000000" w:themeColor="text1"/>
        </w:rPr>
      </w:pPr>
      <w:r w:rsidRPr="007C05DF">
        <w:rPr>
          <w:color w:val="000000" w:themeColor="text1"/>
        </w:rPr>
        <w:t xml:space="preserve">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в размере </w:t>
      </w:r>
      <w:r w:rsidR="00647C66" w:rsidRPr="007C05DF">
        <w:rPr>
          <w:color w:val="000000" w:themeColor="text1"/>
        </w:rPr>
        <w:t>10 процентов цены Контракта</w:t>
      </w:r>
      <w:r w:rsidRPr="007C05DF">
        <w:rPr>
          <w:color w:val="000000" w:themeColor="text1"/>
        </w:rPr>
        <w:t>.</w:t>
      </w:r>
    </w:p>
    <w:p w14:paraId="77655616" w14:textId="4918732A" w:rsidR="00324B57" w:rsidRPr="007C05DF" w:rsidRDefault="00324B57" w:rsidP="00324B57">
      <w:pPr>
        <w:autoSpaceDE w:val="0"/>
        <w:autoSpaceDN w:val="0"/>
        <w:adjustRightInd w:val="0"/>
        <w:ind w:firstLine="540"/>
        <w:jc w:val="both"/>
        <w:rPr>
          <w:color w:val="000000" w:themeColor="text1"/>
        </w:rPr>
      </w:pPr>
      <w:r w:rsidRPr="007C05DF">
        <w:rPr>
          <w:color w:val="000000" w:themeColor="text1"/>
        </w:rPr>
        <w:t>6.1</w:t>
      </w:r>
      <w:r w:rsidR="00DC4B0F" w:rsidRPr="007C05DF">
        <w:rPr>
          <w:color w:val="000000" w:themeColor="text1"/>
        </w:rPr>
        <w:t>1</w:t>
      </w:r>
      <w:r w:rsidRPr="007C05DF">
        <w:rPr>
          <w:color w:val="000000" w:themeColor="text1"/>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w:t>
      </w:r>
      <w:r w:rsidR="00647C66" w:rsidRPr="007C05DF">
        <w:rPr>
          <w:color w:val="000000" w:themeColor="text1"/>
        </w:rPr>
        <w:t>1 000,00 (Одна тысяча) рублей</w:t>
      </w:r>
      <w:r w:rsidRPr="007C05DF">
        <w:rPr>
          <w:color w:val="000000" w:themeColor="text1"/>
        </w:rPr>
        <w:t>.</w:t>
      </w:r>
    </w:p>
    <w:p w14:paraId="3B455B3A" w14:textId="30C933D3" w:rsidR="00324B57" w:rsidRPr="007C05DF" w:rsidRDefault="00324B57" w:rsidP="00324B57">
      <w:pPr>
        <w:autoSpaceDE w:val="0"/>
        <w:autoSpaceDN w:val="0"/>
        <w:adjustRightInd w:val="0"/>
        <w:ind w:firstLine="540"/>
        <w:jc w:val="both"/>
        <w:rPr>
          <w:color w:val="000000" w:themeColor="text1"/>
        </w:rPr>
      </w:pPr>
      <w:r w:rsidRPr="007C05DF">
        <w:rPr>
          <w:color w:val="000000" w:themeColor="text1"/>
        </w:rPr>
        <w:t>6.1</w:t>
      </w:r>
      <w:r w:rsidR="00DC4B0F" w:rsidRPr="007C05DF">
        <w:rPr>
          <w:color w:val="000000" w:themeColor="text1"/>
        </w:rPr>
        <w:t>2</w:t>
      </w:r>
      <w:r w:rsidRPr="007C05DF">
        <w:rPr>
          <w:color w:val="000000" w:themeColor="text1"/>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14:paraId="6EC99BA1" w14:textId="68322F6B" w:rsidR="00324B57" w:rsidRPr="007C05DF" w:rsidRDefault="00324B57" w:rsidP="00DC4B0F">
      <w:pPr>
        <w:autoSpaceDE w:val="0"/>
        <w:autoSpaceDN w:val="0"/>
        <w:adjustRightInd w:val="0"/>
        <w:ind w:firstLine="540"/>
        <w:jc w:val="both"/>
        <w:rPr>
          <w:color w:val="000000" w:themeColor="text1"/>
        </w:rPr>
      </w:pPr>
      <w:r w:rsidRPr="007C05DF">
        <w:rPr>
          <w:color w:val="000000" w:themeColor="text1"/>
        </w:rPr>
        <w:t>6.</w:t>
      </w:r>
      <w:r w:rsidR="00DC4B0F" w:rsidRPr="007C05DF">
        <w:rPr>
          <w:color w:val="000000" w:themeColor="text1"/>
        </w:rPr>
        <w:t>13</w:t>
      </w:r>
      <w:r w:rsidRPr="007C05DF">
        <w:rPr>
          <w:color w:val="000000" w:themeColor="text1"/>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7646E57" w14:textId="350167DF" w:rsidR="00324B57" w:rsidRPr="007C05DF" w:rsidRDefault="00324B57" w:rsidP="00DC4B0F">
      <w:pPr>
        <w:autoSpaceDE w:val="0"/>
        <w:autoSpaceDN w:val="0"/>
        <w:adjustRightInd w:val="0"/>
        <w:ind w:firstLine="540"/>
        <w:jc w:val="both"/>
        <w:rPr>
          <w:color w:val="000000" w:themeColor="text1"/>
        </w:rPr>
      </w:pPr>
      <w:r w:rsidRPr="007C05DF">
        <w:rPr>
          <w:color w:val="000000" w:themeColor="text1"/>
        </w:rPr>
        <w:t>6.</w:t>
      </w:r>
      <w:r w:rsidR="00DC4B0F" w:rsidRPr="007C05DF">
        <w:rPr>
          <w:color w:val="000000" w:themeColor="text1"/>
        </w:rPr>
        <w:t>14</w:t>
      </w:r>
      <w:r w:rsidRPr="007C05DF">
        <w:rPr>
          <w:color w:val="000000" w:themeColor="text1"/>
        </w:rPr>
        <w:t>. Уплата неустойки (штрафа, пени) не освобождает Стороны от исполнения обязательств по Контракту.</w:t>
      </w:r>
    </w:p>
    <w:p w14:paraId="11FAAFDB" w14:textId="77777777" w:rsidR="00DC4B0F" w:rsidRPr="007C05DF" w:rsidRDefault="00DC4B0F" w:rsidP="00DC4B0F">
      <w:pPr>
        <w:autoSpaceDE w:val="0"/>
        <w:autoSpaceDN w:val="0"/>
        <w:adjustRightInd w:val="0"/>
        <w:ind w:firstLine="540"/>
        <w:jc w:val="both"/>
        <w:rPr>
          <w:color w:val="000000" w:themeColor="text1"/>
        </w:rPr>
      </w:pPr>
    </w:p>
    <w:p w14:paraId="3CED72A2" w14:textId="25867E46" w:rsidR="00DC4B0F" w:rsidRPr="007C05DF" w:rsidRDefault="00DC4B0F" w:rsidP="00DC4B0F">
      <w:pPr>
        <w:autoSpaceDE w:val="0"/>
        <w:autoSpaceDN w:val="0"/>
        <w:adjustRightInd w:val="0"/>
        <w:jc w:val="center"/>
        <w:outlineLvl w:val="0"/>
        <w:rPr>
          <w:color w:val="000000" w:themeColor="text1"/>
        </w:rPr>
      </w:pPr>
      <w:r w:rsidRPr="007C05DF">
        <w:rPr>
          <w:b/>
          <w:bCs/>
          <w:color w:val="000000" w:themeColor="text1"/>
        </w:rPr>
        <w:t>7. Обеспечение исполнения Контракта</w:t>
      </w:r>
      <w:r w:rsidRPr="007C05DF">
        <w:rPr>
          <w:color w:val="000000" w:themeColor="text1"/>
        </w:rPr>
        <w:t>.</w:t>
      </w:r>
    </w:p>
    <w:p w14:paraId="02646A9E" w14:textId="642D4FD8" w:rsidR="00DC4B0F" w:rsidRPr="007C05DF" w:rsidRDefault="00DC4B0F" w:rsidP="00DC4B0F">
      <w:pPr>
        <w:autoSpaceDE w:val="0"/>
        <w:autoSpaceDN w:val="0"/>
        <w:adjustRightInd w:val="0"/>
        <w:ind w:firstLine="540"/>
        <w:jc w:val="both"/>
        <w:rPr>
          <w:color w:val="000000" w:themeColor="text1"/>
        </w:rPr>
      </w:pPr>
      <w:r w:rsidRPr="007C05DF">
        <w:rPr>
          <w:color w:val="000000" w:themeColor="text1"/>
        </w:rPr>
        <w:t>7.1. Обеспечение исполнения Контракта не устанавливается.</w:t>
      </w:r>
    </w:p>
    <w:p w14:paraId="395D0515" w14:textId="77777777" w:rsidR="00DC4B0F" w:rsidRPr="007C05DF" w:rsidRDefault="00DC4B0F" w:rsidP="00DC4B0F">
      <w:pPr>
        <w:autoSpaceDE w:val="0"/>
        <w:autoSpaceDN w:val="0"/>
        <w:adjustRightInd w:val="0"/>
        <w:ind w:firstLine="540"/>
        <w:jc w:val="both"/>
        <w:rPr>
          <w:color w:val="000000" w:themeColor="text1"/>
        </w:rPr>
      </w:pPr>
    </w:p>
    <w:p w14:paraId="17D6EDD7" w14:textId="642A0422" w:rsidR="00DC4B0F" w:rsidRPr="007C05DF" w:rsidRDefault="00DC4B0F" w:rsidP="00DC4B0F">
      <w:pPr>
        <w:autoSpaceDE w:val="0"/>
        <w:autoSpaceDN w:val="0"/>
        <w:adjustRightInd w:val="0"/>
        <w:ind w:firstLine="540"/>
        <w:jc w:val="center"/>
        <w:rPr>
          <w:rFonts w:eastAsia="Calibri"/>
          <w:b/>
          <w:bCs/>
          <w:color w:val="000000" w:themeColor="text1"/>
        </w:rPr>
      </w:pPr>
      <w:r w:rsidRPr="007C05DF">
        <w:rPr>
          <w:rFonts w:eastAsia="Calibri"/>
          <w:b/>
          <w:bCs/>
          <w:color w:val="000000" w:themeColor="text1"/>
        </w:rPr>
        <w:t>8. Банковское сопровождение Контракта и(или) Казначейское сопровождение средств в валюте</w:t>
      </w:r>
    </w:p>
    <w:p w14:paraId="2B6F1C2F" w14:textId="77777777" w:rsidR="00DC4B0F" w:rsidRPr="007C05DF" w:rsidRDefault="00DC4B0F" w:rsidP="00DC4B0F">
      <w:pPr>
        <w:autoSpaceDE w:val="0"/>
        <w:autoSpaceDN w:val="0"/>
        <w:adjustRightInd w:val="0"/>
        <w:ind w:firstLine="540"/>
        <w:jc w:val="center"/>
        <w:rPr>
          <w:rFonts w:eastAsia="Calibri"/>
          <w:b/>
          <w:bCs/>
          <w:color w:val="000000" w:themeColor="text1"/>
        </w:rPr>
      </w:pPr>
      <w:r w:rsidRPr="007C05DF">
        <w:rPr>
          <w:rFonts w:eastAsia="Calibri"/>
          <w:b/>
          <w:bCs/>
          <w:color w:val="000000" w:themeColor="text1"/>
        </w:rPr>
        <w:t>Российской Федерации, предоставление которых осуществляется</w:t>
      </w:r>
    </w:p>
    <w:p w14:paraId="60991110" w14:textId="77777777" w:rsidR="00DC4B0F" w:rsidRPr="007C05DF" w:rsidRDefault="00DC4B0F" w:rsidP="00DC4B0F">
      <w:pPr>
        <w:autoSpaceDE w:val="0"/>
        <w:autoSpaceDN w:val="0"/>
        <w:adjustRightInd w:val="0"/>
        <w:ind w:firstLine="540"/>
        <w:jc w:val="center"/>
        <w:rPr>
          <w:rFonts w:eastAsia="Calibri"/>
          <w:b/>
          <w:bCs/>
          <w:color w:val="000000" w:themeColor="text1"/>
        </w:rPr>
      </w:pPr>
      <w:r w:rsidRPr="007C05DF">
        <w:rPr>
          <w:rFonts w:eastAsia="Calibri"/>
          <w:b/>
          <w:bCs/>
          <w:color w:val="000000" w:themeColor="text1"/>
        </w:rPr>
        <w:t>с последующим подтверждением их использования в соответствии</w:t>
      </w:r>
    </w:p>
    <w:p w14:paraId="6B30726B" w14:textId="77777777" w:rsidR="00DC4B0F" w:rsidRPr="007C05DF" w:rsidRDefault="00DC4B0F" w:rsidP="00DC4B0F">
      <w:pPr>
        <w:autoSpaceDE w:val="0"/>
        <w:autoSpaceDN w:val="0"/>
        <w:adjustRightInd w:val="0"/>
        <w:ind w:firstLine="540"/>
        <w:jc w:val="center"/>
        <w:rPr>
          <w:rFonts w:eastAsia="Calibri"/>
          <w:b/>
          <w:bCs/>
          <w:color w:val="000000" w:themeColor="text1"/>
        </w:rPr>
      </w:pPr>
      <w:r w:rsidRPr="007C05DF">
        <w:rPr>
          <w:rFonts w:eastAsia="Calibri"/>
          <w:b/>
          <w:bCs/>
          <w:color w:val="000000" w:themeColor="text1"/>
        </w:rPr>
        <w:t>с условиями и(или) целями предоставления указанных средств</w:t>
      </w:r>
    </w:p>
    <w:p w14:paraId="3CA26A62" w14:textId="77777777" w:rsidR="00DC4B0F" w:rsidRPr="007C05DF" w:rsidRDefault="00DC4B0F" w:rsidP="00DC4B0F">
      <w:pPr>
        <w:autoSpaceDE w:val="0"/>
        <w:autoSpaceDN w:val="0"/>
        <w:adjustRightInd w:val="0"/>
        <w:ind w:firstLine="540"/>
        <w:jc w:val="center"/>
        <w:rPr>
          <w:rFonts w:eastAsia="Calibri"/>
          <w:color w:val="000000" w:themeColor="text1"/>
        </w:rPr>
      </w:pPr>
      <w:r w:rsidRPr="007C05DF">
        <w:rPr>
          <w:rFonts w:eastAsia="Calibri"/>
          <w:b/>
          <w:bCs/>
          <w:color w:val="000000" w:themeColor="text1"/>
        </w:rPr>
        <w:t>(казначейское сопровождение).</w:t>
      </w:r>
    </w:p>
    <w:p w14:paraId="3DD800A7" w14:textId="217C51E6"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8.1. Банковское и(или) казначейское сопровождение Контракта не предусмотрено.</w:t>
      </w:r>
    </w:p>
    <w:p w14:paraId="395E9A21" w14:textId="7D4BB8F4" w:rsidR="00DC4B0F" w:rsidRPr="007C05DF" w:rsidRDefault="00DC4B0F" w:rsidP="00DC4B0F">
      <w:pPr>
        <w:autoSpaceDE w:val="0"/>
        <w:autoSpaceDN w:val="0"/>
        <w:adjustRightInd w:val="0"/>
        <w:ind w:firstLine="540"/>
        <w:jc w:val="both"/>
        <w:rPr>
          <w:rFonts w:eastAsia="Calibri"/>
          <w:color w:val="000000" w:themeColor="text1"/>
        </w:rPr>
      </w:pPr>
    </w:p>
    <w:p w14:paraId="60F81ACD" w14:textId="4AE59DC9" w:rsidR="00DC4B0F" w:rsidRPr="007C05DF" w:rsidRDefault="00DC4B0F" w:rsidP="00DC4B0F">
      <w:pPr>
        <w:autoSpaceDE w:val="0"/>
        <w:autoSpaceDN w:val="0"/>
        <w:adjustRightInd w:val="0"/>
        <w:ind w:firstLine="540"/>
        <w:jc w:val="center"/>
        <w:rPr>
          <w:rFonts w:eastAsia="Calibri"/>
          <w:color w:val="000000" w:themeColor="text1"/>
        </w:rPr>
      </w:pPr>
      <w:r w:rsidRPr="007C05DF">
        <w:rPr>
          <w:rFonts w:eastAsia="Calibri"/>
          <w:b/>
          <w:bCs/>
          <w:color w:val="000000" w:themeColor="text1"/>
        </w:rPr>
        <w:t>9. Обстоятельства непреодолимой силы.</w:t>
      </w:r>
    </w:p>
    <w:p w14:paraId="292904D7" w14:textId="77777777"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5AB61D5" w14:textId="77777777"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AD4E4EC" w14:textId="3CFFA9A1"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9.3. Сторона, у которой возникли обстоятельства непреодолимой силы, обязана в течение 10 (Десяти)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45F0296" w14:textId="77777777"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BF2E799" w14:textId="77777777"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9.5.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0AB8769" w14:textId="77777777"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lastRenderedPageBreak/>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F76B523" w14:textId="77777777" w:rsidR="00DC4B0F" w:rsidRPr="007C05DF" w:rsidRDefault="00DC4B0F" w:rsidP="00DC4B0F">
      <w:pPr>
        <w:autoSpaceDE w:val="0"/>
        <w:autoSpaceDN w:val="0"/>
        <w:adjustRightInd w:val="0"/>
        <w:ind w:firstLine="540"/>
        <w:jc w:val="both"/>
        <w:rPr>
          <w:rFonts w:eastAsia="Calibri"/>
          <w:color w:val="000000" w:themeColor="text1"/>
        </w:rPr>
      </w:pPr>
    </w:p>
    <w:p w14:paraId="46D44352" w14:textId="60AB2678" w:rsidR="00DC4B0F" w:rsidRPr="007C05DF" w:rsidRDefault="00DC4B0F" w:rsidP="00DC4B0F">
      <w:pPr>
        <w:autoSpaceDE w:val="0"/>
        <w:autoSpaceDN w:val="0"/>
        <w:adjustRightInd w:val="0"/>
        <w:ind w:firstLine="540"/>
        <w:jc w:val="center"/>
        <w:rPr>
          <w:rFonts w:eastAsia="Calibri"/>
          <w:color w:val="000000" w:themeColor="text1"/>
        </w:rPr>
      </w:pPr>
      <w:r w:rsidRPr="007C05DF">
        <w:rPr>
          <w:rFonts w:eastAsia="Calibri"/>
          <w:b/>
          <w:bCs/>
          <w:color w:val="000000" w:themeColor="text1"/>
        </w:rPr>
        <w:t>10. Рассмотрение и разрешение споров.</w:t>
      </w:r>
    </w:p>
    <w:p w14:paraId="58278711" w14:textId="77777777"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10.1. Все споры, возникающие из Контракта, Стороны могут разрешать путем переговоров.</w:t>
      </w:r>
    </w:p>
    <w:p w14:paraId="7F756EB0" w14:textId="77777777"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10.2.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57245C22" w14:textId="77777777"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8EF6A7B" w14:textId="0C67A944"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10.4. Претензии должны быть направлены одной Стороной другой Стороне в порядке, предусмотренном пунктом 14.</w:t>
      </w:r>
      <w:r w:rsidR="00E625CB" w:rsidRPr="007C05DF">
        <w:rPr>
          <w:rFonts w:eastAsia="Calibri"/>
          <w:color w:val="000000" w:themeColor="text1"/>
        </w:rPr>
        <w:t>3</w:t>
      </w:r>
      <w:r w:rsidRPr="007C05DF">
        <w:rPr>
          <w:rFonts w:eastAsia="Calibri"/>
          <w:color w:val="000000" w:themeColor="text1"/>
        </w:rPr>
        <w:t xml:space="preserve"> Контракта.</w:t>
      </w:r>
    </w:p>
    <w:p w14:paraId="03D4BA44" w14:textId="7F4031E7"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 xml:space="preserve">10.5. Сторона должна дать ответ на </w:t>
      </w:r>
      <w:proofErr w:type="gramStart"/>
      <w:r w:rsidRPr="007C05DF">
        <w:rPr>
          <w:rFonts w:eastAsia="Calibri"/>
          <w:color w:val="000000" w:themeColor="text1"/>
        </w:rPr>
        <w:t>претензию по существу</w:t>
      </w:r>
      <w:proofErr w:type="gramEnd"/>
      <w:r w:rsidR="00EA5C25" w:rsidRPr="007C05DF">
        <w:rPr>
          <w:rFonts w:eastAsia="Calibri"/>
          <w:color w:val="000000" w:themeColor="text1"/>
        </w:rPr>
        <w:t xml:space="preserve"> </w:t>
      </w:r>
      <w:r w:rsidRPr="007C05DF">
        <w:rPr>
          <w:rFonts w:eastAsia="Calibri"/>
          <w:color w:val="000000" w:themeColor="text1"/>
        </w:rPr>
        <w:t>в срок не позднее 10 календарных дней с даты получения претензии.</w:t>
      </w:r>
    </w:p>
    <w:p w14:paraId="12FA846B" w14:textId="77777777"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2FB6BBD0" w14:textId="77777777"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04FE438" w14:textId="77777777"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3F30106" w14:textId="77777777"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C7B245C" w14:textId="77777777"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B2ECDD1" w14:textId="77777777" w:rsidR="00DC4B0F" w:rsidRPr="007C05DF" w:rsidRDefault="00DC4B0F" w:rsidP="00DC4B0F">
      <w:pPr>
        <w:autoSpaceDE w:val="0"/>
        <w:autoSpaceDN w:val="0"/>
        <w:adjustRightInd w:val="0"/>
        <w:ind w:firstLine="540"/>
        <w:jc w:val="both"/>
        <w:rPr>
          <w:rFonts w:eastAsia="Calibri"/>
          <w:color w:val="000000" w:themeColor="text1"/>
        </w:rPr>
      </w:pPr>
    </w:p>
    <w:p w14:paraId="6D9A9015" w14:textId="77777777" w:rsidR="00DC4B0F" w:rsidRPr="007C05DF" w:rsidRDefault="00DC4B0F" w:rsidP="00DC4B0F">
      <w:pPr>
        <w:autoSpaceDE w:val="0"/>
        <w:autoSpaceDN w:val="0"/>
        <w:adjustRightInd w:val="0"/>
        <w:ind w:firstLine="540"/>
        <w:jc w:val="center"/>
        <w:rPr>
          <w:rFonts w:eastAsia="Calibri"/>
          <w:b/>
          <w:bCs/>
          <w:color w:val="000000" w:themeColor="text1"/>
        </w:rPr>
      </w:pPr>
      <w:r w:rsidRPr="007C05DF">
        <w:rPr>
          <w:rFonts w:eastAsia="Calibri"/>
          <w:b/>
          <w:bCs/>
          <w:color w:val="000000" w:themeColor="text1"/>
        </w:rPr>
        <w:t>11. Срок действия и порядок изменения, расторжения</w:t>
      </w:r>
    </w:p>
    <w:p w14:paraId="3A36DB35" w14:textId="5259112A" w:rsidR="00DC4B0F" w:rsidRPr="007C05DF" w:rsidRDefault="00DC4B0F" w:rsidP="00DC4B0F">
      <w:pPr>
        <w:autoSpaceDE w:val="0"/>
        <w:autoSpaceDN w:val="0"/>
        <w:adjustRightInd w:val="0"/>
        <w:ind w:firstLine="540"/>
        <w:jc w:val="center"/>
        <w:rPr>
          <w:rFonts w:eastAsia="Calibri"/>
          <w:color w:val="000000" w:themeColor="text1"/>
        </w:rPr>
      </w:pPr>
      <w:r w:rsidRPr="007C05DF">
        <w:rPr>
          <w:rFonts w:eastAsia="Calibri"/>
          <w:b/>
          <w:bCs/>
          <w:color w:val="000000" w:themeColor="text1"/>
        </w:rPr>
        <w:t>Контракта. Срок исполнения Контракта.</w:t>
      </w:r>
    </w:p>
    <w:p w14:paraId="658450CD" w14:textId="264E7559"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 xml:space="preserve">11.1. Контракт вступает в силу с даты его заключения обеими Сторонами и действует по </w:t>
      </w:r>
      <w:r w:rsidR="004E1956">
        <w:rPr>
          <w:rFonts w:eastAsia="Calibri"/>
          <w:color w:val="000000" w:themeColor="text1"/>
        </w:rPr>
        <w:t>«</w:t>
      </w:r>
      <w:r w:rsidR="00E62E04">
        <w:rPr>
          <w:rFonts w:eastAsia="Calibri"/>
          <w:color w:val="000000" w:themeColor="text1"/>
        </w:rPr>
        <w:t>3</w:t>
      </w:r>
      <w:r w:rsidR="004E1956">
        <w:rPr>
          <w:rFonts w:eastAsia="Calibri"/>
          <w:color w:val="000000" w:themeColor="text1"/>
        </w:rPr>
        <w:t>1»</w:t>
      </w:r>
      <w:r w:rsidRPr="007C05DF">
        <w:rPr>
          <w:rFonts w:eastAsia="Calibri"/>
          <w:color w:val="000000" w:themeColor="text1"/>
        </w:rPr>
        <w:t xml:space="preserve"> </w:t>
      </w:r>
      <w:r w:rsidR="004E1956">
        <w:rPr>
          <w:rFonts w:eastAsia="Calibri"/>
          <w:color w:val="000000" w:themeColor="text1"/>
        </w:rPr>
        <w:t>июля</w:t>
      </w:r>
      <w:r w:rsidR="00E62E04">
        <w:rPr>
          <w:rFonts w:eastAsia="Calibri"/>
          <w:color w:val="000000" w:themeColor="text1"/>
        </w:rPr>
        <w:t xml:space="preserve"> </w:t>
      </w:r>
      <w:r w:rsidRPr="007C05DF">
        <w:rPr>
          <w:rFonts w:eastAsia="Calibri"/>
          <w:color w:val="000000" w:themeColor="text1"/>
        </w:rPr>
        <w:t>202</w:t>
      </w:r>
      <w:r w:rsidR="004E1956">
        <w:rPr>
          <w:rFonts w:eastAsia="Calibri"/>
          <w:color w:val="000000" w:themeColor="text1"/>
        </w:rPr>
        <w:t>6</w:t>
      </w:r>
      <w:r w:rsidRPr="007C05DF">
        <w:rPr>
          <w:rFonts w:eastAsia="Calibri"/>
          <w:color w:val="000000" w:themeColor="text1"/>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070FB747" w14:textId="402F1EA1"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11.</w:t>
      </w:r>
      <w:r w:rsidR="00A64B5F" w:rsidRPr="007C05DF">
        <w:rPr>
          <w:rFonts w:eastAsia="Calibri"/>
          <w:color w:val="000000" w:themeColor="text1"/>
        </w:rPr>
        <w:t>2</w:t>
      </w:r>
      <w:r w:rsidRPr="007C05DF">
        <w:rPr>
          <w:rFonts w:eastAsia="Calibri"/>
          <w:color w:val="000000" w:themeColor="text1"/>
        </w:rPr>
        <w:t xml:space="preserve">. Изменения условий Контракта при его исполнении не допускается, за исключением случаев, предусмотренных </w:t>
      </w:r>
      <w:bookmarkStart w:id="7" w:name="_Hlk115244864"/>
      <w:r w:rsidR="00A64B5F" w:rsidRPr="007C05DF">
        <w:rPr>
          <w:rFonts w:eastAsia="Calibri"/>
          <w:color w:val="000000" w:themeColor="text1"/>
        </w:rPr>
        <w:t>Федеральным закона N 44-ФЗ</w:t>
      </w:r>
      <w:bookmarkEnd w:id="7"/>
      <w:r w:rsidR="00A64B5F" w:rsidRPr="007C05DF">
        <w:rPr>
          <w:rFonts w:eastAsia="Calibri"/>
          <w:color w:val="000000" w:themeColor="text1"/>
        </w:rPr>
        <w:t>.</w:t>
      </w:r>
    </w:p>
    <w:p w14:paraId="3132D384" w14:textId="6B500A38"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11.</w:t>
      </w:r>
      <w:r w:rsidR="00834A91" w:rsidRPr="007C05DF">
        <w:rPr>
          <w:rFonts w:eastAsia="Calibri"/>
          <w:color w:val="000000" w:themeColor="text1"/>
        </w:rPr>
        <w:t>3</w:t>
      </w:r>
      <w:r w:rsidRPr="007C05DF">
        <w:rPr>
          <w:rFonts w:eastAsia="Calibri"/>
          <w:color w:val="000000" w:themeColor="text1"/>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05E93551" w14:textId="6AB1A05E"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11.</w:t>
      </w:r>
      <w:r w:rsidR="00834A91" w:rsidRPr="007C05DF">
        <w:rPr>
          <w:rFonts w:eastAsia="Calibri"/>
          <w:color w:val="000000" w:themeColor="text1"/>
        </w:rPr>
        <w:t>4</w:t>
      </w:r>
      <w:r w:rsidRPr="007C05DF">
        <w:rPr>
          <w:rFonts w:eastAsia="Calibri"/>
          <w:color w:val="000000" w:themeColor="text1"/>
        </w:rPr>
        <w:t xml:space="preserve">.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w:t>
      </w:r>
      <w:r w:rsidRPr="007C05DF">
        <w:rPr>
          <w:rFonts w:eastAsia="Calibri"/>
          <w:color w:val="000000" w:themeColor="text1"/>
        </w:rPr>
        <w:lastRenderedPageBreak/>
        <w:t>Сторонами соглашения о расторжении Контракта не освобождает Стороны от обязанностей урегулирования взаимных расчетов.</w:t>
      </w:r>
    </w:p>
    <w:p w14:paraId="7BAE07AF" w14:textId="3F258AE3"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11.</w:t>
      </w:r>
      <w:r w:rsidR="00834A91" w:rsidRPr="007C05DF">
        <w:rPr>
          <w:rFonts w:eastAsia="Calibri"/>
          <w:color w:val="000000" w:themeColor="text1"/>
        </w:rPr>
        <w:t>5</w:t>
      </w:r>
      <w:r w:rsidRPr="007C05DF">
        <w:rPr>
          <w:rFonts w:eastAsia="Calibri"/>
          <w:color w:val="000000" w:themeColor="text1"/>
        </w:rPr>
        <w:t xml:space="preserve">. Стороны вправе отказаться от исполнения Контракта в одностороннем порядке в соответствии с положениями частей 8 - 11, 13 - 19, 21 - 23 статьи 95 </w:t>
      </w:r>
      <w:r w:rsidR="00A64B5F" w:rsidRPr="007C05DF">
        <w:rPr>
          <w:rFonts w:eastAsia="Calibri"/>
          <w:color w:val="000000" w:themeColor="text1"/>
        </w:rPr>
        <w:t>Федерального закона N 44-ФЗ</w:t>
      </w:r>
      <w:r w:rsidRPr="007C05DF">
        <w:rPr>
          <w:rFonts w:eastAsia="Calibri"/>
          <w:color w:val="000000" w:themeColor="text1"/>
        </w:rPr>
        <w:t>.</w:t>
      </w:r>
    </w:p>
    <w:p w14:paraId="5E69CAD8" w14:textId="3362AB82"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11.</w:t>
      </w:r>
      <w:r w:rsidR="00834A91" w:rsidRPr="007C05DF">
        <w:rPr>
          <w:rFonts w:eastAsia="Calibri"/>
          <w:color w:val="000000" w:themeColor="text1"/>
        </w:rPr>
        <w:t>6</w:t>
      </w:r>
      <w:r w:rsidRPr="007C05DF">
        <w:rPr>
          <w:rFonts w:eastAsia="Calibri"/>
          <w:color w:val="000000" w:themeColor="text1"/>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B97AD7E" w14:textId="0418B069"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11.</w:t>
      </w:r>
      <w:r w:rsidR="00834A91" w:rsidRPr="007C05DF">
        <w:rPr>
          <w:rFonts w:eastAsia="Calibri"/>
          <w:color w:val="000000" w:themeColor="text1"/>
        </w:rPr>
        <w:t>7</w:t>
      </w:r>
      <w:r w:rsidRPr="007C05DF">
        <w:rPr>
          <w:rFonts w:eastAsia="Calibri"/>
          <w:color w:val="000000" w:themeColor="text1"/>
        </w:rPr>
        <w:t xml:space="preserve">. В случае принятия Заказчиком решения об одностороннем отказе от исполнения Контракта такое решение направляется Исполнителю </w:t>
      </w:r>
      <w:r w:rsidR="00A64B5F" w:rsidRPr="007C05DF">
        <w:rPr>
          <w:rFonts w:eastAsia="Calibri"/>
          <w:color w:val="000000" w:themeColor="text1"/>
        </w:rPr>
        <w:t>в соответствие с Федеральным закон</w:t>
      </w:r>
      <w:r w:rsidR="00834A91" w:rsidRPr="007C05DF">
        <w:rPr>
          <w:rFonts w:eastAsia="Calibri"/>
          <w:color w:val="000000" w:themeColor="text1"/>
        </w:rPr>
        <w:t>ом</w:t>
      </w:r>
      <w:r w:rsidR="00A64B5F" w:rsidRPr="007C05DF">
        <w:rPr>
          <w:rFonts w:eastAsia="Calibri"/>
          <w:color w:val="000000" w:themeColor="text1"/>
        </w:rPr>
        <w:t xml:space="preserve"> N 44-ФЗ.</w:t>
      </w:r>
    </w:p>
    <w:p w14:paraId="24E77944" w14:textId="6C56BEAD"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11.</w:t>
      </w:r>
      <w:r w:rsidR="00834A91" w:rsidRPr="007C05DF">
        <w:rPr>
          <w:rFonts w:eastAsia="Calibri"/>
          <w:color w:val="000000" w:themeColor="text1"/>
        </w:rPr>
        <w:t>8</w:t>
      </w:r>
      <w:r w:rsidRPr="007C05DF">
        <w:rPr>
          <w:rFonts w:eastAsia="Calibri"/>
          <w:color w:val="000000" w:themeColor="text1"/>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5F23EBE9" w14:textId="18AE6EE8"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11.</w:t>
      </w:r>
      <w:r w:rsidR="00834A91" w:rsidRPr="007C05DF">
        <w:rPr>
          <w:rFonts w:eastAsia="Calibri"/>
          <w:color w:val="000000" w:themeColor="text1"/>
        </w:rPr>
        <w:t>9</w:t>
      </w:r>
      <w:r w:rsidRPr="007C05DF">
        <w:rPr>
          <w:rFonts w:eastAsia="Calibri"/>
          <w:color w:val="000000" w:themeColor="text1"/>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w:t>
      </w:r>
      <w:r w:rsidR="00A64B5F" w:rsidRPr="007C05DF">
        <w:rPr>
          <w:rFonts w:eastAsia="Calibri"/>
          <w:color w:val="000000" w:themeColor="text1"/>
        </w:rPr>
        <w:t>Федеральным закон</w:t>
      </w:r>
      <w:r w:rsidR="00834A91" w:rsidRPr="007C05DF">
        <w:rPr>
          <w:rFonts w:eastAsia="Calibri"/>
          <w:color w:val="000000" w:themeColor="text1"/>
        </w:rPr>
        <w:t>ом</w:t>
      </w:r>
      <w:r w:rsidR="00A64B5F" w:rsidRPr="007C05DF">
        <w:rPr>
          <w:rFonts w:eastAsia="Calibri"/>
          <w:color w:val="000000" w:themeColor="text1"/>
        </w:rPr>
        <w:t xml:space="preserve"> N 44-ФЗ </w:t>
      </w:r>
      <w:r w:rsidRPr="007C05DF">
        <w:rPr>
          <w:rFonts w:eastAsia="Calibri"/>
          <w:color w:val="000000" w:themeColor="text1"/>
        </w:rPr>
        <w:t>обращение о включении информации о Исполнителе в реестр недобросовестных поставщиков (подрядчиков, исполнителей).</w:t>
      </w:r>
    </w:p>
    <w:p w14:paraId="001E2B0E" w14:textId="50599EEA"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11.</w:t>
      </w:r>
      <w:r w:rsidR="00834A91" w:rsidRPr="007C05DF">
        <w:rPr>
          <w:rFonts w:eastAsia="Calibri"/>
          <w:color w:val="000000" w:themeColor="text1"/>
        </w:rPr>
        <w:t>10</w:t>
      </w:r>
      <w:r w:rsidRPr="007C05DF">
        <w:rPr>
          <w:rFonts w:eastAsia="Calibri"/>
          <w:color w:val="000000" w:themeColor="text1"/>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4.4.8 Контракта.</w:t>
      </w:r>
    </w:p>
    <w:p w14:paraId="206670A9" w14:textId="77777777"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ECC7FE3" w14:textId="3B401BE6"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11.1</w:t>
      </w:r>
      <w:r w:rsidR="00834A91" w:rsidRPr="007C05DF">
        <w:rPr>
          <w:rFonts w:eastAsia="Calibri"/>
          <w:color w:val="000000" w:themeColor="text1"/>
        </w:rPr>
        <w:t>1</w:t>
      </w:r>
      <w:r w:rsidRPr="007C05DF">
        <w:rPr>
          <w:rFonts w:eastAsia="Calibri"/>
          <w:color w:val="000000" w:themeColor="text1"/>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6530A5F" w14:textId="009F0878"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11.1</w:t>
      </w:r>
      <w:r w:rsidR="00834A91" w:rsidRPr="007C05DF">
        <w:rPr>
          <w:rFonts w:eastAsia="Calibri"/>
          <w:color w:val="000000" w:themeColor="text1"/>
        </w:rPr>
        <w:t>2</w:t>
      </w:r>
      <w:r w:rsidRPr="007C05DF">
        <w:rPr>
          <w:rFonts w:eastAsia="Calibri"/>
          <w:color w:val="000000" w:themeColor="text1"/>
        </w:rPr>
        <w:t xml:space="preserve">. В случае принятия Исполнителем решения об одностороннем отказе от исполнения Контракта такое решение направляется Заказчику </w:t>
      </w:r>
      <w:r w:rsidR="00834A91" w:rsidRPr="007C05DF">
        <w:rPr>
          <w:rFonts w:eastAsia="Calibri"/>
          <w:color w:val="000000" w:themeColor="text1"/>
        </w:rPr>
        <w:t>в соответствие с Федеральным законом N 44-ФЗ.</w:t>
      </w:r>
    </w:p>
    <w:p w14:paraId="7AC1AF5B" w14:textId="618F983A"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11.1</w:t>
      </w:r>
      <w:r w:rsidR="00834A91" w:rsidRPr="007C05DF">
        <w:rPr>
          <w:rFonts w:eastAsia="Calibri"/>
          <w:color w:val="000000" w:themeColor="text1"/>
        </w:rPr>
        <w:t>3</w:t>
      </w:r>
      <w:r w:rsidRPr="007C05DF">
        <w:rPr>
          <w:rFonts w:eastAsia="Calibri"/>
          <w:color w:val="000000" w:themeColor="text1"/>
        </w:rPr>
        <w:t>.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737135E2" w14:textId="17D5228B"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w:t>
      </w:r>
      <w:r w:rsidR="00834A91" w:rsidRPr="007C05DF">
        <w:rPr>
          <w:rFonts w:eastAsia="Calibri"/>
          <w:color w:val="000000" w:themeColor="text1"/>
        </w:rPr>
        <w:t>Федерального закона N 44-ФЗ</w:t>
      </w:r>
      <w:r w:rsidRPr="007C05DF">
        <w:rPr>
          <w:rFonts w:eastAsia="Calibri"/>
          <w:color w:val="000000" w:themeColor="text1"/>
        </w:rPr>
        <w:t>, обращение о включении информации о Исполнителе в реестр недобросовестных поставщиков (подрядчиков, исполнителей).</w:t>
      </w:r>
    </w:p>
    <w:p w14:paraId="592D1ACF" w14:textId="2C43D5FD" w:rsidR="00DC4B0F" w:rsidRPr="007C05DF" w:rsidRDefault="00DC4B0F" w:rsidP="00DC4B0F">
      <w:pPr>
        <w:autoSpaceDE w:val="0"/>
        <w:autoSpaceDN w:val="0"/>
        <w:adjustRightInd w:val="0"/>
        <w:ind w:firstLine="540"/>
        <w:jc w:val="both"/>
        <w:rPr>
          <w:rFonts w:eastAsia="Calibri"/>
          <w:color w:val="000000" w:themeColor="text1"/>
        </w:rPr>
      </w:pPr>
      <w:r w:rsidRPr="007C05DF">
        <w:rPr>
          <w:rFonts w:eastAsia="Calibri"/>
          <w:color w:val="000000" w:themeColor="text1"/>
        </w:rPr>
        <w:t>11.1</w:t>
      </w:r>
      <w:r w:rsidR="00834A91" w:rsidRPr="007C05DF">
        <w:rPr>
          <w:rFonts w:eastAsia="Calibri"/>
          <w:color w:val="000000" w:themeColor="text1"/>
        </w:rPr>
        <w:t>4</w:t>
      </w:r>
      <w:r w:rsidRPr="007C05DF">
        <w:rPr>
          <w:rFonts w:eastAsia="Calibri"/>
          <w:color w:val="000000" w:themeColor="text1"/>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8D0ACB8" w14:textId="2BD8065C" w:rsidR="00A64B5F" w:rsidRPr="007C05DF" w:rsidRDefault="00834A91" w:rsidP="00A64B5F">
      <w:pPr>
        <w:autoSpaceDE w:val="0"/>
        <w:autoSpaceDN w:val="0"/>
        <w:adjustRightInd w:val="0"/>
        <w:ind w:firstLine="539"/>
        <w:jc w:val="both"/>
        <w:rPr>
          <w:bCs/>
          <w:color w:val="000000" w:themeColor="text1"/>
        </w:rPr>
      </w:pPr>
      <w:r w:rsidRPr="007C05DF">
        <w:rPr>
          <w:bCs/>
          <w:color w:val="000000" w:themeColor="text1"/>
        </w:rPr>
        <w:t>11.15</w:t>
      </w:r>
      <w:r w:rsidR="00A64B5F" w:rsidRPr="007C05DF">
        <w:rPr>
          <w:bCs/>
          <w:color w:val="000000" w:themeColor="text1"/>
        </w:rPr>
        <w:t xml:space="preserve">.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w:t>
      </w:r>
      <w:r w:rsidR="00A64B5F" w:rsidRPr="007C05DF">
        <w:rPr>
          <w:bCs/>
          <w:color w:val="000000" w:themeColor="text1"/>
        </w:rPr>
        <w:lastRenderedPageBreak/>
        <w:t>соглашению сторон в контракт могут быть внесены изменения в части изменений размера и (или) сроков оплаты и (или) объема товаров.</w:t>
      </w:r>
    </w:p>
    <w:p w14:paraId="355A52F0" w14:textId="652CA357" w:rsidR="00834A91" w:rsidRPr="007C05DF" w:rsidRDefault="00834A91" w:rsidP="00A64B5F">
      <w:pPr>
        <w:autoSpaceDE w:val="0"/>
        <w:autoSpaceDN w:val="0"/>
        <w:adjustRightInd w:val="0"/>
        <w:ind w:firstLine="539"/>
        <w:jc w:val="both"/>
        <w:rPr>
          <w:bCs/>
          <w:color w:val="000000" w:themeColor="text1"/>
        </w:rPr>
      </w:pPr>
    </w:p>
    <w:p w14:paraId="2008A962" w14:textId="5473378A" w:rsidR="00834A91" w:rsidRPr="007C05DF" w:rsidRDefault="00834A91" w:rsidP="00834A91">
      <w:pPr>
        <w:autoSpaceDE w:val="0"/>
        <w:autoSpaceDN w:val="0"/>
        <w:adjustRightInd w:val="0"/>
        <w:ind w:firstLine="539"/>
        <w:jc w:val="center"/>
        <w:rPr>
          <w:bCs/>
          <w:color w:val="000000" w:themeColor="text1"/>
        </w:rPr>
      </w:pPr>
      <w:r w:rsidRPr="007C05DF">
        <w:rPr>
          <w:b/>
          <w:color w:val="000000" w:themeColor="text1"/>
        </w:rPr>
        <w:t>12. Исключительные права.</w:t>
      </w:r>
    </w:p>
    <w:p w14:paraId="0756CED3" w14:textId="77777777" w:rsidR="00834A91" w:rsidRPr="007C05DF" w:rsidRDefault="00834A91" w:rsidP="00834A91">
      <w:pPr>
        <w:autoSpaceDE w:val="0"/>
        <w:autoSpaceDN w:val="0"/>
        <w:adjustRightInd w:val="0"/>
        <w:ind w:firstLine="539"/>
        <w:jc w:val="both"/>
        <w:rPr>
          <w:bCs/>
          <w:color w:val="000000" w:themeColor="text1"/>
        </w:rPr>
      </w:pPr>
      <w:r w:rsidRPr="007C05DF">
        <w:rPr>
          <w:bCs/>
          <w:color w:val="000000" w:themeColor="text1"/>
        </w:rPr>
        <w:t>12.1. Исполнитель гарантирует отсутствие нарушения исключительных прав третьих лиц, связанных с оказанием Услуг в рамках Контракта.</w:t>
      </w:r>
    </w:p>
    <w:p w14:paraId="28492D4D" w14:textId="77777777" w:rsidR="00834A91" w:rsidRPr="007C05DF" w:rsidRDefault="00834A91" w:rsidP="00834A91">
      <w:pPr>
        <w:autoSpaceDE w:val="0"/>
        <w:autoSpaceDN w:val="0"/>
        <w:adjustRightInd w:val="0"/>
        <w:ind w:firstLine="539"/>
        <w:jc w:val="both"/>
        <w:rPr>
          <w:bCs/>
          <w:color w:val="000000" w:themeColor="text1"/>
        </w:rPr>
      </w:pPr>
      <w:r w:rsidRPr="007C05DF">
        <w:rPr>
          <w:bCs/>
          <w:color w:val="000000" w:themeColor="text1"/>
        </w:rPr>
        <w:t>12.2.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1A5BA2BD" w14:textId="77777777" w:rsidR="00834A91" w:rsidRPr="007C05DF" w:rsidRDefault="00834A91" w:rsidP="00834A91">
      <w:pPr>
        <w:autoSpaceDE w:val="0"/>
        <w:autoSpaceDN w:val="0"/>
        <w:adjustRightInd w:val="0"/>
        <w:ind w:firstLine="539"/>
        <w:jc w:val="both"/>
        <w:rPr>
          <w:bCs/>
          <w:color w:val="000000" w:themeColor="text1"/>
        </w:rPr>
      </w:pPr>
    </w:p>
    <w:p w14:paraId="49B96A3C" w14:textId="2CC6120E" w:rsidR="00834A91" w:rsidRPr="007C05DF" w:rsidRDefault="00834A91" w:rsidP="00834A91">
      <w:pPr>
        <w:autoSpaceDE w:val="0"/>
        <w:autoSpaceDN w:val="0"/>
        <w:adjustRightInd w:val="0"/>
        <w:ind w:firstLine="539"/>
        <w:jc w:val="center"/>
        <w:rPr>
          <w:bCs/>
          <w:color w:val="000000" w:themeColor="text1"/>
        </w:rPr>
      </w:pPr>
      <w:r w:rsidRPr="007C05DF">
        <w:rPr>
          <w:b/>
          <w:color w:val="000000" w:themeColor="text1"/>
        </w:rPr>
        <w:t>13. Антикоррупционная оговорка.</w:t>
      </w:r>
    </w:p>
    <w:p w14:paraId="692D6519" w14:textId="77777777" w:rsidR="00834A91" w:rsidRPr="007C05DF" w:rsidRDefault="00834A91" w:rsidP="00834A91">
      <w:pPr>
        <w:autoSpaceDE w:val="0"/>
        <w:autoSpaceDN w:val="0"/>
        <w:adjustRightInd w:val="0"/>
        <w:ind w:firstLine="539"/>
        <w:jc w:val="both"/>
        <w:rPr>
          <w:bCs/>
          <w:color w:val="000000" w:themeColor="text1"/>
        </w:rPr>
      </w:pPr>
      <w:r w:rsidRPr="007C05DF">
        <w:rPr>
          <w:bCs/>
          <w:color w:val="000000" w:themeColor="text1"/>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D8C601A" w14:textId="77777777" w:rsidR="00834A91" w:rsidRPr="007C05DF" w:rsidRDefault="00834A91" w:rsidP="00834A91">
      <w:pPr>
        <w:autoSpaceDE w:val="0"/>
        <w:autoSpaceDN w:val="0"/>
        <w:adjustRightInd w:val="0"/>
        <w:ind w:firstLine="539"/>
        <w:jc w:val="both"/>
        <w:rPr>
          <w:bCs/>
          <w:color w:val="000000" w:themeColor="text1"/>
        </w:rPr>
      </w:pPr>
      <w:r w:rsidRPr="007C05DF">
        <w:rPr>
          <w:bCs/>
          <w:color w:val="000000" w:themeColor="text1"/>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7C05DF">
        <w:rPr>
          <w:bCs/>
          <w:color w:val="000000" w:themeColor="text1"/>
        </w:rPr>
        <w:t>иным образом</w:t>
      </w:r>
      <w:proofErr w:type="gramEnd"/>
      <w:r w:rsidRPr="007C05DF">
        <w:rPr>
          <w:bCs/>
          <w:color w:val="000000" w:themeColor="text1"/>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D4F8E20" w14:textId="77777777" w:rsidR="00834A91" w:rsidRPr="007C05DF" w:rsidRDefault="00834A91" w:rsidP="00834A91">
      <w:pPr>
        <w:autoSpaceDE w:val="0"/>
        <w:autoSpaceDN w:val="0"/>
        <w:adjustRightInd w:val="0"/>
        <w:ind w:firstLine="539"/>
        <w:jc w:val="both"/>
        <w:rPr>
          <w:bCs/>
          <w:color w:val="000000" w:themeColor="text1"/>
        </w:rPr>
      </w:pPr>
      <w:r w:rsidRPr="007C05DF">
        <w:rPr>
          <w:bCs/>
          <w:color w:val="000000" w:themeColor="text1"/>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0C42CE" w14:textId="2E580E3E" w:rsidR="00834A91" w:rsidRDefault="00834A91" w:rsidP="00834A91">
      <w:pPr>
        <w:autoSpaceDE w:val="0"/>
        <w:autoSpaceDN w:val="0"/>
        <w:adjustRightInd w:val="0"/>
        <w:ind w:firstLine="539"/>
        <w:jc w:val="both"/>
        <w:rPr>
          <w:bCs/>
          <w:color w:val="000000" w:themeColor="text1"/>
        </w:rPr>
      </w:pPr>
      <w:r w:rsidRPr="007C05DF">
        <w:rPr>
          <w:bCs/>
          <w:color w:val="000000" w:themeColor="text1"/>
        </w:rPr>
        <w:t>не совершать иных действий, нарушающих антикоррупционное законодательство Российской Федерации.</w:t>
      </w:r>
    </w:p>
    <w:p w14:paraId="016BC93C" w14:textId="77777777" w:rsidR="00834A91" w:rsidRPr="007C05DF" w:rsidRDefault="00834A91" w:rsidP="00834A91">
      <w:pPr>
        <w:autoSpaceDE w:val="0"/>
        <w:autoSpaceDN w:val="0"/>
        <w:adjustRightInd w:val="0"/>
        <w:ind w:firstLine="539"/>
        <w:jc w:val="both"/>
        <w:rPr>
          <w:bCs/>
          <w:color w:val="000000" w:themeColor="text1"/>
        </w:rPr>
      </w:pPr>
    </w:p>
    <w:p w14:paraId="4F2B10CC" w14:textId="49B08CE5" w:rsidR="00834A91" w:rsidRPr="007C05DF" w:rsidRDefault="00834A91" w:rsidP="00834A91">
      <w:pPr>
        <w:autoSpaceDE w:val="0"/>
        <w:autoSpaceDN w:val="0"/>
        <w:adjustRightInd w:val="0"/>
        <w:ind w:firstLine="539"/>
        <w:jc w:val="center"/>
        <w:rPr>
          <w:bCs/>
          <w:color w:val="000000" w:themeColor="text1"/>
        </w:rPr>
      </w:pPr>
      <w:r w:rsidRPr="007C05DF">
        <w:rPr>
          <w:b/>
          <w:color w:val="000000" w:themeColor="text1"/>
        </w:rPr>
        <w:t>14. Прочие положения.</w:t>
      </w:r>
    </w:p>
    <w:p w14:paraId="42303983" w14:textId="77777777" w:rsidR="00834A91" w:rsidRPr="007C05DF" w:rsidRDefault="00834A91" w:rsidP="00834A91">
      <w:pPr>
        <w:autoSpaceDE w:val="0"/>
        <w:autoSpaceDN w:val="0"/>
        <w:adjustRightInd w:val="0"/>
        <w:ind w:firstLine="539"/>
        <w:jc w:val="both"/>
        <w:rPr>
          <w:bCs/>
          <w:color w:val="000000" w:themeColor="text1"/>
        </w:rPr>
      </w:pPr>
      <w:r w:rsidRPr="007C05DF">
        <w:rPr>
          <w:bCs/>
          <w:color w:val="000000" w:themeColor="text1"/>
        </w:rPr>
        <w:t>14.1. Во всем, что не оговорено в Контракте, Стороны руководствуются действующим законодательством Российской Федерации.</w:t>
      </w:r>
    </w:p>
    <w:p w14:paraId="4F1B3F30" w14:textId="7AC2F458" w:rsidR="00834A91" w:rsidRPr="007C05DF" w:rsidRDefault="00834A91" w:rsidP="00834A91">
      <w:pPr>
        <w:autoSpaceDE w:val="0"/>
        <w:autoSpaceDN w:val="0"/>
        <w:adjustRightInd w:val="0"/>
        <w:ind w:firstLine="539"/>
        <w:jc w:val="both"/>
        <w:rPr>
          <w:bCs/>
          <w:color w:val="000000" w:themeColor="text1"/>
        </w:rPr>
      </w:pPr>
      <w:r w:rsidRPr="007C05DF">
        <w:rPr>
          <w:bCs/>
          <w:color w:val="000000" w:themeColor="text1"/>
        </w:rPr>
        <w:t>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63540427" w14:textId="3BED1102" w:rsidR="00834A91" w:rsidRPr="007C05DF" w:rsidRDefault="00834A91" w:rsidP="00834A91">
      <w:pPr>
        <w:autoSpaceDE w:val="0"/>
        <w:autoSpaceDN w:val="0"/>
        <w:adjustRightInd w:val="0"/>
        <w:ind w:firstLine="539"/>
        <w:jc w:val="both"/>
        <w:rPr>
          <w:bCs/>
          <w:color w:val="000000" w:themeColor="text1"/>
        </w:rPr>
      </w:pPr>
      <w:r w:rsidRPr="007C05DF">
        <w:rPr>
          <w:bCs/>
          <w:color w:val="000000" w:themeColor="text1"/>
        </w:rPr>
        <w:t>14.3. Все сообщения, требования, замечания или уведомления Сторон по Контракту</w:t>
      </w:r>
      <w:r w:rsidR="006504B9" w:rsidRPr="007C05DF">
        <w:rPr>
          <w:bCs/>
          <w:color w:val="000000" w:themeColor="text1"/>
        </w:rPr>
        <w:t xml:space="preserve"> </w:t>
      </w:r>
      <w:r w:rsidRPr="007C05DF">
        <w:rPr>
          <w:bCs/>
          <w:color w:val="000000" w:themeColor="text1"/>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w:t>
      </w:r>
      <w:r w:rsidR="00CC71C4">
        <w:rPr>
          <w:bCs/>
          <w:color w:val="000000" w:themeColor="text1"/>
        </w:rPr>
        <w:t>.</w:t>
      </w:r>
    </w:p>
    <w:p w14:paraId="293045B4" w14:textId="51A90FC3" w:rsidR="00834A91" w:rsidRPr="007C05DF" w:rsidRDefault="00834A91" w:rsidP="00834A91">
      <w:pPr>
        <w:autoSpaceDE w:val="0"/>
        <w:autoSpaceDN w:val="0"/>
        <w:adjustRightInd w:val="0"/>
        <w:ind w:firstLine="539"/>
        <w:jc w:val="both"/>
        <w:rPr>
          <w:bCs/>
          <w:color w:val="000000" w:themeColor="text1"/>
        </w:rPr>
      </w:pPr>
      <w:r w:rsidRPr="007C05DF">
        <w:rPr>
          <w:bCs/>
          <w:color w:val="000000" w:themeColor="text1"/>
        </w:rPr>
        <w:t>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04F2016B" w14:textId="0A6DCC17" w:rsidR="00834A91" w:rsidRPr="007C05DF" w:rsidRDefault="00834A91" w:rsidP="00834A91">
      <w:pPr>
        <w:autoSpaceDE w:val="0"/>
        <w:autoSpaceDN w:val="0"/>
        <w:adjustRightInd w:val="0"/>
        <w:ind w:firstLine="539"/>
        <w:jc w:val="both"/>
        <w:rPr>
          <w:bCs/>
          <w:color w:val="000000" w:themeColor="text1"/>
        </w:rPr>
      </w:pPr>
      <w:r w:rsidRPr="007C05DF">
        <w:rPr>
          <w:bCs/>
          <w:color w:val="000000" w:themeColor="text1"/>
        </w:rPr>
        <w:t>14.</w:t>
      </w:r>
      <w:r w:rsidR="006504B9" w:rsidRPr="007C05DF">
        <w:rPr>
          <w:bCs/>
          <w:color w:val="000000" w:themeColor="text1"/>
        </w:rPr>
        <w:t>4</w:t>
      </w:r>
      <w:r w:rsidRPr="007C05DF">
        <w:rPr>
          <w:bCs/>
          <w:color w:val="000000" w:themeColor="text1"/>
        </w:rPr>
        <w:t>. При исполнении Контракта не допускается</w:t>
      </w:r>
      <w:r w:rsidR="006504B9" w:rsidRPr="007C05DF">
        <w:rPr>
          <w:bCs/>
          <w:color w:val="000000" w:themeColor="text1"/>
        </w:rPr>
        <w:t xml:space="preserve"> </w:t>
      </w:r>
      <w:r w:rsidRPr="007C05DF">
        <w:rPr>
          <w:bCs/>
          <w:color w:val="000000" w:themeColor="text1"/>
        </w:rPr>
        <w:t>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532D2A48" w14:textId="6E6ABBC8" w:rsidR="00834A91" w:rsidRPr="007C05DF" w:rsidRDefault="00834A91" w:rsidP="00834A91">
      <w:pPr>
        <w:autoSpaceDE w:val="0"/>
        <w:autoSpaceDN w:val="0"/>
        <w:adjustRightInd w:val="0"/>
        <w:ind w:firstLine="539"/>
        <w:jc w:val="both"/>
        <w:rPr>
          <w:bCs/>
          <w:color w:val="000000" w:themeColor="text1"/>
        </w:rPr>
      </w:pPr>
      <w:r w:rsidRPr="007C05DF">
        <w:rPr>
          <w:bCs/>
          <w:color w:val="000000" w:themeColor="text1"/>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0FB2E204" w14:textId="6B49272E" w:rsidR="006504B9" w:rsidRPr="007C05DF" w:rsidRDefault="006504B9" w:rsidP="00834A91">
      <w:pPr>
        <w:autoSpaceDE w:val="0"/>
        <w:autoSpaceDN w:val="0"/>
        <w:adjustRightInd w:val="0"/>
        <w:ind w:firstLine="539"/>
        <w:jc w:val="both"/>
        <w:rPr>
          <w:bCs/>
          <w:color w:val="000000" w:themeColor="text1"/>
        </w:rPr>
      </w:pPr>
      <w:r w:rsidRPr="007C05DF">
        <w:rPr>
          <w:bCs/>
          <w:color w:val="000000" w:themeColor="text1"/>
        </w:rPr>
        <w:t xml:space="preserve">14.5.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w:t>
      </w:r>
      <w:r w:rsidRPr="007C05DF">
        <w:rPr>
          <w:bCs/>
          <w:color w:val="000000" w:themeColor="text1"/>
        </w:rPr>
        <w:lastRenderedPageBreak/>
        <w:t>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06BBDFC8" w14:textId="77777777" w:rsidR="00834A91" w:rsidRPr="007C05DF" w:rsidRDefault="00834A91" w:rsidP="00834A91">
      <w:pPr>
        <w:autoSpaceDE w:val="0"/>
        <w:autoSpaceDN w:val="0"/>
        <w:adjustRightInd w:val="0"/>
        <w:ind w:firstLine="539"/>
        <w:jc w:val="both"/>
        <w:rPr>
          <w:bCs/>
          <w:color w:val="000000" w:themeColor="text1"/>
        </w:rPr>
      </w:pPr>
      <w:r w:rsidRPr="007C05DF">
        <w:rPr>
          <w:bCs/>
          <w:color w:val="000000" w:themeColor="text1"/>
        </w:rPr>
        <w:t>14.6.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084A40A" w14:textId="77777777" w:rsidR="00834A91" w:rsidRPr="007C05DF" w:rsidRDefault="00834A91" w:rsidP="00834A91">
      <w:pPr>
        <w:autoSpaceDE w:val="0"/>
        <w:autoSpaceDN w:val="0"/>
        <w:adjustRightInd w:val="0"/>
        <w:ind w:firstLine="539"/>
        <w:jc w:val="both"/>
        <w:rPr>
          <w:bCs/>
          <w:color w:val="000000" w:themeColor="text1"/>
        </w:rPr>
      </w:pPr>
      <w:r w:rsidRPr="007C05DF">
        <w:rPr>
          <w:bCs/>
          <w:color w:val="000000" w:themeColor="text1"/>
        </w:rPr>
        <w:t>14.7. Контракт составлен в форме электронного документа, подписанного усиленными электронными подписями Сторон.</w:t>
      </w:r>
    </w:p>
    <w:p w14:paraId="4A2FAA4D" w14:textId="75A72147" w:rsidR="006504B9" w:rsidRPr="007C05DF" w:rsidRDefault="006504B9" w:rsidP="006504B9">
      <w:pPr>
        <w:autoSpaceDE w:val="0"/>
        <w:autoSpaceDN w:val="0"/>
        <w:adjustRightInd w:val="0"/>
        <w:ind w:firstLine="540"/>
        <w:jc w:val="center"/>
        <w:rPr>
          <w:rFonts w:eastAsia="Calibri"/>
          <w:color w:val="000000" w:themeColor="text1"/>
        </w:rPr>
      </w:pPr>
      <w:r w:rsidRPr="007C05DF">
        <w:rPr>
          <w:rFonts w:eastAsia="Calibri"/>
          <w:b/>
          <w:bCs/>
          <w:color w:val="000000" w:themeColor="text1"/>
        </w:rPr>
        <w:t>15. Перечень приложений.</w:t>
      </w:r>
    </w:p>
    <w:p w14:paraId="21A51CE6" w14:textId="77777777" w:rsidR="006504B9" w:rsidRPr="007C05DF" w:rsidRDefault="006504B9" w:rsidP="006504B9">
      <w:pPr>
        <w:autoSpaceDE w:val="0"/>
        <w:autoSpaceDN w:val="0"/>
        <w:adjustRightInd w:val="0"/>
        <w:ind w:firstLine="540"/>
        <w:jc w:val="both"/>
        <w:rPr>
          <w:rFonts w:eastAsia="Calibri"/>
          <w:color w:val="000000" w:themeColor="text1"/>
        </w:rPr>
      </w:pPr>
      <w:r w:rsidRPr="007C05DF">
        <w:rPr>
          <w:rFonts w:eastAsia="Calibri"/>
          <w:color w:val="000000" w:themeColor="text1"/>
        </w:rPr>
        <w:t>Неотъемлемой частью Контракта является следующее:</w:t>
      </w:r>
    </w:p>
    <w:p w14:paraId="69E4C5BE" w14:textId="08D67363" w:rsidR="001132F2" w:rsidRPr="007C05DF" w:rsidRDefault="006504B9" w:rsidP="006504B9">
      <w:pPr>
        <w:autoSpaceDE w:val="0"/>
        <w:autoSpaceDN w:val="0"/>
        <w:adjustRightInd w:val="0"/>
        <w:ind w:firstLine="540"/>
        <w:jc w:val="both"/>
        <w:rPr>
          <w:rFonts w:eastAsia="Calibri"/>
          <w:color w:val="000000" w:themeColor="text1"/>
        </w:rPr>
      </w:pPr>
      <w:r w:rsidRPr="007C05DF">
        <w:rPr>
          <w:rFonts w:eastAsia="Calibri"/>
          <w:color w:val="000000" w:themeColor="text1"/>
        </w:rPr>
        <w:t xml:space="preserve">Приложение N 1 </w:t>
      </w:r>
      <w:r w:rsidR="001132F2" w:rsidRPr="007C05DF">
        <w:rPr>
          <w:rFonts w:eastAsia="Calibri"/>
          <w:color w:val="000000" w:themeColor="text1"/>
        </w:rPr>
        <w:t>–</w:t>
      </w:r>
      <w:r w:rsidRPr="007C05DF">
        <w:rPr>
          <w:rFonts w:eastAsia="Calibri"/>
          <w:color w:val="000000" w:themeColor="text1"/>
        </w:rPr>
        <w:t xml:space="preserve"> </w:t>
      </w:r>
      <w:r w:rsidR="001132F2" w:rsidRPr="007C05DF">
        <w:rPr>
          <w:rFonts w:eastAsia="Calibri"/>
          <w:color w:val="000000" w:themeColor="text1"/>
        </w:rPr>
        <w:t>Расчет стоимости услуги;</w:t>
      </w:r>
    </w:p>
    <w:p w14:paraId="56525DA0" w14:textId="52D840FE" w:rsidR="006504B9" w:rsidRPr="007C05DF" w:rsidRDefault="001132F2" w:rsidP="001132F2">
      <w:pPr>
        <w:autoSpaceDE w:val="0"/>
        <w:autoSpaceDN w:val="0"/>
        <w:adjustRightInd w:val="0"/>
        <w:ind w:firstLine="540"/>
        <w:jc w:val="both"/>
        <w:rPr>
          <w:rFonts w:eastAsia="Calibri"/>
          <w:color w:val="000000" w:themeColor="text1"/>
        </w:rPr>
      </w:pPr>
      <w:r w:rsidRPr="007C05DF">
        <w:rPr>
          <w:rFonts w:eastAsia="Calibri"/>
          <w:color w:val="000000" w:themeColor="text1"/>
        </w:rPr>
        <w:t xml:space="preserve">Приложение N 2 – </w:t>
      </w:r>
      <w:r w:rsidR="005F6056" w:rsidRPr="007C05DF">
        <w:rPr>
          <w:rFonts w:eastAsia="Calibri"/>
          <w:color w:val="000000" w:themeColor="text1"/>
        </w:rPr>
        <w:t>Описание объекта закупки</w:t>
      </w:r>
      <w:r w:rsidR="006504B9" w:rsidRPr="007C05DF">
        <w:rPr>
          <w:rFonts w:eastAsia="Calibri"/>
          <w:color w:val="000000" w:themeColor="text1"/>
        </w:rPr>
        <w:t>;</w:t>
      </w:r>
    </w:p>
    <w:p w14:paraId="66DE159E" w14:textId="5D57FBE2" w:rsidR="006504B9" w:rsidRPr="007C05DF" w:rsidRDefault="006504B9" w:rsidP="001132F2">
      <w:pPr>
        <w:autoSpaceDE w:val="0"/>
        <w:autoSpaceDN w:val="0"/>
        <w:adjustRightInd w:val="0"/>
        <w:ind w:firstLine="540"/>
        <w:jc w:val="both"/>
        <w:rPr>
          <w:rFonts w:eastAsia="Calibri"/>
          <w:color w:val="000000" w:themeColor="text1"/>
        </w:rPr>
      </w:pPr>
      <w:r w:rsidRPr="007C05DF">
        <w:rPr>
          <w:rFonts w:eastAsia="Calibri"/>
          <w:color w:val="000000" w:themeColor="text1"/>
        </w:rPr>
        <w:t>Приложение N 3</w:t>
      </w:r>
      <w:r w:rsidR="001132F2" w:rsidRPr="007C05DF">
        <w:rPr>
          <w:rFonts w:eastAsia="Calibri"/>
          <w:color w:val="000000" w:themeColor="text1"/>
        </w:rPr>
        <w:t xml:space="preserve"> – </w:t>
      </w:r>
      <w:r w:rsidR="001132F2" w:rsidRPr="007C05DF">
        <w:rPr>
          <w:color w:val="000000" w:themeColor="text1"/>
        </w:rPr>
        <w:t>Акт оказанных услуг</w:t>
      </w:r>
      <w:r w:rsidR="00DE0AFA" w:rsidRPr="007C05DF">
        <w:rPr>
          <w:rFonts w:eastAsia="Calibri"/>
          <w:color w:val="000000" w:themeColor="text1"/>
        </w:rPr>
        <w:t>.</w:t>
      </w:r>
    </w:p>
    <w:p w14:paraId="70F03A4B" w14:textId="77777777" w:rsidR="006504B9" w:rsidRPr="007C05DF" w:rsidRDefault="006504B9" w:rsidP="006504B9">
      <w:pPr>
        <w:autoSpaceDE w:val="0"/>
        <w:autoSpaceDN w:val="0"/>
        <w:adjustRightInd w:val="0"/>
        <w:ind w:firstLine="540"/>
        <w:jc w:val="both"/>
        <w:rPr>
          <w:rFonts w:eastAsia="Calibri"/>
          <w:color w:val="000000" w:themeColor="text1"/>
        </w:rPr>
      </w:pPr>
    </w:p>
    <w:p w14:paraId="306AB5E4" w14:textId="3EB7D8B6" w:rsidR="00A64B5F" w:rsidRPr="007C05DF" w:rsidRDefault="006504B9" w:rsidP="001132F2">
      <w:pPr>
        <w:autoSpaceDE w:val="0"/>
        <w:autoSpaceDN w:val="0"/>
        <w:adjustRightInd w:val="0"/>
        <w:ind w:firstLine="540"/>
        <w:jc w:val="center"/>
        <w:rPr>
          <w:rFonts w:eastAsia="Calibri"/>
          <w:b/>
          <w:bCs/>
          <w:color w:val="000000" w:themeColor="text1"/>
        </w:rPr>
      </w:pPr>
      <w:r w:rsidRPr="007C05DF">
        <w:rPr>
          <w:rFonts w:eastAsia="Calibri"/>
          <w:b/>
          <w:bCs/>
          <w:color w:val="000000" w:themeColor="text1"/>
        </w:rPr>
        <w:t>16. Адреса. Банковские реквизиты и подписи Сторон:</w:t>
      </w:r>
    </w:p>
    <w:tbl>
      <w:tblPr>
        <w:tblW w:w="9877" w:type="dxa"/>
        <w:tblInd w:w="3" w:type="dxa"/>
        <w:tblLayout w:type="fixed"/>
        <w:tblLook w:val="0000" w:firstRow="0" w:lastRow="0" w:firstColumn="0" w:lastColumn="0" w:noHBand="0" w:noVBand="0"/>
      </w:tblPr>
      <w:tblGrid>
        <w:gridCol w:w="4959"/>
        <w:gridCol w:w="4918"/>
      </w:tblGrid>
      <w:tr w:rsidR="005A74C9" w:rsidRPr="00E62E04" w14:paraId="2FCF5E0B" w14:textId="77777777" w:rsidTr="007C5419">
        <w:tc>
          <w:tcPr>
            <w:tcW w:w="4959" w:type="dxa"/>
          </w:tcPr>
          <w:p w14:paraId="0D382ECD" w14:textId="77777777" w:rsidR="001132F2" w:rsidRPr="00CC71C4" w:rsidRDefault="001132F2" w:rsidP="00EA5599">
            <w:pPr>
              <w:widowControl w:val="0"/>
              <w:rPr>
                <w:rFonts w:eastAsia="Calibri"/>
                <w:b/>
                <w:bCs/>
                <w:color w:val="000000" w:themeColor="text1"/>
              </w:rPr>
            </w:pPr>
            <w:r w:rsidRPr="00CC71C4">
              <w:rPr>
                <w:rFonts w:eastAsia="Calibri"/>
                <w:b/>
                <w:bCs/>
                <w:color w:val="000000" w:themeColor="text1"/>
              </w:rPr>
              <w:t>Заказчик:</w:t>
            </w:r>
          </w:p>
          <w:p w14:paraId="7E147B60" w14:textId="77777777" w:rsidR="00CC71C4" w:rsidRPr="00CC71C4" w:rsidRDefault="00CC71C4" w:rsidP="00CC71C4">
            <w:pPr>
              <w:widowControl w:val="0"/>
              <w:outlineLvl w:val="3"/>
              <w:rPr>
                <w:color w:val="000000" w:themeColor="text1"/>
              </w:rPr>
            </w:pPr>
            <w:r w:rsidRPr="00CC71C4">
              <w:rPr>
                <w:color w:val="000000" w:themeColor="text1"/>
              </w:rPr>
              <w:t>Санкт-Петербургское государственное бюджетное учреждение дополнительного образования спортивная школа олимпийского резерва по хоккею «Динамо-юниор» (СПб ГБУ ДО СШОР по хоккею «Динамо-юниор»)</w:t>
            </w:r>
          </w:p>
          <w:p w14:paraId="72CDFAC6" w14:textId="77777777" w:rsidR="00CC71C4" w:rsidRPr="00CC71C4" w:rsidRDefault="00CC71C4" w:rsidP="00CC71C4">
            <w:pPr>
              <w:widowControl w:val="0"/>
              <w:outlineLvl w:val="3"/>
              <w:rPr>
                <w:color w:val="000000" w:themeColor="text1"/>
              </w:rPr>
            </w:pPr>
            <w:r w:rsidRPr="00CC71C4">
              <w:rPr>
                <w:color w:val="000000" w:themeColor="text1"/>
              </w:rPr>
              <w:t>Адрес:195220, г. Санкт-Петербург, ул. Бутлерова, 36, литера А</w:t>
            </w:r>
          </w:p>
          <w:p w14:paraId="631A6328" w14:textId="77777777" w:rsidR="00CC71C4" w:rsidRPr="00CC71C4" w:rsidRDefault="00CC71C4" w:rsidP="00CC71C4">
            <w:pPr>
              <w:widowControl w:val="0"/>
              <w:outlineLvl w:val="3"/>
              <w:rPr>
                <w:color w:val="000000" w:themeColor="text1"/>
              </w:rPr>
            </w:pPr>
            <w:r w:rsidRPr="00CC71C4">
              <w:rPr>
                <w:color w:val="000000" w:themeColor="text1"/>
              </w:rPr>
              <w:t>Тел.: (812) 291-97-02</w:t>
            </w:r>
          </w:p>
          <w:p w14:paraId="065ADEA9" w14:textId="77777777" w:rsidR="00CC71C4" w:rsidRPr="00CC71C4" w:rsidRDefault="00CC71C4" w:rsidP="00CC71C4">
            <w:pPr>
              <w:widowControl w:val="0"/>
              <w:outlineLvl w:val="3"/>
              <w:rPr>
                <w:color w:val="000000" w:themeColor="text1"/>
              </w:rPr>
            </w:pPr>
            <w:r w:rsidRPr="00CC71C4">
              <w:rPr>
                <w:color w:val="000000" w:themeColor="text1"/>
              </w:rPr>
              <w:t>Адрес электронной почты: hockey@sport.gugov.spb.ru</w:t>
            </w:r>
          </w:p>
          <w:p w14:paraId="671CA6CD" w14:textId="77777777" w:rsidR="00CC71C4" w:rsidRPr="00CC71C4" w:rsidRDefault="00CC71C4" w:rsidP="00CC71C4">
            <w:pPr>
              <w:widowControl w:val="0"/>
              <w:outlineLvl w:val="3"/>
              <w:rPr>
                <w:color w:val="000000" w:themeColor="text1"/>
              </w:rPr>
            </w:pPr>
            <w:r w:rsidRPr="00CC71C4">
              <w:rPr>
                <w:color w:val="000000" w:themeColor="text1"/>
              </w:rPr>
              <w:t>ИНН 7825069662</w:t>
            </w:r>
          </w:p>
          <w:p w14:paraId="5137E329" w14:textId="77777777" w:rsidR="00CC71C4" w:rsidRPr="00CC71C4" w:rsidRDefault="00CC71C4" w:rsidP="00CC71C4">
            <w:pPr>
              <w:widowControl w:val="0"/>
              <w:outlineLvl w:val="3"/>
              <w:rPr>
                <w:color w:val="000000" w:themeColor="text1"/>
              </w:rPr>
            </w:pPr>
            <w:r w:rsidRPr="00CC71C4">
              <w:rPr>
                <w:color w:val="000000" w:themeColor="text1"/>
              </w:rPr>
              <w:t>КПП 780401001</w:t>
            </w:r>
          </w:p>
          <w:p w14:paraId="681269D1" w14:textId="77777777" w:rsidR="00CC71C4" w:rsidRPr="00CC71C4" w:rsidRDefault="00CC71C4" w:rsidP="00CC71C4">
            <w:pPr>
              <w:widowControl w:val="0"/>
              <w:outlineLvl w:val="3"/>
              <w:rPr>
                <w:color w:val="000000" w:themeColor="text1"/>
              </w:rPr>
            </w:pPr>
            <w:r w:rsidRPr="00CC71C4">
              <w:rPr>
                <w:color w:val="000000" w:themeColor="text1"/>
              </w:rPr>
              <w:t>ОКПО 27424871</w:t>
            </w:r>
          </w:p>
          <w:p w14:paraId="25727389" w14:textId="77777777" w:rsidR="00CC71C4" w:rsidRPr="00CC71C4" w:rsidRDefault="00CC71C4" w:rsidP="00CC71C4">
            <w:pPr>
              <w:widowControl w:val="0"/>
              <w:outlineLvl w:val="3"/>
              <w:rPr>
                <w:color w:val="000000" w:themeColor="text1"/>
              </w:rPr>
            </w:pPr>
            <w:r w:rsidRPr="00CC71C4">
              <w:rPr>
                <w:color w:val="000000" w:themeColor="text1"/>
              </w:rPr>
              <w:t>ОКАТО 40273561000</w:t>
            </w:r>
          </w:p>
          <w:p w14:paraId="32C704DE" w14:textId="77777777" w:rsidR="00CC71C4" w:rsidRPr="00CC71C4" w:rsidRDefault="00CC71C4" w:rsidP="00CC71C4">
            <w:pPr>
              <w:widowControl w:val="0"/>
              <w:outlineLvl w:val="3"/>
              <w:rPr>
                <w:color w:val="000000" w:themeColor="text1"/>
              </w:rPr>
            </w:pPr>
            <w:r w:rsidRPr="00CC71C4">
              <w:rPr>
                <w:color w:val="000000" w:themeColor="text1"/>
              </w:rPr>
              <w:t>ОГРН 1037867015526</w:t>
            </w:r>
          </w:p>
          <w:p w14:paraId="18129809" w14:textId="77777777" w:rsidR="00CC71C4" w:rsidRPr="00CC71C4" w:rsidRDefault="00CC71C4" w:rsidP="00CC71C4">
            <w:pPr>
              <w:widowControl w:val="0"/>
              <w:outlineLvl w:val="3"/>
              <w:rPr>
                <w:color w:val="000000" w:themeColor="text1"/>
              </w:rPr>
            </w:pPr>
            <w:r w:rsidRPr="00CC71C4">
              <w:rPr>
                <w:color w:val="000000" w:themeColor="text1"/>
              </w:rPr>
              <w:t>ОКТМО 40328000000</w:t>
            </w:r>
          </w:p>
          <w:p w14:paraId="1C5F4D84" w14:textId="77777777" w:rsidR="00CC71C4" w:rsidRPr="00CC71C4" w:rsidRDefault="00CC71C4" w:rsidP="00CC71C4">
            <w:pPr>
              <w:widowControl w:val="0"/>
              <w:outlineLvl w:val="3"/>
              <w:rPr>
                <w:color w:val="000000" w:themeColor="text1"/>
              </w:rPr>
            </w:pPr>
            <w:r w:rsidRPr="00CC71C4">
              <w:rPr>
                <w:color w:val="000000" w:themeColor="text1"/>
              </w:rPr>
              <w:t>БИК 014030106</w:t>
            </w:r>
          </w:p>
          <w:p w14:paraId="0F2D75EE" w14:textId="77777777" w:rsidR="00CC71C4" w:rsidRPr="00CC71C4" w:rsidRDefault="00CC71C4" w:rsidP="00CC71C4">
            <w:pPr>
              <w:widowControl w:val="0"/>
              <w:outlineLvl w:val="3"/>
              <w:rPr>
                <w:color w:val="000000" w:themeColor="text1"/>
              </w:rPr>
            </w:pPr>
            <w:r w:rsidRPr="00CC71C4">
              <w:rPr>
                <w:color w:val="000000" w:themeColor="text1"/>
              </w:rPr>
              <w:t>Счет банка в ОКЦ № 1 Северо-Западного ГУ Банка России //УФК по г. Санкт-Петербург</w:t>
            </w:r>
          </w:p>
          <w:p w14:paraId="5E11EF0B" w14:textId="77777777" w:rsidR="00CC71C4" w:rsidRPr="00CC71C4" w:rsidRDefault="00CC71C4" w:rsidP="00CC71C4">
            <w:pPr>
              <w:widowControl w:val="0"/>
              <w:outlineLvl w:val="3"/>
              <w:rPr>
                <w:color w:val="000000" w:themeColor="text1"/>
              </w:rPr>
            </w:pPr>
            <w:r w:rsidRPr="00CC71C4">
              <w:rPr>
                <w:color w:val="000000" w:themeColor="text1"/>
              </w:rPr>
              <w:t>Счет: 40102810945370000005</w:t>
            </w:r>
          </w:p>
          <w:p w14:paraId="710C730D" w14:textId="77777777" w:rsidR="00CC71C4" w:rsidRPr="00CC71C4" w:rsidRDefault="00CC71C4" w:rsidP="00CC71C4">
            <w:pPr>
              <w:widowControl w:val="0"/>
              <w:outlineLvl w:val="3"/>
              <w:rPr>
                <w:color w:val="000000" w:themeColor="text1"/>
              </w:rPr>
            </w:pPr>
            <w:r w:rsidRPr="00CC71C4">
              <w:rPr>
                <w:color w:val="000000" w:themeColor="text1"/>
              </w:rPr>
              <w:t>Счет получателя: 03224643400000007200</w:t>
            </w:r>
          </w:p>
          <w:p w14:paraId="32B93DCC" w14:textId="05A6B5CF" w:rsidR="001132F2" w:rsidRPr="00CC71C4" w:rsidRDefault="00CC71C4" w:rsidP="00CC71C4">
            <w:pPr>
              <w:widowControl w:val="0"/>
              <w:rPr>
                <w:rFonts w:eastAsia="Calibri"/>
                <w:color w:val="000000" w:themeColor="text1"/>
              </w:rPr>
            </w:pPr>
            <w:r w:rsidRPr="00CC71C4">
              <w:rPr>
                <w:color w:val="000000" w:themeColor="text1"/>
              </w:rPr>
              <w:t>Получатель: Комитет финансов (СПб ГБУ ДО СШОР по хоккею «Динамо-юниор», л/с 0281012)</w:t>
            </w:r>
          </w:p>
          <w:p w14:paraId="078481C5" w14:textId="77777777" w:rsidR="001132F2" w:rsidRPr="00CC71C4" w:rsidRDefault="001132F2" w:rsidP="00E62E04">
            <w:pPr>
              <w:widowControl w:val="0"/>
              <w:rPr>
                <w:rFonts w:eastAsia="Calibri"/>
                <w:color w:val="000000" w:themeColor="text1"/>
              </w:rPr>
            </w:pPr>
          </w:p>
          <w:p w14:paraId="50658090" w14:textId="77777777" w:rsidR="00EA5599" w:rsidRPr="00CC71C4" w:rsidRDefault="00EA5599" w:rsidP="00EA5599">
            <w:pPr>
              <w:widowControl w:val="0"/>
              <w:rPr>
                <w:color w:val="000000" w:themeColor="text1"/>
              </w:rPr>
            </w:pPr>
            <w:r w:rsidRPr="00CC71C4">
              <w:rPr>
                <w:color w:val="000000" w:themeColor="text1"/>
              </w:rPr>
              <w:t>Директор</w:t>
            </w:r>
          </w:p>
          <w:p w14:paraId="6101EA07" w14:textId="77777777" w:rsidR="00EA5599" w:rsidRPr="00CC71C4" w:rsidRDefault="00EA5599" w:rsidP="00EA5599">
            <w:pPr>
              <w:widowControl w:val="0"/>
              <w:rPr>
                <w:color w:val="000000" w:themeColor="text1"/>
              </w:rPr>
            </w:pPr>
          </w:p>
          <w:p w14:paraId="6C1AC870" w14:textId="217C06F4" w:rsidR="001132F2" w:rsidRPr="00CC71C4" w:rsidRDefault="00EA5599" w:rsidP="00EA5599">
            <w:pPr>
              <w:widowControl w:val="0"/>
              <w:rPr>
                <w:color w:val="000000" w:themeColor="text1"/>
              </w:rPr>
            </w:pPr>
            <w:r w:rsidRPr="00CC71C4">
              <w:rPr>
                <w:color w:val="000000" w:themeColor="text1"/>
              </w:rPr>
              <w:t>_________________ И.О.Демин</w:t>
            </w:r>
          </w:p>
          <w:p w14:paraId="5A885B16" w14:textId="77777777" w:rsidR="001132F2" w:rsidRPr="00CC71C4" w:rsidRDefault="001132F2" w:rsidP="00E62E04">
            <w:pPr>
              <w:widowControl w:val="0"/>
              <w:jc w:val="both"/>
              <w:rPr>
                <w:rFonts w:eastAsia="Calibri"/>
                <w:color w:val="000000" w:themeColor="text1"/>
              </w:rPr>
            </w:pPr>
            <w:r w:rsidRPr="00CC71C4">
              <w:rPr>
                <w:rFonts w:eastAsia="Calibri"/>
                <w:color w:val="000000" w:themeColor="text1"/>
              </w:rPr>
              <w:t>ЭЦП</w:t>
            </w:r>
          </w:p>
        </w:tc>
        <w:tc>
          <w:tcPr>
            <w:tcW w:w="4918" w:type="dxa"/>
          </w:tcPr>
          <w:p w14:paraId="3C1B3222" w14:textId="470EAB93" w:rsidR="001132F2" w:rsidRPr="00CC71C4" w:rsidRDefault="001132F2" w:rsidP="00EA5599">
            <w:pPr>
              <w:widowControl w:val="0"/>
              <w:rPr>
                <w:rFonts w:eastAsia="Calibri"/>
                <w:b/>
                <w:bCs/>
                <w:color w:val="000000" w:themeColor="text1"/>
              </w:rPr>
            </w:pPr>
            <w:r w:rsidRPr="00CC71C4">
              <w:rPr>
                <w:rFonts w:eastAsia="Calibri"/>
                <w:b/>
                <w:bCs/>
                <w:color w:val="000000" w:themeColor="text1"/>
              </w:rPr>
              <w:t>Исполнитель:</w:t>
            </w:r>
          </w:p>
          <w:p w14:paraId="7A5F25B4" w14:textId="77777777" w:rsidR="001132F2" w:rsidRPr="00CC71C4" w:rsidRDefault="001132F2" w:rsidP="00E62E04">
            <w:pPr>
              <w:widowControl w:val="0"/>
              <w:jc w:val="both"/>
              <w:rPr>
                <w:color w:val="000000" w:themeColor="text1"/>
              </w:rPr>
            </w:pPr>
          </w:p>
          <w:p w14:paraId="2F36650D" w14:textId="77777777" w:rsidR="001132F2" w:rsidRPr="00CC71C4" w:rsidRDefault="001132F2" w:rsidP="00E62E04">
            <w:pPr>
              <w:widowControl w:val="0"/>
              <w:jc w:val="both"/>
              <w:rPr>
                <w:color w:val="000000" w:themeColor="text1"/>
              </w:rPr>
            </w:pPr>
          </w:p>
          <w:p w14:paraId="54CF6489" w14:textId="77777777" w:rsidR="001132F2" w:rsidRPr="00CC71C4" w:rsidRDefault="001132F2" w:rsidP="00E62E04">
            <w:pPr>
              <w:widowControl w:val="0"/>
              <w:jc w:val="both"/>
              <w:rPr>
                <w:color w:val="000000" w:themeColor="text1"/>
              </w:rPr>
            </w:pPr>
          </w:p>
          <w:p w14:paraId="3350BA2E" w14:textId="77777777" w:rsidR="001132F2" w:rsidRPr="00CC71C4" w:rsidRDefault="001132F2" w:rsidP="00E62E04">
            <w:pPr>
              <w:widowControl w:val="0"/>
              <w:jc w:val="both"/>
              <w:rPr>
                <w:color w:val="000000" w:themeColor="text1"/>
              </w:rPr>
            </w:pPr>
          </w:p>
          <w:p w14:paraId="3B034B75" w14:textId="77777777" w:rsidR="001132F2" w:rsidRPr="00CC71C4" w:rsidRDefault="001132F2" w:rsidP="00E62E04">
            <w:pPr>
              <w:widowControl w:val="0"/>
              <w:jc w:val="both"/>
              <w:rPr>
                <w:color w:val="000000" w:themeColor="text1"/>
              </w:rPr>
            </w:pPr>
          </w:p>
          <w:p w14:paraId="08728BB1" w14:textId="77777777" w:rsidR="001132F2" w:rsidRPr="00CC71C4" w:rsidRDefault="001132F2" w:rsidP="00E62E04">
            <w:pPr>
              <w:widowControl w:val="0"/>
              <w:jc w:val="both"/>
              <w:rPr>
                <w:color w:val="000000" w:themeColor="text1"/>
              </w:rPr>
            </w:pPr>
          </w:p>
          <w:p w14:paraId="2D65C404" w14:textId="77777777" w:rsidR="001132F2" w:rsidRPr="00CC71C4" w:rsidRDefault="001132F2" w:rsidP="00E62E04">
            <w:pPr>
              <w:widowControl w:val="0"/>
              <w:jc w:val="both"/>
              <w:rPr>
                <w:color w:val="000000" w:themeColor="text1"/>
              </w:rPr>
            </w:pPr>
          </w:p>
          <w:p w14:paraId="341DA891" w14:textId="77777777" w:rsidR="001132F2" w:rsidRPr="00CC71C4" w:rsidRDefault="001132F2" w:rsidP="00E62E04">
            <w:pPr>
              <w:widowControl w:val="0"/>
              <w:jc w:val="both"/>
              <w:rPr>
                <w:color w:val="000000" w:themeColor="text1"/>
              </w:rPr>
            </w:pPr>
          </w:p>
          <w:p w14:paraId="70D897B7" w14:textId="77777777" w:rsidR="001132F2" w:rsidRPr="00CC71C4" w:rsidRDefault="001132F2" w:rsidP="00E62E04">
            <w:pPr>
              <w:widowControl w:val="0"/>
              <w:jc w:val="both"/>
              <w:rPr>
                <w:color w:val="000000" w:themeColor="text1"/>
              </w:rPr>
            </w:pPr>
          </w:p>
          <w:p w14:paraId="40414DE7" w14:textId="77777777" w:rsidR="001132F2" w:rsidRPr="00CC71C4" w:rsidRDefault="001132F2" w:rsidP="00E62E04">
            <w:pPr>
              <w:widowControl w:val="0"/>
              <w:jc w:val="both"/>
              <w:rPr>
                <w:color w:val="000000" w:themeColor="text1"/>
              </w:rPr>
            </w:pPr>
          </w:p>
          <w:p w14:paraId="24566BAA" w14:textId="77777777" w:rsidR="001132F2" w:rsidRPr="00CC71C4" w:rsidRDefault="001132F2" w:rsidP="00E62E04">
            <w:pPr>
              <w:widowControl w:val="0"/>
              <w:jc w:val="both"/>
              <w:rPr>
                <w:color w:val="000000" w:themeColor="text1"/>
              </w:rPr>
            </w:pPr>
          </w:p>
          <w:p w14:paraId="226D1CF2" w14:textId="77777777" w:rsidR="001132F2" w:rsidRPr="00CC71C4" w:rsidRDefault="001132F2" w:rsidP="00E62E04">
            <w:pPr>
              <w:widowControl w:val="0"/>
              <w:jc w:val="both"/>
              <w:rPr>
                <w:color w:val="000000" w:themeColor="text1"/>
              </w:rPr>
            </w:pPr>
          </w:p>
          <w:p w14:paraId="4EFC2EA1" w14:textId="77777777" w:rsidR="001132F2" w:rsidRPr="00CC71C4" w:rsidRDefault="001132F2" w:rsidP="00E62E04">
            <w:pPr>
              <w:widowControl w:val="0"/>
              <w:jc w:val="both"/>
              <w:rPr>
                <w:color w:val="000000" w:themeColor="text1"/>
              </w:rPr>
            </w:pPr>
          </w:p>
          <w:p w14:paraId="3B95B19A" w14:textId="77777777" w:rsidR="001132F2" w:rsidRPr="00CC71C4" w:rsidRDefault="001132F2" w:rsidP="00E62E04">
            <w:pPr>
              <w:widowControl w:val="0"/>
              <w:jc w:val="both"/>
              <w:rPr>
                <w:color w:val="000000" w:themeColor="text1"/>
              </w:rPr>
            </w:pPr>
          </w:p>
          <w:p w14:paraId="78CB35FC" w14:textId="77777777" w:rsidR="001132F2" w:rsidRPr="00CC71C4" w:rsidRDefault="001132F2" w:rsidP="00E62E04">
            <w:pPr>
              <w:widowControl w:val="0"/>
              <w:jc w:val="both"/>
              <w:rPr>
                <w:color w:val="000000" w:themeColor="text1"/>
              </w:rPr>
            </w:pPr>
          </w:p>
          <w:p w14:paraId="26E30AF8" w14:textId="77777777" w:rsidR="001132F2" w:rsidRPr="00CC71C4" w:rsidRDefault="001132F2" w:rsidP="00E62E04">
            <w:pPr>
              <w:widowControl w:val="0"/>
              <w:jc w:val="both"/>
              <w:rPr>
                <w:color w:val="000000" w:themeColor="text1"/>
              </w:rPr>
            </w:pPr>
          </w:p>
          <w:p w14:paraId="6F28A0D6" w14:textId="77777777" w:rsidR="001132F2" w:rsidRPr="00CC71C4" w:rsidRDefault="001132F2" w:rsidP="00E62E04">
            <w:pPr>
              <w:widowControl w:val="0"/>
              <w:jc w:val="both"/>
              <w:rPr>
                <w:color w:val="000000" w:themeColor="text1"/>
              </w:rPr>
            </w:pPr>
          </w:p>
          <w:p w14:paraId="04AF1C4B" w14:textId="77777777" w:rsidR="001132F2" w:rsidRPr="00CC71C4" w:rsidRDefault="001132F2" w:rsidP="00E62E04">
            <w:pPr>
              <w:widowControl w:val="0"/>
              <w:jc w:val="both"/>
              <w:rPr>
                <w:color w:val="000000" w:themeColor="text1"/>
              </w:rPr>
            </w:pPr>
          </w:p>
          <w:p w14:paraId="4CDD281C" w14:textId="77777777" w:rsidR="001132F2" w:rsidRPr="00CC71C4" w:rsidRDefault="001132F2" w:rsidP="00E62E04">
            <w:pPr>
              <w:widowControl w:val="0"/>
              <w:jc w:val="both"/>
              <w:rPr>
                <w:color w:val="000000" w:themeColor="text1"/>
              </w:rPr>
            </w:pPr>
          </w:p>
          <w:p w14:paraId="5B58A338" w14:textId="77777777" w:rsidR="001132F2" w:rsidRPr="00CC71C4" w:rsidRDefault="001132F2" w:rsidP="00E62E04">
            <w:pPr>
              <w:widowControl w:val="0"/>
              <w:jc w:val="both"/>
              <w:rPr>
                <w:color w:val="000000" w:themeColor="text1"/>
              </w:rPr>
            </w:pPr>
          </w:p>
          <w:p w14:paraId="727A8E81" w14:textId="77777777" w:rsidR="001132F2" w:rsidRPr="00CC71C4" w:rsidRDefault="001132F2" w:rsidP="00E62E04">
            <w:pPr>
              <w:widowControl w:val="0"/>
              <w:jc w:val="both"/>
              <w:rPr>
                <w:color w:val="000000" w:themeColor="text1"/>
              </w:rPr>
            </w:pPr>
          </w:p>
          <w:p w14:paraId="62B9F208" w14:textId="77777777" w:rsidR="001132F2" w:rsidRPr="00CC71C4" w:rsidRDefault="001132F2" w:rsidP="00E62E04">
            <w:pPr>
              <w:widowControl w:val="0"/>
              <w:jc w:val="both"/>
              <w:rPr>
                <w:color w:val="000000" w:themeColor="text1"/>
              </w:rPr>
            </w:pPr>
          </w:p>
          <w:p w14:paraId="128710D3" w14:textId="77777777" w:rsidR="001132F2" w:rsidRPr="00CC71C4" w:rsidRDefault="001132F2" w:rsidP="00E62E04">
            <w:pPr>
              <w:widowControl w:val="0"/>
              <w:jc w:val="both"/>
              <w:rPr>
                <w:color w:val="000000" w:themeColor="text1"/>
              </w:rPr>
            </w:pPr>
          </w:p>
          <w:p w14:paraId="629D220D" w14:textId="5236E58B" w:rsidR="001132F2" w:rsidRPr="00CC71C4" w:rsidRDefault="001132F2" w:rsidP="00E62E04">
            <w:pPr>
              <w:widowControl w:val="0"/>
              <w:jc w:val="both"/>
              <w:rPr>
                <w:rFonts w:eastAsia="Calibri"/>
                <w:color w:val="000000" w:themeColor="text1"/>
              </w:rPr>
            </w:pPr>
          </w:p>
          <w:p w14:paraId="5D3749C1" w14:textId="77777777" w:rsidR="007C05DF" w:rsidRPr="00CC71C4" w:rsidRDefault="007C05DF" w:rsidP="00E62E04">
            <w:pPr>
              <w:widowControl w:val="0"/>
              <w:jc w:val="both"/>
              <w:rPr>
                <w:rFonts w:eastAsia="Calibri"/>
                <w:color w:val="000000" w:themeColor="text1"/>
              </w:rPr>
            </w:pPr>
          </w:p>
          <w:p w14:paraId="25E638EF" w14:textId="77777777" w:rsidR="007C05DF" w:rsidRPr="00CC71C4" w:rsidRDefault="007C05DF" w:rsidP="00E62E04">
            <w:pPr>
              <w:widowControl w:val="0"/>
              <w:jc w:val="both"/>
              <w:rPr>
                <w:rFonts w:eastAsia="Calibri"/>
                <w:color w:val="000000" w:themeColor="text1"/>
              </w:rPr>
            </w:pPr>
          </w:p>
          <w:p w14:paraId="1F10EBB3" w14:textId="77777777" w:rsidR="00EA5599" w:rsidRPr="00CC71C4" w:rsidRDefault="00EA5599" w:rsidP="00E62E04">
            <w:pPr>
              <w:widowControl w:val="0"/>
              <w:jc w:val="both"/>
              <w:rPr>
                <w:rFonts w:eastAsia="Calibri"/>
                <w:color w:val="000000" w:themeColor="text1"/>
              </w:rPr>
            </w:pPr>
          </w:p>
          <w:p w14:paraId="41303DCA" w14:textId="7ED61B55" w:rsidR="001132F2" w:rsidRPr="00CC71C4" w:rsidRDefault="001132F2" w:rsidP="00E62E04">
            <w:pPr>
              <w:widowControl w:val="0"/>
              <w:jc w:val="both"/>
              <w:rPr>
                <w:rFonts w:eastAsia="Calibri"/>
                <w:color w:val="000000" w:themeColor="text1"/>
              </w:rPr>
            </w:pPr>
            <w:r w:rsidRPr="00CC71C4">
              <w:rPr>
                <w:rFonts w:eastAsia="Calibri"/>
                <w:color w:val="000000" w:themeColor="text1"/>
              </w:rPr>
              <w:t>_____________________</w:t>
            </w:r>
            <w:r w:rsidRPr="00CC71C4">
              <w:rPr>
                <w:color w:val="000000" w:themeColor="text1"/>
              </w:rPr>
              <w:t xml:space="preserve"> </w:t>
            </w:r>
            <w:r w:rsidRPr="00CC71C4">
              <w:rPr>
                <w:rFonts w:eastAsia="Calibri"/>
                <w:color w:val="000000" w:themeColor="text1"/>
              </w:rPr>
              <w:t>/_______________</w:t>
            </w:r>
            <w:r w:rsidR="00320B2B" w:rsidRPr="00CC71C4">
              <w:rPr>
                <w:rFonts w:eastAsia="Calibri"/>
                <w:color w:val="000000" w:themeColor="text1"/>
              </w:rPr>
              <w:t>/</w:t>
            </w:r>
          </w:p>
          <w:p w14:paraId="72BF4BE4" w14:textId="77777777" w:rsidR="001132F2" w:rsidRPr="00CC71C4" w:rsidRDefault="001132F2" w:rsidP="00E62E04">
            <w:pPr>
              <w:widowControl w:val="0"/>
              <w:rPr>
                <w:rFonts w:eastAsia="Calibri"/>
                <w:color w:val="000000" w:themeColor="text1"/>
              </w:rPr>
            </w:pPr>
            <w:r w:rsidRPr="00CC71C4">
              <w:rPr>
                <w:rFonts w:eastAsia="Calibri"/>
                <w:color w:val="000000" w:themeColor="text1"/>
              </w:rPr>
              <w:t>ЭЦП</w:t>
            </w:r>
          </w:p>
        </w:tc>
      </w:tr>
    </w:tbl>
    <w:p w14:paraId="7E817680" w14:textId="77777777" w:rsidR="00104ACA" w:rsidRDefault="00104ACA" w:rsidP="00DC4B0F">
      <w:pPr>
        <w:autoSpaceDE w:val="0"/>
        <w:autoSpaceDN w:val="0"/>
        <w:adjustRightInd w:val="0"/>
        <w:ind w:firstLine="540"/>
        <w:jc w:val="both"/>
        <w:rPr>
          <w:color w:val="000000" w:themeColor="text1"/>
          <w:sz w:val="20"/>
          <w:szCs w:val="20"/>
        </w:rPr>
        <w:sectPr w:rsidR="00104ACA" w:rsidSect="00787C07">
          <w:pgSz w:w="11906" w:h="16838"/>
          <w:pgMar w:top="851" w:right="851" w:bottom="567" w:left="1418" w:header="709" w:footer="709" w:gutter="0"/>
          <w:cols w:space="708"/>
          <w:docGrid w:linePitch="360"/>
        </w:sectPr>
      </w:pPr>
    </w:p>
    <w:p w14:paraId="617E306A" w14:textId="77777777" w:rsidR="00324B57" w:rsidRPr="005A74C9" w:rsidRDefault="00324B57" w:rsidP="00DC4B0F">
      <w:pPr>
        <w:autoSpaceDE w:val="0"/>
        <w:autoSpaceDN w:val="0"/>
        <w:adjustRightInd w:val="0"/>
        <w:ind w:firstLine="540"/>
        <w:jc w:val="both"/>
        <w:rPr>
          <w:color w:val="000000" w:themeColor="text1"/>
          <w:sz w:val="20"/>
          <w:szCs w:val="20"/>
        </w:rPr>
      </w:pPr>
    </w:p>
    <w:p w14:paraId="2D26D626" w14:textId="45F23B55" w:rsidR="006E1589" w:rsidRPr="005A74C9" w:rsidRDefault="006E1589" w:rsidP="00DC4B0F">
      <w:pPr>
        <w:autoSpaceDE w:val="0"/>
        <w:autoSpaceDN w:val="0"/>
        <w:adjustRightInd w:val="0"/>
        <w:ind w:firstLine="540"/>
        <w:jc w:val="both"/>
        <w:rPr>
          <w:color w:val="000000" w:themeColor="text1"/>
          <w:sz w:val="20"/>
          <w:szCs w:val="20"/>
        </w:rPr>
      </w:pPr>
    </w:p>
    <w:p w14:paraId="5784C05D" w14:textId="14C6209D" w:rsidR="001132F2" w:rsidRPr="007C05DF" w:rsidRDefault="00F80D4D" w:rsidP="00787C07">
      <w:pPr>
        <w:jc w:val="right"/>
        <w:rPr>
          <w:color w:val="000000" w:themeColor="text1"/>
        </w:rPr>
      </w:pPr>
      <w:r w:rsidRPr="007C05DF">
        <w:rPr>
          <w:color w:val="000000" w:themeColor="text1"/>
        </w:rPr>
        <w:t>Приложение № 1</w:t>
      </w:r>
      <w:r w:rsidR="00C6585D" w:rsidRPr="007C05DF">
        <w:rPr>
          <w:color w:val="000000" w:themeColor="text1"/>
        </w:rPr>
        <w:t xml:space="preserve"> </w:t>
      </w:r>
      <w:r w:rsidRPr="007C05DF">
        <w:rPr>
          <w:color w:val="000000" w:themeColor="text1"/>
        </w:rPr>
        <w:t xml:space="preserve">к </w:t>
      </w:r>
      <w:r w:rsidR="00907A1F" w:rsidRPr="007C05DF">
        <w:rPr>
          <w:color w:val="000000" w:themeColor="text1"/>
        </w:rPr>
        <w:t>контракту</w:t>
      </w:r>
      <w:r w:rsidRPr="007C05DF">
        <w:rPr>
          <w:color w:val="000000" w:themeColor="text1"/>
        </w:rPr>
        <w:t xml:space="preserve"> </w:t>
      </w:r>
    </w:p>
    <w:p w14:paraId="4C83C1E4" w14:textId="4B813F42" w:rsidR="00F80D4D" w:rsidRPr="007C05DF" w:rsidRDefault="00F80D4D" w:rsidP="00F80D4D">
      <w:pPr>
        <w:shd w:val="clear" w:color="auto" w:fill="FFFFFF"/>
        <w:jc w:val="right"/>
        <w:rPr>
          <w:color w:val="000000" w:themeColor="text1"/>
        </w:rPr>
      </w:pPr>
      <w:r w:rsidRPr="007C05DF">
        <w:rPr>
          <w:color w:val="000000" w:themeColor="text1"/>
        </w:rPr>
        <w:t xml:space="preserve">№ </w:t>
      </w:r>
      <w:r w:rsidR="00213BE9">
        <w:rPr>
          <w:color w:val="000000" w:themeColor="text1"/>
        </w:rPr>
        <w:t>_____</w:t>
      </w:r>
      <w:r w:rsidR="001132F2" w:rsidRPr="007C05DF">
        <w:rPr>
          <w:b/>
          <w:bCs/>
          <w:color w:val="000000" w:themeColor="text1"/>
        </w:rPr>
        <w:t xml:space="preserve"> </w:t>
      </w:r>
      <w:r w:rsidR="00117F39" w:rsidRPr="007C05DF">
        <w:rPr>
          <w:color w:val="000000" w:themeColor="text1"/>
        </w:rPr>
        <w:t>от «___» ________ 20</w:t>
      </w:r>
      <w:r w:rsidR="00EF74AD" w:rsidRPr="007C05DF">
        <w:rPr>
          <w:color w:val="000000" w:themeColor="text1"/>
        </w:rPr>
        <w:t>2</w:t>
      </w:r>
      <w:r w:rsidR="003504EB">
        <w:rPr>
          <w:color w:val="000000" w:themeColor="text1"/>
        </w:rPr>
        <w:t>6</w:t>
      </w:r>
      <w:r w:rsidRPr="007C05DF">
        <w:rPr>
          <w:color w:val="000000" w:themeColor="text1"/>
        </w:rPr>
        <w:t xml:space="preserve"> г.</w:t>
      </w:r>
    </w:p>
    <w:p w14:paraId="75B217A0" w14:textId="77777777" w:rsidR="00F80D4D" w:rsidRPr="007C05DF" w:rsidRDefault="00F80D4D" w:rsidP="00F80D4D">
      <w:pPr>
        <w:shd w:val="clear" w:color="auto" w:fill="FFFFFF"/>
        <w:jc w:val="right"/>
        <w:rPr>
          <w:color w:val="000000" w:themeColor="text1"/>
          <w:w w:val="88"/>
        </w:rPr>
      </w:pPr>
    </w:p>
    <w:p w14:paraId="7E45CDC9" w14:textId="2994F33C" w:rsidR="00F80D4D" w:rsidRPr="007C05DF" w:rsidRDefault="00A74A8F" w:rsidP="00F80D4D">
      <w:pPr>
        <w:shd w:val="clear" w:color="auto" w:fill="FFFFFF"/>
        <w:ind w:right="-307"/>
        <w:jc w:val="center"/>
        <w:rPr>
          <w:b/>
          <w:color w:val="000000" w:themeColor="text1"/>
        </w:rPr>
      </w:pPr>
      <w:r w:rsidRPr="007C05DF">
        <w:rPr>
          <w:b/>
          <w:color w:val="000000" w:themeColor="text1"/>
        </w:rPr>
        <w:t xml:space="preserve">Расчет </w:t>
      </w:r>
      <w:r w:rsidR="001132F2" w:rsidRPr="007C05DF">
        <w:rPr>
          <w:b/>
          <w:color w:val="000000" w:themeColor="text1"/>
        </w:rPr>
        <w:t>стоимости услуги</w:t>
      </w:r>
    </w:p>
    <w:p w14:paraId="52440010" w14:textId="15C359A8" w:rsidR="00D316AF" w:rsidRPr="007C05DF" w:rsidRDefault="00D316AF" w:rsidP="00F80D4D">
      <w:pPr>
        <w:shd w:val="clear" w:color="auto" w:fill="FFFFFF"/>
        <w:ind w:right="-307"/>
        <w:jc w:val="center"/>
        <w:rPr>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814"/>
        <w:gridCol w:w="1195"/>
        <w:gridCol w:w="1499"/>
        <w:gridCol w:w="1223"/>
        <w:gridCol w:w="1751"/>
      </w:tblGrid>
      <w:tr w:rsidR="00836DBE" w:rsidRPr="00B37712" w14:paraId="74F76BA4" w14:textId="77777777" w:rsidTr="00787C07">
        <w:trPr>
          <w:trHeight w:val="888"/>
        </w:trPr>
        <w:tc>
          <w:tcPr>
            <w:tcW w:w="279" w:type="pct"/>
            <w:shd w:val="clear" w:color="auto" w:fill="auto"/>
            <w:vAlign w:val="center"/>
          </w:tcPr>
          <w:p w14:paraId="27148AB2" w14:textId="77777777" w:rsidR="00836DBE" w:rsidRPr="00836DBE" w:rsidRDefault="00836DBE" w:rsidP="00836DBE">
            <w:pPr>
              <w:jc w:val="center"/>
              <w:rPr>
                <w:b/>
              </w:rPr>
            </w:pPr>
            <w:r w:rsidRPr="00836DBE">
              <w:rPr>
                <w:b/>
              </w:rPr>
              <w:t>№ п\п</w:t>
            </w:r>
          </w:p>
        </w:tc>
        <w:tc>
          <w:tcPr>
            <w:tcW w:w="1899" w:type="pct"/>
            <w:shd w:val="clear" w:color="auto" w:fill="auto"/>
            <w:vAlign w:val="center"/>
          </w:tcPr>
          <w:p w14:paraId="5A19A38F" w14:textId="77777777" w:rsidR="00836DBE" w:rsidRPr="00836DBE" w:rsidRDefault="00836DBE" w:rsidP="00836DBE">
            <w:pPr>
              <w:jc w:val="center"/>
              <w:rPr>
                <w:b/>
              </w:rPr>
            </w:pPr>
            <w:r w:rsidRPr="00836DBE">
              <w:rPr>
                <w:b/>
              </w:rPr>
              <w:t>Наименование услуги</w:t>
            </w:r>
          </w:p>
        </w:tc>
        <w:tc>
          <w:tcPr>
            <w:tcW w:w="595" w:type="pct"/>
            <w:vAlign w:val="center"/>
          </w:tcPr>
          <w:p w14:paraId="24A48293" w14:textId="620B31EC" w:rsidR="00836DBE" w:rsidRPr="00836DBE" w:rsidRDefault="00836DBE" w:rsidP="00836DBE">
            <w:pPr>
              <w:jc w:val="center"/>
              <w:rPr>
                <w:b/>
              </w:rPr>
            </w:pPr>
            <w:r w:rsidRPr="00836DBE">
              <w:rPr>
                <w:b/>
              </w:rPr>
              <w:t>Ед. изм.</w:t>
            </w:r>
          </w:p>
        </w:tc>
        <w:tc>
          <w:tcPr>
            <w:tcW w:w="746" w:type="pct"/>
            <w:vAlign w:val="center"/>
          </w:tcPr>
          <w:p w14:paraId="5632067C" w14:textId="44F99DB4" w:rsidR="00836DBE" w:rsidRPr="00836DBE" w:rsidRDefault="00836DBE" w:rsidP="00836DBE">
            <w:pPr>
              <w:jc w:val="center"/>
              <w:rPr>
                <w:b/>
              </w:rPr>
            </w:pPr>
            <w:r w:rsidRPr="00836DBE">
              <w:rPr>
                <w:b/>
                <w:color w:val="000000"/>
              </w:rPr>
              <w:t>Количество</w:t>
            </w:r>
          </w:p>
        </w:tc>
        <w:tc>
          <w:tcPr>
            <w:tcW w:w="609" w:type="pct"/>
            <w:shd w:val="clear" w:color="auto" w:fill="auto"/>
            <w:vAlign w:val="center"/>
          </w:tcPr>
          <w:p w14:paraId="5D6B9256" w14:textId="77777777" w:rsidR="00836DBE" w:rsidRPr="00836DBE" w:rsidRDefault="00836DBE" w:rsidP="00836DBE">
            <w:pPr>
              <w:suppressAutoHyphens/>
              <w:jc w:val="center"/>
              <w:rPr>
                <w:rFonts w:eastAsia="Calibri"/>
                <w:b/>
                <w:lang w:eastAsia="en-US"/>
              </w:rPr>
            </w:pPr>
            <w:r w:rsidRPr="00836DBE">
              <w:rPr>
                <w:rFonts w:eastAsia="Calibri"/>
                <w:b/>
                <w:lang w:eastAsia="en-US"/>
              </w:rPr>
              <w:t>Цена за единицу,</w:t>
            </w:r>
          </w:p>
          <w:p w14:paraId="582FAF04" w14:textId="02D9E2E2" w:rsidR="00836DBE" w:rsidRPr="00836DBE" w:rsidRDefault="00836DBE" w:rsidP="00836DBE">
            <w:pPr>
              <w:jc w:val="center"/>
              <w:rPr>
                <w:b/>
              </w:rPr>
            </w:pPr>
            <w:r w:rsidRPr="00836DBE">
              <w:rPr>
                <w:rFonts w:eastAsia="Calibri"/>
                <w:b/>
                <w:lang w:eastAsia="en-US"/>
              </w:rPr>
              <w:t>руб.</w:t>
            </w:r>
          </w:p>
        </w:tc>
        <w:tc>
          <w:tcPr>
            <w:tcW w:w="872" w:type="pct"/>
            <w:shd w:val="clear" w:color="auto" w:fill="auto"/>
            <w:vAlign w:val="center"/>
          </w:tcPr>
          <w:p w14:paraId="1C82D2CE" w14:textId="77777777" w:rsidR="00836DBE" w:rsidRPr="00836DBE" w:rsidRDefault="00836DBE" w:rsidP="00836DBE">
            <w:pPr>
              <w:suppressAutoHyphens/>
              <w:jc w:val="center"/>
              <w:rPr>
                <w:rFonts w:eastAsia="Calibri"/>
                <w:b/>
                <w:lang w:eastAsia="en-US"/>
              </w:rPr>
            </w:pPr>
            <w:r w:rsidRPr="00836DBE">
              <w:rPr>
                <w:rFonts w:eastAsia="Calibri"/>
                <w:b/>
                <w:lang w:eastAsia="en-US"/>
              </w:rPr>
              <w:t>Стоимость,</w:t>
            </w:r>
          </w:p>
          <w:p w14:paraId="385A22D7" w14:textId="61DDD950" w:rsidR="00836DBE" w:rsidRPr="00836DBE" w:rsidRDefault="00836DBE" w:rsidP="00836DBE">
            <w:pPr>
              <w:jc w:val="center"/>
              <w:rPr>
                <w:b/>
                <w:color w:val="000000"/>
              </w:rPr>
            </w:pPr>
            <w:r w:rsidRPr="00836DBE">
              <w:rPr>
                <w:rFonts w:eastAsia="Calibri"/>
                <w:b/>
                <w:lang w:eastAsia="en-US"/>
              </w:rPr>
              <w:t>руб.</w:t>
            </w:r>
          </w:p>
        </w:tc>
      </w:tr>
      <w:tr w:rsidR="00836DBE" w:rsidRPr="00B37712" w14:paraId="6C198860" w14:textId="77777777" w:rsidTr="00787C07">
        <w:trPr>
          <w:trHeight w:val="345"/>
        </w:trPr>
        <w:tc>
          <w:tcPr>
            <w:tcW w:w="279" w:type="pct"/>
            <w:shd w:val="clear" w:color="000000" w:fill="FFFFFF"/>
            <w:vAlign w:val="center"/>
            <w:hideMark/>
          </w:tcPr>
          <w:p w14:paraId="52E9751A" w14:textId="77777777" w:rsidR="00345DD5" w:rsidRPr="00836DBE" w:rsidRDefault="00345DD5" w:rsidP="009C5D7F">
            <w:pPr>
              <w:jc w:val="center"/>
            </w:pPr>
            <w:r w:rsidRPr="00836DBE">
              <w:t>1</w:t>
            </w:r>
          </w:p>
        </w:tc>
        <w:tc>
          <w:tcPr>
            <w:tcW w:w="1899" w:type="pct"/>
            <w:shd w:val="clear" w:color="auto" w:fill="auto"/>
            <w:vAlign w:val="center"/>
            <w:hideMark/>
          </w:tcPr>
          <w:p w14:paraId="463902C1" w14:textId="77777777" w:rsidR="00836DBE" w:rsidRDefault="00CC71C4" w:rsidP="00CC71C4">
            <w:r w:rsidRPr="00836DBE">
              <w:t xml:space="preserve">Мойка фасада здания по адресу: </w:t>
            </w:r>
          </w:p>
          <w:p w14:paraId="613E5078" w14:textId="00B8A25A" w:rsidR="00345DD5" w:rsidRPr="00836DBE" w:rsidRDefault="00CC71C4" w:rsidP="00CC71C4">
            <w:r w:rsidRPr="00836DBE">
              <w:t>г. Санкт-Петербург, ул. Бутлерова д. 36, лит. А</w:t>
            </w:r>
          </w:p>
        </w:tc>
        <w:tc>
          <w:tcPr>
            <w:tcW w:w="595" w:type="pct"/>
            <w:vAlign w:val="center"/>
          </w:tcPr>
          <w:p w14:paraId="2EA1E642" w14:textId="77777777" w:rsidR="00345DD5" w:rsidRPr="00836DBE" w:rsidRDefault="00345DD5" w:rsidP="009C5D7F">
            <w:pPr>
              <w:jc w:val="center"/>
            </w:pPr>
            <w:r w:rsidRPr="00836DBE">
              <w:t>м</w:t>
            </w:r>
            <w:r w:rsidRPr="00836DBE">
              <w:rPr>
                <w:vertAlign w:val="superscript"/>
              </w:rPr>
              <w:t>2</w:t>
            </w:r>
          </w:p>
        </w:tc>
        <w:tc>
          <w:tcPr>
            <w:tcW w:w="746" w:type="pct"/>
            <w:vAlign w:val="center"/>
          </w:tcPr>
          <w:p w14:paraId="140B4394" w14:textId="3D36282B" w:rsidR="00345DD5" w:rsidRPr="00836DBE" w:rsidRDefault="00CC71C4" w:rsidP="009C5D7F">
            <w:pPr>
              <w:jc w:val="center"/>
              <w:rPr>
                <w:color w:val="000000"/>
              </w:rPr>
            </w:pPr>
            <w:r w:rsidRPr="00836DBE">
              <w:rPr>
                <w:color w:val="000000"/>
              </w:rPr>
              <w:t>3537</w:t>
            </w:r>
          </w:p>
        </w:tc>
        <w:tc>
          <w:tcPr>
            <w:tcW w:w="609" w:type="pct"/>
            <w:shd w:val="clear" w:color="auto" w:fill="auto"/>
            <w:noWrap/>
            <w:vAlign w:val="center"/>
          </w:tcPr>
          <w:p w14:paraId="0F2C30D4" w14:textId="7DD545A6" w:rsidR="00345DD5" w:rsidRPr="00836DBE" w:rsidRDefault="00345DD5" w:rsidP="009C5D7F">
            <w:pPr>
              <w:jc w:val="right"/>
              <w:rPr>
                <w:color w:val="000000"/>
              </w:rPr>
            </w:pPr>
          </w:p>
        </w:tc>
        <w:tc>
          <w:tcPr>
            <w:tcW w:w="872" w:type="pct"/>
            <w:shd w:val="clear" w:color="auto" w:fill="auto"/>
            <w:noWrap/>
            <w:vAlign w:val="center"/>
          </w:tcPr>
          <w:p w14:paraId="2D59E100" w14:textId="79DDEAAF" w:rsidR="00345DD5" w:rsidRPr="00836DBE" w:rsidRDefault="00345DD5" w:rsidP="009C5D7F">
            <w:pPr>
              <w:jc w:val="right"/>
              <w:rPr>
                <w:b/>
                <w:bCs/>
                <w:color w:val="000000"/>
              </w:rPr>
            </w:pPr>
          </w:p>
        </w:tc>
      </w:tr>
      <w:tr w:rsidR="00836DBE" w:rsidRPr="00B37712" w14:paraId="3F04A414" w14:textId="77777777" w:rsidTr="00787C07">
        <w:trPr>
          <w:trHeight w:val="345"/>
        </w:trPr>
        <w:tc>
          <w:tcPr>
            <w:tcW w:w="279" w:type="pct"/>
            <w:shd w:val="clear" w:color="000000" w:fill="FFFFFF"/>
            <w:vAlign w:val="center"/>
          </w:tcPr>
          <w:p w14:paraId="1082D748" w14:textId="30177A71" w:rsidR="00CC71C4" w:rsidRPr="00836DBE" w:rsidRDefault="00CC71C4" w:rsidP="009C5D7F">
            <w:pPr>
              <w:jc w:val="center"/>
            </w:pPr>
            <w:r w:rsidRPr="00836DBE">
              <w:t>2</w:t>
            </w:r>
          </w:p>
        </w:tc>
        <w:tc>
          <w:tcPr>
            <w:tcW w:w="1899" w:type="pct"/>
            <w:shd w:val="clear" w:color="auto" w:fill="auto"/>
            <w:vAlign w:val="center"/>
          </w:tcPr>
          <w:p w14:paraId="62B91DB5" w14:textId="77777777" w:rsidR="00836DBE" w:rsidRDefault="00CC71C4" w:rsidP="00CC71C4">
            <w:r w:rsidRPr="00836DBE">
              <w:t xml:space="preserve">Мойка фасада здания по адресу: </w:t>
            </w:r>
          </w:p>
          <w:p w14:paraId="06898E25" w14:textId="142B7877" w:rsidR="00CC71C4" w:rsidRPr="00836DBE" w:rsidRDefault="00CC71C4" w:rsidP="00CC71C4">
            <w:r w:rsidRPr="00836DBE">
              <w:t>г. Санкт-Петербург, ул. Фаворского, д. 7, стр. 1</w:t>
            </w:r>
          </w:p>
        </w:tc>
        <w:tc>
          <w:tcPr>
            <w:tcW w:w="595" w:type="pct"/>
            <w:vAlign w:val="center"/>
          </w:tcPr>
          <w:p w14:paraId="661EE2A1" w14:textId="7131147B" w:rsidR="00CC71C4" w:rsidRPr="00836DBE" w:rsidRDefault="00CC71C4" w:rsidP="009C5D7F">
            <w:pPr>
              <w:jc w:val="center"/>
            </w:pPr>
            <w:r w:rsidRPr="00836DBE">
              <w:t>м</w:t>
            </w:r>
            <w:r w:rsidRPr="00836DBE">
              <w:rPr>
                <w:vertAlign w:val="superscript"/>
              </w:rPr>
              <w:t>2</w:t>
            </w:r>
          </w:p>
        </w:tc>
        <w:tc>
          <w:tcPr>
            <w:tcW w:w="746" w:type="pct"/>
            <w:vAlign w:val="center"/>
          </w:tcPr>
          <w:p w14:paraId="49E91560" w14:textId="0E1F48D5" w:rsidR="00CC71C4" w:rsidRPr="00836DBE" w:rsidRDefault="00836DBE" w:rsidP="009C5D7F">
            <w:pPr>
              <w:jc w:val="center"/>
              <w:rPr>
                <w:color w:val="000000"/>
              </w:rPr>
            </w:pPr>
            <w:r w:rsidRPr="00836DBE">
              <w:rPr>
                <w:color w:val="000000"/>
              </w:rPr>
              <w:t>4585</w:t>
            </w:r>
          </w:p>
        </w:tc>
        <w:tc>
          <w:tcPr>
            <w:tcW w:w="609" w:type="pct"/>
            <w:shd w:val="clear" w:color="auto" w:fill="auto"/>
            <w:noWrap/>
            <w:vAlign w:val="center"/>
          </w:tcPr>
          <w:p w14:paraId="0DE5EA61" w14:textId="77777777" w:rsidR="00CC71C4" w:rsidRPr="00836DBE" w:rsidRDefault="00CC71C4" w:rsidP="009C5D7F">
            <w:pPr>
              <w:jc w:val="right"/>
              <w:rPr>
                <w:color w:val="000000"/>
              </w:rPr>
            </w:pPr>
          </w:p>
        </w:tc>
        <w:tc>
          <w:tcPr>
            <w:tcW w:w="872" w:type="pct"/>
            <w:shd w:val="clear" w:color="auto" w:fill="auto"/>
            <w:noWrap/>
            <w:vAlign w:val="center"/>
          </w:tcPr>
          <w:p w14:paraId="485D514C" w14:textId="77777777" w:rsidR="00CC71C4" w:rsidRPr="00836DBE" w:rsidRDefault="00CC71C4" w:rsidP="009C5D7F">
            <w:pPr>
              <w:jc w:val="right"/>
              <w:rPr>
                <w:b/>
                <w:bCs/>
                <w:color w:val="000000"/>
              </w:rPr>
            </w:pPr>
          </w:p>
        </w:tc>
      </w:tr>
      <w:tr w:rsidR="00787C07" w:rsidRPr="00B37712" w14:paraId="08A8223B" w14:textId="77777777" w:rsidTr="00787C07">
        <w:trPr>
          <w:trHeight w:val="345"/>
        </w:trPr>
        <w:tc>
          <w:tcPr>
            <w:tcW w:w="4128" w:type="pct"/>
            <w:gridSpan w:val="5"/>
            <w:shd w:val="clear" w:color="000000" w:fill="FFFFFF"/>
            <w:vAlign w:val="center"/>
          </w:tcPr>
          <w:p w14:paraId="0FE065D2" w14:textId="270B421B" w:rsidR="00787C07" w:rsidRPr="00836DBE" w:rsidRDefault="00787C07" w:rsidP="00787C07">
            <w:pPr>
              <w:jc w:val="right"/>
              <w:rPr>
                <w:color w:val="000000"/>
              </w:rPr>
            </w:pPr>
            <w:r w:rsidRPr="007C05DF">
              <w:rPr>
                <w:b/>
                <w:bCs/>
                <w:color w:val="000000" w:themeColor="text1"/>
              </w:rPr>
              <w:t>Итого:</w:t>
            </w:r>
          </w:p>
        </w:tc>
        <w:tc>
          <w:tcPr>
            <w:tcW w:w="872" w:type="pct"/>
            <w:shd w:val="clear" w:color="auto" w:fill="auto"/>
            <w:noWrap/>
            <w:vAlign w:val="center"/>
          </w:tcPr>
          <w:p w14:paraId="2EAEF2DF" w14:textId="77777777" w:rsidR="00787C07" w:rsidRPr="00836DBE" w:rsidRDefault="00787C07" w:rsidP="00787C07">
            <w:pPr>
              <w:jc w:val="right"/>
              <w:rPr>
                <w:b/>
                <w:bCs/>
                <w:color w:val="000000"/>
              </w:rPr>
            </w:pPr>
          </w:p>
        </w:tc>
      </w:tr>
      <w:tr w:rsidR="00787C07" w:rsidRPr="00B37712" w14:paraId="71E2F4AE" w14:textId="77777777" w:rsidTr="00787C07">
        <w:trPr>
          <w:trHeight w:val="345"/>
        </w:trPr>
        <w:tc>
          <w:tcPr>
            <w:tcW w:w="4128" w:type="pct"/>
            <w:gridSpan w:val="5"/>
            <w:shd w:val="clear" w:color="000000" w:fill="FFFFFF"/>
            <w:vAlign w:val="center"/>
          </w:tcPr>
          <w:p w14:paraId="47DD27EC" w14:textId="75F3C558" w:rsidR="00787C07" w:rsidRPr="00836DBE" w:rsidRDefault="00787C07" w:rsidP="00787C07">
            <w:pPr>
              <w:jc w:val="right"/>
              <w:rPr>
                <w:color w:val="000000"/>
              </w:rPr>
            </w:pPr>
            <w:r w:rsidRPr="007C05DF">
              <w:rPr>
                <w:b/>
                <w:bCs/>
                <w:color w:val="000000" w:themeColor="text1"/>
              </w:rPr>
              <w:t>В том числе НДС/НДС не облагается</w:t>
            </w:r>
          </w:p>
        </w:tc>
        <w:tc>
          <w:tcPr>
            <w:tcW w:w="872" w:type="pct"/>
            <w:shd w:val="clear" w:color="auto" w:fill="auto"/>
            <w:noWrap/>
            <w:vAlign w:val="center"/>
          </w:tcPr>
          <w:p w14:paraId="0A51742F" w14:textId="77777777" w:rsidR="00787C07" w:rsidRPr="00836DBE" w:rsidRDefault="00787C07" w:rsidP="00787C07">
            <w:pPr>
              <w:jc w:val="right"/>
              <w:rPr>
                <w:b/>
                <w:bCs/>
                <w:color w:val="000000"/>
              </w:rPr>
            </w:pPr>
          </w:p>
        </w:tc>
      </w:tr>
    </w:tbl>
    <w:p w14:paraId="02532E78" w14:textId="77777777" w:rsidR="00D316AF" w:rsidRPr="007C05DF" w:rsidRDefault="00D316AF" w:rsidP="00F80D4D">
      <w:pPr>
        <w:shd w:val="clear" w:color="auto" w:fill="FFFFFF"/>
        <w:ind w:right="-307"/>
        <w:jc w:val="center"/>
        <w:rPr>
          <w:b/>
          <w:color w:val="000000" w:themeColor="text1"/>
        </w:rPr>
      </w:pPr>
    </w:p>
    <w:p w14:paraId="0B831FB6" w14:textId="77777777" w:rsidR="009334C2" w:rsidRPr="007C05DF" w:rsidRDefault="009334C2" w:rsidP="00F80D4D">
      <w:pPr>
        <w:ind w:firstLine="709"/>
        <w:jc w:val="both"/>
        <w:rPr>
          <w:color w:val="000000" w:themeColor="text1"/>
        </w:rPr>
      </w:pPr>
    </w:p>
    <w:tbl>
      <w:tblPr>
        <w:tblW w:w="10065" w:type="dxa"/>
        <w:tblLook w:val="01E0" w:firstRow="1" w:lastRow="1" w:firstColumn="1" w:lastColumn="1" w:noHBand="0" w:noVBand="0"/>
      </w:tblPr>
      <w:tblGrid>
        <w:gridCol w:w="5103"/>
        <w:gridCol w:w="4962"/>
      </w:tblGrid>
      <w:tr w:rsidR="005A74C9" w:rsidRPr="007C05DF" w14:paraId="7703AB44" w14:textId="77777777" w:rsidTr="00CC71C4">
        <w:tc>
          <w:tcPr>
            <w:tcW w:w="5103" w:type="dxa"/>
          </w:tcPr>
          <w:p w14:paraId="20169FD0" w14:textId="0DBF20F9" w:rsidR="0035299F" w:rsidRPr="007C05DF" w:rsidRDefault="006441B6" w:rsidP="00CC71C4">
            <w:pPr>
              <w:ind w:left="-104" w:right="-50"/>
              <w:rPr>
                <w:b/>
                <w:color w:val="000000" w:themeColor="text1"/>
              </w:rPr>
            </w:pPr>
            <w:r w:rsidRPr="007C05DF">
              <w:rPr>
                <w:b/>
                <w:color w:val="000000" w:themeColor="text1"/>
              </w:rPr>
              <w:t>Заказчик:</w:t>
            </w:r>
          </w:p>
        </w:tc>
        <w:tc>
          <w:tcPr>
            <w:tcW w:w="4962" w:type="dxa"/>
          </w:tcPr>
          <w:p w14:paraId="247D53C6" w14:textId="49AE7AE5" w:rsidR="00F80D4D" w:rsidRPr="007C05DF" w:rsidRDefault="006441B6" w:rsidP="00CC71C4">
            <w:pPr>
              <w:autoSpaceDE w:val="0"/>
              <w:autoSpaceDN w:val="0"/>
              <w:adjustRightInd w:val="0"/>
              <w:ind w:left="30" w:right="34"/>
              <w:rPr>
                <w:b/>
                <w:color w:val="000000" w:themeColor="text1"/>
              </w:rPr>
            </w:pPr>
            <w:r w:rsidRPr="007C05DF">
              <w:rPr>
                <w:b/>
                <w:color w:val="000000" w:themeColor="text1"/>
              </w:rPr>
              <w:t>Исполнитель:</w:t>
            </w:r>
          </w:p>
        </w:tc>
      </w:tr>
      <w:tr w:rsidR="00F80D4D" w:rsidRPr="007C05DF" w14:paraId="0F5FD1E5" w14:textId="77777777" w:rsidTr="00CC71C4">
        <w:trPr>
          <w:trHeight w:val="269"/>
        </w:trPr>
        <w:tc>
          <w:tcPr>
            <w:tcW w:w="5103" w:type="dxa"/>
          </w:tcPr>
          <w:p w14:paraId="5078C566" w14:textId="77777777" w:rsidR="00EA5599" w:rsidRPr="007C05DF" w:rsidRDefault="00EA5599" w:rsidP="00CC71C4">
            <w:pPr>
              <w:widowControl w:val="0"/>
              <w:ind w:left="-104"/>
              <w:rPr>
                <w:color w:val="000000" w:themeColor="text1"/>
              </w:rPr>
            </w:pPr>
            <w:r w:rsidRPr="007C05DF">
              <w:rPr>
                <w:color w:val="000000" w:themeColor="text1"/>
              </w:rPr>
              <w:t>Директор</w:t>
            </w:r>
          </w:p>
          <w:p w14:paraId="4439B3F8" w14:textId="77777777" w:rsidR="00EA5599" w:rsidRPr="007C05DF" w:rsidRDefault="00EA5599" w:rsidP="00CC71C4">
            <w:pPr>
              <w:widowControl w:val="0"/>
              <w:ind w:left="-104"/>
              <w:rPr>
                <w:color w:val="000000" w:themeColor="text1"/>
              </w:rPr>
            </w:pPr>
          </w:p>
          <w:p w14:paraId="73844CD1" w14:textId="74BA09BB" w:rsidR="006441B6" w:rsidRPr="007C05DF" w:rsidRDefault="00EA5599" w:rsidP="00CC71C4">
            <w:pPr>
              <w:widowControl w:val="0"/>
              <w:ind w:left="-104"/>
              <w:rPr>
                <w:color w:val="000000" w:themeColor="text1"/>
              </w:rPr>
            </w:pPr>
            <w:r w:rsidRPr="007C05DF">
              <w:rPr>
                <w:color w:val="000000" w:themeColor="text1"/>
              </w:rPr>
              <w:t>_________________ И.О.Демин</w:t>
            </w:r>
          </w:p>
          <w:p w14:paraId="1024F9AA" w14:textId="05F79EEE" w:rsidR="00F80D4D" w:rsidRPr="007C05DF" w:rsidRDefault="0090763F" w:rsidP="00CC71C4">
            <w:pPr>
              <w:ind w:left="-104" w:right="-50"/>
              <w:rPr>
                <w:color w:val="000000" w:themeColor="text1"/>
              </w:rPr>
            </w:pPr>
            <w:r w:rsidRPr="007C05DF">
              <w:rPr>
                <w:color w:val="000000" w:themeColor="text1"/>
              </w:rPr>
              <w:t>ЭЦП</w:t>
            </w:r>
          </w:p>
        </w:tc>
        <w:tc>
          <w:tcPr>
            <w:tcW w:w="4962" w:type="dxa"/>
          </w:tcPr>
          <w:p w14:paraId="62A127EA" w14:textId="60955CE1" w:rsidR="00F80D4D" w:rsidRPr="007C05DF" w:rsidRDefault="00F80D4D" w:rsidP="00CC71C4">
            <w:pPr>
              <w:ind w:left="30"/>
              <w:rPr>
                <w:color w:val="000000" w:themeColor="text1"/>
              </w:rPr>
            </w:pPr>
          </w:p>
          <w:p w14:paraId="5D191601" w14:textId="77777777" w:rsidR="00090ED3" w:rsidRPr="007C05DF" w:rsidRDefault="00090ED3" w:rsidP="00CC71C4">
            <w:pPr>
              <w:ind w:left="30"/>
              <w:rPr>
                <w:color w:val="000000" w:themeColor="text1"/>
              </w:rPr>
            </w:pPr>
          </w:p>
          <w:p w14:paraId="3BA901D5" w14:textId="77777777" w:rsidR="00320B2B" w:rsidRPr="007C05DF" w:rsidRDefault="00F80D4D" w:rsidP="00CC71C4">
            <w:pPr>
              <w:ind w:left="30" w:right="-50"/>
              <w:rPr>
                <w:color w:val="000000" w:themeColor="text1"/>
              </w:rPr>
            </w:pPr>
            <w:r w:rsidRPr="007C05DF">
              <w:rPr>
                <w:color w:val="000000" w:themeColor="text1"/>
              </w:rPr>
              <w:t>_______________</w:t>
            </w:r>
            <w:r w:rsidR="005A74C9" w:rsidRPr="007C05DF">
              <w:rPr>
                <w:color w:val="000000" w:themeColor="text1"/>
              </w:rPr>
              <w:t>/</w:t>
            </w:r>
            <w:r w:rsidRPr="007C05DF">
              <w:rPr>
                <w:color w:val="000000" w:themeColor="text1"/>
              </w:rPr>
              <w:t xml:space="preserve"> </w:t>
            </w:r>
            <w:r w:rsidR="00F4311B" w:rsidRPr="007C05DF">
              <w:rPr>
                <w:color w:val="000000" w:themeColor="text1"/>
              </w:rPr>
              <w:t>___________</w:t>
            </w:r>
            <w:r w:rsidR="00320B2B" w:rsidRPr="007C05DF">
              <w:rPr>
                <w:color w:val="000000" w:themeColor="text1"/>
              </w:rPr>
              <w:t xml:space="preserve">___/ </w:t>
            </w:r>
          </w:p>
          <w:p w14:paraId="1FAEC8F3" w14:textId="385F50BC" w:rsidR="00F80D4D" w:rsidRPr="007C05DF" w:rsidRDefault="0090763F" w:rsidP="00CC71C4">
            <w:pPr>
              <w:ind w:left="30" w:right="-50"/>
              <w:rPr>
                <w:color w:val="000000" w:themeColor="text1"/>
              </w:rPr>
            </w:pPr>
            <w:r w:rsidRPr="007C05DF">
              <w:rPr>
                <w:color w:val="000000" w:themeColor="text1"/>
              </w:rPr>
              <w:t>ЭЦП</w:t>
            </w:r>
          </w:p>
        </w:tc>
      </w:tr>
    </w:tbl>
    <w:p w14:paraId="50474E16" w14:textId="77777777" w:rsidR="00AC0668" w:rsidRDefault="00AC0668" w:rsidP="00F80D4D">
      <w:pPr>
        <w:shd w:val="clear" w:color="auto" w:fill="FFFFFF"/>
        <w:jc w:val="right"/>
        <w:rPr>
          <w:color w:val="000000" w:themeColor="text1"/>
          <w:sz w:val="20"/>
          <w:szCs w:val="20"/>
        </w:rPr>
        <w:sectPr w:rsidR="00AC0668" w:rsidSect="00CC71C4">
          <w:type w:val="continuous"/>
          <w:pgSz w:w="11906" w:h="16838"/>
          <w:pgMar w:top="720" w:right="720" w:bottom="720" w:left="1134" w:header="709" w:footer="709" w:gutter="0"/>
          <w:cols w:space="708"/>
          <w:docGrid w:linePitch="360"/>
        </w:sectPr>
      </w:pPr>
    </w:p>
    <w:p w14:paraId="790E6E14" w14:textId="29B2ED53" w:rsidR="006B12F1" w:rsidRPr="005A74C9" w:rsidRDefault="006B12F1" w:rsidP="00F80D4D">
      <w:pPr>
        <w:shd w:val="clear" w:color="auto" w:fill="FFFFFF"/>
        <w:jc w:val="right"/>
        <w:rPr>
          <w:color w:val="000000" w:themeColor="text1"/>
          <w:sz w:val="20"/>
          <w:szCs w:val="20"/>
        </w:rPr>
      </w:pPr>
    </w:p>
    <w:p w14:paraId="08BC4BEE" w14:textId="4B54A6CC" w:rsidR="005A74C9" w:rsidRPr="007C05DF" w:rsidRDefault="00CB2C72" w:rsidP="005A74C9">
      <w:pPr>
        <w:shd w:val="clear" w:color="auto" w:fill="FFFFFF"/>
        <w:jc w:val="right"/>
        <w:rPr>
          <w:color w:val="000000" w:themeColor="text1"/>
        </w:rPr>
      </w:pPr>
      <w:r>
        <w:rPr>
          <w:color w:val="000000" w:themeColor="text1"/>
        </w:rPr>
        <w:t>П</w:t>
      </w:r>
      <w:r w:rsidR="005A74C9" w:rsidRPr="007C05DF">
        <w:rPr>
          <w:color w:val="000000" w:themeColor="text1"/>
        </w:rPr>
        <w:t xml:space="preserve">риложение № 2 к контракту </w:t>
      </w:r>
    </w:p>
    <w:p w14:paraId="3AB9A8A0" w14:textId="0AB61E5B" w:rsidR="005A74C9" w:rsidRPr="007C05DF" w:rsidRDefault="005A74C9" w:rsidP="005A74C9">
      <w:pPr>
        <w:shd w:val="clear" w:color="auto" w:fill="FFFFFF"/>
        <w:jc w:val="right"/>
        <w:rPr>
          <w:color w:val="000000" w:themeColor="text1"/>
        </w:rPr>
      </w:pPr>
      <w:r w:rsidRPr="007C05DF">
        <w:rPr>
          <w:color w:val="000000" w:themeColor="text1"/>
        </w:rPr>
        <w:t xml:space="preserve">№ </w:t>
      </w:r>
      <w:r w:rsidR="00213BE9">
        <w:rPr>
          <w:color w:val="000000" w:themeColor="text1"/>
        </w:rPr>
        <w:t>_____</w:t>
      </w:r>
      <w:r w:rsidRPr="007C05DF">
        <w:rPr>
          <w:b/>
          <w:bCs/>
          <w:color w:val="000000" w:themeColor="text1"/>
        </w:rPr>
        <w:t xml:space="preserve"> </w:t>
      </w:r>
      <w:r w:rsidRPr="007C05DF">
        <w:rPr>
          <w:color w:val="000000" w:themeColor="text1"/>
        </w:rPr>
        <w:t>от «___» ________ 202</w:t>
      </w:r>
      <w:r w:rsidR="003504EB">
        <w:rPr>
          <w:color w:val="000000" w:themeColor="text1"/>
        </w:rPr>
        <w:t>6</w:t>
      </w:r>
      <w:r w:rsidRPr="007C05DF">
        <w:rPr>
          <w:color w:val="000000" w:themeColor="text1"/>
        </w:rPr>
        <w:t xml:space="preserve"> г.</w:t>
      </w:r>
    </w:p>
    <w:p w14:paraId="29241B87" w14:textId="7F86E0AE" w:rsidR="00F80D4D" w:rsidRPr="007C05DF" w:rsidRDefault="00F80D4D" w:rsidP="005A74C9">
      <w:pPr>
        <w:shd w:val="clear" w:color="auto" w:fill="FFFFFF"/>
        <w:jc w:val="right"/>
        <w:rPr>
          <w:b/>
          <w:color w:val="000000" w:themeColor="text1"/>
        </w:rPr>
      </w:pPr>
    </w:p>
    <w:bookmarkStart w:id="8" w:name="_Hlk203486631"/>
    <w:p w14:paraId="67F7CB49" w14:textId="77777777" w:rsidR="00836DBE" w:rsidRPr="00110994" w:rsidRDefault="00836DBE" w:rsidP="00836DBE">
      <w:pPr>
        <w:jc w:val="center"/>
        <w:rPr>
          <w:b/>
        </w:rPr>
      </w:pPr>
      <w:r>
        <w:fldChar w:fldCharType="begin"/>
      </w:r>
      <w:r>
        <w:instrText xml:space="preserve"> HYPERLINK "consultantplus://offline/ref=F179C470E552FC317FF782183967D7BA95886A6818BF51A984EE74B89641AA2B5B34C7658B27C0BE4793C78C4311C1A29613AEA3E97F36AEmA1BK" \h </w:instrText>
      </w:r>
      <w:r>
        <w:fldChar w:fldCharType="separate"/>
      </w:r>
      <w:r w:rsidRPr="00110994">
        <w:rPr>
          <w:b/>
        </w:rPr>
        <w:t>Описание</w:t>
      </w:r>
      <w:r>
        <w:rPr>
          <w:b/>
        </w:rPr>
        <w:fldChar w:fldCharType="end"/>
      </w:r>
      <w:r w:rsidRPr="00110994">
        <w:rPr>
          <w:b/>
        </w:rPr>
        <w:t xml:space="preserve"> объекта закупки</w:t>
      </w:r>
    </w:p>
    <w:p w14:paraId="283E8D55" w14:textId="77777777" w:rsidR="00836DBE" w:rsidRDefault="00836DBE" w:rsidP="00836DBE">
      <w:pPr>
        <w:pStyle w:val="a9"/>
        <w:jc w:val="center"/>
        <w:rPr>
          <w:rFonts w:ascii="Times New Roman" w:hAnsi="Times New Roman"/>
          <w:b/>
          <w:sz w:val="24"/>
          <w:szCs w:val="24"/>
        </w:rPr>
      </w:pPr>
    </w:p>
    <w:p w14:paraId="02C0B93E" w14:textId="77777777" w:rsidR="00836DBE" w:rsidRPr="00CE57C2" w:rsidRDefault="00836DBE" w:rsidP="00836DBE">
      <w:pPr>
        <w:pStyle w:val="a6"/>
        <w:spacing w:after="0" w:line="240" w:lineRule="auto"/>
        <w:ind w:left="360"/>
        <w:jc w:val="center"/>
        <w:rPr>
          <w:rFonts w:ascii="Times New Roman" w:hAnsi="Times New Roman"/>
          <w:b/>
          <w:sz w:val="24"/>
          <w:szCs w:val="24"/>
          <w:lang w:eastAsia="ru-RU"/>
        </w:rPr>
      </w:pPr>
      <w:r>
        <w:rPr>
          <w:rFonts w:ascii="Times New Roman" w:hAnsi="Times New Roman"/>
          <w:b/>
          <w:sz w:val="24"/>
        </w:rPr>
        <w:t xml:space="preserve">1. </w:t>
      </w:r>
      <w:r w:rsidRPr="00CE57C2">
        <w:rPr>
          <w:rFonts w:ascii="Times New Roman" w:hAnsi="Times New Roman"/>
          <w:b/>
          <w:sz w:val="24"/>
        </w:rPr>
        <w:t>Информация об объекте закупки</w:t>
      </w:r>
    </w:p>
    <w:p w14:paraId="368F3E50" w14:textId="77777777" w:rsidR="00836DBE" w:rsidRPr="00CE57C2" w:rsidRDefault="00836DBE" w:rsidP="00836DBE">
      <w:pPr>
        <w:pStyle w:val="a6"/>
        <w:numPr>
          <w:ilvl w:val="1"/>
          <w:numId w:val="3"/>
        </w:numPr>
        <w:tabs>
          <w:tab w:val="left" w:pos="0"/>
          <w:tab w:val="left" w:pos="1134"/>
        </w:tabs>
        <w:suppressAutoHyphens w:val="0"/>
        <w:spacing w:after="0" w:line="240" w:lineRule="auto"/>
        <w:ind w:left="0" w:firstLine="567"/>
        <w:jc w:val="both"/>
        <w:rPr>
          <w:rFonts w:ascii="Times New Roman" w:hAnsi="Times New Roman"/>
          <w:sz w:val="24"/>
        </w:rPr>
      </w:pPr>
      <w:r w:rsidRPr="00CE57C2">
        <w:rPr>
          <w:rFonts w:ascii="Times New Roman" w:hAnsi="Times New Roman"/>
          <w:sz w:val="24"/>
        </w:rPr>
        <w:t xml:space="preserve">Объектом закупки является заключение контракта (далее - Контракт) на оказание </w:t>
      </w:r>
      <w:bookmarkStart w:id="9" w:name="_Hlk203373420"/>
      <w:r w:rsidRPr="00CE57C2">
        <w:rPr>
          <w:rFonts w:ascii="Times New Roman" w:hAnsi="Times New Roman"/>
          <w:sz w:val="24"/>
        </w:rPr>
        <w:t xml:space="preserve">услуг </w:t>
      </w:r>
      <w:bookmarkStart w:id="10" w:name="_Hlk203373379"/>
      <w:r w:rsidRPr="00CE57C2">
        <w:rPr>
          <w:rFonts w:ascii="Times New Roman" w:hAnsi="Times New Roman"/>
          <w:sz w:val="24"/>
        </w:rPr>
        <w:t xml:space="preserve">по </w:t>
      </w:r>
      <w:r>
        <w:rPr>
          <w:rFonts w:ascii="Times New Roman" w:hAnsi="Times New Roman"/>
          <w:sz w:val="24"/>
        </w:rPr>
        <w:t>мытью фасадов зданий</w:t>
      </w:r>
      <w:r w:rsidRPr="00CE57C2">
        <w:rPr>
          <w:rFonts w:ascii="Times New Roman" w:hAnsi="Times New Roman"/>
          <w:sz w:val="24"/>
        </w:rPr>
        <w:t xml:space="preserve"> СПб ГБУ ДО СШ</w:t>
      </w:r>
      <w:r>
        <w:rPr>
          <w:rFonts w:ascii="Times New Roman" w:hAnsi="Times New Roman"/>
          <w:sz w:val="24"/>
        </w:rPr>
        <w:t>ОР</w:t>
      </w:r>
      <w:r w:rsidRPr="00CE57C2">
        <w:rPr>
          <w:rFonts w:ascii="Times New Roman" w:hAnsi="Times New Roman"/>
          <w:sz w:val="24"/>
        </w:rPr>
        <w:t xml:space="preserve"> по хоккею «Динамо-юниор» в 2026 г</w:t>
      </w:r>
      <w:r>
        <w:rPr>
          <w:rFonts w:ascii="Times New Roman" w:hAnsi="Times New Roman"/>
          <w:sz w:val="24"/>
        </w:rPr>
        <w:t>.</w:t>
      </w:r>
      <w:bookmarkEnd w:id="9"/>
      <w:bookmarkEnd w:id="10"/>
      <w:r>
        <w:rPr>
          <w:rFonts w:ascii="Times New Roman" w:hAnsi="Times New Roman"/>
          <w:sz w:val="24"/>
        </w:rPr>
        <w:t xml:space="preserve"> </w:t>
      </w:r>
      <w:r w:rsidRPr="00A11521">
        <w:rPr>
          <w:rFonts w:ascii="Times New Roman" w:hAnsi="Times New Roman"/>
          <w:sz w:val="24"/>
        </w:rPr>
        <w:t>(далее - услуги).</w:t>
      </w:r>
    </w:p>
    <w:p w14:paraId="30566526" w14:textId="77777777" w:rsidR="00836DBE" w:rsidRPr="00656FC9" w:rsidRDefault="00836DBE" w:rsidP="00836DBE">
      <w:pPr>
        <w:tabs>
          <w:tab w:val="left" w:pos="0"/>
          <w:tab w:val="left" w:pos="1134"/>
        </w:tabs>
        <w:ind w:firstLine="567"/>
        <w:jc w:val="both"/>
      </w:pPr>
      <w:r w:rsidRPr="00CE57C2">
        <w:rPr>
          <w:rFonts w:eastAsia="Calibri"/>
          <w:shd w:val="clear" w:color="auto" w:fill="FFFFFF" w:themeFill="background1"/>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tbl>
      <w:tblPr>
        <w:tblW w:w="5000" w:type="pct"/>
        <w:tblLook w:val="04A0" w:firstRow="1" w:lastRow="0" w:firstColumn="1" w:lastColumn="0" w:noHBand="0" w:noVBand="1"/>
      </w:tblPr>
      <w:tblGrid>
        <w:gridCol w:w="4599"/>
        <w:gridCol w:w="2446"/>
        <w:gridCol w:w="2997"/>
      </w:tblGrid>
      <w:tr w:rsidR="00836DBE" w:rsidRPr="00CE57C2" w14:paraId="5C3D90DE" w14:textId="77777777" w:rsidTr="008365D8">
        <w:trPr>
          <w:trHeight w:val="996"/>
        </w:trPr>
        <w:tc>
          <w:tcPr>
            <w:tcW w:w="2290" w:type="pct"/>
            <w:tcBorders>
              <w:top w:val="single" w:sz="4" w:space="0" w:color="auto"/>
              <w:left w:val="single" w:sz="4" w:space="0" w:color="auto"/>
              <w:bottom w:val="single" w:sz="4" w:space="0" w:color="auto"/>
              <w:right w:val="single" w:sz="4" w:space="0" w:color="auto"/>
            </w:tcBorders>
            <w:shd w:val="clear" w:color="000000" w:fill="FFFFFF"/>
            <w:vAlign w:val="center"/>
          </w:tcPr>
          <w:p w14:paraId="7D73245D" w14:textId="77777777" w:rsidR="00836DBE" w:rsidRPr="00CE57C2" w:rsidRDefault="00836DBE" w:rsidP="008365D8">
            <w:pPr>
              <w:adjustRightInd w:val="0"/>
              <w:contextualSpacing/>
              <w:jc w:val="center"/>
              <w:rPr>
                <w:sz w:val="18"/>
                <w:szCs w:val="18"/>
                <w:shd w:val="clear" w:color="auto" w:fill="FFFFFF"/>
              </w:rPr>
            </w:pPr>
            <w:r w:rsidRPr="00CE57C2">
              <w:rPr>
                <w:sz w:val="18"/>
                <w:szCs w:val="18"/>
                <w:shd w:val="clear" w:color="auto" w:fill="FFFFFF"/>
              </w:rPr>
              <w:t>Код по Общероссийскому классификатору продукции по видам экономической деятельности (ОКПД2) ОК 034-2014 с указанием вида продукции, соответствующий предмету аукциона</w:t>
            </w:r>
          </w:p>
        </w:tc>
        <w:tc>
          <w:tcPr>
            <w:tcW w:w="1218" w:type="pct"/>
            <w:tcBorders>
              <w:top w:val="single" w:sz="4" w:space="0" w:color="auto"/>
              <w:left w:val="nil"/>
              <w:bottom w:val="single" w:sz="4" w:space="0" w:color="auto"/>
              <w:right w:val="single" w:sz="4" w:space="0" w:color="auto"/>
            </w:tcBorders>
            <w:vAlign w:val="center"/>
          </w:tcPr>
          <w:p w14:paraId="45470184" w14:textId="77777777" w:rsidR="00836DBE" w:rsidRPr="00CE57C2" w:rsidRDefault="00836DBE" w:rsidP="008365D8">
            <w:pPr>
              <w:adjustRightInd w:val="0"/>
              <w:ind w:left="34"/>
              <w:contextualSpacing/>
              <w:jc w:val="center"/>
              <w:rPr>
                <w:sz w:val="18"/>
                <w:szCs w:val="18"/>
                <w:shd w:val="clear" w:color="auto" w:fill="FFFFFF"/>
              </w:rPr>
            </w:pPr>
            <w:r w:rsidRPr="00CE57C2">
              <w:rPr>
                <w:sz w:val="18"/>
                <w:szCs w:val="18"/>
                <w:shd w:val="clear" w:color="auto" w:fill="FFFFFF"/>
              </w:rPr>
              <w:t>Код конечного каталожного наименования (ККН)</w:t>
            </w:r>
          </w:p>
        </w:tc>
        <w:tc>
          <w:tcPr>
            <w:tcW w:w="1492" w:type="pct"/>
            <w:tcBorders>
              <w:top w:val="single" w:sz="4" w:space="0" w:color="auto"/>
              <w:left w:val="nil"/>
              <w:bottom w:val="single" w:sz="4" w:space="0" w:color="auto"/>
              <w:right w:val="single" w:sz="4" w:space="0" w:color="auto"/>
            </w:tcBorders>
            <w:vAlign w:val="center"/>
          </w:tcPr>
          <w:p w14:paraId="5011F700" w14:textId="77777777" w:rsidR="00836DBE" w:rsidRPr="00CE57C2" w:rsidRDefault="00836DBE" w:rsidP="008365D8">
            <w:pPr>
              <w:adjustRightInd w:val="0"/>
              <w:ind w:left="34"/>
              <w:contextualSpacing/>
              <w:jc w:val="center"/>
              <w:rPr>
                <w:sz w:val="18"/>
                <w:szCs w:val="18"/>
                <w:shd w:val="clear" w:color="auto" w:fill="FFFFFF"/>
              </w:rPr>
            </w:pPr>
            <w:r w:rsidRPr="00CE57C2">
              <w:rPr>
                <w:sz w:val="18"/>
                <w:szCs w:val="18"/>
                <w:shd w:val="clear" w:color="auto" w:fill="FFFFFF"/>
              </w:rPr>
              <w:t>Каталог товаров, работ, услуг для обеспечения государственных и муниципальных нужд (КТРУ)</w:t>
            </w:r>
          </w:p>
        </w:tc>
      </w:tr>
      <w:tr w:rsidR="00836DBE" w:rsidRPr="00CE57C2" w14:paraId="0490BCAC" w14:textId="77777777" w:rsidTr="00836DBE">
        <w:trPr>
          <w:trHeight w:val="583"/>
        </w:trPr>
        <w:tc>
          <w:tcPr>
            <w:tcW w:w="22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EB74A2" w14:textId="77777777" w:rsidR="00836DBE" w:rsidRPr="00CE57C2" w:rsidRDefault="00836DBE" w:rsidP="00836DBE">
            <w:pPr>
              <w:contextualSpacing/>
              <w:jc w:val="center"/>
              <w:rPr>
                <w:sz w:val="20"/>
                <w:szCs w:val="20"/>
              </w:rPr>
            </w:pPr>
            <w:r w:rsidRPr="00811844">
              <w:rPr>
                <w:sz w:val="20"/>
                <w:szCs w:val="20"/>
              </w:rPr>
              <w:t>81.</w:t>
            </w:r>
            <w:r>
              <w:rPr>
                <w:sz w:val="20"/>
                <w:szCs w:val="20"/>
              </w:rPr>
              <w:t>22</w:t>
            </w:r>
            <w:r w:rsidRPr="00811844">
              <w:rPr>
                <w:sz w:val="20"/>
                <w:szCs w:val="20"/>
              </w:rPr>
              <w:t>.1</w:t>
            </w:r>
            <w:r>
              <w:rPr>
                <w:sz w:val="20"/>
                <w:szCs w:val="20"/>
              </w:rPr>
              <w:t>2</w:t>
            </w:r>
            <w:r w:rsidRPr="00811844">
              <w:rPr>
                <w:sz w:val="20"/>
                <w:szCs w:val="20"/>
              </w:rPr>
              <w:t>.000</w:t>
            </w:r>
            <w:r>
              <w:rPr>
                <w:sz w:val="20"/>
                <w:szCs w:val="20"/>
              </w:rPr>
              <w:t xml:space="preserve"> </w:t>
            </w:r>
            <w:r w:rsidRPr="00811844">
              <w:rPr>
                <w:sz w:val="20"/>
                <w:szCs w:val="20"/>
              </w:rPr>
              <w:t xml:space="preserve">- </w:t>
            </w:r>
            <w:r w:rsidRPr="0069239E">
              <w:rPr>
                <w:sz w:val="20"/>
                <w:szCs w:val="20"/>
              </w:rPr>
              <w:t>Услуги по чистке и уборке специализированные</w:t>
            </w:r>
          </w:p>
        </w:tc>
        <w:tc>
          <w:tcPr>
            <w:tcW w:w="1218" w:type="pct"/>
            <w:tcBorders>
              <w:top w:val="single" w:sz="4" w:space="0" w:color="auto"/>
              <w:left w:val="nil"/>
              <w:bottom w:val="single" w:sz="4" w:space="0" w:color="auto"/>
              <w:right w:val="single" w:sz="4" w:space="0" w:color="auto"/>
            </w:tcBorders>
            <w:shd w:val="clear" w:color="auto" w:fill="FFFFFF" w:themeFill="background1"/>
            <w:vAlign w:val="center"/>
          </w:tcPr>
          <w:p w14:paraId="23E6387B" w14:textId="77777777" w:rsidR="00836DBE" w:rsidRPr="00CE57C2" w:rsidRDefault="00836DBE" w:rsidP="00836DBE">
            <w:pPr>
              <w:contextualSpacing/>
              <w:jc w:val="center"/>
              <w:rPr>
                <w:sz w:val="20"/>
                <w:szCs w:val="20"/>
              </w:rPr>
            </w:pPr>
            <w:r w:rsidRPr="00CE57C2">
              <w:rPr>
                <w:sz w:val="20"/>
                <w:szCs w:val="20"/>
              </w:rPr>
              <w:t>Отсутствует</w:t>
            </w:r>
          </w:p>
        </w:tc>
        <w:tc>
          <w:tcPr>
            <w:tcW w:w="1492" w:type="pct"/>
            <w:tcBorders>
              <w:top w:val="single" w:sz="4" w:space="0" w:color="auto"/>
              <w:left w:val="nil"/>
              <w:bottom w:val="single" w:sz="4" w:space="0" w:color="auto"/>
              <w:right w:val="single" w:sz="4" w:space="0" w:color="auto"/>
            </w:tcBorders>
            <w:shd w:val="clear" w:color="auto" w:fill="FFFFFF" w:themeFill="background1"/>
            <w:vAlign w:val="center"/>
          </w:tcPr>
          <w:p w14:paraId="5211810D" w14:textId="77777777" w:rsidR="00836DBE" w:rsidRPr="00CE57C2" w:rsidRDefault="00836DBE" w:rsidP="00836DBE">
            <w:pPr>
              <w:adjustRightInd w:val="0"/>
              <w:contextualSpacing/>
              <w:jc w:val="center"/>
              <w:rPr>
                <w:sz w:val="20"/>
                <w:szCs w:val="20"/>
                <w:shd w:val="clear" w:color="auto" w:fill="FFFFFF"/>
              </w:rPr>
            </w:pPr>
            <w:r w:rsidRPr="00CE57C2">
              <w:rPr>
                <w:sz w:val="20"/>
                <w:szCs w:val="20"/>
              </w:rPr>
              <w:t>Отсутствует</w:t>
            </w:r>
          </w:p>
        </w:tc>
      </w:tr>
    </w:tbl>
    <w:p w14:paraId="3FA2CA02" w14:textId="77777777" w:rsidR="00836DBE" w:rsidRDefault="00836DBE" w:rsidP="00836DBE">
      <w:pPr>
        <w:jc w:val="both"/>
      </w:pPr>
    </w:p>
    <w:p w14:paraId="632C790E" w14:textId="77777777" w:rsidR="00836DBE" w:rsidRPr="00656FC9" w:rsidRDefault="00836DBE" w:rsidP="00836DBE">
      <w:pPr>
        <w:tabs>
          <w:tab w:val="left" w:pos="0"/>
          <w:tab w:val="left" w:pos="993"/>
        </w:tabs>
        <w:ind w:firstLine="567"/>
        <w:jc w:val="both"/>
      </w:pPr>
      <w:r w:rsidRPr="00656FC9">
        <w:t xml:space="preserve">1.2. Идентификационный код закупки: </w:t>
      </w:r>
      <w:r w:rsidRPr="00D223D1">
        <w:t>262782506966278040100100030000000244</w:t>
      </w:r>
    </w:p>
    <w:p w14:paraId="3C2CEF1E" w14:textId="77777777" w:rsidR="00836DBE" w:rsidRPr="00CE57C2" w:rsidRDefault="00836DBE" w:rsidP="00836DBE">
      <w:pPr>
        <w:ind w:firstLine="567"/>
        <w:jc w:val="both"/>
      </w:pPr>
    </w:p>
    <w:p w14:paraId="22DE345B" w14:textId="77777777" w:rsidR="00836DBE" w:rsidRPr="00CE57C2" w:rsidRDefault="00836DBE" w:rsidP="00836DBE">
      <w:pPr>
        <w:pStyle w:val="a6"/>
        <w:spacing w:after="0" w:line="240" w:lineRule="auto"/>
        <w:ind w:left="0"/>
        <w:jc w:val="center"/>
        <w:rPr>
          <w:rFonts w:ascii="Times New Roman" w:hAnsi="Times New Roman"/>
          <w:b/>
          <w:bCs/>
          <w:sz w:val="24"/>
          <w:szCs w:val="24"/>
          <w:lang w:eastAsia="ru-RU"/>
        </w:rPr>
      </w:pPr>
      <w:r>
        <w:rPr>
          <w:rFonts w:ascii="Times New Roman" w:hAnsi="Times New Roman"/>
          <w:b/>
          <w:bCs/>
          <w:sz w:val="24"/>
          <w:szCs w:val="24"/>
          <w:lang w:eastAsia="ru-RU"/>
        </w:rPr>
        <w:t xml:space="preserve">2. </w:t>
      </w:r>
      <w:r w:rsidRPr="00CE57C2">
        <w:rPr>
          <w:rFonts w:ascii="Times New Roman" w:hAnsi="Times New Roman"/>
          <w:b/>
          <w:bCs/>
          <w:sz w:val="24"/>
          <w:szCs w:val="24"/>
          <w:lang w:eastAsia="ru-RU"/>
        </w:rPr>
        <w:t>Цели и правовое основание оказания услуг</w:t>
      </w:r>
    </w:p>
    <w:p w14:paraId="418B5476" w14:textId="77777777" w:rsidR="00836DBE" w:rsidRDefault="00836DBE" w:rsidP="00836DBE">
      <w:pPr>
        <w:tabs>
          <w:tab w:val="left" w:pos="0"/>
          <w:tab w:val="left" w:pos="993"/>
        </w:tabs>
        <w:ind w:firstLine="567"/>
        <w:jc w:val="both"/>
      </w:pPr>
      <w:r>
        <w:t xml:space="preserve">2.1. </w:t>
      </w:r>
      <w:r w:rsidRPr="00656FC9">
        <w:t xml:space="preserve">Целью закупки является: </w:t>
      </w:r>
      <w:bookmarkStart w:id="11" w:name="_Hlk192776278"/>
      <w:r w:rsidRPr="001C5D27">
        <w:t>обеспечение бесперебойной работ</w:t>
      </w:r>
      <w:r>
        <w:t>ы</w:t>
      </w:r>
      <w:r w:rsidRPr="001C5D27">
        <w:t xml:space="preserve"> Учреждения, надлежащее содержание зданий</w:t>
      </w:r>
      <w:r>
        <w:t xml:space="preserve"> </w:t>
      </w:r>
      <w:r w:rsidRPr="001C5D27">
        <w:t>СПб ГБУ ДО СШ</w:t>
      </w:r>
      <w:r>
        <w:t>ОР</w:t>
      </w:r>
      <w:r w:rsidRPr="001C5D27">
        <w:t xml:space="preserve"> по хоккею «Динамо-юниор» в соответствии</w:t>
      </w:r>
      <w:r>
        <w:br/>
      </w:r>
      <w:r w:rsidRPr="001C5D27">
        <w:t>с Федеральным законом от 30.03.1999 N 52-ФЗ «О санитарно-эпидемиологическом благополучии населения».</w:t>
      </w:r>
    </w:p>
    <w:p w14:paraId="1933FEB3" w14:textId="77777777" w:rsidR="00836DBE" w:rsidRDefault="00836DBE" w:rsidP="00836DBE">
      <w:pPr>
        <w:tabs>
          <w:tab w:val="left" w:pos="0"/>
          <w:tab w:val="left" w:pos="993"/>
        </w:tabs>
        <w:ind w:firstLine="567"/>
        <w:jc w:val="both"/>
      </w:pPr>
      <w:r>
        <w:t xml:space="preserve">2.2. </w:t>
      </w:r>
      <w:r w:rsidRPr="00656FC9">
        <w:t>Основанием для закупки оказания услуг является: План-график СПб ГБУ ДО СШ</w:t>
      </w:r>
      <w:r>
        <w:t>ОР</w:t>
      </w:r>
      <w:r w:rsidRPr="00656FC9">
        <w:t xml:space="preserve"> по хоккею «Динамо-юниор» на 202</w:t>
      </w:r>
      <w:r>
        <w:t>6</w:t>
      </w:r>
      <w:r w:rsidRPr="00656FC9">
        <w:t xml:space="preserve"> год и плановый период 2026-2027 гг.</w:t>
      </w:r>
      <w:bookmarkEnd w:id="11"/>
      <w:r>
        <w:t xml:space="preserve"> </w:t>
      </w:r>
    </w:p>
    <w:p w14:paraId="7ABEC59B" w14:textId="77777777" w:rsidR="00836DBE" w:rsidRDefault="00836DBE" w:rsidP="00836DBE">
      <w:pPr>
        <w:pStyle w:val="a6"/>
        <w:tabs>
          <w:tab w:val="left" w:pos="0"/>
        </w:tabs>
        <w:spacing w:after="0" w:line="240" w:lineRule="auto"/>
        <w:ind w:left="0"/>
        <w:rPr>
          <w:rFonts w:ascii="Times New Roman" w:hAnsi="Times New Roman"/>
          <w:color w:val="000000"/>
          <w:sz w:val="24"/>
          <w:szCs w:val="24"/>
          <w:lang w:eastAsia="ru-RU" w:bidi="ru-RU"/>
        </w:rPr>
      </w:pPr>
    </w:p>
    <w:p w14:paraId="03AFCE70" w14:textId="77777777" w:rsidR="00836DBE" w:rsidRPr="00CE57C2" w:rsidRDefault="00836DBE" w:rsidP="00836DBE">
      <w:pPr>
        <w:pStyle w:val="a6"/>
        <w:tabs>
          <w:tab w:val="left" w:pos="0"/>
        </w:tabs>
        <w:spacing w:after="0" w:line="240" w:lineRule="auto"/>
        <w:ind w:left="0"/>
        <w:jc w:val="center"/>
        <w:rPr>
          <w:rFonts w:ascii="Times New Roman" w:hAnsi="Times New Roman"/>
          <w:color w:val="000000"/>
          <w:sz w:val="24"/>
          <w:szCs w:val="24"/>
          <w:lang w:eastAsia="ru-RU" w:bidi="ru-RU"/>
        </w:rPr>
      </w:pPr>
      <w:r w:rsidRPr="00656FC9">
        <w:rPr>
          <w:rFonts w:ascii="Times New Roman" w:hAnsi="Times New Roman"/>
          <w:b/>
          <w:bCs/>
          <w:color w:val="000000"/>
          <w:sz w:val="24"/>
          <w:szCs w:val="24"/>
          <w:lang w:eastAsia="ru-RU" w:bidi="ru-RU"/>
        </w:rPr>
        <w:t>3.</w:t>
      </w:r>
      <w:r>
        <w:rPr>
          <w:rFonts w:ascii="Times New Roman" w:hAnsi="Times New Roman"/>
          <w:color w:val="000000"/>
          <w:sz w:val="24"/>
          <w:szCs w:val="24"/>
          <w:lang w:eastAsia="ru-RU" w:bidi="ru-RU"/>
        </w:rPr>
        <w:t xml:space="preserve"> </w:t>
      </w:r>
      <w:r w:rsidRPr="00CE57C2">
        <w:rPr>
          <w:rFonts w:ascii="Times New Roman" w:hAnsi="Times New Roman"/>
          <w:b/>
          <w:sz w:val="24"/>
        </w:rPr>
        <w:t>Общие требования к оказанию Услуг на Объектах Заказчика</w:t>
      </w:r>
    </w:p>
    <w:p w14:paraId="0A8F4D5F" w14:textId="77777777" w:rsidR="00836DBE" w:rsidRPr="00CE57C2" w:rsidRDefault="00836DBE" w:rsidP="00836DBE">
      <w:pPr>
        <w:tabs>
          <w:tab w:val="left" w:pos="0"/>
        </w:tabs>
        <w:ind w:firstLine="567"/>
        <w:jc w:val="both"/>
        <w:rPr>
          <w:color w:val="000000"/>
          <w:lang w:bidi="ru-RU"/>
        </w:rPr>
      </w:pPr>
      <w:r w:rsidRPr="00CE57C2">
        <w:rPr>
          <w:color w:val="000000"/>
          <w:lang w:bidi="ru-RU"/>
        </w:rPr>
        <w:t xml:space="preserve">3.1. Условия, место и сроки оказания услуг: </w:t>
      </w:r>
    </w:p>
    <w:p w14:paraId="3697EF35" w14:textId="77777777" w:rsidR="00836DBE" w:rsidRPr="00CE57C2" w:rsidRDefault="00836DBE" w:rsidP="00836DBE">
      <w:pPr>
        <w:tabs>
          <w:tab w:val="left" w:pos="0"/>
        </w:tabs>
        <w:ind w:firstLine="567"/>
        <w:jc w:val="both"/>
        <w:rPr>
          <w:color w:val="000000"/>
          <w:lang w:bidi="ru-RU"/>
        </w:rPr>
      </w:pPr>
      <w:r w:rsidRPr="00CE57C2">
        <w:rPr>
          <w:color w:val="000000"/>
          <w:lang w:bidi="ru-RU"/>
        </w:rPr>
        <w:t xml:space="preserve">3.1.1. </w:t>
      </w:r>
      <w:bookmarkStart w:id="12" w:name="_Hlk203373472"/>
      <w:bookmarkStart w:id="13" w:name="_Hlk227674031"/>
      <w:r w:rsidRPr="00CE57C2">
        <w:rPr>
          <w:color w:val="000000"/>
          <w:lang w:bidi="ru-RU"/>
        </w:rPr>
        <w:t>Место оказания услуг (Объекты Заказчика):</w:t>
      </w:r>
      <w:bookmarkEnd w:id="12"/>
    </w:p>
    <w:p w14:paraId="7DC098D8"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sidRPr="00CE57C2">
        <w:rPr>
          <w:rFonts w:ascii="Times New Roman" w:hAnsi="Times New Roman"/>
          <w:color w:val="000000"/>
          <w:sz w:val="24"/>
          <w:szCs w:val="24"/>
          <w:lang w:eastAsia="ru-RU" w:bidi="ru-RU"/>
        </w:rPr>
        <w:t>- г. Санкт-Петербург, ул. Фаворского д. 7, стр.1;</w:t>
      </w:r>
    </w:p>
    <w:p w14:paraId="60B49971"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sidRPr="00CE57C2">
        <w:rPr>
          <w:rFonts w:ascii="Times New Roman" w:hAnsi="Times New Roman"/>
          <w:color w:val="000000"/>
          <w:sz w:val="24"/>
          <w:szCs w:val="24"/>
          <w:lang w:eastAsia="ru-RU" w:bidi="ru-RU"/>
        </w:rPr>
        <w:t xml:space="preserve">- г. Санкт-Петербург, ул. Бутлерова д. 36, лит. А. </w:t>
      </w:r>
      <w:bookmarkEnd w:id="13"/>
    </w:p>
    <w:p w14:paraId="0B6F7160" w14:textId="77777777" w:rsidR="00836DBE"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sidRPr="00CE57C2">
        <w:rPr>
          <w:rFonts w:ascii="Times New Roman" w:hAnsi="Times New Roman"/>
          <w:color w:val="000000"/>
          <w:sz w:val="24"/>
          <w:szCs w:val="24"/>
          <w:lang w:eastAsia="ru-RU" w:bidi="ru-RU"/>
        </w:rPr>
        <w:t xml:space="preserve">3.1.2. </w:t>
      </w:r>
      <w:bookmarkStart w:id="14" w:name="_Hlk203643112"/>
      <w:bookmarkStart w:id="15" w:name="_Hlk203743829"/>
      <w:r w:rsidRPr="001E3905">
        <w:rPr>
          <w:rFonts w:ascii="Times New Roman" w:hAnsi="Times New Roman"/>
          <w:color w:val="000000"/>
          <w:sz w:val="24"/>
          <w:szCs w:val="24"/>
          <w:lang w:eastAsia="ru-RU" w:bidi="ru-RU"/>
        </w:rPr>
        <w:t>Срок оказания услуг:</w:t>
      </w:r>
      <w:r>
        <w:rPr>
          <w:rFonts w:ascii="Times New Roman" w:hAnsi="Times New Roman"/>
          <w:color w:val="000000"/>
          <w:sz w:val="24"/>
          <w:szCs w:val="24"/>
          <w:lang w:eastAsia="ru-RU" w:bidi="ru-RU"/>
        </w:rPr>
        <w:t xml:space="preserve"> </w:t>
      </w:r>
      <w:bookmarkStart w:id="16" w:name="_Hlk227673951"/>
      <w:r>
        <w:rPr>
          <w:rFonts w:ascii="Times New Roman" w:hAnsi="Times New Roman"/>
          <w:color w:val="000000"/>
          <w:sz w:val="24"/>
          <w:szCs w:val="24"/>
          <w:lang w:eastAsia="ru-RU" w:bidi="ru-RU"/>
        </w:rPr>
        <w:t>в течении 14 календарных дней с момента заключения Контракта</w:t>
      </w:r>
      <w:bookmarkStart w:id="17" w:name="_Hlk203373485"/>
      <w:bookmarkEnd w:id="14"/>
      <w:r w:rsidRPr="001E3905">
        <w:rPr>
          <w:rFonts w:ascii="Times New Roman" w:hAnsi="Times New Roman"/>
          <w:color w:val="000000"/>
          <w:sz w:val="24"/>
          <w:szCs w:val="24"/>
          <w:lang w:eastAsia="ru-RU" w:bidi="ru-RU"/>
        </w:rPr>
        <w:t>.</w:t>
      </w:r>
      <w:bookmarkEnd w:id="15"/>
      <w:bookmarkEnd w:id="16"/>
    </w:p>
    <w:bookmarkEnd w:id="17"/>
    <w:p w14:paraId="4D5D23E0"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sidRPr="00CE57C2">
        <w:rPr>
          <w:rFonts w:ascii="Times New Roman" w:hAnsi="Times New Roman"/>
          <w:color w:val="000000"/>
          <w:sz w:val="24"/>
          <w:szCs w:val="24"/>
          <w:lang w:eastAsia="ru-RU" w:bidi="ru-RU"/>
        </w:rPr>
        <w:t xml:space="preserve">3.1.3. Условия оказания услуг должны быть выполнены в соответствии с </w:t>
      </w:r>
      <w:r w:rsidRPr="00CE57C2">
        <w:rPr>
          <w:rFonts w:ascii="Times New Roman" w:hAnsi="Times New Roman"/>
          <w:color w:val="000000"/>
          <w:sz w:val="24"/>
          <w:szCs w:val="24"/>
          <w:shd w:val="clear" w:color="auto" w:fill="FFFFFF" w:themeFill="background1"/>
          <w:lang w:eastAsia="ru-RU" w:bidi="ru-RU"/>
        </w:rPr>
        <w:t>Описанием объекта закупки</w:t>
      </w:r>
      <w:r w:rsidRPr="00CE57C2">
        <w:rPr>
          <w:rFonts w:ascii="Times New Roman" w:hAnsi="Times New Roman"/>
          <w:color w:val="000000"/>
          <w:sz w:val="24"/>
          <w:szCs w:val="24"/>
          <w:lang w:eastAsia="ru-RU" w:bidi="ru-RU"/>
        </w:rPr>
        <w:t xml:space="preserve">, в сроки и на условиях, указанных в настоящем Описании объекта закупки. </w:t>
      </w:r>
    </w:p>
    <w:p w14:paraId="09362477" w14:textId="77777777" w:rsidR="00836DBE" w:rsidRDefault="00836DBE" w:rsidP="00836DBE">
      <w:pPr>
        <w:pStyle w:val="a6"/>
        <w:widowControl w:val="0"/>
        <w:tabs>
          <w:tab w:val="left" w:pos="0"/>
          <w:tab w:val="left" w:pos="1134"/>
        </w:tabs>
        <w:spacing w:after="0" w:line="240" w:lineRule="auto"/>
        <w:ind w:left="0" w:firstLine="567"/>
        <w:jc w:val="both"/>
        <w:rPr>
          <w:rFonts w:ascii="Times New Roman" w:hAnsi="Times New Roman"/>
          <w:color w:val="00000A"/>
          <w:sz w:val="24"/>
        </w:rPr>
      </w:pPr>
    </w:p>
    <w:p w14:paraId="7D21A5C5" w14:textId="77777777" w:rsidR="00836DBE" w:rsidRPr="00B30D5C" w:rsidRDefault="00836DBE" w:rsidP="00836DBE">
      <w:pPr>
        <w:tabs>
          <w:tab w:val="left" w:pos="0"/>
          <w:tab w:val="left" w:pos="1134"/>
        </w:tabs>
        <w:ind w:firstLine="567"/>
        <w:jc w:val="center"/>
        <w:rPr>
          <w:b/>
          <w:bCs/>
          <w:color w:val="00000A"/>
        </w:rPr>
      </w:pPr>
      <w:r w:rsidRPr="009530E7">
        <w:rPr>
          <w:b/>
          <w:bCs/>
          <w:color w:val="00000A"/>
        </w:rPr>
        <w:t xml:space="preserve">4. </w:t>
      </w:r>
      <w:r w:rsidRPr="009530E7">
        <w:rPr>
          <w:b/>
          <w:bCs/>
        </w:rPr>
        <w:t>Требования</w:t>
      </w:r>
      <w:r w:rsidRPr="00B30D5C">
        <w:rPr>
          <w:b/>
          <w:bCs/>
        </w:rPr>
        <w:t xml:space="preserve"> к качеству оказания Услуг Исполнителем:</w:t>
      </w:r>
    </w:p>
    <w:p w14:paraId="0EE16DC8" w14:textId="77777777" w:rsidR="00836DBE" w:rsidRDefault="00836DBE" w:rsidP="00836DBE">
      <w:pPr>
        <w:tabs>
          <w:tab w:val="left" w:pos="0"/>
          <w:tab w:val="left" w:pos="1134"/>
        </w:tabs>
        <w:ind w:firstLine="567"/>
        <w:jc w:val="both"/>
        <w:rPr>
          <w:color w:val="000000"/>
          <w:lang w:bidi="ru-RU"/>
        </w:rPr>
      </w:pPr>
      <w:r>
        <w:rPr>
          <w:color w:val="00000A"/>
        </w:rPr>
        <w:t xml:space="preserve"> </w:t>
      </w:r>
      <w:r w:rsidRPr="00CE57C2">
        <w:rPr>
          <w:color w:val="00000A"/>
        </w:rPr>
        <w:t xml:space="preserve">4.1. </w:t>
      </w:r>
      <w:r w:rsidRPr="00CE57C2">
        <w:rPr>
          <w:color w:val="000000"/>
          <w:lang w:bidi="ru-RU"/>
        </w:rPr>
        <w:t>Услуги по своему содержанию и качеству должны соответствовать требованиям:</w:t>
      </w:r>
    </w:p>
    <w:p w14:paraId="793D44D4" w14:textId="77777777" w:rsidR="00836DBE" w:rsidRPr="00CE57C2" w:rsidRDefault="00836DBE" w:rsidP="00836DBE">
      <w:pPr>
        <w:tabs>
          <w:tab w:val="left" w:pos="0"/>
          <w:tab w:val="left" w:pos="1134"/>
        </w:tabs>
        <w:ind w:firstLine="567"/>
        <w:jc w:val="both"/>
        <w:rPr>
          <w:color w:val="00000A"/>
        </w:rPr>
      </w:pPr>
      <w:r>
        <w:rPr>
          <w:color w:val="000000"/>
          <w:lang w:bidi="ru-RU"/>
        </w:rPr>
        <w:t xml:space="preserve">- </w:t>
      </w:r>
      <w:r w:rsidRPr="00DC542F">
        <w:rPr>
          <w:color w:val="000000"/>
          <w:lang w:bidi="ru-RU"/>
        </w:rPr>
        <w:t>Федерального закона от 30.12.2001 № 197-ФЗ «Трудовой кодекс Российской Федерации»;</w:t>
      </w:r>
    </w:p>
    <w:p w14:paraId="3E867B8B"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sidRPr="00CE57C2">
        <w:rPr>
          <w:rFonts w:ascii="Times New Roman" w:hAnsi="Times New Roman"/>
          <w:color w:val="000000"/>
          <w:sz w:val="24"/>
          <w:szCs w:val="24"/>
          <w:lang w:eastAsia="ru-RU" w:bidi="ru-RU"/>
        </w:rPr>
        <w:t>-</w:t>
      </w:r>
      <w:r>
        <w:rPr>
          <w:rFonts w:ascii="Times New Roman" w:hAnsi="Times New Roman"/>
          <w:color w:val="000000"/>
          <w:sz w:val="24"/>
          <w:szCs w:val="24"/>
          <w:lang w:eastAsia="ru-RU" w:bidi="ru-RU"/>
        </w:rPr>
        <w:t xml:space="preserve"> </w:t>
      </w:r>
      <w:r w:rsidRPr="00CE57C2">
        <w:rPr>
          <w:rFonts w:ascii="Times New Roman" w:hAnsi="Times New Roman"/>
          <w:color w:val="000000"/>
          <w:sz w:val="24"/>
          <w:szCs w:val="24"/>
          <w:lang w:eastAsia="ru-RU" w:bidi="ru-RU"/>
        </w:rPr>
        <w:t>Федерального закона от 30.03.1999 № 52-ФЗ «О санитарно-эпидемиологическом благополучии населения»;</w:t>
      </w:r>
    </w:p>
    <w:p w14:paraId="483E4728"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sidRPr="00CE57C2">
        <w:rPr>
          <w:rFonts w:ascii="Times New Roman" w:hAnsi="Times New Roman"/>
          <w:color w:val="000000"/>
          <w:sz w:val="24"/>
          <w:szCs w:val="24"/>
          <w:lang w:eastAsia="ru-RU" w:bidi="ru-RU"/>
        </w:rPr>
        <w:t>-   Федерального закона от 10.01.2002 № 7-ФЗ «Об охране окружающей среды»;</w:t>
      </w:r>
    </w:p>
    <w:p w14:paraId="183CA432"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sidRPr="00CE57C2">
        <w:rPr>
          <w:rFonts w:ascii="Times New Roman" w:hAnsi="Times New Roman"/>
          <w:color w:val="000000"/>
          <w:sz w:val="24"/>
          <w:szCs w:val="24"/>
          <w:lang w:eastAsia="ru-RU" w:bidi="ru-RU"/>
        </w:rPr>
        <w:t>- Федерального закона от 22.07.2008 № 123-ФЗ «Технический регламент о требованиях пожарной безопасности»;</w:t>
      </w:r>
    </w:p>
    <w:p w14:paraId="6973E3C2"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sidRPr="00CE57C2">
        <w:rPr>
          <w:rFonts w:ascii="Times New Roman" w:hAnsi="Times New Roman"/>
          <w:color w:val="000000"/>
          <w:sz w:val="24"/>
          <w:szCs w:val="24"/>
          <w:lang w:eastAsia="ru-RU" w:bidi="ru-RU"/>
        </w:rPr>
        <w:t>- Федерального закона от 30.12.2009. № 384-ФЗ «Технический регламент о безопасности зданий и сооружений»;</w:t>
      </w:r>
    </w:p>
    <w:p w14:paraId="1DF58243"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sidRPr="00CE57C2">
        <w:rPr>
          <w:rFonts w:ascii="Times New Roman" w:hAnsi="Times New Roman"/>
          <w:color w:val="000000"/>
          <w:sz w:val="24"/>
          <w:szCs w:val="24"/>
          <w:lang w:eastAsia="ru-RU" w:bidi="ru-RU"/>
        </w:rPr>
        <w:t>- Федерального закона от 07.12.2011 № 416-ФЗ «О водоснабжении и водоотведении»;</w:t>
      </w:r>
    </w:p>
    <w:p w14:paraId="6E9316AF"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sidRPr="00CE57C2">
        <w:rPr>
          <w:rFonts w:ascii="Times New Roman" w:hAnsi="Times New Roman"/>
          <w:color w:val="000000"/>
          <w:sz w:val="24"/>
          <w:szCs w:val="24"/>
          <w:lang w:eastAsia="ru-RU" w:bidi="ru-RU"/>
        </w:rPr>
        <w:t>- Постановления Правительства РФ от 16.09.2020 № 1479 «Об утверждении Правил противопожарного режима в Российской Федерации»;</w:t>
      </w:r>
    </w:p>
    <w:p w14:paraId="1BDA2951"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sidRPr="00CE57C2">
        <w:rPr>
          <w:rFonts w:ascii="Times New Roman" w:hAnsi="Times New Roman"/>
          <w:color w:val="000000"/>
          <w:sz w:val="24"/>
          <w:szCs w:val="24"/>
          <w:lang w:eastAsia="ru-RU" w:bidi="ru-RU"/>
        </w:rPr>
        <w:t>- Постановления Правительства РФ от 29.07.2013 № 644 «Об утверждении Правил холодного водоснабжения и водоотведения и о внесении изменений в некоторые акты Правительства Российской Федерации»;</w:t>
      </w:r>
    </w:p>
    <w:p w14:paraId="1B6FD814" w14:textId="77777777" w:rsidR="00836DBE"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sidRPr="00CE57C2">
        <w:rPr>
          <w:rFonts w:ascii="Times New Roman" w:hAnsi="Times New Roman"/>
          <w:color w:val="000000"/>
          <w:sz w:val="24"/>
          <w:szCs w:val="24"/>
          <w:lang w:eastAsia="ru-RU" w:bidi="ru-RU"/>
        </w:rPr>
        <w:lastRenderedPageBreak/>
        <w:t>- Федерального закона от 21.11.2011 № 323-ФЗ «Об основах охраны здоровья граждан в Российской Федерации»</w:t>
      </w:r>
      <w:r>
        <w:rPr>
          <w:rFonts w:ascii="Times New Roman" w:hAnsi="Times New Roman"/>
          <w:color w:val="000000"/>
          <w:sz w:val="24"/>
          <w:szCs w:val="24"/>
          <w:lang w:eastAsia="ru-RU" w:bidi="ru-RU"/>
        </w:rPr>
        <w:t>;</w:t>
      </w:r>
    </w:p>
    <w:p w14:paraId="2CC12DF7"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sidRPr="00CE57C2">
        <w:rPr>
          <w:rFonts w:ascii="Times New Roman" w:hAnsi="Times New Roman"/>
          <w:color w:val="000000"/>
          <w:sz w:val="24"/>
          <w:szCs w:val="24"/>
          <w:lang w:eastAsia="ru-RU" w:bidi="ru-RU"/>
        </w:rPr>
        <w:t>- СП 2.2.3670-20 «Санитарно-эпидемиологические требования к условиям труда»;</w:t>
      </w:r>
    </w:p>
    <w:p w14:paraId="0A0D2723"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sidRPr="00CE57C2">
        <w:rPr>
          <w:rFonts w:ascii="Times New Roman" w:hAnsi="Times New Roman"/>
          <w:color w:val="000000"/>
          <w:sz w:val="24"/>
          <w:szCs w:val="24"/>
          <w:lang w:eastAsia="ru-RU" w:bidi="ru-RU"/>
        </w:rPr>
        <w:t>Чистящие, моющие средства, используемые при оказании услуг, должны соответствовать действующим нормативным актам, в том числе: ГОСТ Р 52354-2005, ГОСТ 28546-2002, ГОСТ 30266-2017, ГОСТ 31696-2012, ГОСТ 32521-2013.</w:t>
      </w:r>
    </w:p>
    <w:p w14:paraId="35A32B5A"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sz w:val="24"/>
          <w:szCs w:val="24"/>
          <w:lang w:eastAsia="ru-RU"/>
        </w:rPr>
      </w:pPr>
      <w:r w:rsidRPr="00CE57C2">
        <w:rPr>
          <w:rFonts w:ascii="Times New Roman" w:hAnsi="Times New Roman"/>
          <w:sz w:val="24"/>
          <w:szCs w:val="24"/>
          <w:lang w:eastAsia="ru-RU"/>
        </w:rPr>
        <w:t xml:space="preserve">В случае, если один из перечисленных документов утратил силу, вследствие его отмены или замены на иной документ (нормативный правовой акт), то Исполнитель обязан руководствоваться действующей редакцией такого документа. </w:t>
      </w:r>
    </w:p>
    <w:p w14:paraId="4FC2FA08" w14:textId="77777777" w:rsidR="00836DBE" w:rsidRDefault="00836DBE" w:rsidP="00836DBE">
      <w:pPr>
        <w:pStyle w:val="a6"/>
        <w:shd w:val="clear" w:color="auto" w:fill="FFFFFF" w:themeFill="background1"/>
        <w:tabs>
          <w:tab w:val="left" w:pos="0"/>
          <w:tab w:val="left" w:pos="1134"/>
        </w:tabs>
        <w:spacing w:after="0" w:line="240" w:lineRule="auto"/>
        <w:ind w:left="0" w:firstLine="567"/>
        <w:jc w:val="both"/>
        <w:rPr>
          <w:rFonts w:ascii="Times New Roman" w:hAnsi="Times New Roman"/>
          <w:sz w:val="24"/>
          <w:szCs w:val="24"/>
          <w:shd w:val="clear" w:color="auto" w:fill="FFFFFF" w:themeFill="background1"/>
        </w:rPr>
      </w:pPr>
      <w:r w:rsidRPr="00CE57C2">
        <w:rPr>
          <w:rFonts w:ascii="Times New Roman" w:hAnsi="Times New Roman"/>
          <w:sz w:val="24"/>
          <w:szCs w:val="24"/>
          <w:shd w:val="clear" w:color="auto" w:fill="FFFFFF" w:themeFill="background1"/>
        </w:rPr>
        <w:t xml:space="preserve">4.2. Заказчик имеет право производить проверку своевременности и качества оказанных услуг в присутствии Исполнителя или без него. </w:t>
      </w:r>
    </w:p>
    <w:p w14:paraId="05FED2B0" w14:textId="77777777" w:rsidR="00836DBE" w:rsidRPr="00CE57C2" w:rsidRDefault="00836DBE" w:rsidP="00836DBE">
      <w:pPr>
        <w:pStyle w:val="a6"/>
        <w:shd w:val="clear" w:color="auto" w:fill="FFFFFF" w:themeFill="background1"/>
        <w:tabs>
          <w:tab w:val="left" w:pos="0"/>
          <w:tab w:val="left" w:pos="1134"/>
        </w:tabs>
        <w:spacing w:after="0" w:line="240" w:lineRule="auto"/>
        <w:ind w:left="0" w:firstLine="567"/>
        <w:jc w:val="both"/>
        <w:rPr>
          <w:rFonts w:ascii="Times New Roman" w:hAnsi="Times New Roman"/>
          <w:sz w:val="24"/>
          <w:szCs w:val="24"/>
          <w:lang w:eastAsia="ru-RU"/>
        </w:rPr>
      </w:pPr>
      <w:r w:rsidRPr="00CE57C2">
        <w:rPr>
          <w:rFonts w:ascii="Times New Roman" w:hAnsi="Times New Roman"/>
          <w:sz w:val="24"/>
          <w:szCs w:val="24"/>
          <w:shd w:val="clear" w:color="auto" w:fill="FFFFFF" w:themeFill="background1"/>
        </w:rPr>
        <w:t xml:space="preserve">4.3. </w:t>
      </w:r>
      <w:r w:rsidRPr="00CE57C2">
        <w:rPr>
          <w:rFonts w:ascii="Times New Roman" w:hAnsi="Times New Roman"/>
          <w:sz w:val="24"/>
          <w:szCs w:val="24"/>
          <w:lang w:eastAsia="ru-RU"/>
        </w:rPr>
        <w:t>Оказание услуг не должно препятствовать или создавать неудобства работе Учреждения, или представлять угрозу для работников, обучающихся и посетителей Заказчика.</w:t>
      </w:r>
    </w:p>
    <w:p w14:paraId="1BE54BE2" w14:textId="77777777" w:rsidR="00836DBE" w:rsidRDefault="00836DBE" w:rsidP="00836DBE">
      <w:pPr>
        <w:pStyle w:val="a6"/>
        <w:shd w:val="clear" w:color="auto" w:fill="FFFFFF" w:themeFill="background1"/>
        <w:tabs>
          <w:tab w:val="left" w:pos="0"/>
          <w:tab w:val="left" w:pos="1134"/>
        </w:tabs>
        <w:spacing w:after="0" w:line="240" w:lineRule="auto"/>
        <w:ind w:left="0" w:firstLine="567"/>
        <w:jc w:val="both"/>
        <w:rPr>
          <w:rFonts w:ascii="Times New Roman" w:eastAsia="Calibri" w:hAnsi="Times New Roman"/>
          <w:sz w:val="24"/>
          <w:szCs w:val="24"/>
          <w:lang w:eastAsia="ru-RU"/>
        </w:rPr>
      </w:pPr>
      <w:r w:rsidRPr="00CE57C2">
        <w:rPr>
          <w:rFonts w:ascii="Times New Roman" w:hAnsi="Times New Roman"/>
          <w:sz w:val="24"/>
          <w:szCs w:val="24"/>
          <w:lang w:eastAsia="ru-RU"/>
        </w:rPr>
        <w:t xml:space="preserve">4.4. </w:t>
      </w:r>
      <w:r w:rsidRPr="00CE57C2">
        <w:rPr>
          <w:rFonts w:ascii="Times New Roman" w:eastAsia="Calibri" w:hAnsi="Times New Roman"/>
          <w:sz w:val="24"/>
          <w:szCs w:val="24"/>
          <w:lang w:eastAsia="ru-RU"/>
        </w:rPr>
        <w:t>Исполнитель обязан незамедлительно уведомить Заказчика (на бумажном носителе или в форме электронного документа) при обнаружении не зависящих от Исполнителя обстоятельств, которые создают невозможность оказания Услуг в установленные сроки.</w:t>
      </w:r>
    </w:p>
    <w:p w14:paraId="469CDB71" w14:textId="77777777" w:rsidR="00836DBE" w:rsidRDefault="00836DBE" w:rsidP="00836DBE">
      <w:pPr>
        <w:pStyle w:val="a6"/>
        <w:shd w:val="clear" w:color="auto" w:fill="FFFFFF" w:themeFill="background1"/>
        <w:tabs>
          <w:tab w:val="left" w:pos="0"/>
          <w:tab w:val="left" w:pos="1134"/>
        </w:tabs>
        <w:spacing w:after="0" w:line="240" w:lineRule="auto"/>
        <w:ind w:left="0" w:firstLine="567"/>
        <w:jc w:val="both"/>
        <w:rPr>
          <w:rFonts w:ascii="Times New Roman" w:eastAsia="Calibri" w:hAnsi="Times New Roman"/>
          <w:sz w:val="24"/>
          <w:szCs w:val="24"/>
          <w:lang w:eastAsia="ru-RU"/>
        </w:rPr>
      </w:pPr>
    </w:p>
    <w:p w14:paraId="0A9B5CB0" w14:textId="77777777" w:rsidR="00836DBE" w:rsidRPr="00CE57C2" w:rsidRDefault="00836DBE" w:rsidP="00836DBE">
      <w:pPr>
        <w:pStyle w:val="a6"/>
        <w:tabs>
          <w:tab w:val="left" w:pos="0"/>
          <w:tab w:val="left" w:pos="1134"/>
        </w:tabs>
        <w:spacing w:after="0" w:line="240" w:lineRule="auto"/>
        <w:ind w:left="0" w:firstLine="567"/>
        <w:jc w:val="center"/>
        <w:rPr>
          <w:rFonts w:ascii="Times New Roman" w:hAnsi="Times New Roman"/>
          <w:b/>
          <w:bCs/>
          <w:sz w:val="24"/>
          <w:szCs w:val="24"/>
          <w:lang w:eastAsia="ru-RU"/>
        </w:rPr>
      </w:pPr>
      <w:r>
        <w:rPr>
          <w:rFonts w:ascii="Times New Roman" w:hAnsi="Times New Roman"/>
          <w:b/>
          <w:bCs/>
          <w:sz w:val="24"/>
          <w:szCs w:val="24"/>
          <w:lang w:eastAsia="ru-RU"/>
        </w:rPr>
        <w:t>5</w:t>
      </w:r>
      <w:r w:rsidRPr="00CE57C2">
        <w:rPr>
          <w:rFonts w:ascii="Times New Roman" w:hAnsi="Times New Roman"/>
          <w:b/>
          <w:bCs/>
          <w:sz w:val="24"/>
          <w:szCs w:val="24"/>
          <w:lang w:eastAsia="ru-RU"/>
        </w:rPr>
        <w:t>. Требования к Исполнителю и оказываемым услугам</w:t>
      </w:r>
    </w:p>
    <w:p w14:paraId="053F8F3A"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sz w:val="24"/>
          <w:szCs w:val="24"/>
          <w:lang w:eastAsia="ru-RU"/>
        </w:rPr>
      </w:pPr>
      <w:r>
        <w:rPr>
          <w:rFonts w:ascii="Times New Roman" w:hAnsi="Times New Roman"/>
          <w:sz w:val="24"/>
          <w:szCs w:val="24"/>
          <w:lang w:eastAsia="ru-RU"/>
        </w:rPr>
        <w:t>5</w:t>
      </w:r>
      <w:r w:rsidRPr="00CE57C2">
        <w:rPr>
          <w:rFonts w:ascii="Times New Roman" w:hAnsi="Times New Roman"/>
          <w:sz w:val="24"/>
          <w:szCs w:val="24"/>
          <w:lang w:eastAsia="ru-RU"/>
        </w:rPr>
        <w:t xml:space="preserve">.1. </w:t>
      </w:r>
      <w:r w:rsidRPr="00CE57C2">
        <w:rPr>
          <w:rFonts w:ascii="Times New Roman" w:hAnsi="Times New Roman"/>
          <w:b/>
          <w:bCs/>
          <w:sz w:val="24"/>
          <w:szCs w:val="24"/>
          <w:lang w:eastAsia="ru-RU"/>
        </w:rPr>
        <w:t>Исполнитель обязан:</w:t>
      </w:r>
    </w:p>
    <w:p w14:paraId="72665BE4" w14:textId="77777777" w:rsidR="00836DBE" w:rsidRDefault="00836DBE" w:rsidP="00836DBE">
      <w:pPr>
        <w:pStyle w:val="a6"/>
        <w:tabs>
          <w:tab w:val="left" w:pos="0"/>
          <w:tab w:val="left" w:pos="1134"/>
        </w:tabs>
        <w:spacing w:after="0" w:line="240" w:lineRule="auto"/>
        <w:ind w:left="0" w:firstLine="567"/>
        <w:jc w:val="both"/>
        <w:rPr>
          <w:rFonts w:ascii="Times New Roman" w:hAnsi="Times New Roman"/>
          <w:sz w:val="24"/>
          <w:szCs w:val="24"/>
          <w:lang w:eastAsia="ru-RU"/>
        </w:rPr>
      </w:pPr>
      <w:r>
        <w:rPr>
          <w:rFonts w:ascii="Times New Roman" w:hAnsi="Times New Roman"/>
          <w:sz w:val="24"/>
          <w:szCs w:val="24"/>
          <w:lang w:eastAsia="ru-RU"/>
        </w:rPr>
        <w:t>5</w:t>
      </w:r>
      <w:r w:rsidRPr="00CE57C2">
        <w:rPr>
          <w:rFonts w:ascii="Times New Roman" w:hAnsi="Times New Roman"/>
          <w:sz w:val="24"/>
          <w:szCs w:val="24"/>
          <w:lang w:eastAsia="ru-RU"/>
        </w:rPr>
        <w:t xml:space="preserve">.1.1. Организовать оказание услуг в объеме и в соответствии с требованиями Заказчика, изложенными в настоящем Описании объекта закупки, с соблюдением законодательства и нормативно правовых актов Российской Федерации, регламентирующих данный вид </w:t>
      </w:r>
      <w:r w:rsidRPr="00473C38">
        <w:rPr>
          <w:rFonts w:ascii="Times New Roman" w:hAnsi="Times New Roman"/>
          <w:sz w:val="24"/>
          <w:szCs w:val="24"/>
          <w:lang w:eastAsia="ru-RU"/>
        </w:rPr>
        <w:t>деятельности, в том числе миграционного, трудового</w:t>
      </w:r>
      <w:r w:rsidRPr="00CE57C2">
        <w:rPr>
          <w:rFonts w:ascii="Times New Roman" w:hAnsi="Times New Roman"/>
          <w:sz w:val="24"/>
          <w:szCs w:val="24"/>
          <w:lang w:eastAsia="ru-RU"/>
        </w:rPr>
        <w:t xml:space="preserve"> и налогового законодательства РФ.</w:t>
      </w:r>
    </w:p>
    <w:p w14:paraId="5BE02007" w14:textId="77777777" w:rsidR="00836DBE" w:rsidRPr="00AA0CE7" w:rsidRDefault="00836DBE" w:rsidP="00836DBE">
      <w:pPr>
        <w:pStyle w:val="a6"/>
        <w:tabs>
          <w:tab w:val="left" w:pos="0"/>
          <w:tab w:val="left" w:pos="1134"/>
        </w:tabs>
        <w:spacing w:after="0" w:line="240" w:lineRule="auto"/>
        <w:ind w:left="0" w:firstLine="567"/>
        <w:jc w:val="both"/>
        <w:rPr>
          <w:rFonts w:ascii="Times New Roman" w:hAnsi="Times New Roman"/>
          <w:sz w:val="24"/>
          <w:szCs w:val="24"/>
          <w:lang w:eastAsia="ru-RU"/>
        </w:rPr>
      </w:pPr>
      <w:r>
        <w:rPr>
          <w:rFonts w:ascii="Times New Roman" w:hAnsi="Times New Roman"/>
          <w:sz w:val="24"/>
          <w:szCs w:val="24"/>
          <w:lang w:eastAsia="ru-RU"/>
        </w:rPr>
        <w:t xml:space="preserve">5.1.2. </w:t>
      </w:r>
      <w:bookmarkStart w:id="18" w:name="_Hlk227674791"/>
      <w:r w:rsidRPr="00AA0CE7">
        <w:rPr>
          <w:rFonts w:ascii="Times New Roman" w:hAnsi="Times New Roman"/>
          <w:sz w:val="24"/>
          <w:szCs w:val="24"/>
          <w:lang w:eastAsia="ru-RU"/>
        </w:rPr>
        <w:t>Привлекать к оказанию услуг на территории Заказчика лиц, имеющих гражданство РФ и/или лиц, имеющих официальное разрешение на работу на территории РФ, а также не имеющих ограничений, установленных законодательством РФ и состоящих в официальных трудовых (гражданско-правовых) отношениях с Исполнителем.</w:t>
      </w:r>
      <w:bookmarkEnd w:id="18"/>
      <w:r w:rsidRPr="00AA0CE7">
        <w:rPr>
          <w:rFonts w:ascii="Times New Roman" w:hAnsi="Times New Roman"/>
          <w:sz w:val="24"/>
          <w:szCs w:val="24"/>
          <w:lang w:eastAsia="ru-RU"/>
        </w:rPr>
        <w:t xml:space="preserve"> </w:t>
      </w:r>
    </w:p>
    <w:p w14:paraId="4039A374" w14:textId="77777777" w:rsidR="00836DBE" w:rsidRDefault="00836DBE" w:rsidP="00836DBE">
      <w:pPr>
        <w:pStyle w:val="a6"/>
        <w:tabs>
          <w:tab w:val="left" w:pos="0"/>
          <w:tab w:val="left" w:pos="1134"/>
        </w:tabs>
        <w:spacing w:after="0" w:line="240" w:lineRule="auto"/>
        <w:ind w:left="0" w:firstLine="567"/>
        <w:jc w:val="both"/>
        <w:rPr>
          <w:rFonts w:ascii="Times New Roman" w:hAnsi="Times New Roman"/>
          <w:sz w:val="24"/>
          <w:szCs w:val="24"/>
          <w:lang w:eastAsia="ru-RU"/>
        </w:rPr>
      </w:pPr>
      <w:r w:rsidRPr="00AA0CE7">
        <w:rPr>
          <w:rFonts w:ascii="Times New Roman" w:hAnsi="Times New Roman"/>
          <w:sz w:val="24"/>
          <w:szCs w:val="24"/>
          <w:lang w:eastAsia="ru-RU"/>
        </w:rPr>
        <w:t>При несоблюдении данных требований Заказчик вправе отказать в допуске и разрешения на территорию Заказчика для оказания услуг.</w:t>
      </w:r>
    </w:p>
    <w:p w14:paraId="7E407D17" w14:textId="77777777" w:rsidR="00836DBE" w:rsidRPr="0034514B" w:rsidRDefault="00836DBE" w:rsidP="00836DBE">
      <w:pPr>
        <w:pStyle w:val="a6"/>
        <w:tabs>
          <w:tab w:val="left" w:pos="0"/>
          <w:tab w:val="left" w:pos="1134"/>
        </w:tabs>
        <w:spacing w:after="0" w:line="240" w:lineRule="auto"/>
        <w:ind w:left="0" w:firstLine="567"/>
        <w:jc w:val="both"/>
        <w:rPr>
          <w:rFonts w:ascii="Times New Roman" w:hAnsi="Times New Roman"/>
          <w:b/>
          <w:bCs/>
          <w:sz w:val="24"/>
          <w:szCs w:val="24"/>
          <w:lang w:eastAsia="ru-RU"/>
        </w:rPr>
      </w:pPr>
      <w:r>
        <w:rPr>
          <w:rFonts w:ascii="Times New Roman" w:hAnsi="Times New Roman"/>
          <w:sz w:val="24"/>
          <w:szCs w:val="24"/>
          <w:lang w:eastAsia="ru-RU"/>
        </w:rPr>
        <w:t>5</w:t>
      </w:r>
      <w:r w:rsidRPr="00CE57C2">
        <w:rPr>
          <w:rFonts w:ascii="Times New Roman" w:hAnsi="Times New Roman"/>
          <w:sz w:val="24"/>
          <w:szCs w:val="24"/>
          <w:lang w:eastAsia="ru-RU"/>
        </w:rPr>
        <w:t>.1.</w:t>
      </w:r>
      <w:r>
        <w:rPr>
          <w:rFonts w:ascii="Times New Roman" w:hAnsi="Times New Roman"/>
          <w:sz w:val="24"/>
          <w:szCs w:val="24"/>
          <w:lang w:eastAsia="ru-RU"/>
        </w:rPr>
        <w:t>3</w:t>
      </w:r>
      <w:r w:rsidRPr="00CE57C2">
        <w:rPr>
          <w:rFonts w:ascii="Times New Roman" w:hAnsi="Times New Roman"/>
          <w:sz w:val="24"/>
          <w:szCs w:val="24"/>
          <w:lang w:eastAsia="ru-RU"/>
        </w:rPr>
        <w:t xml:space="preserve">. </w:t>
      </w:r>
      <w:bookmarkStart w:id="19" w:name="_Hlk227674208"/>
      <w:r w:rsidRPr="00525265">
        <w:rPr>
          <w:rFonts w:ascii="Times New Roman" w:hAnsi="Times New Roman"/>
          <w:b/>
          <w:bCs/>
          <w:sz w:val="24"/>
          <w:szCs w:val="24"/>
          <w:lang w:eastAsia="ru-RU"/>
        </w:rPr>
        <w:t>Не позднее рабочего дня до начала оказания услуг в соответствии с подпунктом 3.1.2. настоящего Описания объекта закупки предоставить Заказчику:</w:t>
      </w:r>
    </w:p>
    <w:p w14:paraId="0B0BE766"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sz w:val="24"/>
          <w:szCs w:val="24"/>
          <w:lang w:eastAsia="ru-RU"/>
        </w:rPr>
      </w:pPr>
      <w:r>
        <w:rPr>
          <w:rFonts w:ascii="Times New Roman" w:hAnsi="Times New Roman"/>
          <w:sz w:val="24"/>
          <w:szCs w:val="24"/>
          <w:lang w:eastAsia="ru-RU"/>
        </w:rPr>
        <w:t>5</w:t>
      </w:r>
      <w:r w:rsidRPr="00CE57C2">
        <w:rPr>
          <w:rFonts w:ascii="Times New Roman" w:hAnsi="Times New Roman"/>
          <w:sz w:val="24"/>
          <w:szCs w:val="24"/>
          <w:lang w:eastAsia="ru-RU"/>
        </w:rPr>
        <w:t>.1.</w:t>
      </w:r>
      <w:r>
        <w:rPr>
          <w:rFonts w:ascii="Times New Roman" w:hAnsi="Times New Roman"/>
          <w:sz w:val="24"/>
          <w:szCs w:val="24"/>
          <w:lang w:eastAsia="ru-RU"/>
        </w:rPr>
        <w:t>3</w:t>
      </w:r>
      <w:r w:rsidRPr="00CE57C2">
        <w:rPr>
          <w:rFonts w:ascii="Times New Roman" w:hAnsi="Times New Roman"/>
          <w:sz w:val="24"/>
          <w:szCs w:val="24"/>
          <w:lang w:eastAsia="ru-RU"/>
        </w:rPr>
        <w:t xml:space="preserve">.1. </w:t>
      </w:r>
      <w:r w:rsidRPr="00604A95">
        <w:rPr>
          <w:rFonts w:ascii="Times New Roman" w:hAnsi="Times New Roman"/>
          <w:b/>
          <w:bCs/>
          <w:sz w:val="24"/>
          <w:szCs w:val="24"/>
          <w:lang w:eastAsia="ru-RU"/>
        </w:rPr>
        <w:t>Заверенный подписью и печатью Исполнителя список персонала</w:t>
      </w:r>
      <w:r w:rsidRPr="00CE57C2">
        <w:rPr>
          <w:rFonts w:ascii="Times New Roman" w:hAnsi="Times New Roman"/>
          <w:sz w:val="24"/>
          <w:szCs w:val="24"/>
          <w:lang w:eastAsia="ru-RU"/>
        </w:rPr>
        <w:t xml:space="preserve">, на которых возложено непосредственное выполнение обязанностей по оказанию услуг с указанием фамилии, имени, отчества, должности и специальности каждого из персонала Исполнителя (далее – Список). </w:t>
      </w:r>
    </w:p>
    <w:p w14:paraId="62B8FA43" w14:textId="77777777" w:rsidR="00836DBE" w:rsidRPr="000F241C" w:rsidRDefault="00836DBE" w:rsidP="00836DBE">
      <w:pPr>
        <w:pStyle w:val="a6"/>
        <w:tabs>
          <w:tab w:val="left" w:pos="0"/>
          <w:tab w:val="left" w:pos="1134"/>
        </w:tabs>
        <w:spacing w:after="0" w:line="240" w:lineRule="auto"/>
        <w:ind w:left="0" w:firstLine="567"/>
        <w:jc w:val="both"/>
        <w:rPr>
          <w:rFonts w:ascii="Times New Roman" w:hAnsi="Times New Roman"/>
          <w:sz w:val="24"/>
          <w:szCs w:val="24"/>
          <w:lang w:eastAsia="ru-RU"/>
        </w:rPr>
      </w:pPr>
      <w:r w:rsidRPr="000F241C">
        <w:rPr>
          <w:rFonts w:ascii="Times New Roman" w:hAnsi="Times New Roman"/>
          <w:sz w:val="24"/>
          <w:szCs w:val="24"/>
          <w:lang w:eastAsia="ru-RU"/>
        </w:rPr>
        <w:t>Указанные в данном пункте документы Исполнитель предоставляет представителю Заказчика на бумажном носителе или в электронном виде по адресу: hockey@sport.gugov.spb.ru</w:t>
      </w:r>
      <w:r>
        <w:rPr>
          <w:rFonts w:ascii="Times New Roman" w:hAnsi="Times New Roman"/>
          <w:sz w:val="24"/>
          <w:szCs w:val="24"/>
          <w:lang w:eastAsia="ru-RU"/>
        </w:rPr>
        <w:t>.</w:t>
      </w:r>
      <w:bookmarkEnd w:id="19"/>
    </w:p>
    <w:p w14:paraId="6D65BDBF" w14:textId="77777777" w:rsidR="00836DBE" w:rsidRPr="00E27CA0" w:rsidRDefault="00836DBE" w:rsidP="00836DBE">
      <w:pPr>
        <w:pStyle w:val="a6"/>
        <w:tabs>
          <w:tab w:val="left" w:pos="0"/>
          <w:tab w:val="left" w:pos="1134"/>
        </w:tabs>
        <w:spacing w:after="0" w:line="240" w:lineRule="auto"/>
        <w:ind w:left="0" w:firstLine="567"/>
        <w:jc w:val="both"/>
        <w:rPr>
          <w:rFonts w:ascii="Times New Roman" w:hAnsi="Times New Roman"/>
          <w:sz w:val="24"/>
          <w:szCs w:val="24"/>
          <w:lang w:eastAsia="ru-RU"/>
        </w:rPr>
      </w:pPr>
      <w:r>
        <w:rPr>
          <w:rFonts w:ascii="Times New Roman" w:hAnsi="Times New Roman"/>
          <w:sz w:val="24"/>
          <w:szCs w:val="24"/>
          <w:lang w:eastAsia="ru-RU"/>
        </w:rPr>
        <w:t>5</w:t>
      </w:r>
      <w:r w:rsidRPr="00CE57C2">
        <w:rPr>
          <w:rFonts w:ascii="Times New Roman" w:hAnsi="Times New Roman"/>
          <w:sz w:val="24"/>
          <w:szCs w:val="24"/>
          <w:lang w:eastAsia="ru-RU"/>
        </w:rPr>
        <w:t>.1.</w:t>
      </w:r>
      <w:r>
        <w:rPr>
          <w:rFonts w:ascii="Times New Roman" w:hAnsi="Times New Roman"/>
          <w:sz w:val="24"/>
          <w:szCs w:val="24"/>
          <w:lang w:eastAsia="ru-RU"/>
        </w:rPr>
        <w:t>4</w:t>
      </w:r>
      <w:r w:rsidRPr="00CE57C2">
        <w:rPr>
          <w:rFonts w:ascii="Times New Roman" w:hAnsi="Times New Roman"/>
          <w:sz w:val="24"/>
          <w:szCs w:val="24"/>
          <w:lang w:eastAsia="ru-RU"/>
        </w:rPr>
        <w:t>. Организовать работу персонала,</w:t>
      </w:r>
      <w:r w:rsidRPr="00CE57C2">
        <w:t xml:space="preserve"> </w:t>
      </w:r>
      <w:r w:rsidRPr="00CE57C2">
        <w:rPr>
          <w:rFonts w:ascii="Times New Roman" w:hAnsi="Times New Roman"/>
          <w:sz w:val="24"/>
          <w:szCs w:val="24"/>
          <w:lang w:eastAsia="ru-RU"/>
        </w:rPr>
        <w:t>на которых возложено непосредственное выполнение обязанностей по исполнению Контракта.</w:t>
      </w:r>
    </w:p>
    <w:p w14:paraId="732D2751"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sz w:val="24"/>
          <w:szCs w:val="24"/>
          <w:lang w:eastAsia="ru-RU"/>
        </w:rPr>
      </w:pPr>
      <w:r w:rsidRPr="00084FFA">
        <w:rPr>
          <w:rFonts w:ascii="Times New Roman" w:hAnsi="Times New Roman"/>
          <w:sz w:val="24"/>
          <w:szCs w:val="24"/>
          <w:lang w:eastAsia="ru-RU"/>
        </w:rPr>
        <w:t>5.1.5.</w:t>
      </w:r>
      <w:r w:rsidRPr="00CE57C2">
        <w:rPr>
          <w:rFonts w:ascii="Times New Roman" w:hAnsi="Times New Roman"/>
          <w:sz w:val="24"/>
          <w:szCs w:val="24"/>
          <w:lang w:eastAsia="ru-RU"/>
        </w:rPr>
        <w:t xml:space="preserve"> </w:t>
      </w:r>
      <w:bookmarkStart w:id="20" w:name="_Hlk203379446"/>
      <w:r w:rsidRPr="00CE57C2">
        <w:rPr>
          <w:rFonts w:ascii="Times New Roman" w:hAnsi="Times New Roman"/>
          <w:sz w:val="24"/>
          <w:szCs w:val="24"/>
          <w:lang w:eastAsia="ru-RU"/>
        </w:rPr>
        <w:t>Организовать проведение инструктаж</w:t>
      </w:r>
      <w:r>
        <w:rPr>
          <w:rFonts w:ascii="Times New Roman" w:hAnsi="Times New Roman"/>
          <w:sz w:val="24"/>
          <w:szCs w:val="24"/>
          <w:lang w:eastAsia="ru-RU"/>
        </w:rPr>
        <w:t xml:space="preserve">ей по охране труда </w:t>
      </w:r>
      <w:r w:rsidRPr="00512E53">
        <w:rPr>
          <w:rFonts w:ascii="Times New Roman" w:hAnsi="Times New Roman"/>
          <w:sz w:val="24"/>
          <w:szCs w:val="24"/>
          <w:lang w:eastAsia="ru-RU"/>
        </w:rPr>
        <w:t>и пожарной безопасности,</w:t>
      </w:r>
      <w:r>
        <w:rPr>
          <w:rFonts w:ascii="Times New Roman" w:hAnsi="Times New Roman"/>
          <w:sz w:val="24"/>
          <w:szCs w:val="24"/>
          <w:lang w:eastAsia="ru-RU"/>
        </w:rPr>
        <w:t xml:space="preserve"> </w:t>
      </w:r>
      <w:r w:rsidRPr="00CE57C2">
        <w:rPr>
          <w:rFonts w:ascii="Times New Roman" w:hAnsi="Times New Roman"/>
          <w:sz w:val="24"/>
          <w:szCs w:val="24"/>
          <w:lang w:eastAsia="ru-RU"/>
        </w:rPr>
        <w:t>персонала</w:t>
      </w:r>
      <w:bookmarkEnd w:id="20"/>
      <w:r>
        <w:rPr>
          <w:rFonts w:ascii="Times New Roman" w:hAnsi="Times New Roman"/>
          <w:sz w:val="24"/>
          <w:szCs w:val="24"/>
          <w:lang w:eastAsia="ru-RU"/>
        </w:rPr>
        <w:t xml:space="preserve"> Исполнителя</w:t>
      </w:r>
      <w:r w:rsidRPr="00CE57C2">
        <w:rPr>
          <w:rFonts w:ascii="Times New Roman" w:hAnsi="Times New Roman"/>
          <w:sz w:val="24"/>
          <w:szCs w:val="24"/>
          <w:lang w:eastAsia="ru-RU"/>
        </w:rPr>
        <w:t xml:space="preserve"> перед началом оказания </w:t>
      </w:r>
      <w:r w:rsidRPr="00473C38">
        <w:rPr>
          <w:rFonts w:ascii="Times New Roman" w:hAnsi="Times New Roman"/>
          <w:sz w:val="24"/>
          <w:szCs w:val="24"/>
          <w:lang w:eastAsia="ru-RU"/>
        </w:rPr>
        <w:t xml:space="preserve">услуг. </w:t>
      </w:r>
      <w:r w:rsidRPr="00512E53">
        <w:rPr>
          <w:rFonts w:ascii="Times New Roman" w:hAnsi="Times New Roman"/>
          <w:sz w:val="24"/>
          <w:szCs w:val="24"/>
          <w:lang w:eastAsia="ru-RU"/>
        </w:rPr>
        <w:t>Инструктаж проводится в службе безопасности Заказчика, ответственным лицом Заказчика за проведение инструктажей, по адресу: г. Санкт-Петербург, ул. Бутлерова, д. 36, литера А с записью в журнал инструктажа.</w:t>
      </w:r>
    </w:p>
    <w:p w14:paraId="264A5406" w14:textId="77777777" w:rsidR="00836DBE" w:rsidRPr="00EB68B9" w:rsidRDefault="00836DBE" w:rsidP="00836DBE">
      <w:pPr>
        <w:pStyle w:val="a6"/>
        <w:tabs>
          <w:tab w:val="left" w:pos="0"/>
          <w:tab w:val="left" w:pos="1134"/>
        </w:tabs>
        <w:spacing w:after="0" w:line="240" w:lineRule="auto"/>
        <w:ind w:left="0" w:firstLine="567"/>
        <w:jc w:val="both"/>
        <w:rPr>
          <w:rFonts w:ascii="Times New Roman" w:hAnsi="Times New Roman"/>
          <w:b/>
          <w:bCs/>
          <w:sz w:val="24"/>
          <w:szCs w:val="24"/>
          <w:lang w:eastAsia="ru-RU"/>
        </w:rPr>
      </w:pPr>
      <w:bookmarkStart w:id="21" w:name="_Hlk202774186"/>
      <w:r w:rsidRPr="00BB5E1F">
        <w:rPr>
          <w:rFonts w:ascii="Times New Roman" w:hAnsi="Times New Roman"/>
          <w:b/>
          <w:bCs/>
          <w:sz w:val="24"/>
          <w:szCs w:val="24"/>
          <w:lang w:eastAsia="ru-RU"/>
        </w:rPr>
        <w:t>Персонал не допускается к оказанию услуг на Объектах без проведенного инструктажа и записи в соответствующем журнале.</w:t>
      </w:r>
    </w:p>
    <w:bookmarkEnd w:id="21"/>
    <w:p w14:paraId="0C863EED" w14:textId="77777777" w:rsidR="00836DBE" w:rsidRPr="00E27CA0" w:rsidRDefault="00836DBE" w:rsidP="00836DBE">
      <w:pPr>
        <w:pStyle w:val="a6"/>
        <w:tabs>
          <w:tab w:val="left" w:pos="0"/>
          <w:tab w:val="left" w:pos="1134"/>
        </w:tabs>
        <w:spacing w:after="0" w:line="240" w:lineRule="auto"/>
        <w:ind w:left="0" w:firstLine="567"/>
        <w:jc w:val="both"/>
        <w:rPr>
          <w:rFonts w:ascii="Times New Roman" w:hAnsi="Times New Roman"/>
          <w:sz w:val="24"/>
          <w:szCs w:val="24"/>
          <w:lang w:eastAsia="ru-RU"/>
        </w:rPr>
      </w:pPr>
      <w:r>
        <w:rPr>
          <w:rFonts w:ascii="Times New Roman" w:hAnsi="Times New Roman"/>
          <w:sz w:val="24"/>
          <w:szCs w:val="24"/>
          <w:lang w:eastAsia="ru-RU"/>
        </w:rPr>
        <w:t>5</w:t>
      </w:r>
      <w:r w:rsidRPr="00CE57C2">
        <w:rPr>
          <w:rFonts w:ascii="Times New Roman" w:hAnsi="Times New Roman"/>
          <w:sz w:val="24"/>
          <w:szCs w:val="24"/>
          <w:lang w:eastAsia="ru-RU"/>
        </w:rPr>
        <w:t>.1.</w:t>
      </w:r>
      <w:r>
        <w:rPr>
          <w:rFonts w:ascii="Times New Roman" w:hAnsi="Times New Roman"/>
          <w:sz w:val="24"/>
          <w:szCs w:val="24"/>
          <w:lang w:eastAsia="ru-RU"/>
        </w:rPr>
        <w:t>6</w:t>
      </w:r>
      <w:r w:rsidRPr="00CE57C2">
        <w:rPr>
          <w:rFonts w:ascii="Times New Roman" w:hAnsi="Times New Roman"/>
          <w:sz w:val="24"/>
          <w:szCs w:val="24"/>
          <w:lang w:eastAsia="ru-RU"/>
        </w:rPr>
        <w:t xml:space="preserve">. </w:t>
      </w:r>
      <w:bookmarkStart w:id="22" w:name="_Hlk227674306"/>
      <w:r w:rsidRPr="00CE57C2">
        <w:rPr>
          <w:rFonts w:ascii="Times New Roman" w:hAnsi="Times New Roman"/>
          <w:sz w:val="24"/>
          <w:szCs w:val="24"/>
          <w:lang w:eastAsia="ru-RU"/>
        </w:rPr>
        <w:t>Обеспечить за счет собственных средств, персонал</w:t>
      </w:r>
      <w:bookmarkEnd w:id="22"/>
      <w:r w:rsidRPr="00CE57C2">
        <w:rPr>
          <w:rFonts w:ascii="Times New Roman" w:hAnsi="Times New Roman"/>
          <w:sz w:val="24"/>
          <w:szCs w:val="24"/>
          <w:lang w:eastAsia="ru-RU"/>
        </w:rPr>
        <w:t>:</w:t>
      </w:r>
    </w:p>
    <w:p w14:paraId="1528CE49"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sz w:val="24"/>
          <w:szCs w:val="24"/>
          <w:lang w:eastAsia="ru-RU"/>
        </w:rPr>
      </w:pPr>
      <w:r w:rsidRPr="00CE57C2">
        <w:rPr>
          <w:rFonts w:ascii="Times New Roman" w:hAnsi="Times New Roman"/>
          <w:sz w:val="24"/>
          <w:szCs w:val="24"/>
          <w:lang w:eastAsia="ru-RU"/>
        </w:rPr>
        <w:t>- материалами, необходимых для оказания услуг;</w:t>
      </w:r>
    </w:p>
    <w:p w14:paraId="597E853C"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sz w:val="24"/>
          <w:szCs w:val="24"/>
          <w:lang w:eastAsia="ru-RU"/>
        </w:rPr>
      </w:pPr>
      <w:r w:rsidRPr="00CE57C2">
        <w:rPr>
          <w:rFonts w:ascii="Times New Roman" w:hAnsi="Times New Roman"/>
          <w:sz w:val="24"/>
          <w:szCs w:val="24"/>
          <w:lang w:eastAsia="ru-RU"/>
        </w:rPr>
        <w:t xml:space="preserve">- моющими, чистящими и дезинфицирующими средствами, соответствующими нормативным требованиям РФ. Моющие, чистящие и дезинфицирующие средства не должны иметь истекший к моменту его применения срок годности и должны применяться в соответствии с требованиями инструкций производителя таких средств относительного указанного назначения и способа применения. Средства (моющие, чистящие, дезинфицирующие, защитные, лаки, мастики, кристаллизаторы и т.п.), используемые при уборке, должны соответствовать требованиям нормативной документации, иметь свидетельство о государственной регистрации, а также декларацию о соответствии. Необходимо использование для уборки и обработки различных моющих и дезинфицирующих средств по виду и назначению для каждого типа убираемой </w:t>
      </w:r>
      <w:r w:rsidRPr="00CE57C2">
        <w:rPr>
          <w:rFonts w:ascii="Times New Roman" w:hAnsi="Times New Roman"/>
          <w:sz w:val="24"/>
          <w:szCs w:val="24"/>
          <w:lang w:eastAsia="ru-RU"/>
        </w:rPr>
        <w:lastRenderedPageBreak/>
        <w:t>поверхности. Химические средства должны храниться только в оригинальной упаковке фирм-производителей в специально отведенных местах в соответствии с ГОСТ 12.1.004-91;</w:t>
      </w:r>
    </w:p>
    <w:p w14:paraId="65CA29E8"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sz w:val="24"/>
          <w:szCs w:val="24"/>
          <w:lang w:eastAsia="ru-RU"/>
        </w:rPr>
      </w:pPr>
      <w:r w:rsidRPr="00CE57C2">
        <w:rPr>
          <w:rFonts w:ascii="Times New Roman" w:hAnsi="Times New Roman"/>
          <w:sz w:val="24"/>
          <w:szCs w:val="24"/>
          <w:lang w:eastAsia="ru-RU"/>
        </w:rPr>
        <w:t xml:space="preserve">- средствами, предохраняющими </w:t>
      </w:r>
      <w:r w:rsidRPr="00582DA4">
        <w:rPr>
          <w:rFonts w:ascii="Times New Roman" w:hAnsi="Times New Roman"/>
          <w:sz w:val="24"/>
          <w:szCs w:val="24"/>
          <w:lang w:eastAsia="ru-RU"/>
        </w:rPr>
        <w:t>работников, обучающихся и посетителей</w:t>
      </w:r>
      <w:r w:rsidRPr="00CE57C2">
        <w:rPr>
          <w:rFonts w:ascii="Times New Roman" w:hAnsi="Times New Roman"/>
          <w:sz w:val="24"/>
          <w:szCs w:val="24"/>
          <w:lang w:eastAsia="ru-RU"/>
        </w:rPr>
        <w:t xml:space="preserve"> от падения (металлические и деревянные приставные лестницы, металлические леса, вышки, подмости, предохранительные монтажные пояса, страховочные канаты и т.д.)</w:t>
      </w:r>
      <w:r>
        <w:rPr>
          <w:rFonts w:ascii="Times New Roman" w:hAnsi="Times New Roman"/>
          <w:sz w:val="24"/>
          <w:szCs w:val="24"/>
          <w:lang w:eastAsia="ru-RU"/>
        </w:rPr>
        <w:t>.</w:t>
      </w:r>
    </w:p>
    <w:p w14:paraId="17B6A4B1" w14:textId="77777777" w:rsidR="00836DBE" w:rsidRPr="008034E7" w:rsidRDefault="00836DBE" w:rsidP="00836DBE">
      <w:pPr>
        <w:ind w:firstLine="567"/>
        <w:jc w:val="both"/>
        <w:rPr>
          <w:color w:val="000000"/>
          <w:lang w:bidi="ru-RU"/>
        </w:rPr>
      </w:pPr>
      <w:r w:rsidRPr="00A51C1B">
        <w:rPr>
          <w:color w:val="000000"/>
          <w:lang w:bidi="ru-RU"/>
        </w:rPr>
        <w:t xml:space="preserve">По первому требованию Заказчика, Исполнитель обязан предоставить материалы и свидетельства о государственной регистрации, декларации, инструкции по применению и иные документы на используемые при оказании услуг материалы, а также </w:t>
      </w:r>
      <w:r w:rsidRPr="00A51C1B">
        <w:t>моющие, чистящие и дезинфицирующие средства</w:t>
      </w:r>
      <w:r w:rsidRPr="00A51C1B">
        <w:rPr>
          <w:color w:val="000000"/>
          <w:lang w:bidi="ru-RU"/>
        </w:rPr>
        <w:t xml:space="preserve">. </w:t>
      </w:r>
    </w:p>
    <w:p w14:paraId="54D8D3FF" w14:textId="77777777" w:rsidR="00836DBE" w:rsidRDefault="00836DBE" w:rsidP="00836DBE">
      <w:pPr>
        <w:pStyle w:val="a6"/>
        <w:tabs>
          <w:tab w:val="left" w:pos="0"/>
          <w:tab w:val="left" w:pos="567"/>
        </w:tabs>
        <w:spacing w:after="0" w:line="240" w:lineRule="auto"/>
        <w:ind w:left="0" w:firstLine="567"/>
        <w:jc w:val="both"/>
        <w:rPr>
          <w:rFonts w:ascii="Times New Roman" w:hAnsi="Times New Roman"/>
          <w:color w:val="000000"/>
          <w:sz w:val="24"/>
          <w:szCs w:val="24"/>
          <w:lang w:eastAsia="ru-RU" w:bidi="ru-RU"/>
        </w:rPr>
      </w:pPr>
      <w:r>
        <w:rPr>
          <w:rFonts w:ascii="Times New Roman" w:hAnsi="Times New Roman"/>
          <w:color w:val="000000"/>
          <w:sz w:val="24"/>
          <w:szCs w:val="24"/>
          <w:lang w:eastAsia="ru-RU" w:bidi="ru-RU"/>
        </w:rPr>
        <w:t>5</w:t>
      </w:r>
      <w:r w:rsidRPr="00CE57C2">
        <w:rPr>
          <w:rFonts w:ascii="Times New Roman" w:hAnsi="Times New Roman"/>
          <w:color w:val="000000"/>
          <w:sz w:val="24"/>
          <w:szCs w:val="24"/>
          <w:lang w:eastAsia="ru-RU" w:bidi="ru-RU"/>
        </w:rPr>
        <w:t>.1.</w:t>
      </w:r>
      <w:r>
        <w:rPr>
          <w:rFonts w:ascii="Times New Roman" w:hAnsi="Times New Roman"/>
          <w:color w:val="000000"/>
          <w:sz w:val="24"/>
          <w:szCs w:val="24"/>
          <w:lang w:eastAsia="ru-RU" w:bidi="ru-RU"/>
        </w:rPr>
        <w:t>7</w:t>
      </w:r>
      <w:r w:rsidRPr="00CE57C2">
        <w:rPr>
          <w:rFonts w:ascii="Times New Roman" w:hAnsi="Times New Roman"/>
          <w:color w:val="000000"/>
          <w:sz w:val="24"/>
          <w:szCs w:val="24"/>
          <w:lang w:eastAsia="ru-RU" w:bidi="ru-RU"/>
        </w:rPr>
        <w:t>. Возмещать ущерб, связанный с порчей имущества Заказчика, нанесенный по вине персонала Исполнителя.</w:t>
      </w:r>
    </w:p>
    <w:p w14:paraId="1D49B23C" w14:textId="77777777" w:rsidR="00836DBE" w:rsidRDefault="00836DBE" w:rsidP="00836DBE">
      <w:pPr>
        <w:ind w:firstLine="567"/>
        <w:jc w:val="both"/>
        <w:rPr>
          <w:color w:val="000000"/>
          <w:lang w:bidi="ru-RU"/>
        </w:rPr>
      </w:pPr>
      <w:r>
        <w:rPr>
          <w:color w:val="000000"/>
          <w:lang w:bidi="ru-RU"/>
        </w:rPr>
        <w:t xml:space="preserve">5.1.8. </w:t>
      </w:r>
      <w:r w:rsidRPr="006C7F62">
        <w:rPr>
          <w:color w:val="000000"/>
          <w:lang w:bidi="ru-RU"/>
        </w:rPr>
        <w:t xml:space="preserve">Исполнитель несет ответственность за соблюдение </w:t>
      </w:r>
      <w:r>
        <w:rPr>
          <w:color w:val="000000"/>
          <w:lang w:bidi="ru-RU"/>
        </w:rPr>
        <w:t xml:space="preserve">персоналом </w:t>
      </w:r>
      <w:r w:rsidRPr="006C7F62">
        <w:rPr>
          <w:color w:val="000000"/>
          <w:lang w:bidi="ru-RU"/>
        </w:rPr>
        <w:t>при оказании услуг требований правил охраны труда, правил противопожарной безопасности, электробезопасности, санитарных норм и охраны окружающей среды, а также за своевременное прохождение сотрудниками всех необходимых инструктажей и проверок знаний у Заказчика</w:t>
      </w:r>
      <w:r>
        <w:rPr>
          <w:color w:val="000000"/>
          <w:lang w:bidi="ru-RU"/>
        </w:rPr>
        <w:t>.</w:t>
      </w:r>
    </w:p>
    <w:p w14:paraId="2F475E0C" w14:textId="77777777" w:rsidR="00836DBE" w:rsidRPr="006C7F62" w:rsidRDefault="00836DBE" w:rsidP="00836DBE">
      <w:pPr>
        <w:ind w:firstLine="567"/>
        <w:jc w:val="both"/>
        <w:rPr>
          <w:color w:val="000000"/>
          <w:lang w:bidi="ru-RU"/>
        </w:rPr>
      </w:pPr>
    </w:p>
    <w:p w14:paraId="5FEFB951" w14:textId="77777777" w:rsidR="00836DBE" w:rsidRPr="001B4C73" w:rsidRDefault="00836DBE" w:rsidP="00836DBE">
      <w:pPr>
        <w:pStyle w:val="a6"/>
        <w:tabs>
          <w:tab w:val="left" w:pos="0"/>
          <w:tab w:val="left" w:pos="1134"/>
        </w:tabs>
        <w:spacing w:after="0" w:line="240" w:lineRule="auto"/>
        <w:ind w:left="0" w:firstLine="567"/>
        <w:jc w:val="center"/>
        <w:rPr>
          <w:rFonts w:ascii="Times New Roman" w:hAnsi="Times New Roman"/>
          <w:b/>
          <w:bCs/>
          <w:color w:val="000000"/>
          <w:sz w:val="24"/>
          <w:szCs w:val="24"/>
          <w:lang w:eastAsia="ru-RU" w:bidi="ru-RU"/>
        </w:rPr>
      </w:pPr>
      <w:r w:rsidRPr="001B4C73">
        <w:rPr>
          <w:rFonts w:ascii="Times New Roman" w:hAnsi="Times New Roman"/>
          <w:b/>
          <w:bCs/>
          <w:color w:val="000000"/>
          <w:sz w:val="24"/>
          <w:szCs w:val="24"/>
          <w:lang w:eastAsia="ru-RU" w:bidi="ru-RU"/>
        </w:rPr>
        <w:t>6. Общие требования к персоналу Исполнителя:</w:t>
      </w:r>
    </w:p>
    <w:p w14:paraId="0AA532CB"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Pr>
          <w:rFonts w:ascii="Times New Roman" w:hAnsi="Times New Roman"/>
          <w:color w:val="000000"/>
          <w:sz w:val="24"/>
          <w:szCs w:val="24"/>
          <w:lang w:eastAsia="ru-RU" w:bidi="ru-RU"/>
        </w:rPr>
        <w:t>6</w:t>
      </w:r>
      <w:r w:rsidRPr="00CE57C2">
        <w:rPr>
          <w:rFonts w:ascii="Times New Roman" w:hAnsi="Times New Roman"/>
          <w:color w:val="000000"/>
          <w:sz w:val="24"/>
          <w:szCs w:val="24"/>
          <w:lang w:eastAsia="ru-RU" w:bidi="ru-RU"/>
        </w:rPr>
        <w:t>.1. При оказании Услуг персонал Исполнителя долж</w:t>
      </w:r>
      <w:r>
        <w:rPr>
          <w:rFonts w:ascii="Times New Roman" w:hAnsi="Times New Roman"/>
          <w:color w:val="000000"/>
          <w:sz w:val="24"/>
          <w:szCs w:val="24"/>
          <w:lang w:eastAsia="ru-RU" w:bidi="ru-RU"/>
        </w:rPr>
        <w:t>ен</w:t>
      </w:r>
      <w:r w:rsidRPr="00CE57C2">
        <w:rPr>
          <w:rFonts w:ascii="Times New Roman" w:hAnsi="Times New Roman"/>
          <w:color w:val="000000"/>
          <w:sz w:val="24"/>
          <w:szCs w:val="24"/>
          <w:lang w:eastAsia="ru-RU" w:bidi="ru-RU"/>
        </w:rPr>
        <w:t xml:space="preserve"> соблюдать требования инструкций по охране труда</w:t>
      </w:r>
      <w:r>
        <w:rPr>
          <w:rFonts w:ascii="Times New Roman" w:hAnsi="Times New Roman"/>
          <w:color w:val="000000"/>
          <w:sz w:val="24"/>
          <w:szCs w:val="24"/>
          <w:lang w:eastAsia="ru-RU" w:bidi="ru-RU"/>
        </w:rPr>
        <w:t xml:space="preserve"> и пожарной безопасности</w:t>
      </w:r>
      <w:r w:rsidRPr="00CE57C2">
        <w:rPr>
          <w:rFonts w:ascii="Times New Roman" w:hAnsi="Times New Roman"/>
          <w:color w:val="000000"/>
          <w:sz w:val="24"/>
          <w:szCs w:val="24"/>
          <w:lang w:eastAsia="ru-RU" w:bidi="ru-RU"/>
        </w:rPr>
        <w:t>, разработанные и утвержденные Исполнителем исходя из должности (профессии) и вида выполняемой работы, а также нормативные правовые акты РФ, регламентирующие требования охраны труда и пожарной безопасности.</w:t>
      </w:r>
    </w:p>
    <w:p w14:paraId="7E9A4B77"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Pr>
          <w:rFonts w:ascii="Times New Roman" w:hAnsi="Times New Roman"/>
          <w:color w:val="000000"/>
          <w:sz w:val="24"/>
          <w:szCs w:val="24"/>
          <w:lang w:eastAsia="ru-RU" w:bidi="ru-RU"/>
        </w:rPr>
        <w:t>6</w:t>
      </w:r>
      <w:r w:rsidRPr="00CE57C2">
        <w:rPr>
          <w:rFonts w:ascii="Times New Roman" w:hAnsi="Times New Roman"/>
          <w:color w:val="000000"/>
          <w:sz w:val="24"/>
          <w:szCs w:val="24"/>
          <w:lang w:eastAsia="ru-RU" w:bidi="ru-RU"/>
        </w:rPr>
        <w:t>.2. Персонал Исполнителя,</w:t>
      </w:r>
      <w:r>
        <w:rPr>
          <w:rFonts w:ascii="Times New Roman" w:hAnsi="Times New Roman"/>
          <w:color w:val="000000"/>
          <w:sz w:val="24"/>
          <w:szCs w:val="24"/>
          <w:lang w:eastAsia="ru-RU" w:bidi="ru-RU"/>
        </w:rPr>
        <w:t xml:space="preserve"> </w:t>
      </w:r>
      <w:r w:rsidRPr="00CE57C2">
        <w:rPr>
          <w:rFonts w:ascii="Times New Roman" w:hAnsi="Times New Roman"/>
          <w:color w:val="000000"/>
          <w:sz w:val="24"/>
          <w:szCs w:val="24"/>
          <w:lang w:eastAsia="ru-RU" w:bidi="ru-RU"/>
        </w:rPr>
        <w:t xml:space="preserve">должны быть обучены безопасным методам и приемам оказания услуг, а также проходить инструктаж по охране труда и пожарной безопасности не реже сроков, установленных законодательством РФ. </w:t>
      </w:r>
    </w:p>
    <w:p w14:paraId="004E1D81"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sidRPr="00CE57C2">
        <w:rPr>
          <w:rFonts w:ascii="Times New Roman" w:hAnsi="Times New Roman"/>
          <w:color w:val="000000"/>
          <w:sz w:val="24"/>
          <w:szCs w:val="24"/>
          <w:lang w:eastAsia="ru-RU" w:bidi="ru-RU"/>
        </w:rPr>
        <w:t>Не электротехническому персоналу Исполнителя, оказывающему услуги, при которых может возникнуть опасность поражения электрическим током должна быть присвоена группа I по электробезопасности с записью в соответствующем журнале. Присвоение I группы по электробезопасности проводится с периодичностью не реже 1 раза в год. Перечень должностей и профессий персонала Исполнителя, которым необходимо иметь группу II по электробезопасности и выше, утверждается Исполнителем и проводится обучение персонала за собственный счет.</w:t>
      </w:r>
    </w:p>
    <w:p w14:paraId="4FCE8859"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Pr>
          <w:rFonts w:ascii="Times New Roman" w:hAnsi="Times New Roman"/>
          <w:color w:val="000000"/>
          <w:sz w:val="24"/>
          <w:szCs w:val="24"/>
          <w:lang w:eastAsia="ru-RU" w:bidi="ru-RU"/>
        </w:rPr>
        <w:t>6</w:t>
      </w:r>
      <w:r w:rsidRPr="00CE57C2">
        <w:rPr>
          <w:rFonts w:ascii="Times New Roman" w:hAnsi="Times New Roman"/>
          <w:color w:val="000000"/>
          <w:sz w:val="24"/>
          <w:szCs w:val="24"/>
          <w:lang w:eastAsia="ru-RU" w:bidi="ru-RU"/>
        </w:rPr>
        <w:t xml:space="preserve">.3. Заказчик вправе в любой момент предъявить требования к Исполнителю о </w:t>
      </w:r>
      <w:r w:rsidRPr="00031271">
        <w:rPr>
          <w:rFonts w:ascii="Times New Roman" w:hAnsi="Times New Roman"/>
          <w:color w:val="000000"/>
          <w:sz w:val="24"/>
          <w:szCs w:val="24"/>
          <w:lang w:eastAsia="ru-RU" w:bidi="ru-RU"/>
        </w:rPr>
        <w:t>замещении (замене) любого работника</w:t>
      </w:r>
      <w:r w:rsidRPr="00CE57C2">
        <w:rPr>
          <w:rFonts w:ascii="Times New Roman" w:hAnsi="Times New Roman"/>
          <w:color w:val="000000"/>
          <w:sz w:val="24"/>
          <w:szCs w:val="24"/>
          <w:lang w:eastAsia="ru-RU" w:bidi="ru-RU"/>
        </w:rPr>
        <w:t xml:space="preserve"> из числа его персонала, в следующих случаях:</w:t>
      </w:r>
    </w:p>
    <w:p w14:paraId="415197CC"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sidRPr="00CE57C2">
        <w:rPr>
          <w:rFonts w:ascii="Times New Roman" w:hAnsi="Times New Roman"/>
          <w:color w:val="000000"/>
          <w:sz w:val="24"/>
          <w:szCs w:val="24"/>
          <w:lang w:eastAsia="ru-RU" w:bidi="ru-RU"/>
        </w:rPr>
        <w:t>- появление на рабочем месте в нетрезвом виде;</w:t>
      </w:r>
    </w:p>
    <w:p w14:paraId="723950B0"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sidRPr="00CE57C2">
        <w:rPr>
          <w:rFonts w:ascii="Times New Roman" w:hAnsi="Times New Roman"/>
          <w:color w:val="000000"/>
          <w:sz w:val="24"/>
          <w:szCs w:val="24"/>
          <w:lang w:eastAsia="ru-RU" w:bidi="ru-RU"/>
        </w:rPr>
        <w:t>- нарушение правил техники безопасности и пожарной безопасности;</w:t>
      </w:r>
    </w:p>
    <w:p w14:paraId="1BD95924"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sidRPr="00CE57C2">
        <w:rPr>
          <w:rFonts w:ascii="Times New Roman" w:hAnsi="Times New Roman"/>
          <w:color w:val="000000"/>
          <w:sz w:val="24"/>
          <w:szCs w:val="24"/>
          <w:lang w:eastAsia="ru-RU" w:bidi="ru-RU"/>
        </w:rPr>
        <w:t>- нарушения санитарно-эпидемиологического режима;</w:t>
      </w:r>
    </w:p>
    <w:p w14:paraId="7C3D6E73"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sidRPr="00CE57C2">
        <w:rPr>
          <w:rFonts w:ascii="Times New Roman" w:hAnsi="Times New Roman"/>
          <w:color w:val="000000"/>
          <w:sz w:val="24"/>
          <w:szCs w:val="24"/>
          <w:lang w:eastAsia="ru-RU" w:bidi="ru-RU"/>
        </w:rPr>
        <w:t>- с симптомами инфекционных заболеваний;</w:t>
      </w:r>
    </w:p>
    <w:p w14:paraId="5BC330B4"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sidRPr="00CE57C2">
        <w:rPr>
          <w:rFonts w:ascii="Times New Roman" w:hAnsi="Times New Roman"/>
          <w:color w:val="000000"/>
          <w:sz w:val="24"/>
          <w:szCs w:val="24"/>
          <w:lang w:eastAsia="ru-RU" w:bidi="ru-RU"/>
        </w:rPr>
        <w:t>- нарушения правил этики и служебного поведения Заказчика;</w:t>
      </w:r>
    </w:p>
    <w:p w14:paraId="6A305E34" w14:textId="77777777" w:rsidR="00836DBE"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sidRPr="00CE57C2">
        <w:rPr>
          <w:rFonts w:ascii="Times New Roman" w:hAnsi="Times New Roman"/>
          <w:color w:val="000000"/>
          <w:sz w:val="24"/>
          <w:szCs w:val="24"/>
          <w:lang w:eastAsia="ru-RU" w:bidi="ru-RU"/>
        </w:rPr>
        <w:t>- некачественного предоставления услуг.</w:t>
      </w:r>
    </w:p>
    <w:p w14:paraId="5C9AD18C" w14:textId="77777777" w:rsidR="00836DBE" w:rsidRPr="00031271"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Pr>
          <w:rFonts w:ascii="Times New Roman" w:hAnsi="Times New Roman"/>
          <w:color w:val="000000"/>
          <w:sz w:val="24"/>
          <w:szCs w:val="24"/>
          <w:lang w:eastAsia="ru-RU" w:bidi="ru-RU"/>
        </w:rPr>
        <w:t xml:space="preserve">6.4. </w:t>
      </w:r>
      <w:r w:rsidRPr="00031271">
        <w:rPr>
          <w:rFonts w:ascii="Times New Roman" w:hAnsi="Times New Roman"/>
          <w:color w:val="000000"/>
          <w:sz w:val="24"/>
          <w:szCs w:val="24"/>
          <w:lang w:eastAsia="ru-RU" w:bidi="ru-RU"/>
        </w:rPr>
        <w:t>Персонал обязательно долж</w:t>
      </w:r>
      <w:r>
        <w:rPr>
          <w:rFonts w:ascii="Times New Roman" w:hAnsi="Times New Roman"/>
          <w:color w:val="000000"/>
          <w:sz w:val="24"/>
          <w:szCs w:val="24"/>
          <w:lang w:eastAsia="ru-RU" w:bidi="ru-RU"/>
        </w:rPr>
        <w:t>ен</w:t>
      </w:r>
      <w:r w:rsidRPr="00031271">
        <w:rPr>
          <w:rFonts w:ascii="Times New Roman" w:hAnsi="Times New Roman"/>
          <w:color w:val="000000"/>
          <w:sz w:val="24"/>
          <w:szCs w:val="24"/>
          <w:lang w:eastAsia="ru-RU" w:bidi="ru-RU"/>
        </w:rPr>
        <w:t xml:space="preserve"> владеть русским языком.</w:t>
      </w:r>
    </w:p>
    <w:p w14:paraId="3A65CDD6" w14:textId="77777777" w:rsidR="00836DBE"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Pr>
          <w:rFonts w:ascii="Times New Roman" w:hAnsi="Times New Roman"/>
          <w:color w:val="000000"/>
          <w:sz w:val="24"/>
          <w:szCs w:val="24"/>
          <w:lang w:eastAsia="ru-RU" w:bidi="ru-RU"/>
        </w:rPr>
        <w:t>6.5 Мойка фасадов</w:t>
      </w:r>
      <w:r w:rsidRPr="00031271">
        <w:rPr>
          <w:rFonts w:ascii="Times New Roman" w:hAnsi="Times New Roman"/>
          <w:color w:val="000000"/>
          <w:sz w:val="24"/>
          <w:szCs w:val="24"/>
          <w:lang w:eastAsia="ru-RU" w:bidi="ru-RU"/>
        </w:rPr>
        <w:t xml:space="preserve"> должна производиться способами и средствами, которые не должны наносить ущерб и повреждение убираемой поверхности. В случае нанесения повреждений персоналом Исполнителя при оказании услуг, ответственность несет Исполнитель, и устранение нанесенного ущерба производиться за счет Исполнителя.</w:t>
      </w:r>
    </w:p>
    <w:p w14:paraId="6E966CBF" w14:textId="77777777" w:rsidR="00836DBE"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r>
        <w:rPr>
          <w:rFonts w:ascii="Times New Roman" w:hAnsi="Times New Roman"/>
          <w:color w:val="000000"/>
          <w:sz w:val="24"/>
          <w:szCs w:val="24"/>
          <w:lang w:eastAsia="ru-RU" w:bidi="ru-RU"/>
        </w:rPr>
        <w:t xml:space="preserve">6.7. </w:t>
      </w:r>
      <w:r w:rsidRPr="00C157D9">
        <w:rPr>
          <w:rFonts w:ascii="Times New Roman" w:hAnsi="Times New Roman"/>
          <w:color w:val="000000"/>
          <w:sz w:val="24"/>
          <w:szCs w:val="24"/>
          <w:lang w:eastAsia="ru-RU" w:bidi="ru-RU"/>
        </w:rPr>
        <w:t xml:space="preserve">При нарушении технологии оказания услуг, применения материалов, не соответствующих условиям настоящего </w:t>
      </w:r>
      <w:r>
        <w:rPr>
          <w:rFonts w:ascii="Times New Roman" w:hAnsi="Times New Roman"/>
          <w:color w:val="000000"/>
          <w:sz w:val="24"/>
          <w:szCs w:val="24"/>
          <w:lang w:eastAsia="ru-RU" w:bidi="ru-RU"/>
        </w:rPr>
        <w:t>о</w:t>
      </w:r>
      <w:r w:rsidRPr="00C157D9">
        <w:rPr>
          <w:rFonts w:ascii="Times New Roman" w:hAnsi="Times New Roman"/>
          <w:color w:val="000000"/>
          <w:sz w:val="24"/>
          <w:szCs w:val="24"/>
          <w:lang w:eastAsia="ru-RU" w:bidi="ru-RU"/>
        </w:rPr>
        <w:t xml:space="preserve">писания объекта закупки и иным нормативным документам, оказание услуг прекращается по указанию </w:t>
      </w:r>
      <w:r w:rsidRPr="00DE26DF">
        <w:rPr>
          <w:rFonts w:ascii="Times New Roman" w:hAnsi="Times New Roman"/>
          <w:color w:val="000000"/>
          <w:sz w:val="24"/>
          <w:szCs w:val="24"/>
          <w:lang w:eastAsia="ru-RU" w:bidi="ru-RU"/>
        </w:rPr>
        <w:t>представителя Заказчика и/или контролирующих органов, и устанавливается срок устранения нарушения. Указания представителя Заказчика и/или контролирующих органов, яв</w:t>
      </w:r>
      <w:r w:rsidRPr="00C157D9">
        <w:rPr>
          <w:rFonts w:ascii="Times New Roman" w:hAnsi="Times New Roman"/>
          <w:color w:val="000000"/>
          <w:sz w:val="24"/>
          <w:szCs w:val="24"/>
          <w:lang w:eastAsia="ru-RU" w:bidi="ru-RU"/>
        </w:rPr>
        <w:t>ляются обязательными к исполнению.</w:t>
      </w:r>
    </w:p>
    <w:p w14:paraId="1BD6CBB5"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color w:val="000000"/>
          <w:sz w:val="24"/>
          <w:szCs w:val="24"/>
          <w:lang w:eastAsia="ru-RU" w:bidi="ru-RU"/>
        </w:rPr>
      </w:pPr>
    </w:p>
    <w:p w14:paraId="1A519D06" w14:textId="77777777" w:rsidR="00836DBE" w:rsidRPr="001B4C73" w:rsidRDefault="00836DBE" w:rsidP="00836DBE">
      <w:pPr>
        <w:shd w:val="clear" w:color="auto" w:fill="FFFFFF" w:themeFill="background1"/>
        <w:tabs>
          <w:tab w:val="left" w:pos="0"/>
          <w:tab w:val="left" w:pos="1134"/>
        </w:tabs>
        <w:ind w:firstLine="567"/>
        <w:jc w:val="center"/>
        <w:rPr>
          <w:b/>
          <w:bCs/>
          <w:shd w:val="clear" w:color="auto" w:fill="FFFFFF" w:themeFill="background1"/>
        </w:rPr>
      </w:pPr>
      <w:r w:rsidRPr="001B4C73">
        <w:rPr>
          <w:b/>
          <w:bCs/>
          <w:shd w:val="clear" w:color="auto" w:fill="FFFFFF" w:themeFill="background1"/>
        </w:rPr>
        <w:t>7.</w:t>
      </w:r>
      <w:r w:rsidRPr="001B4C73">
        <w:rPr>
          <w:b/>
          <w:bCs/>
        </w:rPr>
        <w:t>Ответственность Исполнителя и привлечённ</w:t>
      </w:r>
      <w:r>
        <w:rPr>
          <w:b/>
          <w:bCs/>
        </w:rPr>
        <w:t xml:space="preserve">ого </w:t>
      </w:r>
      <w:r w:rsidRPr="001B4C73">
        <w:rPr>
          <w:b/>
          <w:bCs/>
        </w:rPr>
        <w:t>персонала к оказанию услуг:</w:t>
      </w:r>
    </w:p>
    <w:p w14:paraId="4801A07B"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sz w:val="24"/>
        </w:rPr>
      </w:pPr>
      <w:r>
        <w:rPr>
          <w:rFonts w:ascii="Times New Roman" w:hAnsi="Times New Roman"/>
          <w:sz w:val="24"/>
        </w:rPr>
        <w:t>7</w:t>
      </w:r>
      <w:r w:rsidRPr="00CE57C2">
        <w:rPr>
          <w:rFonts w:ascii="Times New Roman" w:hAnsi="Times New Roman"/>
          <w:sz w:val="24"/>
        </w:rPr>
        <w:t xml:space="preserve">.1. Все </w:t>
      </w:r>
      <w:r>
        <w:rPr>
          <w:rFonts w:ascii="Times New Roman" w:hAnsi="Times New Roman"/>
          <w:sz w:val="24"/>
        </w:rPr>
        <w:t>р</w:t>
      </w:r>
      <w:r w:rsidRPr="00CE57C2">
        <w:rPr>
          <w:rFonts w:ascii="Times New Roman" w:hAnsi="Times New Roman"/>
          <w:sz w:val="24"/>
        </w:rPr>
        <w:t>аботники Исполнителя, непосредственно привлеченные к оказанию услуг, несут ответственность:</w:t>
      </w:r>
    </w:p>
    <w:p w14:paraId="01767C75"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sz w:val="24"/>
        </w:rPr>
      </w:pPr>
      <w:r w:rsidRPr="00CE57C2">
        <w:rPr>
          <w:rFonts w:ascii="Times New Roman" w:hAnsi="Times New Roman"/>
          <w:sz w:val="24"/>
        </w:rPr>
        <w:t>- за дисциплину;</w:t>
      </w:r>
    </w:p>
    <w:p w14:paraId="39914BF4"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sz w:val="24"/>
        </w:rPr>
      </w:pPr>
      <w:r w:rsidRPr="00CE57C2">
        <w:rPr>
          <w:rFonts w:ascii="Times New Roman" w:hAnsi="Times New Roman"/>
          <w:sz w:val="24"/>
        </w:rPr>
        <w:t>- пожарную безопасность;</w:t>
      </w:r>
    </w:p>
    <w:p w14:paraId="161B9301"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sz w:val="24"/>
        </w:rPr>
      </w:pPr>
      <w:r w:rsidRPr="00CE57C2">
        <w:rPr>
          <w:rFonts w:ascii="Times New Roman" w:hAnsi="Times New Roman"/>
          <w:sz w:val="24"/>
        </w:rPr>
        <w:lastRenderedPageBreak/>
        <w:t>- технику безопасности при оказании услуг;</w:t>
      </w:r>
    </w:p>
    <w:p w14:paraId="3AE3579E"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sz w:val="24"/>
        </w:rPr>
      </w:pPr>
      <w:r w:rsidRPr="00CE57C2">
        <w:rPr>
          <w:rFonts w:ascii="Times New Roman" w:hAnsi="Times New Roman"/>
          <w:sz w:val="24"/>
        </w:rPr>
        <w:t xml:space="preserve">- за организацию и качество оказания услуг. </w:t>
      </w:r>
    </w:p>
    <w:p w14:paraId="3EA52276" w14:textId="77777777" w:rsidR="00836DBE" w:rsidRPr="00CE57C2" w:rsidRDefault="00836DBE" w:rsidP="00836DBE">
      <w:pPr>
        <w:pStyle w:val="a6"/>
        <w:tabs>
          <w:tab w:val="left" w:pos="0"/>
          <w:tab w:val="left" w:pos="1134"/>
        </w:tabs>
        <w:spacing w:after="0" w:line="240" w:lineRule="auto"/>
        <w:ind w:left="0" w:firstLine="567"/>
        <w:jc w:val="both"/>
        <w:rPr>
          <w:rFonts w:ascii="Times New Roman" w:hAnsi="Times New Roman"/>
          <w:sz w:val="24"/>
          <w:szCs w:val="24"/>
          <w:shd w:val="clear" w:color="auto" w:fill="FFFFFF" w:themeFill="background1"/>
        </w:rPr>
      </w:pPr>
      <w:r>
        <w:rPr>
          <w:rFonts w:ascii="Times New Roman" w:hAnsi="Times New Roman"/>
          <w:sz w:val="24"/>
        </w:rPr>
        <w:t>7</w:t>
      </w:r>
      <w:r w:rsidRPr="00582DA4">
        <w:rPr>
          <w:rFonts w:ascii="Times New Roman" w:hAnsi="Times New Roman"/>
          <w:sz w:val="24"/>
        </w:rPr>
        <w:t xml:space="preserve">.2. </w:t>
      </w:r>
      <w:r w:rsidRPr="00582DA4">
        <w:rPr>
          <w:rFonts w:ascii="Times New Roman" w:hAnsi="Times New Roman"/>
          <w:sz w:val="24"/>
          <w:szCs w:val="24"/>
          <w:shd w:val="clear" w:color="auto" w:fill="FFFFFF" w:themeFill="background1"/>
        </w:rPr>
        <w:t>Исполнитель несет ответственность, при оказании услуг, за нарушение технологии уборки, повлекшей за собой падение работников, обучающихся и посетителей Заказчика.</w:t>
      </w:r>
      <w:r w:rsidRPr="00CE57C2">
        <w:rPr>
          <w:rFonts w:ascii="Times New Roman" w:hAnsi="Times New Roman"/>
          <w:sz w:val="24"/>
          <w:szCs w:val="24"/>
          <w:shd w:val="clear" w:color="auto" w:fill="FFFFFF" w:themeFill="background1"/>
        </w:rPr>
        <w:t xml:space="preserve"> </w:t>
      </w:r>
    </w:p>
    <w:p w14:paraId="6027EF71" w14:textId="77777777" w:rsidR="00836DBE" w:rsidRDefault="00836DBE" w:rsidP="00836DBE">
      <w:pPr>
        <w:rPr>
          <w:b/>
          <w:bCs/>
        </w:rPr>
      </w:pPr>
    </w:p>
    <w:p w14:paraId="30527F67" w14:textId="7CB4DC59" w:rsidR="00836DBE" w:rsidRPr="00836DBE" w:rsidRDefault="00836DBE" w:rsidP="00836DBE">
      <w:pPr>
        <w:rPr>
          <w:b/>
          <w:bCs/>
        </w:rPr>
      </w:pPr>
      <w:r>
        <w:rPr>
          <w:b/>
          <w:bCs/>
        </w:rPr>
        <w:t>8</w:t>
      </w:r>
      <w:r w:rsidRPr="00CE57C2">
        <w:rPr>
          <w:b/>
          <w:bCs/>
        </w:rPr>
        <w:t>. Требования к функциональным, временным</w:t>
      </w:r>
      <w:r w:rsidRPr="00CE57C2">
        <w:rPr>
          <w:b/>
        </w:rPr>
        <w:t xml:space="preserve"> </w:t>
      </w:r>
      <w:r w:rsidRPr="00CE57C2">
        <w:rPr>
          <w:b/>
          <w:bCs/>
        </w:rPr>
        <w:t>и качественным характеристикам услуг</w:t>
      </w:r>
      <w:r>
        <w:rPr>
          <w:b/>
          <w:bCs/>
        </w:rPr>
        <w:t>и</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701"/>
        <w:gridCol w:w="2126"/>
        <w:gridCol w:w="2268"/>
        <w:gridCol w:w="1701"/>
        <w:gridCol w:w="1843"/>
      </w:tblGrid>
      <w:tr w:rsidR="00836DBE" w:rsidRPr="00CE57C2" w14:paraId="2DC50808" w14:textId="77777777" w:rsidTr="00787C07">
        <w:trPr>
          <w:trHeight w:val="514"/>
        </w:trPr>
        <w:tc>
          <w:tcPr>
            <w:tcW w:w="568" w:type="dxa"/>
            <w:vAlign w:val="center"/>
          </w:tcPr>
          <w:p w14:paraId="67EE53AE" w14:textId="77777777" w:rsidR="00836DBE" w:rsidRPr="00CE57C2" w:rsidRDefault="00836DBE" w:rsidP="008365D8">
            <w:pPr>
              <w:jc w:val="center"/>
              <w:rPr>
                <w:b/>
                <w:bCs/>
                <w:color w:val="000000"/>
                <w:sz w:val="20"/>
                <w:szCs w:val="20"/>
              </w:rPr>
            </w:pPr>
            <w:r w:rsidRPr="00CE57C2">
              <w:rPr>
                <w:b/>
                <w:bCs/>
                <w:color w:val="000000"/>
                <w:sz w:val="20"/>
                <w:szCs w:val="20"/>
              </w:rPr>
              <w:t>№ п/п</w:t>
            </w:r>
          </w:p>
        </w:tc>
        <w:tc>
          <w:tcPr>
            <w:tcW w:w="1701" w:type="dxa"/>
            <w:vAlign w:val="center"/>
          </w:tcPr>
          <w:p w14:paraId="3D0D1C11" w14:textId="77777777" w:rsidR="00836DBE" w:rsidRPr="00CE57C2" w:rsidRDefault="00836DBE" w:rsidP="008365D8">
            <w:pPr>
              <w:jc w:val="center"/>
              <w:rPr>
                <w:b/>
                <w:bCs/>
                <w:color w:val="000000"/>
                <w:sz w:val="20"/>
                <w:szCs w:val="20"/>
              </w:rPr>
            </w:pPr>
            <w:r w:rsidRPr="00CE57C2">
              <w:rPr>
                <w:b/>
                <w:bCs/>
                <w:color w:val="000000"/>
                <w:sz w:val="20"/>
                <w:szCs w:val="20"/>
              </w:rPr>
              <w:t>Наименование услуг</w:t>
            </w:r>
          </w:p>
        </w:tc>
        <w:tc>
          <w:tcPr>
            <w:tcW w:w="2126" w:type="dxa"/>
            <w:vAlign w:val="center"/>
          </w:tcPr>
          <w:p w14:paraId="3AFA9A8F" w14:textId="77777777" w:rsidR="00836DBE" w:rsidRPr="00CE57C2" w:rsidRDefault="00836DBE" w:rsidP="008365D8">
            <w:pPr>
              <w:jc w:val="center"/>
              <w:rPr>
                <w:b/>
                <w:bCs/>
                <w:color w:val="000000"/>
                <w:sz w:val="20"/>
                <w:szCs w:val="20"/>
              </w:rPr>
            </w:pPr>
            <w:r w:rsidRPr="00CE57C2">
              <w:rPr>
                <w:b/>
                <w:bCs/>
                <w:color w:val="000000"/>
                <w:sz w:val="20"/>
                <w:szCs w:val="20"/>
              </w:rPr>
              <w:t>Требования к услугам</w:t>
            </w:r>
          </w:p>
        </w:tc>
        <w:tc>
          <w:tcPr>
            <w:tcW w:w="2268" w:type="dxa"/>
            <w:vAlign w:val="center"/>
          </w:tcPr>
          <w:p w14:paraId="3B082662" w14:textId="77777777" w:rsidR="00836DBE" w:rsidRPr="00CE57C2" w:rsidRDefault="00836DBE" w:rsidP="008365D8">
            <w:pPr>
              <w:jc w:val="center"/>
              <w:rPr>
                <w:b/>
                <w:bCs/>
                <w:color w:val="000000"/>
                <w:sz w:val="20"/>
                <w:szCs w:val="20"/>
              </w:rPr>
            </w:pPr>
            <w:r w:rsidRPr="00CE57C2">
              <w:rPr>
                <w:b/>
                <w:bCs/>
                <w:color w:val="000000"/>
                <w:sz w:val="20"/>
                <w:szCs w:val="20"/>
              </w:rPr>
              <w:t>Требования к качеству/результату оказываемых услуг</w:t>
            </w:r>
          </w:p>
        </w:tc>
        <w:tc>
          <w:tcPr>
            <w:tcW w:w="1701" w:type="dxa"/>
            <w:vAlign w:val="center"/>
          </w:tcPr>
          <w:p w14:paraId="42B54D8D" w14:textId="77777777" w:rsidR="00836DBE" w:rsidRPr="00CE57C2" w:rsidRDefault="00836DBE" w:rsidP="008365D8">
            <w:pPr>
              <w:jc w:val="center"/>
              <w:rPr>
                <w:b/>
                <w:bCs/>
                <w:color w:val="000000"/>
                <w:sz w:val="20"/>
                <w:szCs w:val="20"/>
              </w:rPr>
            </w:pPr>
            <w:r w:rsidRPr="00CE57C2">
              <w:rPr>
                <w:b/>
                <w:bCs/>
                <w:color w:val="000000"/>
                <w:sz w:val="20"/>
                <w:szCs w:val="20"/>
              </w:rPr>
              <w:t>Время оказания услуг</w:t>
            </w:r>
          </w:p>
        </w:tc>
        <w:tc>
          <w:tcPr>
            <w:tcW w:w="1843" w:type="dxa"/>
            <w:vAlign w:val="center"/>
          </w:tcPr>
          <w:p w14:paraId="406CECCB" w14:textId="77777777" w:rsidR="00836DBE" w:rsidRPr="00CE57C2" w:rsidRDefault="00836DBE" w:rsidP="008365D8">
            <w:pPr>
              <w:jc w:val="center"/>
              <w:rPr>
                <w:b/>
                <w:bCs/>
                <w:color w:val="000000"/>
                <w:sz w:val="20"/>
                <w:szCs w:val="20"/>
              </w:rPr>
            </w:pPr>
            <w:r w:rsidRPr="00CE57C2">
              <w:rPr>
                <w:b/>
                <w:bCs/>
                <w:color w:val="000000"/>
                <w:sz w:val="20"/>
                <w:szCs w:val="20"/>
              </w:rPr>
              <w:t>Периодичность оказания услуг</w:t>
            </w:r>
          </w:p>
        </w:tc>
      </w:tr>
      <w:tr w:rsidR="00836DBE" w:rsidRPr="00CE57C2" w14:paraId="757B8777" w14:textId="77777777" w:rsidTr="00787C07">
        <w:trPr>
          <w:trHeight w:val="423"/>
        </w:trPr>
        <w:tc>
          <w:tcPr>
            <w:tcW w:w="568" w:type="dxa"/>
          </w:tcPr>
          <w:p w14:paraId="7AD1DE0A" w14:textId="77777777" w:rsidR="00836DBE" w:rsidRPr="00CE57C2" w:rsidRDefault="00836DBE" w:rsidP="008365D8">
            <w:pPr>
              <w:rPr>
                <w:color w:val="000000"/>
                <w:sz w:val="20"/>
                <w:szCs w:val="20"/>
              </w:rPr>
            </w:pPr>
            <w:r>
              <w:rPr>
                <w:color w:val="000000"/>
                <w:sz w:val="20"/>
                <w:szCs w:val="20"/>
              </w:rPr>
              <w:t>1</w:t>
            </w:r>
          </w:p>
        </w:tc>
        <w:tc>
          <w:tcPr>
            <w:tcW w:w="1701" w:type="dxa"/>
          </w:tcPr>
          <w:p w14:paraId="60401C3E" w14:textId="77777777" w:rsidR="00836DBE" w:rsidRPr="00CE57C2" w:rsidRDefault="00836DBE" w:rsidP="008365D8">
            <w:pPr>
              <w:rPr>
                <w:bCs/>
                <w:color w:val="00000A"/>
                <w:sz w:val="20"/>
                <w:szCs w:val="20"/>
              </w:rPr>
            </w:pPr>
            <w:r w:rsidRPr="00FD2D93">
              <w:rPr>
                <w:bCs/>
                <w:color w:val="00000A"/>
                <w:sz w:val="20"/>
                <w:szCs w:val="20"/>
              </w:rPr>
              <w:t xml:space="preserve">Услуги по мойке </w:t>
            </w:r>
            <w:r>
              <w:rPr>
                <w:bCs/>
                <w:color w:val="00000A"/>
                <w:sz w:val="20"/>
                <w:szCs w:val="20"/>
              </w:rPr>
              <w:t>фасада здания</w:t>
            </w:r>
          </w:p>
        </w:tc>
        <w:tc>
          <w:tcPr>
            <w:tcW w:w="2126" w:type="dxa"/>
          </w:tcPr>
          <w:p w14:paraId="1688650C" w14:textId="77777777" w:rsidR="00836DBE" w:rsidRPr="00CE57C2" w:rsidRDefault="00836DBE" w:rsidP="008365D8">
            <w:pPr>
              <w:jc w:val="center"/>
              <w:rPr>
                <w:color w:val="000000"/>
                <w:sz w:val="20"/>
                <w:szCs w:val="20"/>
              </w:rPr>
            </w:pPr>
            <w:r w:rsidRPr="00D3143C">
              <w:rPr>
                <w:color w:val="000000"/>
                <w:sz w:val="20"/>
                <w:szCs w:val="20"/>
              </w:rPr>
              <w:t xml:space="preserve">Производится </w:t>
            </w:r>
            <w:r w:rsidRPr="00D3143C">
              <w:rPr>
                <w:bCs/>
                <w:color w:val="000000"/>
                <w:sz w:val="20"/>
                <w:szCs w:val="20"/>
              </w:rPr>
              <w:t>мойка фасада здания, очистка от сложных загрязнений.</w:t>
            </w:r>
            <w:r w:rsidRPr="00D3143C">
              <w:rPr>
                <w:color w:val="000000"/>
                <w:sz w:val="20"/>
                <w:szCs w:val="20"/>
              </w:rPr>
              <w:t xml:space="preserve"> Услуги оказываются промышленными альпинистами, при наличии автовышки, аппарата высокого давления, и пр. Фасад здания моется с применением моющего средства, аппарата высокого давления, при необходимости парогенератором.</w:t>
            </w:r>
          </w:p>
        </w:tc>
        <w:tc>
          <w:tcPr>
            <w:tcW w:w="2268" w:type="dxa"/>
          </w:tcPr>
          <w:p w14:paraId="09992DC4" w14:textId="77777777" w:rsidR="00836DBE" w:rsidRPr="00CE57C2" w:rsidRDefault="00836DBE" w:rsidP="008365D8">
            <w:pPr>
              <w:jc w:val="center"/>
              <w:rPr>
                <w:color w:val="000000"/>
                <w:sz w:val="20"/>
                <w:szCs w:val="20"/>
              </w:rPr>
            </w:pPr>
            <w:r w:rsidRPr="00D3143C">
              <w:rPr>
                <w:sz w:val="20"/>
                <w:szCs w:val="20"/>
              </w:rPr>
              <w:t>К работе должен быть привлечен обученный, квалифицированный персонал с наличием своего инвентаря, инструмента и расходных материалов. На поверхности не должно быть разводов, грязи, видимых пятен, не допускается повреждение покрытия фасадов по вине Исполнителя</w:t>
            </w:r>
            <w:r w:rsidRPr="00FD2D93">
              <w:rPr>
                <w:sz w:val="20"/>
                <w:szCs w:val="20"/>
              </w:rPr>
              <w:t>.</w:t>
            </w:r>
          </w:p>
        </w:tc>
        <w:tc>
          <w:tcPr>
            <w:tcW w:w="1701" w:type="dxa"/>
            <w:shd w:val="clear" w:color="auto" w:fill="auto"/>
          </w:tcPr>
          <w:p w14:paraId="547D78B7" w14:textId="77777777" w:rsidR="00836DBE" w:rsidRPr="00CE57C2" w:rsidRDefault="00836DBE" w:rsidP="008365D8">
            <w:pPr>
              <w:jc w:val="center"/>
              <w:rPr>
                <w:color w:val="000000"/>
                <w:sz w:val="20"/>
                <w:szCs w:val="20"/>
              </w:rPr>
            </w:pPr>
            <w:r>
              <w:rPr>
                <w:color w:val="000000"/>
                <w:sz w:val="20"/>
                <w:szCs w:val="20"/>
              </w:rPr>
              <w:t>с</w:t>
            </w:r>
            <w:r w:rsidRPr="00182CE4">
              <w:rPr>
                <w:color w:val="000000"/>
                <w:sz w:val="20"/>
                <w:szCs w:val="20"/>
              </w:rPr>
              <w:t xml:space="preserve"> 09:00 до 18:00</w:t>
            </w:r>
          </w:p>
        </w:tc>
        <w:tc>
          <w:tcPr>
            <w:tcW w:w="1843" w:type="dxa"/>
          </w:tcPr>
          <w:p w14:paraId="6C8CED61" w14:textId="77777777" w:rsidR="00836DBE" w:rsidRPr="00CE57C2" w:rsidRDefault="00836DBE" w:rsidP="008365D8">
            <w:pPr>
              <w:jc w:val="center"/>
              <w:rPr>
                <w:sz w:val="20"/>
                <w:szCs w:val="20"/>
              </w:rPr>
            </w:pPr>
            <w:r w:rsidRPr="00FD2D93">
              <w:rPr>
                <w:sz w:val="20"/>
                <w:szCs w:val="20"/>
              </w:rPr>
              <w:t>Дата и время согласовываются с Заказчиком</w:t>
            </w:r>
          </w:p>
        </w:tc>
      </w:tr>
    </w:tbl>
    <w:p w14:paraId="1F08C95B" w14:textId="77777777" w:rsidR="00836DBE" w:rsidRDefault="00836DBE" w:rsidP="00836DBE">
      <w:pPr>
        <w:ind w:right="-425"/>
        <w:jc w:val="both"/>
        <w:rPr>
          <w:bCs/>
        </w:rPr>
      </w:pPr>
    </w:p>
    <w:p w14:paraId="329B3093" w14:textId="7D683FD8" w:rsidR="00836DBE" w:rsidRPr="00836DBE" w:rsidRDefault="00836DBE" w:rsidP="00836DBE">
      <w:pPr>
        <w:jc w:val="center"/>
        <w:rPr>
          <w:b/>
        </w:rPr>
      </w:pPr>
      <w:r>
        <w:rPr>
          <w:b/>
        </w:rPr>
        <w:t>9</w:t>
      </w:r>
      <w:r w:rsidRPr="00CE57C2">
        <w:rPr>
          <w:b/>
        </w:rPr>
        <w:t>. Перечень и объём услуг</w:t>
      </w:r>
    </w:p>
    <w:tbl>
      <w:tblPr>
        <w:tblW w:w="1020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firstRow="1" w:lastRow="0" w:firstColumn="1" w:lastColumn="0" w:noHBand="0" w:noVBand="1"/>
      </w:tblPr>
      <w:tblGrid>
        <w:gridCol w:w="530"/>
        <w:gridCol w:w="3014"/>
        <w:gridCol w:w="1276"/>
        <w:gridCol w:w="992"/>
        <w:gridCol w:w="1701"/>
        <w:gridCol w:w="1134"/>
        <w:gridCol w:w="1560"/>
      </w:tblGrid>
      <w:tr w:rsidR="00836DBE" w:rsidRPr="00794E2D" w14:paraId="400964DF" w14:textId="77777777" w:rsidTr="00836DBE">
        <w:trPr>
          <w:trHeight w:val="326"/>
        </w:trPr>
        <w:tc>
          <w:tcPr>
            <w:tcW w:w="10207" w:type="dxa"/>
            <w:gridSpan w:val="7"/>
            <w:tcBorders>
              <w:top w:val="single" w:sz="4" w:space="0" w:color="000000"/>
            </w:tcBorders>
            <w:shd w:val="clear" w:color="auto" w:fill="FFFFFF"/>
            <w:vAlign w:val="center"/>
          </w:tcPr>
          <w:p w14:paraId="06A34136" w14:textId="28C57DEC" w:rsidR="00836DBE" w:rsidRPr="00794E2D" w:rsidRDefault="00836DBE" w:rsidP="008365D8">
            <w:pPr>
              <w:jc w:val="center"/>
              <w:rPr>
                <w:b/>
                <w:bCs/>
                <w:sz w:val="20"/>
                <w:szCs w:val="20"/>
              </w:rPr>
            </w:pPr>
            <w:r w:rsidRPr="00794E2D">
              <w:rPr>
                <w:b/>
                <w:bCs/>
                <w:sz w:val="20"/>
                <w:szCs w:val="20"/>
              </w:rPr>
              <w:t>Мойка фасадов зданий</w:t>
            </w:r>
          </w:p>
        </w:tc>
      </w:tr>
      <w:tr w:rsidR="00836DBE" w:rsidRPr="00794E2D" w14:paraId="2B25366C" w14:textId="77777777" w:rsidTr="00836DBE">
        <w:trPr>
          <w:trHeight w:val="326"/>
        </w:trPr>
        <w:tc>
          <w:tcPr>
            <w:tcW w:w="10207" w:type="dxa"/>
            <w:gridSpan w:val="7"/>
            <w:shd w:val="clear" w:color="auto" w:fill="FFFFFF"/>
            <w:vAlign w:val="center"/>
          </w:tcPr>
          <w:p w14:paraId="436F97F4" w14:textId="77777777" w:rsidR="00836DBE" w:rsidRPr="00794E2D" w:rsidRDefault="00836DBE" w:rsidP="008365D8">
            <w:pPr>
              <w:jc w:val="center"/>
              <w:rPr>
                <w:b/>
                <w:bCs/>
                <w:sz w:val="20"/>
                <w:szCs w:val="20"/>
              </w:rPr>
            </w:pPr>
            <w:r w:rsidRPr="00794E2D">
              <w:rPr>
                <w:b/>
                <w:bCs/>
                <w:sz w:val="20"/>
                <w:szCs w:val="20"/>
              </w:rPr>
              <w:t>Ледовая арена по адресу г. Санкт-Петербург, ул. Бутлерова д.36, лит. А</w:t>
            </w:r>
          </w:p>
        </w:tc>
      </w:tr>
      <w:tr w:rsidR="00836DBE" w:rsidRPr="00794E2D" w14:paraId="6EEDD16A" w14:textId="77777777" w:rsidTr="00836DBE">
        <w:trPr>
          <w:trHeight w:val="411"/>
        </w:trPr>
        <w:tc>
          <w:tcPr>
            <w:tcW w:w="530" w:type="dxa"/>
            <w:shd w:val="clear" w:color="auto" w:fill="FFFFFF"/>
            <w:vAlign w:val="center"/>
          </w:tcPr>
          <w:p w14:paraId="4DA58B59" w14:textId="77777777" w:rsidR="00836DBE" w:rsidRPr="00794E2D" w:rsidRDefault="00836DBE" w:rsidP="008365D8">
            <w:pPr>
              <w:jc w:val="center"/>
              <w:rPr>
                <w:b/>
                <w:bCs/>
                <w:sz w:val="20"/>
                <w:szCs w:val="20"/>
              </w:rPr>
            </w:pPr>
            <w:r w:rsidRPr="00794E2D">
              <w:rPr>
                <w:b/>
                <w:bCs/>
                <w:sz w:val="20"/>
                <w:szCs w:val="20"/>
              </w:rPr>
              <w:t>№ п/п</w:t>
            </w:r>
          </w:p>
        </w:tc>
        <w:tc>
          <w:tcPr>
            <w:tcW w:w="3014" w:type="dxa"/>
            <w:shd w:val="clear" w:color="auto" w:fill="FFFFFF"/>
            <w:vAlign w:val="center"/>
          </w:tcPr>
          <w:p w14:paraId="62DFC56C" w14:textId="1906A364" w:rsidR="00836DBE" w:rsidRPr="00794E2D" w:rsidRDefault="00836DBE" w:rsidP="008365D8">
            <w:pPr>
              <w:jc w:val="center"/>
              <w:rPr>
                <w:b/>
                <w:bCs/>
                <w:sz w:val="20"/>
                <w:szCs w:val="20"/>
              </w:rPr>
            </w:pPr>
            <w:r w:rsidRPr="00794E2D">
              <w:rPr>
                <w:b/>
                <w:bCs/>
                <w:sz w:val="20"/>
                <w:szCs w:val="20"/>
              </w:rPr>
              <w:t xml:space="preserve">Наименование </w:t>
            </w:r>
            <w:r w:rsidR="00787C07">
              <w:rPr>
                <w:b/>
                <w:bCs/>
                <w:sz w:val="20"/>
                <w:szCs w:val="20"/>
              </w:rPr>
              <w:t>услуг</w:t>
            </w:r>
          </w:p>
        </w:tc>
        <w:tc>
          <w:tcPr>
            <w:tcW w:w="1276" w:type="dxa"/>
            <w:shd w:val="clear" w:color="auto" w:fill="FFFFFF"/>
            <w:vAlign w:val="center"/>
          </w:tcPr>
          <w:p w14:paraId="3DA5B63F" w14:textId="77777777" w:rsidR="00836DBE" w:rsidRPr="00794E2D" w:rsidRDefault="00836DBE" w:rsidP="008365D8">
            <w:pPr>
              <w:jc w:val="center"/>
              <w:rPr>
                <w:b/>
                <w:bCs/>
                <w:sz w:val="20"/>
                <w:szCs w:val="20"/>
              </w:rPr>
            </w:pPr>
            <w:r w:rsidRPr="00794E2D">
              <w:rPr>
                <w:b/>
                <w:bCs/>
                <w:sz w:val="20"/>
                <w:szCs w:val="20"/>
              </w:rPr>
              <w:t>Убираемая площадь, кол-во</w:t>
            </w:r>
          </w:p>
        </w:tc>
        <w:tc>
          <w:tcPr>
            <w:tcW w:w="992" w:type="dxa"/>
            <w:shd w:val="clear" w:color="auto" w:fill="FFFFFF"/>
            <w:vAlign w:val="center"/>
          </w:tcPr>
          <w:p w14:paraId="194D6BF3" w14:textId="77777777" w:rsidR="00836DBE" w:rsidRPr="00794E2D" w:rsidRDefault="00836DBE" w:rsidP="008365D8">
            <w:pPr>
              <w:jc w:val="center"/>
              <w:rPr>
                <w:b/>
                <w:bCs/>
                <w:sz w:val="20"/>
                <w:szCs w:val="20"/>
              </w:rPr>
            </w:pPr>
            <w:r w:rsidRPr="00794E2D">
              <w:rPr>
                <w:b/>
                <w:bCs/>
                <w:sz w:val="20"/>
                <w:szCs w:val="20"/>
              </w:rPr>
              <w:t>Ед. изм.</w:t>
            </w:r>
          </w:p>
        </w:tc>
        <w:tc>
          <w:tcPr>
            <w:tcW w:w="1701" w:type="dxa"/>
            <w:shd w:val="clear" w:color="auto" w:fill="FFFFFF"/>
            <w:vAlign w:val="center"/>
          </w:tcPr>
          <w:p w14:paraId="4A3313AE" w14:textId="77777777" w:rsidR="00836DBE" w:rsidRPr="00794E2D" w:rsidRDefault="00836DBE" w:rsidP="008365D8">
            <w:pPr>
              <w:jc w:val="center"/>
              <w:rPr>
                <w:b/>
                <w:bCs/>
                <w:sz w:val="20"/>
                <w:szCs w:val="20"/>
              </w:rPr>
            </w:pPr>
            <w:r w:rsidRPr="00794E2D">
              <w:rPr>
                <w:b/>
                <w:bCs/>
                <w:sz w:val="20"/>
                <w:szCs w:val="20"/>
              </w:rPr>
              <w:t>Кол-во убираемой площади за раз</w:t>
            </w:r>
          </w:p>
        </w:tc>
        <w:tc>
          <w:tcPr>
            <w:tcW w:w="1134" w:type="dxa"/>
            <w:shd w:val="clear" w:color="auto" w:fill="FFFFFF"/>
            <w:vAlign w:val="center"/>
          </w:tcPr>
          <w:p w14:paraId="2486E237" w14:textId="77777777" w:rsidR="00836DBE" w:rsidRPr="00794E2D" w:rsidRDefault="00836DBE" w:rsidP="008365D8">
            <w:pPr>
              <w:jc w:val="center"/>
              <w:rPr>
                <w:b/>
                <w:bCs/>
                <w:sz w:val="20"/>
                <w:szCs w:val="20"/>
              </w:rPr>
            </w:pPr>
            <w:r w:rsidRPr="00794E2D">
              <w:rPr>
                <w:b/>
                <w:bCs/>
                <w:sz w:val="20"/>
                <w:szCs w:val="20"/>
              </w:rPr>
              <w:t xml:space="preserve">Кол-во уборок за </w:t>
            </w:r>
            <w:r w:rsidRPr="009E464B">
              <w:rPr>
                <w:b/>
                <w:bCs/>
                <w:sz w:val="20"/>
                <w:szCs w:val="20"/>
              </w:rPr>
              <w:t>период</w:t>
            </w:r>
          </w:p>
        </w:tc>
        <w:tc>
          <w:tcPr>
            <w:tcW w:w="1560" w:type="dxa"/>
            <w:shd w:val="clear" w:color="auto" w:fill="FFFFFF"/>
            <w:vAlign w:val="center"/>
          </w:tcPr>
          <w:p w14:paraId="65A10FF3" w14:textId="77777777" w:rsidR="00836DBE" w:rsidRPr="00794E2D" w:rsidRDefault="00836DBE" w:rsidP="008365D8">
            <w:pPr>
              <w:jc w:val="center"/>
              <w:rPr>
                <w:b/>
                <w:bCs/>
                <w:sz w:val="20"/>
                <w:szCs w:val="20"/>
              </w:rPr>
            </w:pPr>
            <w:r w:rsidRPr="00794E2D">
              <w:rPr>
                <w:b/>
                <w:bCs/>
                <w:sz w:val="20"/>
                <w:szCs w:val="20"/>
              </w:rPr>
              <w:t>Общее количество убираемой площади</w:t>
            </w:r>
          </w:p>
        </w:tc>
      </w:tr>
      <w:tr w:rsidR="00836DBE" w:rsidRPr="00055556" w14:paraId="71F0F16D" w14:textId="77777777" w:rsidTr="00836DBE">
        <w:trPr>
          <w:trHeight w:val="347"/>
        </w:trPr>
        <w:tc>
          <w:tcPr>
            <w:tcW w:w="530" w:type="dxa"/>
            <w:shd w:val="clear" w:color="auto" w:fill="FFFFFF"/>
            <w:vAlign w:val="center"/>
          </w:tcPr>
          <w:p w14:paraId="3487BE2E" w14:textId="77777777" w:rsidR="00836DBE" w:rsidRPr="00055556" w:rsidRDefault="00836DBE" w:rsidP="008365D8">
            <w:pPr>
              <w:jc w:val="center"/>
              <w:rPr>
                <w:sz w:val="20"/>
                <w:szCs w:val="20"/>
              </w:rPr>
            </w:pPr>
            <w:r>
              <w:rPr>
                <w:sz w:val="20"/>
                <w:szCs w:val="20"/>
              </w:rPr>
              <w:t>1</w:t>
            </w:r>
          </w:p>
        </w:tc>
        <w:tc>
          <w:tcPr>
            <w:tcW w:w="3014" w:type="dxa"/>
            <w:shd w:val="clear" w:color="auto" w:fill="FFFFFF"/>
            <w:vAlign w:val="center"/>
          </w:tcPr>
          <w:p w14:paraId="5697A920" w14:textId="77777777" w:rsidR="00836DBE" w:rsidRPr="00055556" w:rsidRDefault="00836DBE" w:rsidP="008365D8">
            <w:pPr>
              <w:rPr>
                <w:sz w:val="20"/>
                <w:szCs w:val="20"/>
              </w:rPr>
            </w:pPr>
            <w:r w:rsidRPr="00055556">
              <w:rPr>
                <w:sz w:val="20"/>
                <w:szCs w:val="20"/>
              </w:rPr>
              <w:t>Мойка фасада здания</w:t>
            </w:r>
          </w:p>
        </w:tc>
        <w:tc>
          <w:tcPr>
            <w:tcW w:w="1276" w:type="dxa"/>
            <w:shd w:val="clear" w:color="auto" w:fill="FFFFFF"/>
            <w:vAlign w:val="center"/>
          </w:tcPr>
          <w:p w14:paraId="1340163B" w14:textId="77777777" w:rsidR="00836DBE" w:rsidRPr="00055556" w:rsidRDefault="00836DBE" w:rsidP="008365D8">
            <w:pPr>
              <w:jc w:val="center"/>
              <w:rPr>
                <w:sz w:val="20"/>
                <w:szCs w:val="20"/>
              </w:rPr>
            </w:pPr>
            <w:r w:rsidRPr="00055556">
              <w:rPr>
                <w:sz w:val="20"/>
                <w:szCs w:val="20"/>
              </w:rPr>
              <w:t>3537</w:t>
            </w:r>
          </w:p>
        </w:tc>
        <w:tc>
          <w:tcPr>
            <w:tcW w:w="992" w:type="dxa"/>
            <w:shd w:val="clear" w:color="auto" w:fill="FFFFFF"/>
            <w:vAlign w:val="center"/>
          </w:tcPr>
          <w:p w14:paraId="1CA1949A" w14:textId="77777777" w:rsidR="00836DBE" w:rsidRPr="00055556" w:rsidRDefault="00836DBE" w:rsidP="008365D8">
            <w:pPr>
              <w:jc w:val="center"/>
              <w:rPr>
                <w:sz w:val="20"/>
                <w:szCs w:val="20"/>
              </w:rPr>
            </w:pPr>
            <w:r w:rsidRPr="00055556">
              <w:rPr>
                <w:sz w:val="20"/>
                <w:szCs w:val="20"/>
              </w:rPr>
              <w:t>м2</w:t>
            </w:r>
          </w:p>
        </w:tc>
        <w:tc>
          <w:tcPr>
            <w:tcW w:w="1701" w:type="dxa"/>
            <w:shd w:val="clear" w:color="auto" w:fill="FFFFFF"/>
            <w:vAlign w:val="center"/>
          </w:tcPr>
          <w:p w14:paraId="7DCE9023" w14:textId="77777777" w:rsidR="00836DBE" w:rsidRPr="00055556" w:rsidRDefault="00836DBE" w:rsidP="008365D8">
            <w:pPr>
              <w:jc w:val="center"/>
              <w:rPr>
                <w:sz w:val="20"/>
                <w:szCs w:val="20"/>
              </w:rPr>
            </w:pPr>
            <w:r w:rsidRPr="00055556">
              <w:rPr>
                <w:sz w:val="20"/>
                <w:szCs w:val="20"/>
              </w:rPr>
              <w:t>3537</w:t>
            </w:r>
          </w:p>
        </w:tc>
        <w:tc>
          <w:tcPr>
            <w:tcW w:w="1134" w:type="dxa"/>
            <w:shd w:val="clear" w:color="auto" w:fill="auto"/>
            <w:vAlign w:val="center"/>
          </w:tcPr>
          <w:p w14:paraId="787C97C1" w14:textId="77777777" w:rsidR="00836DBE" w:rsidRPr="00643FE4" w:rsidRDefault="00836DBE" w:rsidP="008365D8">
            <w:pPr>
              <w:jc w:val="center"/>
              <w:rPr>
                <w:sz w:val="20"/>
                <w:szCs w:val="20"/>
              </w:rPr>
            </w:pPr>
            <w:r w:rsidRPr="00643FE4">
              <w:rPr>
                <w:sz w:val="20"/>
                <w:szCs w:val="20"/>
              </w:rPr>
              <w:t>1</w:t>
            </w:r>
          </w:p>
        </w:tc>
        <w:tc>
          <w:tcPr>
            <w:tcW w:w="1560" w:type="dxa"/>
            <w:shd w:val="clear" w:color="auto" w:fill="FFFFFF"/>
            <w:vAlign w:val="center"/>
          </w:tcPr>
          <w:p w14:paraId="5ED6CFDB" w14:textId="77777777" w:rsidR="00836DBE" w:rsidRPr="00055556" w:rsidRDefault="00836DBE" w:rsidP="008365D8">
            <w:pPr>
              <w:jc w:val="center"/>
              <w:rPr>
                <w:sz w:val="20"/>
                <w:szCs w:val="20"/>
              </w:rPr>
            </w:pPr>
            <w:r w:rsidRPr="00055556">
              <w:rPr>
                <w:sz w:val="20"/>
                <w:szCs w:val="20"/>
              </w:rPr>
              <w:t>3537</w:t>
            </w:r>
          </w:p>
        </w:tc>
      </w:tr>
      <w:tr w:rsidR="00836DBE" w:rsidRPr="00055556" w14:paraId="107A18A6" w14:textId="77777777" w:rsidTr="00836DBE">
        <w:trPr>
          <w:trHeight w:val="347"/>
        </w:trPr>
        <w:tc>
          <w:tcPr>
            <w:tcW w:w="3544" w:type="dxa"/>
            <w:gridSpan w:val="2"/>
            <w:shd w:val="clear" w:color="auto" w:fill="FFFFFF"/>
            <w:vAlign w:val="center"/>
          </w:tcPr>
          <w:p w14:paraId="436ADFE1" w14:textId="77777777" w:rsidR="00836DBE" w:rsidRPr="00055556" w:rsidRDefault="00836DBE" w:rsidP="008365D8">
            <w:pPr>
              <w:jc w:val="center"/>
              <w:rPr>
                <w:b/>
                <w:sz w:val="20"/>
                <w:szCs w:val="20"/>
              </w:rPr>
            </w:pPr>
            <w:r w:rsidRPr="00055556">
              <w:rPr>
                <w:b/>
                <w:sz w:val="20"/>
                <w:szCs w:val="20"/>
              </w:rPr>
              <w:t>Итого:</w:t>
            </w:r>
          </w:p>
        </w:tc>
        <w:tc>
          <w:tcPr>
            <w:tcW w:w="1276" w:type="dxa"/>
            <w:shd w:val="clear" w:color="auto" w:fill="FFFFFF"/>
            <w:vAlign w:val="center"/>
          </w:tcPr>
          <w:p w14:paraId="761B892F" w14:textId="77777777" w:rsidR="00836DBE" w:rsidRPr="00055556" w:rsidRDefault="00836DBE" w:rsidP="008365D8">
            <w:pPr>
              <w:jc w:val="center"/>
              <w:rPr>
                <w:b/>
                <w:sz w:val="20"/>
                <w:szCs w:val="20"/>
              </w:rPr>
            </w:pPr>
            <w:r>
              <w:rPr>
                <w:b/>
                <w:sz w:val="20"/>
                <w:szCs w:val="20"/>
              </w:rPr>
              <w:t>3537</w:t>
            </w:r>
          </w:p>
        </w:tc>
        <w:tc>
          <w:tcPr>
            <w:tcW w:w="992" w:type="dxa"/>
            <w:shd w:val="clear" w:color="auto" w:fill="FFFFFF"/>
            <w:vAlign w:val="center"/>
          </w:tcPr>
          <w:p w14:paraId="196AD719" w14:textId="77777777" w:rsidR="00836DBE" w:rsidRPr="00055556" w:rsidRDefault="00836DBE" w:rsidP="008365D8">
            <w:pPr>
              <w:jc w:val="center"/>
              <w:rPr>
                <w:b/>
                <w:sz w:val="20"/>
                <w:szCs w:val="20"/>
              </w:rPr>
            </w:pPr>
            <w:r w:rsidRPr="00055556">
              <w:rPr>
                <w:b/>
                <w:sz w:val="20"/>
                <w:szCs w:val="20"/>
              </w:rPr>
              <w:t>м2</w:t>
            </w:r>
          </w:p>
        </w:tc>
        <w:tc>
          <w:tcPr>
            <w:tcW w:w="1701" w:type="dxa"/>
            <w:shd w:val="clear" w:color="auto" w:fill="FFFFFF"/>
            <w:vAlign w:val="center"/>
          </w:tcPr>
          <w:p w14:paraId="32CA99D9" w14:textId="77777777" w:rsidR="00836DBE" w:rsidRPr="00055556" w:rsidRDefault="00836DBE" w:rsidP="008365D8">
            <w:pPr>
              <w:jc w:val="center"/>
              <w:rPr>
                <w:b/>
                <w:sz w:val="20"/>
                <w:szCs w:val="20"/>
              </w:rPr>
            </w:pPr>
            <w:r>
              <w:rPr>
                <w:b/>
                <w:sz w:val="20"/>
                <w:szCs w:val="20"/>
              </w:rPr>
              <w:t>3537</w:t>
            </w:r>
          </w:p>
        </w:tc>
        <w:tc>
          <w:tcPr>
            <w:tcW w:w="1134" w:type="dxa"/>
            <w:shd w:val="clear" w:color="auto" w:fill="auto"/>
            <w:vAlign w:val="center"/>
          </w:tcPr>
          <w:p w14:paraId="217CE36A" w14:textId="77777777" w:rsidR="00836DBE" w:rsidRPr="00643FE4" w:rsidRDefault="00836DBE" w:rsidP="008365D8">
            <w:pPr>
              <w:jc w:val="center"/>
              <w:rPr>
                <w:b/>
                <w:sz w:val="20"/>
                <w:szCs w:val="20"/>
              </w:rPr>
            </w:pPr>
          </w:p>
        </w:tc>
        <w:tc>
          <w:tcPr>
            <w:tcW w:w="1560" w:type="dxa"/>
            <w:shd w:val="clear" w:color="auto" w:fill="FFFFFF"/>
            <w:vAlign w:val="center"/>
          </w:tcPr>
          <w:p w14:paraId="4F2D1B38" w14:textId="77777777" w:rsidR="00836DBE" w:rsidRPr="00055556" w:rsidRDefault="00836DBE" w:rsidP="008365D8">
            <w:pPr>
              <w:jc w:val="center"/>
              <w:rPr>
                <w:b/>
                <w:sz w:val="20"/>
                <w:szCs w:val="20"/>
              </w:rPr>
            </w:pPr>
            <w:r>
              <w:rPr>
                <w:b/>
                <w:sz w:val="20"/>
                <w:szCs w:val="20"/>
              </w:rPr>
              <w:t>3537</w:t>
            </w:r>
          </w:p>
        </w:tc>
      </w:tr>
      <w:tr w:rsidR="00836DBE" w:rsidRPr="009744A4" w14:paraId="0A8AE30D" w14:textId="77777777" w:rsidTr="00836DBE">
        <w:trPr>
          <w:trHeight w:val="347"/>
        </w:trPr>
        <w:tc>
          <w:tcPr>
            <w:tcW w:w="10207" w:type="dxa"/>
            <w:gridSpan w:val="7"/>
            <w:shd w:val="clear" w:color="auto" w:fill="auto"/>
            <w:vAlign w:val="center"/>
          </w:tcPr>
          <w:p w14:paraId="371061F6" w14:textId="77777777" w:rsidR="00836DBE" w:rsidRPr="009744A4" w:rsidRDefault="00836DBE" w:rsidP="008365D8">
            <w:pPr>
              <w:jc w:val="center"/>
              <w:rPr>
                <w:b/>
                <w:bCs/>
                <w:sz w:val="20"/>
                <w:szCs w:val="20"/>
              </w:rPr>
            </w:pPr>
            <w:r w:rsidRPr="009744A4">
              <w:rPr>
                <w:b/>
                <w:bCs/>
                <w:sz w:val="20"/>
                <w:szCs w:val="20"/>
              </w:rPr>
              <w:t>Ледовая арена по адресу г. Санкт-Петербург, ул. Фаворского, д.7, стр. 1</w:t>
            </w:r>
          </w:p>
        </w:tc>
      </w:tr>
      <w:tr w:rsidR="00836DBE" w:rsidRPr="00055556" w14:paraId="53CE820D" w14:textId="77777777" w:rsidTr="00836DBE">
        <w:trPr>
          <w:trHeight w:val="347"/>
        </w:trPr>
        <w:tc>
          <w:tcPr>
            <w:tcW w:w="530" w:type="dxa"/>
            <w:shd w:val="clear" w:color="auto" w:fill="FFFFFF"/>
            <w:vAlign w:val="center"/>
          </w:tcPr>
          <w:p w14:paraId="0D35248B" w14:textId="77777777" w:rsidR="00836DBE" w:rsidRPr="00055556" w:rsidRDefault="00836DBE" w:rsidP="008365D8">
            <w:pPr>
              <w:jc w:val="center"/>
              <w:rPr>
                <w:sz w:val="20"/>
                <w:szCs w:val="20"/>
              </w:rPr>
            </w:pPr>
            <w:r>
              <w:rPr>
                <w:sz w:val="20"/>
                <w:szCs w:val="20"/>
              </w:rPr>
              <w:t>1</w:t>
            </w:r>
          </w:p>
        </w:tc>
        <w:tc>
          <w:tcPr>
            <w:tcW w:w="3014" w:type="dxa"/>
            <w:shd w:val="clear" w:color="auto" w:fill="FFFFFF"/>
            <w:vAlign w:val="center"/>
          </w:tcPr>
          <w:p w14:paraId="4AC7B286" w14:textId="77777777" w:rsidR="00836DBE" w:rsidRPr="00055556" w:rsidRDefault="00836DBE" w:rsidP="008365D8">
            <w:pPr>
              <w:rPr>
                <w:sz w:val="20"/>
                <w:szCs w:val="20"/>
              </w:rPr>
            </w:pPr>
            <w:r w:rsidRPr="00055556">
              <w:rPr>
                <w:sz w:val="20"/>
                <w:szCs w:val="20"/>
              </w:rPr>
              <w:t>Мойка фасада здания</w:t>
            </w:r>
          </w:p>
        </w:tc>
        <w:tc>
          <w:tcPr>
            <w:tcW w:w="1276" w:type="dxa"/>
            <w:shd w:val="clear" w:color="auto" w:fill="FFFFFF"/>
            <w:vAlign w:val="center"/>
          </w:tcPr>
          <w:p w14:paraId="6A18AA33" w14:textId="77777777" w:rsidR="00836DBE" w:rsidRPr="00055556" w:rsidRDefault="00836DBE" w:rsidP="008365D8">
            <w:pPr>
              <w:jc w:val="center"/>
              <w:rPr>
                <w:sz w:val="20"/>
                <w:szCs w:val="20"/>
              </w:rPr>
            </w:pPr>
            <w:r w:rsidRPr="00055556">
              <w:rPr>
                <w:sz w:val="20"/>
                <w:szCs w:val="20"/>
              </w:rPr>
              <w:t>4585</w:t>
            </w:r>
          </w:p>
        </w:tc>
        <w:tc>
          <w:tcPr>
            <w:tcW w:w="992" w:type="dxa"/>
            <w:shd w:val="clear" w:color="auto" w:fill="FFFFFF"/>
            <w:vAlign w:val="center"/>
          </w:tcPr>
          <w:p w14:paraId="4F465977" w14:textId="77777777" w:rsidR="00836DBE" w:rsidRPr="00055556" w:rsidRDefault="00836DBE" w:rsidP="008365D8">
            <w:pPr>
              <w:jc w:val="center"/>
              <w:rPr>
                <w:sz w:val="20"/>
                <w:szCs w:val="20"/>
              </w:rPr>
            </w:pPr>
            <w:r w:rsidRPr="00055556">
              <w:rPr>
                <w:sz w:val="20"/>
                <w:szCs w:val="20"/>
              </w:rPr>
              <w:t>м2</w:t>
            </w:r>
          </w:p>
        </w:tc>
        <w:tc>
          <w:tcPr>
            <w:tcW w:w="1701" w:type="dxa"/>
            <w:shd w:val="clear" w:color="auto" w:fill="FFFFFF"/>
            <w:vAlign w:val="center"/>
          </w:tcPr>
          <w:p w14:paraId="58E31C7F" w14:textId="77777777" w:rsidR="00836DBE" w:rsidRPr="00055556" w:rsidRDefault="00836DBE" w:rsidP="008365D8">
            <w:pPr>
              <w:jc w:val="center"/>
              <w:rPr>
                <w:sz w:val="20"/>
                <w:szCs w:val="20"/>
              </w:rPr>
            </w:pPr>
            <w:r w:rsidRPr="00055556">
              <w:rPr>
                <w:sz w:val="20"/>
                <w:szCs w:val="20"/>
              </w:rPr>
              <w:t>4585</w:t>
            </w:r>
          </w:p>
        </w:tc>
        <w:tc>
          <w:tcPr>
            <w:tcW w:w="1134" w:type="dxa"/>
            <w:shd w:val="clear" w:color="auto" w:fill="auto"/>
            <w:vAlign w:val="center"/>
          </w:tcPr>
          <w:p w14:paraId="1BC90E0E" w14:textId="77777777" w:rsidR="00836DBE" w:rsidRPr="00643FE4" w:rsidRDefault="00836DBE" w:rsidP="008365D8">
            <w:pPr>
              <w:jc w:val="center"/>
              <w:rPr>
                <w:sz w:val="20"/>
                <w:szCs w:val="20"/>
              </w:rPr>
            </w:pPr>
            <w:r w:rsidRPr="00643FE4">
              <w:rPr>
                <w:sz w:val="20"/>
                <w:szCs w:val="20"/>
              </w:rPr>
              <w:t>1</w:t>
            </w:r>
          </w:p>
        </w:tc>
        <w:tc>
          <w:tcPr>
            <w:tcW w:w="1560" w:type="dxa"/>
            <w:shd w:val="clear" w:color="auto" w:fill="FFFFFF"/>
            <w:vAlign w:val="center"/>
          </w:tcPr>
          <w:p w14:paraId="0B2CE15E" w14:textId="77777777" w:rsidR="00836DBE" w:rsidRPr="00055556" w:rsidRDefault="00836DBE" w:rsidP="008365D8">
            <w:pPr>
              <w:jc w:val="center"/>
              <w:rPr>
                <w:sz w:val="20"/>
                <w:szCs w:val="20"/>
              </w:rPr>
            </w:pPr>
            <w:r w:rsidRPr="00055556">
              <w:rPr>
                <w:sz w:val="20"/>
                <w:szCs w:val="20"/>
              </w:rPr>
              <w:t>4585</w:t>
            </w:r>
          </w:p>
        </w:tc>
      </w:tr>
      <w:tr w:rsidR="00836DBE" w:rsidRPr="00055556" w14:paraId="5F3D3827" w14:textId="77777777" w:rsidTr="00836DBE">
        <w:trPr>
          <w:trHeight w:val="347"/>
        </w:trPr>
        <w:tc>
          <w:tcPr>
            <w:tcW w:w="3544" w:type="dxa"/>
            <w:gridSpan w:val="2"/>
            <w:shd w:val="clear" w:color="auto" w:fill="FFFFFF"/>
            <w:vAlign w:val="center"/>
          </w:tcPr>
          <w:p w14:paraId="346021B0" w14:textId="77777777" w:rsidR="00836DBE" w:rsidRPr="00055556" w:rsidRDefault="00836DBE" w:rsidP="008365D8">
            <w:pPr>
              <w:jc w:val="center"/>
              <w:rPr>
                <w:b/>
                <w:sz w:val="20"/>
                <w:szCs w:val="20"/>
              </w:rPr>
            </w:pPr>
            <w:r w:rsidRPr="00055556">
              <w:rPr>
                <w:b/>
                <w:sz w:val="20"/>
                <w:szCs w:val="20"/>
              </w:rPr>
              <w:t>Итого:</w:t>
            </w:r>
          </w:p>
        </w:tc>
        <w:tc>
          <w:tcPr>
            <w:tcW w:w="1276" w:type="dxa"/>
            <w:shd w:val="clear" w:color="auto" w:fill="FFFFFF"/>
            <w:vAlign w:val="center"/>
          </w:tcPr>
          <w:p w14:paraId="66F9252B" w14:textId="77777777" w:rsidR="00836DBE" w:rsidRPr="00055556" w:rsidRDefault="00836DBE" w:rsidP="008365D8">
            <w:pPr>
              <w:jc w:val="center"/>
              <w:rPr>
                <w:b/>
                <w:sz w:val="20"/>
                <w:szCs w:val="20"/>
              </w:rPr>
            </w:pPr>
            <w:r>
              <w:rPr>
                <w:b/>
                <w:sz w:val="20"/>
                <w:szCs w:val="20"/>
              </w:rPr>
              <w:t>4585</w:t>
            </w:r>
          </w:p>
        </w:tc>
        <w:tc>
          <w:tcPr>
            <w:tcW w:w="992" w:type="dxa"/>
            <w:shd w:val="clear" w:color="auto" w:fill="FFFFFF"/>
            <w:vAlign w:val="center"/>
          </w:tcPr>
          <w:p w14:paraId="7F13C05A" w14:textId="77777777" w:rsidR="00836DBE" w:rsidRPr="00055556" w:rsidRDefault="00836DBE" w:rsidP="008365D8">
            <w:pPr>
              <w:jc w:val="center"/>
              <w:rPr>
                <w:b/>
                <w:sz w:val="20"/>
                <w:szCs w:val="20"/>
              </w:rPr>
            </w:pPr>
            <w:r w:rsidRPr="00055556">
              <w:rPr>
                <w:b/>
                <w:sz w:val="20"/>
                <w:szCs w:val="20"/>
              </w:rPr>
              <w:t>м2</w:t>
            </w:r>
          </w:p>
        </w:tc>
        <w:tc>
          <w:tcPr>
            <w:tcW w:w="1701" w:type="dxa"/>
            <w:shd w:val="clear" w:color="auto" w:fill="FFFFFF"/>
            <w:vAlign w:val="center"/>
          </w:tcPr>
          <w:p w14:paraId="33C745D1" w14:textId="77777777" w:rsidR="00836DBE" w:rsidRPr="00055556" w:rsidRDefault="00836DBE" w:rsidP="008365D8">
            <w:pPr>
              <w:jc w:val="center"/>
              <w:rPr>
                <w:b/>
                <w:sz w:val="20"/>
                <w:szCs w:val="20"/>
              </w:rPr>
            </w:pPr>
            <w:r>
              <w:rPr>
                <w:b/>
                <w:sz w:val="20"/>
                <w:szCs w:val="20"/>
              </w:rPr>
              <w:t>4585</w:t>
            </w:r>
          </w:p>
        </w:tc>
        <w:tc>
          <w:tcPr>
            <w:tcW w:w="1134" w:type="dxa"/>
            <w:shd w:val="clear" w:color="auto" w:fill="auto"/>
            <w:vAlign w:val="center"/>
          </w:tcPr>
          <w:p w14:paraId="7ECE25FC" w14:textId="77777777" w:rsidR="00836DBE" w:rsidRPr="00643FE4" w:rsidRDefault="00836DBE" w:rsidP="008365D8">
            <w:pPr>
              <w:jc w:val="center"/>
              <w:rPr>
                <w:b/>
                <w:sz w:val="20"/>
                <w:szCs w:val="20"/>
              </w:rPr>
            </w:pPr>
          </w:p>
        </w:tc>
        <w:tc>
          <w:tcPr>
            <w:tcW w:w="1560" w:type="dxa"/>
            <w:shd w:val="clear" w:color="auto" w:fill="FFFFFF"/>
            <w:vAlign w:val="center"/>
          </w:tcPr>
          <w:p w14:paraId="45942431" w14:textId="77777777" w:rsidR="00836DBE" w:rsidRPr="00055556" w:rsidRDefault="00836DBE" w:rsidP="008365D8">
            <w:pPr>
              <w:jc w:val="center"/>
              <w:rPr>
                <w:b/>
                <w:sz w:val="20"/>
                <w:szCs w:val="20"/>
              </w:rPr>
            </w:pPr>
            <w:r>
              <w:rPr>
                <w:b/>
                <w:sz w:val="20"/>
                <w:szCs w:val="20"/>
              </w:rPr>
              <w:t>4585</w:t>
            </w:r>
          </w:p>
        </w:tc>
      </w:tr>
      <w:bookmarkEnd w:id="8"/>
    </w:tbl>
    <w:p w14:paraId="33676DF6" w14:textId="77777777" w:rsidR="00345DD5" w:rsidRDefault="00345DD5" w:rsidP="007C05DF">
      <w:pPr>
        <w:tabs>
          <w:tab w:val="left" w:pos="284"/>
        </w:tabs>
        <w:autoSpaceDE w:val="0"/>
        <w:autoSpaceDN w:val="0"/>
        <w:adjustRightInd w:val="0"/>
        <w:ind w:firstLine="709"/>
        <w:jc w:val="both"/>
      </w:pPr>
    </w:p>
    <w:p w14:paraId="67329BFA" w14:textId="77777777" w:rsidR="00345DD5" w:rsidRDefault="00345DD5" w:rsidP="007C05DF">
      <w:pPr>
        <w:tabs>
          <w:tab w:val="left" w:pos="284"/>
        </w:tabs>
        <w:autoSpaceDE w:val="0"/>
        <w:autoSpaceDN w:val="0"/>
        <w:adjustRightInd w:val="0"/>
        <w:ind w:firstLine="709"/>
        <w:jc w:val="both"/>
      </w:pPr>
    </w:p>
    <w:p w14:paraId="7F634670" w14:textId="77777777" w:rsidR="00345DD5" w:rsidRDefault="00345DD5" w:rsidP="007C05DF">
      <w:pPr>
        <w:tabs>
          <w:tab w:val="left" w:pos="284"/>
        </w:tabs>
        <w:autoSpaceDE w:val="0"/>
        <w:autoSpaceDN w:val="0"/>
        <w:adjustRightInd w:val="0"/>
        <w:ind w:firstLine="709"/>
        <w:jc w:val="both"/>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4"/>
        <w:gridCol w:w="4885"/>
      </w:tblGrid>
      <w:tr w:rsidR="005A74C9" w:rsidRPr="007C05DF" w14:paraId="58A38D0B" w14:textId="77777777" w:rsidTr="00E62E04">
        <w:tc>
          <w:tcPr>
            <w:tcW w:w="4884" w:type="dxa"/>
          </w:tcPr>
          <w:p w14:paraId="01F8CB0F" w14:textId="77777777" w:rsidR="005A74C9" w:rsidRPr="007C05DF" w:rsidRDefault="005A74C9" w:rsidP="009153DF">
            <w:pPr>
              <w:tabs>
                <w:tab w:val="left" w:pos="851"/>
              </w:tabs>
              <w:ind w:right="425"/>
              <w:rPr>
                <w:rFonts w:ascii="Times New Roman" w:hAnsi="Times New Roman" w:cs="Times New Roman"/>
                <w:b/>
                <w:bCs/>
              </w:rPr>
            </w:pPr>
            <w:r w:rsidRPr="007C05DF">
              <w:rPr>
                <w:rFonts w:ascii="Times New Roman" w:hAnsi="Times New Roman" w:cs="Times New Roman"/>
                <w:b/>
                <w:bCs/>
              </w:rPr>
              <w:t>Заказчик:</w:t>
            </w:r>
          </w:p>
        </w:tc>
        <w:tc>
          <w:tcPr>
            <w:tcW w:w="4885" w:type="dxa"/>
          </w:tcPr>
          <w:p w14:paraId="4092BE83" w14:textId="77777777" w:rsidR="005A74C9" w:rsidRPr="007C05DF" w:rsidRDefault="005A74C9" w:rsidP="009153DF">
            <w:pPr>
              <w:tabs>
                <w:tab w:val="left" w:pos="851"/>
              </w:tabs>
              <w:ind w:right="425"/>
              <w:rPr>
                <w:rFonts w:ascii="Times New Roman" w:hAnsi="Times New Roman" w:cs="Times New Roman"/>
                <w:b/>
                <w:bCs/>
              </w:rPr>
            </w:pPr>
            <w:r w:rsidRPr="007C05DF">
              <w:rPr>
                <w:rFonts w:ascii="Times New Roman" w:hAnsi="Times New Roman" w:cs="Times New Roman"/>
                <w:b/>
                <w:bCs/>
              </w:rPr>
              <w:t>Исполнитель:</w:t>
            </w:r>
          </w:p>
        </w:tc>
      </w:tr>
      <w:tr w:rsidR="005A74C9" w:rsidRPr="007C05DF" w14:paraId="3DB6959C" w14:textId="77777777" w:rsidTr="00E62E04">
        <w:tc>
          <w:tcPr>
            <w:tcW w:w="4884" w:type="dxa"/>
          </w:tcPr>
          <w:p w14:paraId="6F75A649" w14:textId="77777777" w:rsidR="00EA5599" w:rsidRPr="007C05DF" w:rsidRDefault="00EA5599" w:rsidP="00EA5599">
            <w:pPr>
              <w:widowControl w:val="0"/>
              <w:rPr>
                <w:rFonts w:ascii="Times New Roman" w:hAnsi="Times New Roman" w:cs="Times New Roman"/>
              </w:rPr>
            </w:pPr>
            <w:r w:rsidRPr="007C05DF">
              <w:rPr>
                <w:rFonts w:ascii="Times New Roman" w:hAnsi="Times New Roman" w:cs="Times New Roman"/>
              </w:rPr>
              <w:t>Директор</w:t>
            </w:r>
          </w:p>
          <w:p w14:paraId="0F792B05" w14:textId="77777777" w:rsidR="00EA5599" w:rsidRPr="007C05DF" w:rsidRDefault="00EA5599" w:rsidP="00EA5599">
            <w:pPr>
              <w:widowControl w:val="0"/>
              <w:rPr>
                <w:rFonts w:ascii="Times New Roman" w:hAnsi="Times New Roman" w:cs="Times New Roman"/>
              </w:rPr>
            </w:pPr>
          </w:p>
          <w:p w14:paraId="61CC3E9C" w14:textId="367412E4" w:rsidR="005A74C9" w:rsidRPr="007C05DF" w:rsidRDefault="00EA5599" w:rsidP="00EA5599">
            <w:pPr>
              <w:widowControl w:val="0"/>
              <w:rPr>
                <w:rFonts w:ascii="Times New Roman" w:hAnsi="Times New Roman" w:cs="Times New Roman"/>
              </w:rPr>
            </w:pPr>
            <w:r w:rsidRPr="007C05DF">
              <w:rPr>
                <w:rFonts w:ascii="Times New Roman" w:hAnsi="Times New Roman" w:cs="Times New Roman"/>
              </w:rPr>
              <w:t>_________________ И.О.Демин</w:t>
            </w:r>
          </w:p>
          <w:p w14:paraId="738ACFF1" w14:textId="77777777" w:rsidR="005A74C9" w:rsidRPr="007C05DF" w:rsidRDefault="005A74C9" w:rsidP="00E62E04">
            <w:pPr>
              <w:widowControl w:val="0"/>
              <w:rPr>
                <w:rFonts w:ascii="Times New Roman" w:hAnsi="Times New Roman" w:cs="Times New Roman"/>
                <w:bCs/>
              </w:rPr>
            </w:pPr>
            <w:r w:rsidRPr="007C05DF">
              <w:rPr>
                <w:rFonts w:ascii="Times New Roman" w:hAnsi="Times New Roman" w:cs="Times New Roman"/>
                <w:bCs/>
              </w:rPr>
              <w:t>ЭЦП</w:t>
            </w:r>
          </w:p>
          <w:p w14:paraId="2F58589F" w14:textId="77777777" w:rsidR="005A74C9" w:rsidRPr="007C05DF" w:rsidRDefault="005A74C9" w:rsidP="00E62E04">
            <w:pPr>
              <w:tabs>
                <w:tab w:val="left" w:pos="851"/>
              </w:tabs>
              <w:ind w:right="425" w:firstLine="567"/>
              <w:jc w:val="both"/>
              <w:rPr>
                <w:rFonts w:ascii="Times New Roman" w:hAnsi="Times New Roman" w:cs="Times New Roman"/>
              </w:rPr>
            </w:pPr>
          </w:p>
        </w:tc>
        <w:tc>
          <w:tcPr>
            <w:tcW w:w="4885" w:type="dxa"/>
          </w:tcPr>
          <w:p w14:paraId="75AADFED" w14:textId="0C11D522" w:rsidR="005A74C9" w:rsidRPr="007C05DF" w:rsidRDefault="005A74C9" w:rsidP="00E62E04">
            <w:pPr>
              <w:widowControl w:val="0"/>
              <w:jc w:val="both"/>
              <w:rPr>
                <w:rFonts w:ascii="Times New Roman" w:hAnsi="Times New Roman" w:cs="Times New Roman"/>
              </w:rPr>
            </w:pPr>
          </w:p>
          <w:p w14:paraId="232A3FF0" w14:textId="77777777" w:rsidR="009007E5" w:rsidRPr="007C05DF" w:rsidRDefault="009007E5" w:rsidP="00E62E04">
            <w:pPr>
              <w:widowControl w:val="0"/>
              <w:jc w:val="both"/>
              <w:rPr>
                <w:rFonts w:ascii="Times New Roman" w:hAnsi="Times New Roman" w:cs="Times New Roman"/>
              </w:rPr>
            </w:pPr>
          </w:p>
          <w:p w14:paraId="375D7CD0" w14:textId="3A59B2AE" w:rsidR="005A74C9" w:rsidRPr="007C05DF" w:rsidRDefault="005A74C9" w:rsidP="00E62E04">
            <w:pPr>
              <w:widowControl w:val="0"/>
              <w:jc w:val="both"/>
              <w:rPr>
                <w:rFonts w:ascii="Times New Roman" w:hAnsi="Times New Roman" w:cs="Times New Roman"/>
              </w:rPr>
            </w:pPr>
            <w:r w:rsidRPr="007C05DF">
              <w:rPr>
                <w:rFonts w:ascii="Times New Roman" w:hAnsi="Times New Roman" w:cs="Times New Roman"/>
              </w:rPr>
              <w:t>______________________/</w:t>
            </w:r>
            <w:r w:rsidR="00607C2E" w:rsidRPr="007C05DF">
              <w:rPr>
                <w:rFonts w:ascii="Times New Roman" w:hAnsi="Times New Roman" w:cs="Times New Roman"/>
              </w:rPr>
              <w:t>______________</w:t>
            </w:r>
            <w:r w:rsidR="009153DF" w:rsidRPr="007C05DF">
              <w:rPr>
                <w:rFonts w:ascii="Times New Roman" w:hAnsi="Times New Roman" w:cs="Times New Roman"/>
              </w:rPr>
              <w:t>/</w:t>
            </w:r>
          </w:p>
          <w:p w14:paraId="1889F8D4" w14:textId="77777777" w:rsidR="005A74C9" w:rsidRPr="007C05DF" w:rsidRDefault="005A74C9" w:rsidP="00E62E04">
            <w:pPr>
              <w:widowControl w:val="0"/>
              <w:jc w:val="both"/>
              <w:rPr>
                <w:rFonts w:ascii="Times New Roman" w:hAnsi="Times New Roman" w:cs="Times New Roman"/>
              </w:rPr>
            </w:pPr>
            <w:r w:rsidRPr="007C05DF">
              <w:rPr>
                <w:rFonts w:ascii="Times New Roman" w:hAnsi="Times New Roman" w:cs="Times New Roman"/>
              </w:rPr>
              <w:t>ЭЦП</w:t>
            </w:r>
          </w:p>
          <w:p w14:paraId="001B9883" w14:textId="77777777" w:rsidR="005A74C9" w:rsidRPr="007C05DF" w:rsidRDefault="005A74C9" w:rsidP="00E62E04">
            <w:pPr>
              <w:tabs>
                <w:tab w:val="left" w:pos="851"/>
              </w:tabs>
              <w:ind w:right="425" w:firstLine="567"/>
              <w:jc w:val="both"/>
              <w:rPr>
                <w:rFonts w:ascii="Times New Roman" w:hAnsi="Times New Roman" w:cs="Times New Roman"/>
              </w:rPr>
            </w:pPr>
          </w:p>
        </w:tc>
      </w:tr>
    </w:tbl>
    <w:p w14:paraId="6476E0FB" w14:textId="77777777" w:rsidR="00F80D4D" w:rsidRPr="007C05DF" w:rsidRDefault="00F80D4D" w:rsidP="00F80D4D">
      <w:pPr>
        <w:rPr>
          <w:color w:val="000000" w:themeColor="text1"/>
        </w:rPr>
      </w:pPr>
    </w:p>
    <w:p w14:paraId="3FA1E76F" w14:textId="77777777" w:rsidR="00F80D4D" w:rsidRPr="007C05DF" w:rsidRDefault="00F80D4D" w:rsidP="00F80D4D">
      <w:pPr>
        <w:rPr>
          <w:color w:val="000000" w:themeColor="text1"/>
        </w:rPr>
      </w:pPr>
    </w:p>
    <w:p w14:paraId="41385688" w14:textId="77777777" w:rsidR="00F80D4D" w:rsidRPr="007C05DF" w:rsidRDefault="00F80D4D" w:rsidP="00F80D4D">
      <w:pPr>
        <w:rPr>
          <w:color w:val="000000" w:themeColor="text1"/>
        </w:rPr>
      </w:pPr>
    </w:p>
    <w:p w14:paraId="295C64A4" w14:textId="77777777" w:rsidR="00F80D4D" w:rsidRPr="007C05DF" w:rsidRDefault="00F80D4D" w:rsidP="00F80D4D">
      <w:pPr>
        <w:rPr>
          <w:color w:val="000000" w:themeColor="text1"/>
        </w:rPr>
      </w:pPr>
    </w:p>
    <w:p w14:paraId="588DBB1F" w14:textId="77777777" w:rsidR="00F80D4D" w:rsidRPr="007C05DF" w:rsidRDefault="00F80D4D" w:rsidP="00F80D4D">
      <w:pPr>
        <w:rPr>
          <w:color w:val="000000" w:themeColor="text1"/>
        </w:rPr>
      </w:pPr>
    </w:p>
    <w:p w14:paraId="60A990B6" w14:textId="77777777" w:rsidR="00006F4B" w:rsidRPr="005A74C9" w:rsidRDefault="00006F4B" w:rsidP="00F80D4D">
      <w:pPr>
        <w:rPr>
          <w:color w:val="000000" w:themeColor="text1"/>
          <w:sz w:val="20"/>
          <w:szCs w:val="20"/>
        </w:rPr>
        <w:sectPr w:rsidR="00006F4B" w:rsidRPr="005A74C9" w:rsidSect="00EB51DE">
          <w:pgSz w:w="11906" w:h="16838"/>
          <w:pgMar w:top="720" w:right="720" w:bottom="720" w:left="1134" w:header="708" w:footer="708" w:gutter="0"/>
          <w:cols w:space="708"/>
          <w:docGrid w:linePitch="360"/>
        </w:sectPr>
      </w:pPr>
    </w:p>
    <w:p w14:paraId="50D16F05" w14:textId="29185C13" w:rsidR="005A74C9" w:rsidRPr="007C05DF" w:rsidRDefault="005A74C9" w:rsidP="005A74C9">
      <w:pPr>
        <w:shd w:val="clear" w:color="auto" w:fill="FFFFFF"/>
        <w:jc w:val="right"/>
        <w:rPr>
          <w:color w:val="000000" w:themeColor="text1"/>
        </w:rPr>
      </w:pPr>
      <w:r w:rsidRPr="007C05DF">
        <w:rPr>
          <w:color w:val="000000" w:themeColor="text1"/>
        </w:rPr>
        <w:lastRenderedPageBreak/>
        <w:t xml:space="preserve">Приложение № </w:t>
      </w:r>
      <w:r w:rsidR="00607C2E" w:rsidRPr="007C05DF">
        <w:rPr>
          <w:color w:val="000000" w:themeColor="text1"/>
        </w:rPr>
        <w:t>3</w:t>
      </w:r>
      <w:r w:rsidRPr="007C05DF">
        <w:rPr>
          <w:color w:val="000000" w:themeColor="text1"/>
        </w:rPr>
        <w:t xml:space="preserve"> к контракту </w:t>
      </w:r>
    </w:p>
    <w:p w14:paraId="0D9CE611" w14:textId="1BE4E215" w:rsidR="005A74C9" w:rsidRPr="007C05DF" w:rsidRDefault="005A74C9" w:rsidP="005A74C9">
      <w:pPr>
        <w:shd w:val="clear" w:color="auto" w:fill="FFFFFF"/>
        <w:jc w:val="right"/>
        <w:rPr>
          <w:color w:val="000000" w:themeColor="text1"/>
        </w:rPr>
      </w:pPr>
      <w:r w:rsidRPr="007C05DF">
        <w:rPr>
          <w:color w:val="000000" w:themeColor="text1"/>
        </w:rPr>
        <w:t xml:space="preserve">№ </w:t>
      </w:r>
      <w:r w:rsidR="00213BE9">
        <w:rPr>
          <w:color w:val="000000" w:themeColor="text1"/>
        </w:rPr>
        <w:t>______</w:t>
      </w:r>
      <w:r w:rsidRPr="007C05DF">
        <w:rPr>
          <w:b/>
          <w:bCs/>
          <w:color w:val="000000" w:themeColor="text1"/>
        </w:rPr>
        <w:t xml:space="preserve"> </w:t>
      </w:r>
      <w:r w:rsidRPr="007C05DF">
        <w:rPr>
          <w:color w:val="000000" w:themeColor="text1"/>
        </w:rPr>
        <w:t>от «___» ________ 202</w:t>
      </w:r>
      <w:r w:rsidR="003504EB">
        <w:rPr>
          <w:color w:val="000000" w:themeColor="text1"/>
        </w:rPr>
        <w:t>6</w:t>
      </w:r>
      <w:r w:rsidRPr="007C05DF">
        <w:rPr>
          <w:color w:val="000000" w:themeColor="text1"/>
        </w:rPr>
        <w:t xml:space="preserve"> г.</w:t>
      </w:r>
    </w:p>
    <w:p w14:paraId="3F506A74" w14:textId="0B10B24B" w:rsidR="00006F4B" w:rsidRPr="007C05DF" w:rsidRDefault="00006F4B" w:rsidP="00006F4B">
      <w:pPr>
        <w:shd w:val="clear" w:color="auto" w:fill="FFFFFF"/>
        <w:jc w:val="right"/>
        <w:rPr>
          <w:color w:val="000000" w:themeColor="text1"/>
        </w:rPr>
      </w:pPr>
    </w:p>
    <w:p w14:paraId="54987F01" w14:textId="77777777" w:rsidR="00006F4B" w:rsidRPr="007C05DF" w:rsidRDefault="00006F4B" w:rsidP="00006F4B">
      <w:pPr>
        <w:ind w:left="5664" w:right="425" w:firstLine="148"/>
        <w:jc w:val="center"/>
        <w:rPr>
          <w:color w:val="000000" w:themeColor="text1"/>
        </w:rPr>
      </w:pPr>
    </w:p>
    <w:p w14:paraId="794D29DE" w14:textId="77777777" w:rsidR="00006F4B" w:rsidRPr="007C05DF" w:rsidRDefault="00006F4B" w:rsidP="00006F4B">
      <w:pPr>
        <w:ind w:right="425"/>
        <w:outlineLvl w:val="0"/>
        <w:rPr>
          <w:b/>
          <w:color w:val="000000" w:themeColor="text1"/>
        </w:rPr>
      </w:pPr>
      <w:r w:rsidRPr="007C05DF">
        <w:rPr>
          <w:b/>
          <w:color w:val="000000" w:themeColor="text1"/>
        </w:rPr>
        <w:t>НАЧАЛО ФОРМЫ</w:t>
      </w:r>
    </w:p>
    <w:p w14:paraId="204C280E" w14:textId="77777777" w:rsidR="00006F4B" w:rsidRPr="007C05DF" w:rsidRDefault="00852741" w:rsidP="00006F4B">
      <w:pPr>
        <w:ind w:right="425" w:firstLine="539"/>
        <w:jc w:val="center"/>
        <w:rPr>
          <w:color w:val="000000" w:themeColor="text1"/>
        </w:rPr>
      </w:pPr>
      <w:hyperlink r:id="rId14">
        <w:r w:rsidR="00006F4B" w:rsidRPr="007C05DF">
          <w:rPr>
            <w:color w:val="000000" w:themeColor="text1"/>
          </w:rPr>
          <w:t>Акт</w:t>
        </w:r>
      </w:hyperlink>
      <w:r w:rsidR="00006F4B" w:rsidRPr="007C05DF">
        <w:rPr>
          <w:color w:val="000000" w:themeColor="text1"/>
        </w:rPr>
        <w:t xml:space="preserve"> оказанных услуг №_____</w:t>
      </w:r>
    </w:p>
    <w:p w14:paraId="24A9650C" w14:textId="77777777" w:rsidR="00006F4B" w:rsidRPr="007C05DF" w:rsidRDefault="00006F4B" w:rsidP="00006F4B">
      <w:pPr>
        <w:ind w:right="425"/>
        <w:jc w:val="both"/>
        <w:rPr>
          <w:color w:val="000000" w:themeColor="text1"/>
        </w:rPr>
      </w:pPr>
      <w:r w:rsidRPr="007C05DF">
        <w:rPr>
          <w:color w:val="000000" w:themeColor="text1"/>
        </w:rPr>
        <w:t>г. Санкт-Петербург «__</w:t>
      </w:r>
      <w:proofErr w:type="gramStart"/>
      <w:r w:rsidRPr="007C05DF">
        <w:rPr>
          <w:color w:val="000000" w:themeColor="text1"/>
        </w:rPr>
        <w:t>_»_</w:t>
      </w:r>
      <w:proofErr w:type="gramEnd"/>
      <w:r w:rsidRPr="007C05DF">
        <w:rPr>
          <w:color w:val="000000" w:themeColor="text1"/>
        </w:rPr>
        <w:t>________ ____ г.</w:t>
      </w:r>
      <w:r w:rsidRPr="007C05DF">
        <w:rPr>
          <w:color w:val="000000" w:themeColor="text1"/>
        </w:rPr>
        <w:br/>
      </w:r>
    </w:p>
    <w:p w14:paraId="11964D89" w14:textId="65638DA3" w:rsidR="00006F4B" w:rsidRPr="007C05DF" w:rsidRDefault="00EA5599" w:rsidP="00006F4B">
      <w:pPr>
        <w:tabs>
          <w:tab w:val="left" w:pos="851"/>
        </w:tabs>
        <w:ind w:right="425" w:firstLine="567"/>
        <w:jc w:val="both"/>
        <w:rPr>
          <w:color w:val="000000" w:themeColor="text1"/>
        </w:rPr>
      </w:pPr>
      <w:r w:rsidRPr="007C05DF">
        <w:rPr>
          <w:color w:val="000000" w:themeColor="text1"/>
        </w:rPr>
        <w:t xml:space="preserve">Санкт-Петербургское государственное бюджетное учреждение дополнительного образования спортивная школа </w:t>
      </w:r>
      <w:r w:rsidR="00787C07">
        <w:rPr>
          <w:color w:val="000000" w:themeColor="text1"/>
        </w:rPr>
        <w:t xml:space="preserve">олимпийского резерва </w:t>
      </w:r>
      <w:r w:rsidRPr="007C05DF">
        <w:rPr>
          <w:color w:val="000000" w:themeColor="text1"/>
        </w:rPr>
        <w:t>по хоккею «Динамо-юниор» (СПб ГБУ ДО СШ</w:t>
      </w:r>
      <w:r w:rsidR="00787C07">
        <w:rPr>
          <w:color w:val="000000" w:themeColor="text1"/>
        </w:rPr>
        <w:t>ОР</w:t>
      </w:r>
      <w:r w:rsidRPr="007C05DF">
        <w:rPr>
          <w:color w:val="000000" w:themeColor="text1"/>
        </w:rPr>
        <w:t xml:space="preserve"> по хоккею «Динамо-юниор»), именуемое в дальнейшем «Заказчик», в лице директора Демина Игоря Олеговича, действующего на основании Устава</w:t>
      </w:r>
      <w:r w:rsidR="00006F4B" w:rsidRPr="007C05DF">
        <w:rPr>
          <w:color w:val="000000" w:themeColor="text1"/>
        </w:rPr>
        <w:t xml:space="preserve">, с одной стороны, и_________ именуемое в дальнейшем </w:t>
      </w:r>
      <w:r w:rsidR="00773191" w:rsidRPr="007C05DF">
        <w:rPr>
          <w:color w:val="000000" w:themeColor="text1"/>
        </w:rPr>
        <w:t>«</w:t>
      </w:r>
      <w:r w:rsidR="00006F4B" w:rsidRPr="007C05DF">
        <w:rPr>
          <w:color w:val="000000" w:themeColor="text1"/>
        </w:rPr>
        <w:t>Исполнитель</w:t>
      </w:r>
      <w:r w:rsidR="00773191" w:rsidRPr="007C05DF">
        <w:rPr>
          <w:color w:val="000000" w:themeColor="text1"/>
        </w:rPr>
        <w:t>»</w:t>
      </w:r>
      <w:r w:rsidR="00006F4B" w:rsidRPr="007C05DF">
        <w:rPr>
          <w:color w:val="000000" w:themeColor="text1"/>
        </w:rPr>
        <w:t>, в лице__________, действующего на основании Устава, с другой стороны, совместно именуемые «Стороны», составили настоящий Акт о нижеследующем:</w:t>
      </w:r>
    </w:p>
    <w:p w14:paraId="4E2941E2" w14:textId="77777777" w:rsidR="00006F4B" w:rsidRPr="007C05DF" w:rsidRDefault="00006F4B" w:rsidP="00006F4B">
      <w:pPr>
        <w:tabs>
          <w:tab w:val="left" w:pos="851"/>
        </w:tabs>
        <w:ind w:right="425" w:firstLine="567"/>
        <w:jc w:val="both"/>
        <w:rPr>
          <w:color w:val="000000" w:themeColor="text1"/>
        </w:rPr>
      </w:pPr>
    </w:p>
    <w:p w14:paraId="1FD14F06" w14:textId="69C1FFDB" w:rsidR="00006F4B" w:rsidRPr="007C05DF" w:rsidRDefault="00006F4B" w:rsidP="00345DD5">
      <w:pPr>
        <w:pStyle w:val="a6"/>
        <w:numPr>
          <w:ilvl w:val="0"/>
          <w:numId w:val="1"/>
        </w:numPr>
        <w:tabs>
          <w:tab w:val="left" w:pos="851"/>
        </w:tabs>
        <w:spacing w:after="0" w:line="240" w:lineRule="auto"/>
        <w:ind w:left="0" w:right="425" w:firstLine="567"/>
        <w:jc w:val="both"/>
        <w:rPr>
          <w:rFonts w:ascii="Times New Roman" w:hAnsi="Times New Roman"/>
          <w:color w:val="000000" w:themeColor="text1"/>
          <w:sz w:val="24"/>
          <w:szCs w:val="24"/>
        </w:rPr>
      </w:pPr>
      <w:r w:rsidRPr="007C05DF">
        <w:rPr>
          <w:rFonts w:ascii="Times New Roman" w:hAnsi="Times New Roman"/>
          <w:color w:val="000000" w:themeColor="text1"/>
          <w:sz w:val="24"/>
          <w:szCs w:val="24"/>
        </w:rPr>
        <w:t xml:space="preserve">В соответствии с Контрактом №  _______ от ______ на оказание услуг по _____________ (далее – </w:t>
      </w:r>
      <w:r w:rsidRPr="007C05DF">
        <w:rPr>
          <w:rFonts w:ascii="Times New Roman" w:hAnsi="Times New Roman"/>
          <w:color w:val="000000" w:themeColor="text1"/>
          <w:sz w:val="24"/>
          <w:szCs w:val="24"/>
          <w:lang w:val="ru-RU"/>
        </w:rPr>
        <w:t>Контракт</w:t>
      </w:r>
      <w:r w:rsidRPr="007C05DF">
        <w:rPr>
          <w:rFonts w:ascii="Times New Roman" w:hAnsi="Times New Roman"/>
          <w:color w:val="000000" w:themeColor="text1"/>
          <w:sz w:val="24"/>
          <w:szCs w:val="24"/>
        </w:rPr>
        <w:t>)</w:t>
      </w:r>
      <w:r w:rsidRPr="007C05DF">
        <w:rPr>
          <w:rFonts w:ascii="Times New Roman" w:hAnsi="Times New Roman"/>
          <w:color w:val="000000" w:themeColor="text1"/>
          <w:sz w:val="24"/>
          <w:szCs w:val="24"/>
          <w:lang w:val="ru-RU"/>
        </w:rPr>
        <w:t xml:space="preserve"> </w:t>
      </w:r>
      <w:r w:rsidRPr="007C05DF">
        <w:rPr>
          <w:rFonts w:ascii="Times New Roman" w:hAnsi="Times New Roman"/>
          <w:color w:val="000000" w:themeColor="text1"/>
          <w:sz w:val="24"/>
          <w:szCs w:val="24"/>
        </w:rPr>
        <w:t xml:space="preserve">Исполнитель оказал, а Заказчик принял </w:t>
      </w:r>
      <w:r w:rsidRPr="007C05DF">
        <w:rPr>
          <w:rFonts w:ascii="Times New Roman" w:hAnsi="Times New Roman"/>
          <w:color w:val="000000" w:themeColor="text1"/>
          <w:sz w:val="24"/>
          <w:szCs w:val="24"/>
          <w:lang w:val="ru-RU"/>
        </w:rPr>
        <w:t>у</w:t>
      </w:r>
      <w:r w:rsidRPr="007C05DF">
        <w:rPr>
          <w:rFonts w:ascii="Times New Roman" w:hAnsi="Times New Roman"/>
          <w:color w:val="000000" w:themeColor="text1"/>
          <w:sz w:val="24"/>
          <w:szCs w:val="24"/>
        </w:rPr>
        <w:t>слугу, в следующем  количестве:</w:t>
      </w:r>
    </w:p>
    <w:tbl>
      <w:tblPr>
        <w:tblW w:w="0" w:type="auto"/>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
        <w:gridCol w:w="1822"/>
        <w:gridCol w:w="1538"/>
        <w:gridCol w:w="1499"/>
        <w:gridCol w:w="2350"/>
        <w:gridCol w:w="1510"/>
      </w:tblGrid>
      <w:tr w:rsidR="00607C2E" w:rsidRPr="007C05DF" w14:paraId="5D2E8BF0" w14:textId="77777777" w:rsidTr="00787C07">
        <w:trPr>
          <w:trHeight w:val="411"/>
        </w:trPr>
        <w:tc>
          <w:tcPr>
            <w:tcW w:w="0" w:type="auto"/>
            <w:shd w:val="clear" w:color="auto" w:fill="auto"/>
            <w:vAlign w:val="center"/>
            <w:hideMark/>
          </w:tcPr>
          <w:p w14:paraId="17F70424" w14:textId="1C1236FB" w:rsidR="00607C2E" w:rsidRPr="007C05DF" w:rsidRDefault="00607C2E" w:rsidP="00F83078">
            <w:pPr>
              <w:jc w:val="center"/>
              <w:rPr>
                <w:b/>
                <w:bCs/>
                <w:color w:val="000000" w:themeColor="text1"/>
              </w:rPr>
            </w:pPr>
            <w:r w:rsidRPr="007C05DF">
              <w:rPr>
                <w:b/>
                <w:bCs/>
                <w:color w:val="000000" w:themeColor="text1"/>
              </w:rPr>
              <w:t>N п/п</w:t>
            </w:r>
          </w:p>
        </w:tc>
        <w:tc>
          <w:tcPr>
            <w:tcW w:w="0" w:type="auto"/>
            <w:shd w:val="clear" w:color="auto" w:fill="auto"/>
            <w:vAlign w:val="center"/>
            <w:hideMark/>
          </w:tcPr>
          <w:p w14:paraId="7A66A128" w14:textId="01D3F5B3" w:rsidR="00607C2E" w:rsidRPr="007C05DF" w:rsidRDefault="00607C2E" w:rsidP="00F83078">
            <w:pPr>
              <w:jc w:val="center"/>
              <w:rPr>
                <w:b/>
                <w:bCs/>
                <w:color w:val="000000" w:themeColor="text1"/>
              </w:rPr>
            </w:pPr>
            <w:r w:rsidRPr="007C05DF">
              <w:rPr>
                <w:b/>
                <w:bCs/>
                <w:color w:val="000000" w:themeColor="text1"/>
              </w:rPr>
              <w:t>Наименование</w:t>
            </w:r>
          </w:p>
        </w:tc>
        <w:tc>
          <w:tcPr>
            <w:tcW w:w="1538" w:type="dxa"/>
            <w:vAlign w:val="center"/>
          </w:tcPr>
          <w:p w14:paraId="4E4171B1" w14:textId="3B8572F0" w:rsidR="00607C2E" w:rsidRPr="007C05DF" w:rsidRDefault="00607C2E" w:rsidP="00F83078">
            <w:pPr>
              <w:jc w:val="center"/>
              <w:rPr>
                <w:b/>
                <w:bCs/>
                <w:color w:val="000000" w:themeColor="text1"/>
              </w:rPr>
            </w:pPr>
            <w:r w:rsidRPr="007C05DF">
              <w:rPr>
                <w:b/>
                <w:bCs/>
                <w:color w:val="000000" w:themeColor="text1"/>
              </w:rPr>
              <w:t>Единица измерения</w:t>
            </w:r>
          </w:p>
        </w:tc>
        <w:tc>
          <w:tcPr>
            <w:tcW w:w="0" w:type="auto"/>
            <w:shd w:val="clear" w:color="auto" w:fill="auto"/>
            <w:vAlign w:val="center"/>
            <w:hideMark/>
          </w:tcPr>
          <w:p w14:paraId="3FB37E60" w14:textId="2BBBB778" w:rsidR="00607C2E" w:rsidRPr="007C05DF" w:rsidRDefault="00787C07" w:rsidP="00F83078">
            <w:pPr>
              <w:jc w:val="center"/>
              <w:rPr>
                <w:b/>
                <w:bCs/>
                <w:color w:val="000000" w:themeColor="text1"/>
              </w:rPr>
            </w:pPr>
            <w:r w:rsidRPr="00787C07">
              <w:rPr>
                <w:b/>
                <w:bCs/>
                <w:color w:val="000000" w:themeColor="text1"/>
              </w:rPr>
              <w:t>Количество</w:t>
            </w:r>
            <w:r w:rsidR="00607C2E" w:rsidRPr="007C05DF">
              <w:rPr>
                <w:b/>
                <w:bCs/>
                <w:color w:val="000000" w:themeColor="text1"/>
              </w:rPr>
              <w:t xml:space="preserve"> </w:t>
            </w:r>
            <w:hyperlink r:id="rId15" w:history="1">
              <w:r w:rsidR="00607C2E" w:rsidRPr="007C05DF">
                <w:rPr>
                  <w:b/>
                  <w:bCs/>
                  <w:color w:val="000000" w:themeColor="text1"/>
                </w:rPr>
                <w:t xml:space="preserve"> </w:t>
              </w:r>
            </w:hyperlink>
          </w:p>
        </w:tc>
        <w:tc>
          <w:tcPr>
            <w:tcW w:w="0" w:type="auto"/>
            <w:vAlign w:val="center"/>
          </w:tcPr>
          <w:p w14:paraId="6403F201" w14:textId="0997250B" w:rsidR="00607C2E" w:rsidRPr="007C05DF" w:rsidRDefault="00607C2E" w:rsidP="00F83078">
            <w:pPr>
              <w:autoSpaceDE w:val="0"/>
              <w:autoSpaceDN w:val="0"/>
              <w:adjustRightInd w:val="0"/>
              <w:jc w:val="center"/>
              <w:rPr>
                <w:b/>
                <w:bCs/>
                <w:color w:val="000000" w:themeColor="text1"/>
              </w:rPr>
            </w:pPr>
            <w:r w:rsidRPr="007C05DF">
              <w:rPr>
                <w:b/>
                <w:bCs/>
                <w:color w:val="000000" w:themeColor="text1"/>
              </w:rPr>
              <w:t>Цена единицы, руб.</w:t>
            </w:r>
          </w:p>
        </w:tc>
        <w:tc>
          <w:tcPr>
            <w:tcW w:w="0" w:type="auto"/>
            <w:shd w:val="clear" w:color="auto" w:fill="auto"/>
            <w:vAlign w:val="center"/>
            <w:hideMark/>
          </w:tcPr>
          <w:p w14:paraId="0667F4FF" w14:textId="0674BA24" w:rsidR="00607C2E" w:rsidRPr="007C05DF" w:rsidRDefault="00607C2E" w:rsidP="00F83078">
            <w:pPr>
              <w:autoSpaceDE w:val="0"/>
              <w:autoSpaceDN w:val="0"/>
              <w:adjustRightInd w:val="0"/>
              <w:jc w:val="center"/>
              <w:rPr>
                <w:b/>
                <w:bCs/>
                <w:color w:val="000000" w:themeColor="text1"/>
              </w:rPr>
            </w:pPr>
            <w:r w:rsidRPr="007C05DF">
              <w:rPr>
                <w:b/>
                <w:bCs/>
                <w:color w:val="000000" w:themeColor="text1"/>
              </w:rPr>
              <w:t>Сумма, руб.</w:t>
            </w:r>
          </w:p>
        </w:tc>
      </w:tr>
      <w:tr w:rsidR="00607C2E" w:rsidRPr="007C05DF" w14:paraId="12A28238" w14:textId="77777777" w:rsidTr="00787C07">
        <w:trPr>
          <w:trHeight w:val="20"/>
        </w:trPr>
        <w:tc>
          <w:tcPr>
            <w:tcW w:w="0" w:type="auto"/>
            <w:shd w:val="clear" w:color="auto" w:fill="auto"/>
            <w:vAlign w:val="center"/>
          </w:tcPr>
          <w:p w14:paraId="5DBB63F5" w14:textId="77777777" w:rsidR="00607C2E" w:rsidRPr="007C05DF" w:rsidRDefault="00607C2E" w:rsidP="00E62E04">
            <w:pPr>
              <w:jc w:val="center"/>
              <w:rPr>
                <w:color w:val="000000" w:themeColor="text1"/>
              </w:rPr>
            </w:pPr>
          </w:p>
        </w:tc>
        <w:tc>
          <w:tcPr>
            <w:tcW w:w="0" w:type="auto"/>
            <w:shd w:val="clear" w:color="auto" w:fill="auto"/>
            <w:vAlign w:val="center"/>
          </w:tcPr>
          <w:p w14:paraId="78F68BD0" w14:textId="77777777" w:rsidR="00607C2E" w:rsidRPr="007C05DF" w:rsidRDefault="00607C2E" w:rsidP="00E62E04">
            <w:pPr>
              <w:rPr>
                <w:color w:val="000000" w:themeColor="text1"/>
              </w:rPr>
            </w:pPr>
          </w:p>
        </w:tc>
        <w:tc>
          <w:tcPr>
            <w:tcW w:w="1538" w:type="dxa"/>
          </w:tcPr>
          <w:p w14:paraId="255E944A" w14:textId="77777777" w:rsidR="00607C2E" w:rsidRPr="007C05DF" w:rsidRDefault="00607C2E" w:rsidP="00E62E04">
            <w:pPr>
              <w:jc w:val="center"/>
              <w:rPr>
                <w:color w:val="000000" w:themeColor="text1"/>
              </w:rPr>
            </w:pPr>
          </w:p>
        </w:tc>
        <w:tc>
          <w:tcPr>
            <w:tcW w:w="0" w:type="auto"/>
            <w:shd w:val="clear" w:color="auto" w:fill="auto"/>
            <w:vAlign w:val="center"/>
          </w:tcPr>
          <w:p w14:paraId="386B99C0" w14:textId="77777777" w:rsidR="00607C2E" w:rsidRPr="007C05DF" w:rsidRDefault="00607C2E" w:rsidP="00E62E04">
            <w:pPr>
              <w:jc w:val="center"/>
              <w:rPr>
                <w:color w:val="000000" w:themeColor="text1"/>
              </w:rPr>
            </w:pPr>
          </w:p>
        </w:tc>
        <w:tc>
          <w:tcPr>
            <w:tcW w:w="0" w:type="auto"/>
          </w:tcPr>
          <w:p w14:paraId="12F61D70" w14:textId="77777777" w:rsidR="00607C2E" w:rsidRPr="007C05DF" w:rsidRDefault="00607C2E" w:rsidP="00E62E04">
            <w:pPr>
              <w:jc w:val="center"/>
              <w:rPr>
                <w:color w:val="000000" w:themeColor="text1"/>
              </w:rPr>
            </w:pPr>
          </w:p>
        </w:tc>
        <w:tc>
          <w:tcPr>
            <w:tcW w:w="0" w:type="auto"/>
            <w:shd w:val="clear" w:color="auto" w:fill="auto"/>
            <w:vAlign w:val="center"/>
          </w:tcPr>
          <w:p w14:paraId="06D41E7E" w14:textId="77777777" w:rsidR="00607C2E" w:rsidRPr="007C05DF" w:rsidRDefault="00607C2E" w:rsidP="00E62E04">
            <w:pPr>
              <w:jc w:val="center"/>
              <w:rPr>
                <w:color w:val="000000" w:themeColor="text1"/>
              </w:rPr>
            </w:pPr>
          </w:p>
        </w:tc>
      </w:tr>
      <w:tr w:rsidR="00607C2E" w:rsidRPr="007C05DF" w14:paraId="13CD5E07" w14:textId="77777777" w:rsidTr="00787C07">
        <w:trPr>
          <w:trHeight w:val="20"/>
        </w:trPr>
        <w:tc>
          <w:tcPr>
            <w:tcW w:w="0" w:type="auto"/>
            <w:shd w:val="clear" w:color="auto" w:fill="auto"/>
            <w:vAlign w:val="center"/>
          </w:tcPr>
          <w:p w14:paraId="7F6A6BE4" w14:textId="77777777" w:rsidR="00607C2E" w:rsidRPr="007C05DF" w:rsidRDefault="00607C2E" w:rsidP="00E62E04">
            <w:pPr>
              <w:jc w:val="center"/>
              <w:rPr>
                <w:color w:val="000000" w:themeColor="text1"/>
              </w:rPr>
            </w:pPr>
          </w:p>
        </w:tc>
        <w:tc>
          <w:tcPr>
            <w:tcW w:w="0" w:type="auto"/>
            <w:shd w:val="clear" w:color="auto" w:fill="auto"/>
            <w:vAlign w:val="center"/>
          </w:tcPr>
          <w:p w14:paraId="30BA09F5" w14:textId="77777777" w:rsidR="00607C2E" w:rsidRPr="007C05DF" w:rsidRDefault="00607C2E" w:rsidP="00E62E04">
            <w:pPr>
              <w:rPr>
                <w:color w:val="000000" w:themeColor="text1"/>
              </w:rPr>
            </w:pPr>
          </w:p>
        </w:tc>
        <w:tc>
          <w:tcPr>
            <w:tcW w:w="1538" w:type="dxa"/>
          </w:tcPr>
          <w:p w14:paraId="6C1CC6DB" w14:textId="77777777" w:rsidR="00607C2E" w:rsidRPr="007C05DF" w:rsidRDefault="00607C2E" w:rsidP="00E62E04">
            <w:pPr>
              <w:jc w:val="center"/>
              <w:rPr>
                <w:color w:val="000000" w:themeColor="text1"/>
              </w:rPr>
            </w:pPr>
          </w:p>
        </w:tc>
        <w:tc>
          <w:tcPr>
            <w:tcW w:w="0" w:type="auto"/>
            <w:shd w:val="clear" w:color="auto" w:fill="auto"/>
            <w:vAlign w:val="center"/>
          </w:tcPr>
          <w:p w14:paraId="2705AB02" w14:textId="77777777" w:rsidR="00607C2E" w:rsidRPr="007C05DF" w:rsidRDefault="00607C2E" w:rsidP="00E62E04">
            <w:pPr>
              <w:jc w:val="center"/>
              <w:rPr>
                <w:color w:val="000000" w:themeColor="text1"/>
              </w:rPr>
            </w:pPr>
          </w:p>
        </w:tc>
        <w:tc>
          <w:tcPr>
            <w:tcW w:w="0" w:type="auto"/>
          </w:tcPr>
          <w:p w14:paraId="1F7E317D" w14:textId="77777777" w:rsidR="00607C2E" w:rsidRPr="007C05DF" w:rsidRDefault="00607C2E" w:rsidP="00E62E04">
            <w:pPr>
              <w:jc w:val="center"/>
              <w:rPr>
                <w:color w:val="000000" w:themeColor="text1"/>
              </w:rPr>
            </w:pPr>
          </w:p>
        </w:tc>
        <w:tc>
          <w:tcPr>
            <w:tcW w:w="0" w:type="auto"/>
            <w:shd w:val="clear" w:color="auto" w:fill="auto"/>
            <w:vAlign w:val="center"/>
          </w:tcPr>
          <w:p w14:paraId="473D4002" w14:textId="77777777" w:rsidR="00607C2E" w:rsidRPr="007C05DF" w:rsidRDefault="00607C2E" w:rsidP="00E62E04">
            <w:pPr>
              <w:jc w:val="center"/>
              <w:rPr>
                <w:color w:val="000000" w:themeColor="text1"/>
              </w:rPr>
            </w:pPr>
          </w:p>
        </w:tc>
      </w:tr>
      <w:tr w:rsidR="00607C2E" w:rsidRPr="007C05DF" w14:paraId="70F55510" w14:textId="77777777" w:rsidTr="00787C07">
        <w:trPr>
          <w:trHeight w:val="20"/>
        </w:trPr>
        <w:tc>
          <w:tcPr>
            <w:tcW w:w="0" w:type="auto"/>
            <w:shd w:val="clear" w:color="auto" w:fill="auto"/>
            <w:vAlign w:val="center"/>
          </w:tcPr>
          <w:p w14:paraId="489CE917" w14:textId="77777777" w:rsidR="00607C2E" w:rsidRPr="007C05DF" w:rsidRDefault="00607C2E" w:rsidP="00E62E04">
            <w:pPr>
              <w:jc w:val="center"/>
              <w:rPr>
                <w:color w:val="000000" w:themeColor="text1"/>
              </w:rPr>
            </w:pPr>
          </w:p>
        </w:tc>
        <w:tc>
          <w:tcPr>
            <w:tcW w:w="0" w:type="auto"/>
            <w:shd w:val="clear" w:color="auto" w:fill="auto"/>
            <w:vAlign w:val="center"/>
          </w:tcPr>
          <w:p w14:paraId="46A6FA30" w14:textId="77777777" w:rsidR="00607C2E" w:rsidRPr="007C05DF" w:rsidRDefault="00607C2E" w:rsidP="00E62E04">
            <w:pPr>
              <w:rPr>
                <w:color w:val="000000" w:themeColor="text1"/>
              </w:rPr>
            </w:pPr>
          </w:p>
        </w:tc>
        <w:tc>
          <w:tcPr>
            <w:tcW w:w="1538" w:type="dxa"/>
          </w:tcPr>
          <w:p w14:paraId="0ED8CD52" w14:textId="77777777" w:rsidR="00607C2E" w:rsidRPr="007C05DF" w:rsidRDefault="00607C2E" w:rsidP="00E62E04">
            <w:pPr>
              <w:jc w:val="center"/>
              <w:rPr>
                <w:color w:val="000000" w:themeColor="text1"/>
              </w:rPr>
            </w:pPr>
          </w:p>
        </w:tc>
        <w:tc>
          <w:tcPr>
            <w:tcW w:w="0" w:type="auto"/>
            <w:shd w:val="clear" w:color="auto" w:fill="auto"/>
            <w:vAlign w:val="center"/>
          </w:tcPr>
          <w:p w14:paraId="2E497A03" w14:textId="77777777" w:rsidR="00607C2E" w:rsidRPr="007C05DF" w:rsidRDefault="00607C2E" w:rsidP="00E62E04">
            <w:pPr>
              <w:jc w:val="center"/>
              <w:rPr>
                <w:color w:val="000000" w:themeColor="text1"/>
              </w:rPr>
            </w:pPr>
          </w:p>
        </w:tc>
        <w:tc>
          <w:tcPr>
            <w:tcW w:w="0" w:type="auto"/>
          </w:tcPr>
          <w:p w14:paraId="53DA99E8" w14:textId="77777777" w:rsidR="00607C2E" w:rsidRPr="007C05DF" w:rsidRDefault="00607C2E" w:rsidP="00E62E04">
            <w:pPr>
              <w:jc w:val="center"/>
              <w:rPr>
                <w:color w:val="000000" w:themeColor="text1"/>
              </w:rPr>
            </w:pPr>
          </w:p>
        </w:tc>
        <w:tc>
          <w:tcPr>
            <w:tcW w:w="0" w:type="auto"/>
            <w:shd w:val="clear" w:color="auto" w:fill="auto"/>
            <w:vAlign w:val="center"/>
          </w:tcPr>
          <w:p w14:paraId="044F4ACD" w14:textId="77777777" w:rsidR="00607C2E" w:rsidRPr="007C05DF" w:rsidRDefault="00607C2E" w:rsidP="00E62E04">
            <w:pPr>
              <w:jc w:val="center"/>
              <w:rPr>
                <w:color w:val="000000" w:themeColor="text1"/>
              </w:rPr>
            </w:pPr>
          </w:p>
        </w:tc>
      </w:tr>
      <w:tr w:rsidR="00607C2E" w:rsidRPr="007C05DF" w14:paraId="58DABDAE" w14:textId="77777777" w:rsidTr="00787C07">
        <w:trPr>
          <w:trHeight w:val="20"/>
        </w:trPr>
        <w:tc>
          <w:tcPr>
            <w:tcW w:w="0" w:type="auto"/>
            <w:shd w:val="clear" w:color="auto" w:fill="auto"/>
            <w:vAlign w:val="center"/>
          </w:tcPr>
          <w:p w14:paraId="0ECD48AB" w14:textId="77777777" w:rsidR="00607C2E" w:rsidRPr="007C05DF" w:rsidRDefault="00607C2E" w:rsidP="00E62E04">
            <w:pPr>
              <w:jc w:val="center"/>
              <w:rPr>
                <w:color w:val="000000" w:themeColor="text1"/>
              </w:rPr>
            </w:pPr>
          </w:p>
        </w:tc>
        <w:tc>
          <w:tcPr>
            <w:tcW w:w="0" w:type="auto"/>
            <w:shd w:val="clear" w:color="auto" w:fill="auto"/>
            <w:vAlign w:val="center"/>
          </w:tcPr>
          <w:p w14:paraId="7469735A" w14:textId="77777777" w:rsidR="00607C2E" w:rsidRPr="007C05DF" w:rsidRDefault="00607C2E" w:rsidP="00E62E04">
            <w:pPr>
              <w:rPr>
                <w:color w:val="000000" w:themeColor="text1"/>
              </w:rPr>
            </w:pPr>
          </w:p>
        </w:tc>
        <w:tc>
          <w:tcPr>
            <w:tcW w:w="1538" w:type="dxa"/>
          </w:tcPr>
          <w:p w14:paraId="0C7B3C7C" w14:textId="77777777" w:rsidR="00607C2E" w:rsidRPr="007C05DF" w:rsidRDefault="00607C2E" w:rsidP="00E62E04">
            <w:pPr>
              <w:jc w:val="center"/>
              <w:rPr>
                <w:color w:val="000000" w:themeColor="text1"/>
              </w:rPr>
            </w:pPr>
          </w:p>
        </w:tc>
        <w:tc>
          <w:tcPr>
            <w:tcW w:w="0" w:type="auto"/>
            <w:shd w:val="clear" w:color="auto" w:fill="auto"/>
            <w:vAlign w:val="center"/>
          </w:tcPr>
          <w:p w14:paraId="6ECC0D07" w14:textId="77777777" w:rsidR="00607C2E" w:rsidRPr="007C05DF" w:rsidRDefault="00607C2E" w:rsidP="00E62E04">
            <w:pPr>
              <w:jc w:val="center"/>
              <w:rPr>
                <w:color w:val="000000" w:themeColor="text1"/>
              </w:rPr>
            </w:pPr>
          </w:p>
        </w:tc>
        <w:tc>
          <w:tcPr>
            <w:tcW w:w="0" w:type="auto"/>
          </w:tcPr>
          <w:p w14:paraId="251CB749" w14:textId="77777777" w:rsidR="00607C2E" w:rsidRPr="007C05DF" w:rsidRDefault="00607C2E" w:rsidP="00E62E04">
            <w:pPr>
              <w:jc w:val="center"/>
              <w:rPr>
                <w:color w:val="000000" w:themeColor="text1"/>
              </w:rPr>
            </w:pPr>
          </w:p>
        </w:tc>
        <w:tc>
          <w:tcPr>
            <w:tcW w:w="0" w:type="auto"/>
            <w:shd w:val="clear" w:color="auto" w:fill="auto"/>
            <w:vAlign w:val="center"/>
          </w:tcPr>
          <w:p w14:paraId="59B03B2B" w14:textId="77777777" w:rsidR="00607C2E" w:rsidRPr="007C05DF" w:rsidRDefault="00607C2E" w:rsidP="00E62E04">
            <w:pPr>
              <w:jc w:val="center"/>
              <w:rPr>
                <w:color w:val="000000" w:themeColor="text1"/>
              </w:rPr>
            </w:pPr>
          </w:p>
        </w:tc>
      </w:tr>
      <w:tr w:rsidR="00607C2E" w:rsidRPr="007C05DF" w14:paraId="393288A0" w14:textId="77777777" w:rsidTr="00787C07">
        <w:trPr>
          <w:trHeight w:val="20"/>
        </w:trPr>
        <w:tc>
          <w:tcPr>
            <w:tcW w:w="7796" w:type="dxa"/>
            <w:gridSpan w:val="5"/>
            <w:shd w:val="clear" w:color="auto" w:fill="auto"/>
            <w:vAlign w:val="center"/>
            <w:hideMark/>
          </w:tcPr>
          <w:p w14:paraId="5AABACFA" w14:textId="77777777" w:rsidR="00607C2E" w:rsidRPr="007C05DF" w:rsidRDefault="00607C2E" w:rsidP="00E62E04">
            <w:pPr>
              <w:jc w:val="center"/>
              <w:rPr>
                <w:b/>
                <w:bCs/>
                <w:color w:val="000000" w:themeColor="text1"/>
              </w:rPr>
            </w:pPr>
            <w:r w:rsidRPr="007C05DF">
              <w:rPr>
                <w:b/>
                <w:bCs/>
                <w:color w:val="000000" w:themeColor="text1"/>
              </w:rPr>
              <w:t>Итого:</w:t>
            </w:r>
          </w:p>
        </w:tc>
        <w:tc>
          <w:tcPr>
            <w:tcW w:w="0" w:type="auto"/>
            <w:shd w:val="clear" w:color="auto" w:fill="auto"/>
            <w:vAlign w:val="center"/>
            <w:hideMark/>
          </w:tcPr>
          <w:p w14:paraId="0717DAD3" w14:textId="77777777" w:rsidR="00607C2E" w:rsidRPr="007C05DF" w:rsidRDefault="00607C2E" w:rsidP="00E62E04">
            <w:pPr>
              <w:jc w:val="center"/>
              <w:rPr>
                <w:b/>
                <w:bCs/>
                <w:color w:val="000000" w:themeColor="text1"/>
              </w:rPr>
            </w:pPr>
          </w:p>
        </w:tc>
      </w:tr>
      <w:tr w:rsidR="00607C2E" w:rsidRPr="007C05DF" w14:paraId="2479646A" w14:textId="77777777" w:rsidTr="00787C07">
        <w:trPr>
          <w:trHeight w:val="20"/>
        </w:trPr>
        <w:tc>
          <w:tcPr>
            <w:tcW w:w="7796" w:type="dxa"/>
            <w:gridSpan w:val="5"/>
            <w:shd w:val="clear" w:color="auto" w:fill="auto"/>
            <w:vAlign w:val="center"/>
          </w:tcPr>
          <w:p w14:paraId="62B02FE6" w14:textId="77777777" w:rsidR="00607C2E" w:rsidRPr="007C05DF" w:rsidRDefault="00607C2E" w:rsidP="00E62E04">
            <w:pPr>
              <w:jc w:val="center"/>
              <w:rPr>
                <w:b/>
                <w:bCs/>
                <w:color w:val="000000" w:themeColor="text1"/>
              </w:rPr>
            </w:pPr>
            <w:r w:rsidRPr="007C05DF">
              <w:rPr>
                <w:b/>
                <w:bCs/>
                <w:color w:val="000000" w:themeColor="text1"/>
              </w:rPr>
              <w:t>В том числе НДС/НДС не облагается</w:t>
            </w:r>
          </w:p>
        </w:tc>
        <w:tc>
          <w:tcPr>
            <w:tcW w:w="0" w:type="auto"/>
            <w:shd w:val="clear" w:color="auto" w:fill="auto"/>
            <w:vAlign w:val="center"/>
          </w:tcPr>
          <w:p w14:paraId="1C2A793A" w14:textId="77777777" w:rsidR="00607C2E" w:rsidRPr="007C05DF" w:rsidRDefault="00607C2E" w:rsidP="00E62E04">
            <w:pPr>
              <w:jc w:val="center"/>
              <w:rPr>
                <w:b/>
                <w:bCs/>
                <w:color w:val="000000" w:themeColor="text1"/>
              </w:rPr>
            </w:pPr>
          </w:p>
        </w:tc>
      </w:tr>
    </w:tbl>
    <w:p w14:paraId="528176DC" w14:textId="6CE9E39C" w:rsidR="00607C2E" w:rsidRPr="007C05DF" w:rsidRDefault="00607C2E" w:rsidP="00607C2E">
      <w:pPr>
        <w:tabs>
          <w:tab w:val="left" w:pos="851"/>
        </w:tabs>
        <w:ind w:right="425"/>
        <w:jc w:val="both"/>
        <w:rPr>
          <w:color w:val="000000" w:themeColor="text1"/>
        </w:rPr>
      </w:pPr>
    </w:p>
    <w:p w14:paraId="07EFB539" w14:textId="77777777" w:rsidR="00006F4B" w:rsidRPr="007C05DF" w:rsidRDefault="00006F4B" w:rsidP="00006F4B">
      <w:pPr>
        <w:tabs>
          <w:tab w:val="left" w:pos="851"/>
        </w:tabs>
        <w:ind w:right="425" w:firstLine="567"/>
        <w:jc w:val="both"/>
        <w:rPr>
          <w:color w:val="000000" w:themeColor="text1"/>
          <w:shd w:val="clear" w:color="auto" w:fill="FFFFFF"/>
        </w:rPr>
      </w:pPr>
      <w:r w:rsidRPr="007C05DF">
        <w:rPr>
          <w:color w:val="000000" w:themeColor="text1"/>
        </w:rPr>
        <w:t>2. Услуги оказаны в соответствии с Контрактом</w:t>
      </w:r>
    </w:p>
    <w:p w14:paraId="1207FA3E" w14:textId="77777777" w:rsidR="00006F4B" w:rsidRPr="007C05DF" w:rsidRDefault="00006F4B" w:rsidP="00006F4B">
      <w:pPr>
        <w:tabs>
          <w:tab w:val="left" w:pos="851"/>
        </w:tabs>
        <w:ind w:right="425" w:firstLine="567"/>
        <w:jc w:val="both"/>
        <w:rPr>
          <w:color w:val="000000" w:themeColor="text1"/>
        </w:rPr>
      </w:pPr>
      <w:r w:rsidRPr="007C05DF">
        <w:rPr>
          <w:color w:val="000000" w:themeColor="text1"/>
        </w:rPr>
        <w:t>3. Стороны взаимных претензий не имеют.</w:t>
      </w:r>
    </w:p>
    <w:p w14:paraId="5717C848" w14:textId="77777777" w:rsidR="00006F4B" w:rsidRPr="007C05DF" w:rsidRDefault="00006F4B" w:rsidP="00006F4B">
      <w:pPr>
        <w:tabs>
          <w:tab w:val="left" w:pos="851"/>
        </w:tabs>
        <w:ind w:right="425" w:firstLine="567"/>
        <w:jc w:val="both"/>
        <w:rPr>
          <w:color w:val="000000" w:themeColor="text1"/>
        </w:rPr>
      </w:pPr>
      <w:r w:rsidRPr="007C05DF">
        <w:rPr>
          <w:color w:val="000000" w:themeColor="text1"/>
        </w:rPr>
        <w:t>4. Настоящий Акт составлен в 2 (двух) экземплярах, имеющих равную юридическую силу, по одному для каждой Стороны.</w:t>
      </w:r>
    </w:p>
    <w:p w14:paraId="466B4EFE" w14:textId="77777777" w:rsidR="00006F4B" w:rsidRPr="007C05DF" w:rsidRDefault="00006F4B" w:rsidP="00006F4B">
      <w:pPr>
        <w:tabs>
          <w:tab w:val="left" w:pos="851"/>
        </w:tabs>
        <w:ind w:right="425" w:firstLine="567"/>
        <w:jc w:val="both"/>
        <w:rPr>
          <w:color w:val="000000" w:themeColor="text1"/>
        </w:rPr>
      </w:pPr>
      <w:r w:rsidRPr="007C05DF">
        <w:rPr>
          <w:color w:val="000000" w:themeColor="text1"/>
        </w:rPr>
        <w:t>5. Подписи Сторон:</w:t>
      </w:r>
    </w:p>
    <w:p w14:paraId="1DC24223" w14:textId="77777777" w:rsidR="00006F4B" w:rsidRPr="007C05DF" w:rsidRDefault="00006F4B" w:rsidP="00006F4B">
      <w:pPr>
        <w:tabs>
          <w:tab w:val="left" w:pos="851"/>
        </w:tabs>
        <w:ind w:right="425" w:firstLine="567"/>
        <w:jc w:val="both"/>
        <w:rPr>
          <w:color w:val="000000" w:themeColor="text1"/>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3"/>
        <w:gridCol w:w="4885"/>
      </w:tblGrid>
      <w:tr w:rsidR="005A74C9" w:rsidRPr="007C05DF" w14:paraId="3A0299A4" w14:textId="77777777" w:rsidTr="00E62E04">
        <w:tc>
          <w:tcPr>
            <w:tcW w:w="4884" w:type="dxa"/>
          </w:tcPr>
          <w:p w14:paraId="407006B7" w14:textId="77777777" w:rsidR="00006F4B" w:rsidRPr="007C05DF" w:rsidRDefault="00006F4B" w:rsidP="009153DF">
            <w:pPr>
              <w:tabs>
                <w:tab w:val="left" w:pos="851"/>
              </w:tabs>
              <w:ind w:right="425"/>
              <w:rPr>
                <w:rFonts w:ascii="Times New Roman" w:hAnsi="Times New Roman" w:cs="Times New Roman"/>
                <w:b/>
                <w:bCs/>
                <w:color w:val="000000" w:themeColor="text1"/>
              </w:rPr>
            </w:pPr>
            <w:r w:rsidRPr="007C05DF">
              <w:rPr>
                <w:rFonts w:ascii="Times New Roman" w:hAnsi="Times New Roman" w:cs="Times New Roman"/>
                <w:b/>
                <w:bCs/>
                <w:color w:val="000000" w:themeColor="text1"/>
              </w:rPr>
              <w:t>Заказчик:</w:t>
            </w:r>
          </w:p>
        </w:tc>
        <w:tc>
          <w:tcPr>
            <w:tcW w:w="4885" w:type="dxa"/>
          </w:tcPr>
          <w:p w14:paraId="24BE77B1" w14:textId="77777777" w:rsidR="00006F4B" w:rsidRPr="007C05DF" w:rsidRDefault="00006F4B" w:rsidP="009153DF">
            <w:pPr>
              <w:tabs>
                <w:tab w:val="left" w:pos="851"/>
              </w:tabs>
              <w:ind w:right="425"/>
              <w:rPr>
                <w:rFonts w:ascii="Times New Roman" w:hAnsi="Times New Roman" w:cs="Times New Roman"/>
                <w:b/>
                <w:bCs/>
                <w:color w:val="000000" w:themeColor="text1"/>
              </w:rPr>
            </w:pPr>
            <w:r w:rsidRPr="007C05DF">
              <w:rPr>
                <w:rFonts w:ascii="Times New Roman" w:hAnsi="Times New Roman" w:cs="Times New Roman"/>
                <w:b/>
                <w:bCs/>
                <w:color w:val="000000" w:themeColor="text1"/>
              </w:rPr>
              <w:t>Исполнитель:</w:t>
            </w:r>
          </w:p>
        </w:tc>
      </w:tr>
      <w:tr w:rsidR="00006F4B" w:rsidRPr="007C05DF" w14:paraId="49E17BBF" w14:textId="77777777" w:rsidTr="00E62E04">
        <w:tc>
          <w:tcPr>
            <w:tcW w:w="4884" w:type="dxa"/>
          </w:tcPr>
          <w:p w14:paraId="10CD0857" w14:textId="77777777" w:rsidR="00006F4B" w:rsidRPr="007C05DF" w:rsidRDefault="00006F4B" w:rsidP="00E62E04">
            <w:pPr>
              <w:widowControl w:val="0"/>
              <w:rPr>
                <w:rFonts w:ascii="Times New Roman" w:hAnsi="Times New Roman" w:cs="Times New Roman"/>
                <w:bCs/>
                <w:color w:val="000000" w:themeColor="text1"/>
              </w:rPr>
            </w:pPr>
          </w:p>
          <w:p w14:paraId="24C5AA54" w14:textId="77777777" w:rsidR="00006F4B" w:rsidRPr="007C05DF" w:rsidRDefault="00006F4B" w:rsidP="00E62E04">
            <w:pPr>
              <w:widowControl w:val="0"/>
              <w:rPr>
                <w:rFonts w:ascii="Times New Roman" w:hAnsi="Times New Roman" w:cs="Times New Roman"/>
                <w:color w:val="000000" w:themeColor="text1"/>
              </w:rPr>
            </w:pPr>
            <w:r w:rsidRPr="007C05DF">
              <w:rPr>
                <w:rFonts w:ascii="Times New Roman" w:hAnsi="Times New Roman" w:cs="Times New Roman"/>
                <w:bCs/>
                <w:color w:val="000000" w:themeColor="text1"/>
              </w:rPr>
              <w:t>_________________</w:t>
            </w:r>
            <w:r w:rsidRPr="007C05DF">
              <w:rPr>
                <w:rFonts w:ascii="Times New Roman" w:hAnsi="Times New Roman" w:cs="Times New Roman"/>
                <w:color w:val="000000" w:themeColor="text1"/>
              </w:rPr>
              <w:t xml:space="preserve"> /_________________</w:t>
            </w:r>
          </w:p>
          <w:p w14:paraId="4E241F3F" w14:textId="77777777" w:rsidR="00006F4B" w:rsidRPr="007C05DF" w:rsidRDefault="00006F4B" w:rsidP="00E62E04">
            <w:pPr>
              <w:widowControl w:val="0"/>
              <w:rPr>
                <w:rFonts w:ascii="Times New Roman" w:hAnsi="Times New Roman" w:cs="Times New Roman"/>
                <w:bCs/>
                <w:color w:val="000000" w:themeColor="text1"/>
              </w:rPr>
            </w:pPr>
            <w:r w:rsidRPr="007C05DF">
              <w:rPr>
                <w:rFonts w:ascii="Times New Roman" w:hAnsi="Times New Roman" w:cs="Times New Roman"/>
                <w:bCs/>
                <w:color w:val="000000" w:themeColor="text1"/>
              </w:rPr>
              <w:t>М.П.</w:t>
            </w:r>
          </w:p>
          <w:p w14:paraId="5ACF9FB5" w14:textId="77777777" w:rsidR="00006F4B" w:rsidRPr="007C05DF" w:rsidRDefault="00006F4B" w:rsidP="00E62E04">
            <w:pPr>
              <w:tabs>
                <w:tab w:val="left" w:pos="851"/>
              </w:tabs>
              <w:ind w:right="425"/>
              <w:jc w:val="both"/>
              <w:rPr>
                <w:rFonts w:ascii="Times New Roman" w:hAnsi="Times New Roman" w:cs="Times New Roman"/>
                <w:color w:val="000000" w:themeColor="text1"/>
              </w:rPr>
            </w:pPr>
          </w:p>
        </w:tc>
        <w:tc>
          <w:tcPr>
            <w:tcW w:w="4885" w:type="dxa"/>
          </w:tcPr>
          <w:p w14:paraId="6A2ECB34" w14:textId="77777777" w:rsidR="00006F4B" w:rsidRPr="007C05DF" w:rsidRDefault="00006F4B" w:rsidP="00E62E04">
            <w:pPr>
              <w:widowControl w:val="0"/>
              <w:jc w:val="both"/>
              <w:rPr>
                <w:rFonts w:ascii="Times New Roman" w:hAnsi="Times New Roman" w:cs="Times New Roman"/>
                <w:color w:val="000000" w:themeColor="text1"/>
              </w:rPr>
            </w:pPr>
          </w:p>
          <w:p w14:paraId="20366BAD" w14:textId="77777777" w:rsidR="00006F4B" w:rsidRPr="007C05DF" w:rsidRDefault="00006F4B" w:rsidP="00E62E04">
            <w:pPr>
              <w:widowControl w:val="0"/>
              <w:jc w:val="both"/>
              <w:rPr>
                <w:rFonts w:ascii="Times New Roman" w:hAnsi="Times New Roman" w:cs="Times New Roman"/>
                <w:color w:val="000000" w:themeColor="text1"/>
              </w:rPr>
            </w:pPr>
            <w:r w:rsidRPr="007C05DF">
              <w:rPr>
                <w:rFonts w:ascii="Times New Roman" w:hAnsi="Times New Roman" w:cs="Times New Roman"/>
                <w:color w:val="000000" w:themeColor="text1"/>
              </w:rPr>
              <w:t>______________________ /____________</w:t>
            </w:r>
          </w:p>
          <w:p w14:paraId="62CD80E5" w14:textId="77777777" w:rsidR="00006F4B" w:rsidRPr="007C05DF" w:rsidRDefault="00006F4B" w:rsidP="00E62E04">
            <w:pPr>
              <w:widowControl w:val="0"/>
              <w:jc w:val="both"/>
              <w:rPr>
                <w:rFonts w:ascii="Times New Roman" w:hAnsi="Times New Roman" w:cs="Times New Roman"/>
                <w:color w:val="000000" w:themeColor="text1"/>
              </w:rPr>
            </w:pPr>
            <w:r w:rsidRPr="007C05DF">
              <w:rPr>
                <w:rFonts w:ascii="Times New Roman" w:hAnsi="Times New Roman" w:cs="Times New Roman"/>
                <w:color w:val="000000" w:themeColor="text1"/>
              </w:rPr>
              <w:t>М.П.</w:t>
            </w:r>
          </w:p>
          <w:p w14:paraId="00D6C21D" w14:textId="77777777" w:rsidR="00006F4B" w:rsidRPr="007C05DF" w:rsidRDefault="00006F4B" w:rsidP="00E62E04">
            <w:pPr>
              <w:tabs>
                <w:tab w:val="left" w:pos="851"/>
              </w:tabs>
              <w:ind w:right="425"/>
              <w:jc w:val="both"/>
              <w:rPr>
                <w:rFonts w:ascii="Times New Roman" w:hAnsi="Times New Roman" w:cs="Times New Roman"/>
                <w:color w:val="000000" w:themeColor="text1"/>
              </w:rPr>
            </w:pPr>
          </w:p>
        </w:tc>
      </w:tr>
    </w:tbl>
    <w:p w14:paraId="6A55247A" w14:textId="77777777" w:rsidR="00006F4B" w:rsidRPr="007C05DF" w:rsidRDefault="00006F4B" w:rsidP="00006F4B">
      <w:pPr>
        <w:tabs>
          <w:tab w:val="left" w:pos="851"/>
        </w:tabs>
        <w:ind w:right="425" w:firstLine="567"/>
        <w:jc w:val="both"/>
        <w:rPr>
          <w:color w:val="000000" w:themeColor="text1"/>
        </w:rPr>
      </w:pPr>
    </w:p>
    <w:p w14:paraId="5F655CAC" w14:textId="77777777" w:rsidR="00006F4B" w:rsidRPr="007C05DF" w:rsidRDefault="00006F4B" w:rsidP="00006F4B">
      <w:pPr>
        <w:ind w:right="425" w:firstLine="426"/>
        <w:jc w:val="both"/>
        <w:rPr>
          <w:color w:val="000000" w:themeColor="text1"/>
        </w:rPr>
      </w:pPr>
    </w:p>
    <w:p w14:paraId="4EA11218" w14:textId="77777777" w:rsidR="00006F4B" w:rsidRPr="007C05DF" w:rsidRDefault="00006F4B" w:rsidP="00006F4B">
      <w:pPr>
        <w:ind w:right="425"/>
        <w:rPr>
          <w:b/>
          <w:color w:val="000000" w:themeColor="text1"/>
        </w:rPr>
      </w:pPr>
      <w:r w:rsidRPr="007C05DF">
        <w:rPr>
          <w:b/>
          <w:color w:val="000000" w:themeColor="text1"/>
        </w:rPr>
        <w:t>КОНЕЦ ФОРМЫ</w:t>
      </w:r>
    </w:p>
    <w:p w14:paraId="143FF3DE" w14:textId="77777777" w:rsidR="00006F4B" w:rsidRPr="007C05DF" w:rsidRDefault="00006F4B" w:rsidP="00006F4B">
      <w:pPr>
        <w:ind w:right="425"/>
        <w:rPr>
          <w:b/>
          <w:color w:val="000000" w:themeColor="text1"/>
        </w:rPr>
      </w:pPr>
    </w:p>
    <w:p w14:paraId="747B5A9F" w14:textId="77777777" w:rsidR="00006F4B" w:rsidRPr="007C05DF" w:rsidRDefault="00006F4B" w:rsidP="00006F4B">
      <w:pPr>
        <w:ind w:right="425"/>
        <w:rPr>
          <w:b/>
          <w:color w:val="000000" w:themeColor="text1"/>
        </w:rPr>
      </w:pPr>
    </w:p>
    <w:p w14:paraId="3B5070D6" w14:textId="77777777" w:rsidR="00006F4B" w:rsidRPr="007C05DF" w:rsidRDefault="00006F4B" w:rsidP="00006F4B">
      <w:pPr>
        <w:ind w:right="425"/>
        <w:rPr>
          <w:b/>
          <w:color w:val="000000" w:themeColor="text1"/>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3"/>
        <w:gridCol w:w="4885"/>
      </w:tblGrid>
      <w:tr w:rsidR="005A74C9" w:rsidRPr="007C05DF" w14:paraId="3233E223" w14:textId="77777777" w:rsidTr="00E62E04">
        <w:tc>
          <w:tcPr>
            <w:tcW w:w="4884" w:type="dxa"/>
          </w:tcPr>
          <w:p w14:paraId="18058AF3" w14:textId="77777777" w:rsidR="00006F4B" w:rsidRPr="007C05DF" w:rsidRDefault="00006F4B" w:rsidP="009153DF">
            <w:pPr>
              <w:tabs>
                <w:tab w:val="left" w:pos="851"/>
              </w:tabs>
              <w:ind w:right="425"/>
              <w:rPr>
                <w:rFonts w:ascii="Times New Roman" w:hAnsi="Times New Roman" w:cs="Times New Roman"/>
                <w:b/>
                <w:bCs/>
                <w:color w:val="000000" w:themeColor="text1"/>
              </w:rPr>
            </w:pPr>
            <w:r w:rsidRPr="007C05DF">
              <w:rPr>
                <w:rFonts w:ascii="Times New Roman" w:hAnsi="Times New Roman" w:cs="Times New Roman"/>
                <w:b/>
                <w:bCs/>
                <w:color w:val="000000" w:themeColor="text1"/>
              </w:rPr>
              <w:t>Заказчик:</w:t>
            </w:r>
          </w:p>
        </w:tc>
        <w:tc>
          <w:tcPr>
            <w:tcW w:w="4885" w:type="dxa"/>
          </w:tcPr>
          <w:p w14:paraId="27B05183" w14:textId="77777777" w:rsidR="00006F4B" w:rsidRPr="007C05DF" w:rsidRDefault="00006F4B" w:rsidP="009153DF">
            <w:pPr>
              <w:tabs>
                <w:tab w:val="left" w:pos="851"/>
              </w:tabs>
              <w:ind w:right="425"/>
              <w:rPr>
                <w:rFonts w:ascii="Times New Roman" w:hAnsi="Times New Roman" w:cs="Times New Roman"/>
                <w:b/>
                <w:bCs/>
                <w:color w:val="000000" w:themeColor="text1"/>
              </w:rPr>
            </w:pPr>
            <w:r w:rsidRPr="007C05DF">
              <w:rPr>
                <w:rFonts w:ascii="Times New Roman" w:hAnsi="Times New Roman" w:cs="Times New Roman"/>
                <w:b/>
                <w:bCs/>
                <w:color w:val="000000" w:themeColor="text1"/>
              </w:rPr>
              <w:t>Исполнитель:</w:t>
            </w:r>
          </w:p>
        </w:tc>
      </w:tr>
      <w:tr w:rsidR="00006F4B" w:rsidRPr="007C05DF" w14:paraId="5482C657" w14:textId="77777777" w:rsidTr="00E62E04">
        <w:tc>
          <w:tcPr>
            <w:tcW w:w="4884" w:type="dxa"/>
          </w:tcPr>
          <w:p w14:paraId="0B772080" w14:textId="19AAE125" w:rsidR="00006F4B" w:rsidRPr="007C05DF" w:rsidRDefault="00EA5599" w:rsidP="00E62E04">
            <w:pPr>
              <w:widowControl w:val="0"/>
              <w:rPr>
                <w:rFonts w:ascii="Times New Roman" w:hAnsi="Times New Roman" w:cs="Times New Roman"/>
                <w:color w:val="000000" w:themeColor="text1"/>
              </w:rPr>
            </w:pPr>
            <w:r w:rsidRPr="007C05DF">
              <w:rPr>
                <w:rFonts w:ascii="Times New Roman" w:hAnsi="Times New Roman" w:cs="Times New Roman"/>
                <w:color w:val="000000" w:themeColor="text1"/>
              </w:rPr>
              <w:t>Д</w:t>
            </w:r>
            <w:r w:rsidR="00006F4B" w:rsidRPr="007C05DF">
              <w:rPr>
                <w:rFonts w:ascii="Times New Roman" w:hAnsi="Times New Roman" w:cs="Times New Roman"/>
                <w:color w:val="000000" w:themeColor="text1"/>
              </w:rPr>
              <w:t>иректор</w:t>
            </w:r>
          </w:p>
          <w:p w14:paraId="7426826C" w14:textId="77777777" w:rsidR="00006F4B" w:rsidRPr="007C05DF" w:rsidRDefault="00006F4B" w:rsidP="00E62E04">
            <w:pPr>
              <w:widowControl w:val="0"/>
              <w:rPr>
                <w:rFonts w:ascii="Times New Roman" w:hAnsi="Times New Roman" w:cs="Times New Roman"/>
                <w:bCs/>
                <w:color w:val="000000" w:themeColor="text1"/>
              </w:rPr>
            </w:pPr>
          </w:p>
          <w:p w14:paraId="046664B8" w14:textId="422C8A72" w:rsidR="00006F4B" w:rsidRPr="007C05DF" w:rsidRDefault="00006F4B" w:rsidP="00E62E04">
            <w:pPr>
              <w:widowControl w:val="0"/>
              <w:rPr>
                <w:rFonts w:ascii="Times New Roman" w:hAnsi="Times New Roman" w:cs="Times New Roman"/>
                <w:color w:val="000000" w:themeColor="text1"/>
              </w:rPr>
            </w:pPr>
            <w:r w:rsidRPr="007C05DF">
              <w:rPr>
                <w:rFonts w:ascii="Times New Roman" w:hAnsi="Times New Roman" w:cs="Times New Roman"/>
                <w:bCs/>
                <w:color w:val="000000" w:themeColor="text1"/>
              </w:rPr>
              <w:t>_________________</w:t>
            </w:r>
            <w:r w:rsidRPr="007C05DF">
              <w:rPr>
                <w:rFonts w:ascii="Times New Roman" w:hAnsi="Times New Roman" w:cs="Times New Roman"/>
                <w:color w:val="000000" w:themeColor="text1"/>
              </w:rPr>
              <w:t xml:space="preserve"> </w:t>
            </w:r>
            <w:r w:rsidR="00EA5599" w:rsidRPr="007C05DF">
              <w:rPr>
                <w:rFonts w:ascii="Times New Roman" w:hAnsi="Times New Roman" w:cs="Times New Roman"/>
                <w:color w:val="000000" w:themeColor="text1"/>
              </w:rPr>
              <w:t>И.О.Демин</w:t>
            </w:r>
          </w:p>
          <w:p w14:paraId="6732A781" w14:textId="77777777" w:rsidR="00006F4B" w:rsidRPr="007C05DF" w:rsidRDefault="00006F4B" w:rsidP="00E62E04">
            <w:pPr>
              <w:widowControl w:val="0"/>
              <w:rPr>
                <w:rFonts w:ascii="Times New Roman" w:hAnsi="Times New Roman" w:cs="Times New Roman"/>
                <w:bCs/>
                <w:color w:val="000000" w:themeColor="text1"/>
              </w:rPr>
            </w:pPr>
            <w:r w:rsidRPr="007C05DF">
              <w:rPr>
                <w:rFonts w:ascii="Times New Roman" w:hAnsi="Times New Roman" w:cs="Times New Roman"/>
                <w:bCs/>
                <w:color w:val="000000" w:themeColor="text1"/>
              </w:rPr>
              <w:t>ЭЦП</w:t>
            </w:r>
          </w:p>
          <w:p w14:paraId="1D50F6B4" w14:textId="77777777" w:rsidR="00006F4B" w:rsidRPr="007C05DF" w:rsidRDefault="00006F4B" w:rsidP="00E62E04">
            <w:pPr>
              <w:tabs>
                <w:tab w:val="left" w:pos="851"/>
              </w:tabs>
              <w:ind w:right="425"/>
              <w:jc w:val="both"/>
              <w:rPr>
                <w:rFonts w:ascii="Times New Roman" w:hAnsi="Times New Roman" w:cs="Times New Roman"/>
                <w:color w:val="000000" w:themeColor="text1"/>
              </w:rPr>
            </w:pPr>
          </w:p>
        </w:tc>
        <w:tc>
          <w:tcPr>
            <w:tcW w:w="4885" w:type="dxa"/>
          </w:tcPr>
          <w:p w14:paraId="46150E03" w14:textId="77777777" w:rsidR="00006F4B" w:rsidRPr="007C05DF" w:rsidRDefault="00006F4B" w:rsidP="00E62E04">
            <w:pPr>
              <w:widowControl w:val="0"/>
              <w:jc w:val="both"/>
              <w:rPr>
                <w:rFonts w:ascii="Times New Roman" w:hAnsi="Times New Roman" w:cs="Times New Roman"/>
                <w:color w:val="000000" w:themeColor="text1"/>
              </w:rPr>
            </w:pPr>
          </w:p>
          <w:p w14:paraId="30C772E4" w14:textId="77777777" w:rsidR="00006F4B" w:rsidRPr="007C05DF" w:rsidRDefault="00006F4B" w:rsidP="00E62E04">
            <w:pPr>
              <w:widowControl w:val="0"/>
              <w:jc w:val="both"/>
              <w:rPr>
                <w:rFonts w:ascii="Times New Roman" w:hAnsi="Times New Roman" w:cs="Times New Roman"/>
                <w:color w:val="000000" w:themeColor="text1"/>
              </w:rPr>
            </w:pPr>
          </w:p>
          <w:p w14:paraId="6E8F5A95" w14:textId="7B345751" w:rsidR="00006F4B" w:rsidRPr="007C05DF" w:rsidRDefault="00006F4B" w:rsidP="00E62E04">
            <w:pPr>
              <w:widowControl w:val="0"/>
              <w:jc w:val="both"/>
              <w:rPr>
                <w:rFonts w:ascii="Times New Roman" w:hAnsi="Times New Roman" w:cs="Times New Roman"/>
                <w:color w:val="000000" w:themeColor="text1"/>
              </w:rPr>
            </w:pPr>
            <w:r w:rsidRPr="007C05DF">
              <w:rPr>
                <w:rFonts w:ascii="Times New Roman" w:hAnsi="Times New Roman" w:cs="Times New Roman"/>
                <w:color w:val="000000" w:themeColor="text1"/>
              </w:rPr>
              <w:t>______________________ /____________</w:t>
            </w:r>
            <w:r w:rsidR="009153DF" w:rsidRPr="007C05DF">
              <w:rPr>
                <w:rFonts w:ascii="Times New Roman" w:hAnsi="Times New Roman" w:cs="Times New Roman"/>
                <w:color w:val="000000" w:themeColor="text1"/>
              </w:rPr>
              <w:t>__/</w:t>
            </w:r>
          </w:p>
          <w:p w14:paraId="0C930A75" w14:textId="77777777" w:rsidR="00006F4B" w:rsidRPr="007C05DF" w:rsidRDefault="00006F4B" w:rsidP="00E62E04">
            <w:pPr>
              <w:widowControl w:val="0"/>
              <w:jc w:val="both"/>
              <w:rPr>
                <w:rFonts w:ascii="Times New Roman" w:hAnsi="Times New Roman" w:cs="Times New Roman"/>
                <w:color w:val="000000" w:themeColor="text1"/>
              </w:rPr>
            </w:pPr>
            <w:r w:rsidRPr="007C05DF">
              <w:rPr>
                <w:rFonts w:ascii="Times New Roman" w:hAnsi="Times New Roman" w:cs="Times New Roman"/>
                <w:color w:val="000000" w:themeColor="text1"/>
              </w:rPr>
              <w:t>ЭЦП</w:t>
            </w:r>
          </w:p>
          <w:p w14:paraId="0004D598" w14:textId="77777777" w:rsidR="00006F4B" w:rsidRPr="007C05DF" w:rsidRDefault="00006F4B" w:rsidP="00E62E04">
            <w:pPr>
              <w:tabs>
                <w:tab w:val="left" w:pos="851"/>
              </w:tabs>
              <w:ind w:right="425"/>
              <w:jc w:val="both"/>
              <w:rPr>
                <w:rFonts w:ascii="Times New Roman" w:hAnsi="Times New Roman" w:cs="Times New Roman"/>
                <w:color w:val="000000" w:themeColor="text1"/>
              </w:rPr>
            </w:pPr>
          </w:p>
        </w:tc>
      </w:tr>
    </w:tbl>
    <w:p w14:paraId="1A94AC08" w14:textId="77777777" w:rsidR="00006F4B" w:rsidRPr="007C05DF" w:rsidRDefault="00006F4B" w:rsidP="00006F4B">
      <w:pPr>
        <w:shd w:val="clear" w:color="auto" w:fill="FFFFFF"/>
        <w:jc w:val="right"/>
        <w:rPr>
          <w:color w:val="000000" w:themeColor="text1"/>
        </w:rPr>
      </w:pPr>
    </w:p>
    <w:p w14:paraId="16570FB1" w14:textId="77777777" w:rsidR="00006F4B" w:rsidRPr="007C05DF" w:rsidRDefault="00006F4B" w:rsidP="00006F4B">
      <w:pPr>
        <w:jc w:val="both"/>
        <w:rPr>
          <w:color w:val="000000" w:themeColor="text1"/>
        </w:rPr>
      </w:pPr>
    </w:p>
    <w:p w14:paraId="50508268" w14:textId="77777777" w:rsidR="00544F6E" w:rsidRPr="007C05DF" w:rsidRDefault="00544F6E" w:rsidP="00F80D4D">
      <w:pPr>
        <w:rPr>
          <w:color w:val="000000" w:themeColor="text1"/>
        </w:rPr>
      </w:pPr>
    </w:p>
    <w:sectPr w:rsidR="00544F6E" w:rsidRPr="007C05DF" w:rsidSect="00006F4B">
      <w:pgSz w:w="11906" w:h="16838"/>
      <w:pgMar w:top="720" w:right="720" w:bottom="72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XO Thames">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71AD9"/>
    <w:multiLevelType w:val="multilevel"/>
    <w:tmpl w:val="AE3A9014"/>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418"/>
        </w:tabs>
        <w:ind w:left="0" w:firstLine="567"/>
      </w:pPr>
      <w:rPr>
        <w:b w:val="0"/>
        <w:bCs w:val="0"/>
        <w:i w:val="0"/>
        <w:iCs w:val="0"/>
      </w:rPr>
    </w:lvl>
    <w:lvl w:ilvl="3">
      <w:start w:val="1"/>
      <w:numFmt w:val="russianLower"/>
      <w:pStyle w:val="-2"/>
      <w:lvlText w:val="%4)"/>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 w15:restartNumberingAfterBreak="0">
    <w:nsid w:val="732529BD"/>
    <w:multiLevelType w:val="multilevel"/>
    <w:tmpl w:val="0F4E5F9E"/>
    <w:lvl w:ilvl="0">
      <w:start w:val="1"/>
      <w:numFmt w:val="decimal"/>
      <w:lvlText w:val="%1."/>
      <w:lvlJc w:val="left"/>
      <w:pPr>
        <w:ind w:left="3479" w:hanging="360"/>
      </w:pPr>
      <w:rPr>
        <w:b/>
        <w:bCs/>
      </w:rPr>
    </w:lvl>
    <w:lvl w:ilvl="1">
      <w:start w:val="1"/>
      <w:numFmt w:val="decimal"/>
      <w:lvlText w:val="%1.%2."/>
      <w:lvlJc w:val="left"/>
      <w:pPr>
        <w:ind w:left="1283"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44671F1"/>
    <w:multiLevelType w:val="multilevel"/>
    <w:tmpl w:val="D5162E3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783317F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3"/>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21A"/>
    <w:rsid w:val="00006F4B"/>
    <w:rsid w:val="00016236"/>
    <w:rsid w:val="00031B99"/>
    <w:rsid w:val="00074CEA"/>
    <w:rsid w:val="00082EFD"/>
    <w:rsid w:val="00090ED3"/>
    <w:rsid w:val="000928ED"/>
    <w:rsid w:val="00093AE5"/>
    <w:rsid w:val="00094C6E"/>
    <w:rsid w:val="000A1595"/>
    <w:rsid w:val="000A6629"/>
    <w:rsid w:val="000C3EE2"/>
    <w:rsid w:val="000C4894"/>
    <w:rsid w:val="000D0922"/>
    <w:rsid w:val="000E7665"/>
    <w:rsid w:val="00103528"/>
    <w:rsid w:val="00104ACA"/>
    <w:rsid w:val="001132F2"/>
    <w:rsid w:val="00117F39"/>
    <w:rsid w:val="00132A1D"/>
    <w:rsid w:val="00134974"/>
    <w:rsid w:val="00134CF4"/>
    <w:rsid w:val="0014163D"/>
    <w:rsid w:val="00151BCF"/>
    <w:rsid w:val="001525CE"/>
    <w:rsid w:val="0015534E"/>
    <w:rsid w:val="0016162D"/>
    <w:rsid w:val="0016493A"/>
    <w:rsid w:val="00167106"/>
    <w:rsid w:val="00173A7B"/>
    <w:rsid w:val="001820B2"/>
    <w:rsid w:val="001904F7"/>
    <w:rsid w:val="001908B7"/>
    <w:rsid w:val="0019458B"/>
    <w:rsid w:val="001975FD"/>
    <w:rsid w:val="001A2489"/>
    <w:rsid w:val="001B2FE9"/>
    <w:rsid w:val="001B307B"/>
    <w:rsid w:val="001C0043"/>
    <w:rsid w:val="001C2620"/>
    <w:rsid w:val="001C7D58"/>
    <w:rsid w:val="001D6B87"/>
    <w:rsid w:val="001E6328"/>
    <w:rsid w:val="001E6351"/>
    <w:rsid w:val="001F3080"/>
    <w:rsid w:val="00200058"/>
    <w:rsid w:val="002047C5"/>
    <w:rsid w:val="00213BE9"/>
    <w:rsid w:val="002169DD"/>
    <w:rsid w:val="00237000"/>
    <w:rsid w:val="00256AC1"/>
    <w:rsid w:val="00271F89"/>
    <w:rsid w:val="00273121"/>
    <w:rsid w:val="00275BBD"/>
    <w:rsid w:val="0028026C"/>
    <w:rsid w:val="00282A7F"/>
    <w:rsid w:val="002953EA"/>
    <w:rsid w:val="00296CE3"/>
    <w:rsid w:val="002B62D7"/>
    <w:rsid w:val="002B771F"/>
    <w:rsid w:val="002B7AA3"/>
    <w:rsid w:val="002D14DE"/>
    <w:rsid w:val="002E7CD0"/>
    <w:rsid w:val="002F6E98"/>
    <w:rsid w:val="00320A0F"/>
    <w:rsid w:val="00320B2B"/>
    <w:rsid w:val="00324517"/>
    <w:rsid w:val="00324B57"/>
    <w:rsid w:val="00332175"/>
    <w:rsid w:val="00344459"/>
    <w:rsid w:val="00345DD5"/>
    <w:rsid w:val="003504EB"/>
    <w:rsid w:val="0035299F"/>
    <w:rsid w:val="00366DF1"/>
    <w:rsid w:val="00385551"/>
    <w:rsid w:val="0038619E"/>
    <w:rsid w:val="00392650"/>
    <w:rsid w:val="0039388A"/>
    <w:rsid w:val="00394D09"/>
    <w:rsid w:val="003A3791"/>
    <w:rsid w:val="003A3A59"/>
    <w:rsid w:val="003A7556"/>
    <w:rsid w:val="003B4B12"/>
    <w:rsid w:val="003C2036"/>
    <w:rsid w:val="003C2F5C"/>
    <w:rsid w:val="003C51AE"/>
    <w:rsid w:val="003E4A62"/>
    <w:rsid w:val="003E6FBE"/>
    <w:rsid w:val="00400352"/>
    <w:rsid w:val="00400E10"/>
    <w:rsid w:val="0040674E"/>
    <w:rsid w:val="004118FF"/>
    <w:rsid w:val="00416A9B"/>
    <w:rsid w:val="004178D9"/>
    <w:rsid w:val="00423437"/>
    <w:rsid w:val="00430012"/>
    <w:rsid w:val="0044249E"/>
    <w:rsid w:val="0045476F"/>
    <w:rsid w:val="0046028B"/>
    <w:rsid w:val="004622D9"/>
    <w:rsid w:val="00464F7C"/>
    <w:rsid w:val="00465FA8"/>
    <w:rsid w:val="004724D0"/>
    <w:rsid w:val="0047332C"/>
    <w:rsid w:val="00477FD9"/>
    <w:rsid w:val="00483647"/>
    <w:rsid w:val="004914E7"/>
    <w:rsid w:val="00497E70"/>
    <w:rsid w:val="004B0E6C"/>
    <w:rsid w:val="004B3F47"/>
    <w:rsid w:val="004B4A8E"/>
    <w:rsid w:val="004B5B06"/>
    <w:rsid w:val="004C1402"/>
    <w:rsid w:val="004D3A90"/>
    <w:rsid w:val="004E1956"/>
    <w:rsid w:val="00534232"/>
    <w:rsid w:val="005405E6"/>
    <w:rsid w:val="00544F6E"/>
    <w:rsid w:val="00544FA9"/>
    <w:rsid w:val="00550717"/>
    <w:rsid w:val="00554917"/>
    <w:rsid w:val="0055686E"/>
    <w:rsid w:val="00561F52"/>
    <w:rsid w:val="0057326D"/>
    <w:rsid w:val="00581058"/>
    <w:rsid w:val="00586515"/>
    <w:rsid w:val="00587EE6"/>
    <w:rsid w:val="0059784C"/>
    <w:rsid w:val="005A261D"/>
    <w:rsid w:val="005A2D57"/>
    <w:rsid w:val="005A4DFB"/>
    <w:rsid w:val="005A5EEB"/>
    <w:rsid w:val="005A74C9"/>
    <w:rsid w:val="005B15A5"/>
    <w:rsid w:val="005B4065"/>
    <w:rsid w:val="005B5C14"/>
    <w:rsid w:val="005C5D20"/>
    <w:rsid w:val="005D3837"/>
    <w:rsid w:val="005E008E"/>
    <w:rsid w:val="005E2348"/>
    <w:rsid w:val="005E6889"/>
    <w:rsid w:val="005E7943"/>
    <w:rsid w:val="005E7C27"/>
    <w:rsid w:val="005F0A5A"/>
    <w:rsid w:val="005F15B2"/>
    <w:rsid w:val="005F17B6"/>
    <w:rsid w:val="005F6056"/>
    <w:rsid w:val="00607C2E"/>
    <w:rsid w:val="00621217"/>
    <w:rsid w:val="006218EB"/>
    <w:rsid w:val="006303BE"/>
    <w:rsid w:val="00630777"/>
    <w:rsid w:val="00634E1C"/>
    <w:rsid w:val="006440A7"/>
    <w:rsid w:val="006441B6"/>
    <w:rsid w:val="00647C66"/>
    <w:rsid w:val="006504B9"/>
    <w:rsid w:val="00657111"/>
    <w:rsid w:val="00660953"/>
    <w:rsid w:val="00661780"/>
    <w:rsid w:val="00666AAE"/>
    <w:rsid w:val="00670FB5"/>
    <w:rsid w:val="006740E4"/>
    <w:rsid w:val="00691EE0"/>
    <w:rsid w:val="00695F12"/>
    <w:rsid w:val="006A4A72"/>
    <w:rsid w:val="006A594B"/>
    <w:rsid w:val="006B12F1"/>
    <w:rsid w:val="006C3E03"/>
    <w:rsid w:val="006E1589"/>
    <w:rsid w:val="006F0254"/>
    <w:rsid w:val="006F24FF"/>
    <w:rsid w:val="006F61C4"/>
    <w:rsid w:val="00703B59"/>
    <w:rsid w:val="00750BB6"/>
    <w:rsid w:val="00752DF8"/>
    <w:rsid w:val="00766B96"/>
    <w:rsid w:val="0077120A"/>
    <w:rsid w:val="00773191"/>
    <w:rsid w:val="007860A8"/>
    <w:rsid w:val="00787C07"/>
    <w:rsid w:val="00796066"/>
    <w:rsid w:val="0079658F"/>
    <w:rsid w:val="007A36A2"/>
    <w:rsid w:val="007B34AF"/>
    <w:rsid w:val="007C05DF"/>
    <w:rsid w:val="007C0FB2"/>
    <w:rsid w:val="007C5419"/>
    <w:rsid w:val="007D0645"/>
    <w:rsid w:val="007D2E5D"/>
    <w:rsid w:val="007D68FC"/>
    <w:rsid w:val="007E0055"/>
    <w:rsid w:val="00816797"/>
    <w:rsid w:val="008173DE"/>
    <w:rsid w:val="00831345"/>
    <w:rsid w:val="00831C18"/>
    <w:rsid w:val="00834A91"/>
    <w:rsid w:val="00836DBE"/>
    <w:rsid w:val="00837610"/>
    <w:rsid w:val="00852741"/>
    <w:rsid w:val="00862B35"/>
    <w:rsid w:val="00872585"/>
    <w:rsid w:val="00882281"/>
    <w:rsid w:val="00882B5E"/>
    <w:rsid w:val="0088364A"/>
    <w:rsid w:val="008878EA"/>
    <w:rsid w:val="008A31F5"/>
    <w:rsid w:val="008A68AA"/>
    <w:rsid w:val="008C1C82"/>
    <w:rsid w:val="008C6636"/>
    <w:rsid w:val="008D3061"/>
    <w:rsid w:val="008D5AE5"/>
    <w:rsid w:val="008E249A"/>
    <w:rsid w:val="008E72EE"/>
    <w:rsid w:val="009007E5"/>
    <w:rsid w:val="00904D43"/>
    <w:rsid w:val="0090763F"/>
    <w:rsid w:val="00907A1F"/>
    <w:rsid w:val="00910E00"/>
    <w:rsid w:val="009153DF"/>
    <w:rsid w:val="00921F8D"/>
    <w:rsid w:val="009334C2"/>
    <w:rsid w:val="0094549A"/>
    <w:rsid w:val="0095099E"/>
    <w:rsid w:val="00965836"/>
    <w:rsid w:val="00971C4E"/>
    <w:rsid w:val="00971F93"/>
    <w:rsid w:val="00974F53"/>
    <w:rsid w:val="009914E1"/>
    <w:rsid w:val="009A0DD5"/>
    <w:rsid w:val="009A37B0"/>
    <w:rsid w:val="009A7A07"/>
    <w:rsid w:val="009B02E3"/>
    <w:rsid w:val="009B123B"/>
    <w:rsid w:val="009B57E9"/>
    <w:rsid w:val="009B74DD"/>
    <w:rsid w:val="009C1FAC"/>
    <w:rsid w:val="009D29D6"/>
    <w:rsid w:val="009E0B79"/>
    <w:rsid w:val="009E1EFB"/>
    <w:rsid w:val="009E2AD0"/>
    <w:rsid w:val="009E5B6A"/>
    <w:rsid w:val="00A019F3"/>
    <w:rsid w:val="00A32C9A"/>
    <w:rsid w:val="00A33575"/>
    <w:rsid w:val="00A42A2E"/>
    <w:rsid w:val="00A5414D"/>
    <w:rsid w:val="00A61D4A"/>
    <w:rsid w:val="00A64B5F"/>
    <w:rsid w:val="00A6675A"/>
    <w:rsid w:val="00A66F97"/>
    <w:rsid w:val="00A73395"/>
    <w:rsid w:val="00A74A8F"/>
    <w:rsid w:val="00A82A6B"/>
    <w:rsid w:val="00A86A4A"/>
    <w:rsid w:val="00A94365"/>
    <w:rsid w:val="00A9601A"/>
    <w:rsid w:val="00AA3FD4"/>
    <w:rsid w:val="00AB0AE0"/>
    <w:rsid w:val="00AC0668"/>
    <w:rsid w:val="00AC1A32"/>
    <w:rsid w:val="00AC64F0"/>
    <w:rsid w:val="00AD121A"/>
    <w:rsid w:val="00AF182B"/>
    <w:rsid w:val="00AF5559"/>
    <w:rsid w:val="00B01C41"/>
    <w:rsid w:val="00B030D4"/>
    <w:rsid w:val="00B20E75"/>
    <w:rsid w:val="00B32DC7"/>
    <w:rsid w:val="00B34984"/>
    <w:rsid w:val="00B411D4"/>
    <w:rsid w:val="00B41FB8"/>
    <w:rsid w:val="00B6416E"/>
    <w:rsid w:val="00B75D69"/>
    <w:rsid w:val="00B77824"/>
    <w:rsid w:val="00B91BC8"/>
    <w:rsid w:val="00B971F0"/>
    <w:rsid w:val="00BA48D3"/>
    <w:rsid w:val="00BB0D1B"/>
    <w:rsid w:val="00BB475B"/>
    <w:rsid w:val="00BC534A"/>
    <w:rsid w:val="00BC5AE6"/>
    <w:rsid w:val="00BC67AF"/>
    <w:rsid w:val="00BF091F"/>
    <w:rsid w:val="00BF1ABF"/>
    <w:rsid w:val="00BF29C5"/>
    <w:rsid w:val="00C10F9F"/>
    <w:rsid w:val="00C12DFD"/>
    <w:rsid w:val="00C17EBD"/>
    <w:rsid w:val="00C22268"/>
    <w:rsid w:val="00C26B0C"/>
    <w:rsid w:val="00C2757D"/>
    <w:rsid w:val="00C31085"/>
    <w:rsid w:val="00C34559"/>
    <w:rsid w:val="00C41BF9"/>
    <w:rsid w:val="00C46D56"/>
    <w:rsid w:val="00C5429D"/>
    <w:rsid w:val="00C60F35"/>
    <w:rsid w:val="00C622F3"/>
    <w:rsid w:val="00C6585D"/>
    <w:rsid w:val="00C65A7B"/>
    <w:rsid w:val="00C91BE3"/>
    <w:rsid w:val="00C93180"/>
    <w:rsid w:val="00C9452D"/>
    <w:rsid w:val="00CA2C36"/>
    <w:rsid w:val="00CB2C72"/>
    <w:rsid w:val="00CC12DB"/>
    <w:rsid w:val="00CC205F"/>
    <w:rsid w:val="00CC71C4"/>
    <w:rsid w:val="00CD07C9"/>
    <w:rsid w:val="00CD1282"/>
    <w:rsid w:val="00CE26E1"/>
    <w:rsid w:val="00CF37EE"/>
    <w:rsid w:val="00D00D8F"/>
    <w:rsid w:val="00D166BF"/>
    <w:rsid w:val="00D277B4"/>
    <w:rsid w:val="00D316AF"/>
    <w:rsid w:val="00D4458A"/>
    <w:rsid w:val="00D4752A"/>
    <w:rsid w:val="00D54214"/>
    <w:rsid w:val="00D5549A"/>
    <w:rsid w:val="00D60445"/>
    <w:rsid w:val="00D646BA"/>
    <w:rsid w:val="00DB1C29"/>
    <w:rsid w:val="00DB327B"/>
    <w:rsid w:val="00DB5E0D"/>
    <w:rsid w:val="00DC4B0F"/>
    <w:rsid w:val="00DE0AFA"/>
    <w:rsid w:val="00DF23D4"/>
    <w:rsid w:val="00DF7394"/>
    <w:rsid w:val="00E05F15"/>
    <w:rsid w:val="00E156A6"/>
    <w:rsid w:val="00E16A04"/>
    <w:rsid w:val="00E230AD"/>
    <w:rsid w:val="00E420D7"/>
    <w:rsid w:val="00E46823"/>
    <w:rsid w:val="00E46A48"/>
    <w:rsid w:val="00E56A6F"/>
    <w:rsid w:val="00E57BD5"/>
    <w:rsid w:val="00E57FE6"/>
    <w:rsid w:val="00E625CB"/>
    <w:rsid w:val="00E62E04"/>
    <w:rsid w:val="00E63E1B"/>
    <w:rsid w:val="00E72EC3"/>
    <w:rsid w:val="00EA3F73"/>
    <w:rsid w:val="00EA5599"/>
    <w:rsid w:val="00EA5711"/>
    <w:rsid w:val="00EA5C25"/>
    <w:rsid w:val="00EB51DE"/>
    <w:rsid w:val="00EC0018"/>
    <w:rsid w:val="00EC0C0B"/>
    <w:rsid w:val="00EC5421"/>
    <w:rsid w:val="00EE7752"/>
    <w:rsid w:val="00EF09FD"/>
    <w:rsid w:val="00EF74AD"/>
    <w:rsid w:val="00F02BD4"/>
    <w:rsid w:val="00F33559"/>
    <w:rsid w:val="00F37269"/>
    <w:rsid w:val="00F4311B"/>
    <w:rsid w:val="00F453C9"/>
    <w:rsid w:val="00F46E7F"/>
    <w:rsid w:val="00F500C0"/>
    <w:rsid w:val="00F507DD"/>
    <w:rsid w:val="00F676DA"/>
    <w:rsid w:val="00F80D4D"/>
    <w:rsid w:val="00F80DE9"/>
    <w:rsid w:val="00F83078"/>
    <w:rsid w:val="00F875CC"/>
    <w:rsid w:val="00F91AB7"/>
    <w:rsid w:val="00F91E40"/>
    <w:rsid w:val="00F953E8"/>
    <w:rsid w:val="00F97C92"/>
    <w:rsid w:val="00FA1F17"/>
    <w:rsid w:val="00FB6528"/>
    <w:rsid w:val="00FD63E5"/>
    <w:rsid w:val="00FE5F64"/>
    <w:rsid w:val="00FE6ED3"/>
    <w:rsid w:val="00FE71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3449A9"/>
  <w15:docId w15:val="{DCBB8225-4808-44E6-81CD-4B3F6E5E7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nhideWhenUsed="1"/>
    <w:lsdException w:name="Smart Link" w:semiHidden="1" w:uiPriority="99" w:unhideWhenUsed="1"/>
  </w:latentStyles>
  <w:style w:type="paragraph" w:default="1" w:styleId="a">
    <w:name w:val="Normal"/>
    <w:qFormat/>
    <w:rsid w:val="00965836"/>
    <w:rPr>
      <w:sz w:val="24"/>
      <w:szCs w:val="24"/>
    </w:rPr>
  </w:style>
  <w:style w:type="paragraph" w:styleId="1">
    <w:name w:val="heading 1"/>
    <w:basedOn w:val="a"/>
    <w:next w:val="a"/>
    <w:link w:val="10"/>
    <w:uiPriority w:val="9"/>
    <w:qFormat/>
    <w:rsid w:val="00345DD5"/>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C5D20"/>
    <w:pPr>
      <w:keepNext/>
      <w:spacing w:before="240" w:after="60"/>
      <w:outlineLvl w:val="1"/>
    </w:pPr>
    <w:rPr>
      <w:rFonts w:ascii="Cambria" w:hAnsi="Cambria"/>
      <w:b/>
      <w:bCs/>
      <w:i/>
      <w:iCs/>
      <w:sz w:val="28"/>
      <w:szCs w:val="28"/>
    </w:rPr>
  </w:style>
  <w:style w:type="paragraph" w:styleId="3">
    <w:name w:val="heading 3"/>
    <w:basedOn w:val="a"/>
    <w:next w:val="a"/>
    <w:link w:val="30"/>
    <w:uiPriority w:val="9"/>
    <w:semiHidden/>
    <w:unhideWhenUsed/>
    <w:qFormat/>
    <w:rsid w:val="00345DD5"/>
    <w:pPr>
      <w:keepNext/>
      <w:keepLines/>
      <w:spacing w:before="40"/>
      <w:outlineLvl w:val="2"/>
    </w:pPr>
    <w:rPr>
      <w:rFonts w:ascii="Calibri Light" w:hAnsi="Calibri Light"/>
      <w:color w:val="1F4D78"/>
    </w:rPr>
  </w:style>
  <w:style w:type="paragraph" w:styleId="4">
    <w:name w:val="heading 4"/>
    <w:basedOn w:val="a"/>
    <w:next w:val="a"/>
    <w:link w:val="40"/>
    <w:uiPriority w:val="9"/>
    <w:qFormat/>
    <w:rsid w:val="00345DD5"/>
    <w:pPr>
      <w:keepNext/>
      <w:ind w:left="864" w:hanging="864"/>
      <w:outlineLvl w:val="3"/>
    </w:pPr>
    <w:rPr>
      <w:b/>
    </w:rPr>
  </w:style>
  <w:style w:type="paragraph" w:styleId="5">
    <w:name w:val="heading 5"/>
    <w:basedOn w:val="a"/>
    <w:next w:val="a"/>
    <w:link w:val="50"/>
    <w:uiPriority w:val="9"/>
    <w:qFormat/>
    <w:rsid w:val="00345DD5"/>
    <w:pPr>
      <w:keepNext/>
      <w:ind w:left="1008" w:hanging="1008"/>
      <w:jc w:val="center"/>
      <w:outlineLvl w:val="4"/>
    </w:pPr>
    <w:rPr>
      <w:b/>
      <w:sz w:val="16"/>
      <w:szCs w:val="20"/>
    </w:rPr>
  </w:style>
  <w:style w:type="paragraph" w:styleId="6">
    <w:name w:val="heading 6"/>
    <w:basedOn w:val="a"/>
    <w:next w:val="a"/>
    <w:link w:val="60"/>
    <w:uiPriority w:val="9"/>
    <w:semiHidden/>
    <w:unhideWhenUsed/>
    <w:qFormat/>
    <w:rsid w:val="00345DD5"/>
    <w:pPr>
      <w:keepNext/>
      <w:keepLines/>
      <w:spacing w:before="40"/>
      <w:outlineLvl w:val="5"/>
    </w:pPr>
    <w:rPr>
      <w:rFonts w:ascii="Calibri Light" w:hAnsi="Calibri Light"/>
      <w:color w:val="1F4D78"/>
      <w:sz w:val="20"/>
      <w:szCs w:val="20"/>
    </w:rPr>
  </w:style>
  <w:style w:type="paragraph" w:styleId="7">
    <w:name w:val="heading 7"/>
    <w:basedOn w:val="a"/>
    <w:next w:val="a"/>
    <w:link w:val="70"/>
    <w:uiPriority w:val="9"/>
    <w:semiHidden/>
    <w:unhideWhenUsed/>
    <w:qFormat/>
    <w:rsid w:val="00345DD5"/>
    <w:pPr>
      <w:keepNext/>
      <w:keepLines/>
      <w:spacing w:before="40"/>
      <w:outlineLvl w:val="6"/>
    </w:pPr>
    <w:rPr>
      <w:rFonts w:ascii="Calibri Light" w:hAnsi="Calibri Light"/>
      <w:i/>
      <w:iCs/>
      <w:color w:val="1F4D78"/>
      <w:sz w:val="20"/>
      <w:szCs w:val="20"/>
    </w:rPr>
  </w:style>
  <w:style w:type="paragraph" w:styleId="8">
    <w:name w:val="heading 8"/>
    <w:basedOn w:val="a"/>
    <w:next w:val="a"/>
    <w:link w:val="80"/>
    <w:uiPriority w:val="9"/>
    <w:semiHidden/>
    <w:unhideWhenUsed/>
    <w:qFormat/>
    <w:rsid w:val="00345DD5"/>
    <w:pPr>
      <w:keepNext/>
      <w:keepLines/>
      <w:spacing w:before="40"/>
      <w:outlineLvl w:val="7"/>
    </w:pPr>
    <w:rPr>
      <w:rFonts w:ascii="Calibri Light" w:hAnsi="Calibri Light"/>
      <w:color w:val="272727"/>
      <w:sz w:val="21"/>
      <w:szCs w:val="21"/>
    </w:rPr>
  </w:style>
  <w:style w:type="paragraph" w:styleId="9">
    <w:name w:val="heading 9"/>
    <w:basedOn w:val="a"/>
    <w:next w:val="a"/>
    <w:link w:val="90"/>
    <w:uiPriority w:val="9"/>
    <w:semiHidden/>
    <w:unhideWhenUsed/>
    <w:qFormat/>
    <w:rsid w:val="00345DD5"/>
    <w:pPr>
      <w:keepNext/>
      <w:keepLines/>
      <w:spacing w:before="40"/>
      <w:outlineLvl w:val="8"/>
    </w:pPr>
    <w:rPr>
      <w:rFonts w:ascii="Calibri Light" w:hAnsi="Calibri Light"/>
      <w:i/>
      <w:iCs/>
      <w:color w:val="272727"/>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C5D20"/>
    <w:rPr>
      <w:rFonts w:ascii="Cambria" w:eastAsia="Times New Roman" w:hAnsi="Cambria" w:cs="Times New Roman"/>
      <w:b/>
      <w:bCs/>
      <w:i/>
      <w:iCs/>
      <w:sz w:val="28"/>
      <w:szCs w:val="28"/>
      <w:lang w:eastAsia="en-US"/>
    </w:rPr>
  </w:style>
  <w:style w:type="character" w:styleId="a3">
    <w:name w:val="Emphasis"/>
    <w:basedOn w:val="a0"/>
    <w:qFormat/>
    <w:rsid w:val="005C5D20"/>
    <w:rPr>
      <w:i/>
      <w:iCs/>
    </w:rPr>
  </w:style>
  <w:style w:type="paragraph" w:customStyle="1" w:styleId="a4">
    <w:name w:val="Пункты"/>
    <w:basedOn w:val="2"/>
    <w:link w:val="a5"/>
    <w:qFormat/>
    <w:rsid w:val="005C5D20"/>
    <w:pPr>
      <w:tabs>
        <w:tab w:val="left" w:pos="1134"/>
      </w:tabs>
      <w:spacing w:before="120" w:after="0"/>
      <w:ind w:left="360" w:hanging="360"/>
      <w:jc w:val="both"/>
    </w:pPr>
    <w:rPr>
      <w:rFonts w:ascii="Calibri" w:eastAsia="Calibri" w:hAnsi="Calibri"/>
      <w:b w:val="0"/>
      <w:i w:val="0"/>
      <w:sz w:val="24"/>
      <w:lang w:eastAsia="ar-SA"/>
    </w:rPr>
  </w:style>
  <w:style w:type="character" w:customStyle="1" w:styleId="a5">
    <w:name w:val="Пункты Знак"/>
    <w:link w:val="a4"/>
    <w:rsid w:val="005C5D20"/>
    <w:rPr>
      <w:rFonts w:ascii="Calibri" w:eastAsia="Calibri" w:hAnsi="Calibri"/>
      <w:bCs/>
      <w:iCs/>
      <w:sz w:val="24"/>
      <w:szCs w:val="28"/>
      <w:lang w:eastAsia="ar-SA"/>
    </w:rPr>
  </w:style>
  <w:style w:type="paragraph" w:customStyle="1" w:styleId="ConsPlusNonformat">
    <w:name w:val="ConsPlusNonformat"/>
    <w:uiPriority w:val="99"/>
    <w:qFormat/>
    <w:rsid w:val="001C0043"/>
    <w:pPr>
      <w:suppressAutoHyphens/>
    </w:pPr>
    <w:rPr>
      <w:rFonts w:ascii="Courier New" w:hAnsi="Courier New" w:cs="Courier New"/>
    </w:rPr>
  </w:style>
  <w:style w:type="paragraph" w:customStyle="1" w:styleId="ConsPlusNormal">
    <w:name w:val="ConsPlusNormal"/>
    <w:link w:val="ConsPlusNormal0"/>
    <w:qFormat/>
    <w:rsid w:val="00E46A48"/>
    <w:pPr>
      <w:widowControl w:val="0"/>
      <w:autoSpaceDE w:val="0"/>
      <w:autoSpaceDN w:val="0"/>
    </w:pPr>
    <w:rPr>
      <w:rFonts w:ascii="Calibri" w:hAnsi="Calibri" w:cs="Calibri"/>
    </w:rPr>
  </w:style>
  <w:style w:type="character" w:customStyle="1" w:styleId="ConsPlusNormal0">
    <w:name w:val="ConsPlusNormal Знак"/>
    <w:link w:val="ConsPlusNormal"/>
    <w:locked/>
    <w:rsid w:val="00E46A48"/>
    <w:rPr>
      <w:rFonts w:ascii="Calibri" w:hAnsi="Calibri" w:cs="Calibri"/>
    </w:rPr>
  </w:style>
  <w:style w:type="paragraph" w:styleId="a6">
    <w:name w:val="List Paragraph"/>
    <w:aliases w:val="Маркер,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Standart,ТЗ список,UL"/>
    <w:basedOn w:val="a"/>
    <w:link w:val="a7"/>
    <w:uiPriority w:val="34"/>
    <w:qFormat/>
    <w:rsid w:val="00006F4B"/>
    <w:pPr>
      <w:suppressAutoHyphens/>
      <w:spacing w:after="200" w:line="276" w:lineRule="auto"/>
      <w:ind w:left="720"/>
      <w:contextualSpacing/>
    </w:pPr>
    <w:rPr>
      <w:rFonts w:asciiTheme="minorHAnsi" w:hAnsiTheme="minorHAnsi"/>
      <w:sz w:val="22"/>
      <w:szCs w:val="22"/>
      <w:lang w:val="x-none" w:eastAsia="x-none"/>
    </w:rPr>
  </w:style>
  <w:style w:type="table" w:styleId="a8">
    <w:name w:val="Table Grid"/>
    <w:basedOn w:val="a1"/>
    <w:uiPriority w:val="99"/>
    <w:rsid w:val="00006F4B"/>
    <w:pPr>
      <w:suppressAutoHyphens/>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link w:val="aa"/>
    <w:qFormat/>
    <w:rsid w:val="005F6056"/>
    <w:pPr>
      <w:suppressAutoHyphens/>
    </w:pPr>
    <w:rPr>
      <w:rFonts w:ascii="Calibri" w:eastAsia="Calibri" w:hAnsi="Calibri"/>
      <w:sz w:val="22"/>
      <w:szCs w:val="22"/>
      <w:lang w:eastAsia="en-US"/>
    </w:rPr>
  </w:style>
  <w:style w:type="table" w:customStyle="1" w:styleId="11">
    <w:name w:val="Сетка таблицы1"/>
    <w:basedOn w:val="a1"/>
    <w:next w:val="a8"/>
    <w:uiPriority w:val="59"/>
    <w:rsid w:val="00D316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link w:val="12"/>
    <w:unhideWhenUsed/>
    <w:rsid w:val="006F0254"/>
    <w:rPr>
      <w:sz w:val="16"/>
      <w:szCs w:val="16"/>
    </w:rPr>
  </w:style>
  <w:style w:type="paragraph" w:styleId="ac">
    <w:name w:val="annotation text"/>
    <w:basedOn w:val="a"/>
    <w:link w:val="ad"/>
    <w:unhideWhenUsed/>
    <w:rsid w:val="006F0254"/>
    <w:rPr>
      <w:sz w:val="20"/>
      <w:szCs w:val="20"/>
    </w:rPr>
  </w:style>
  <w:style w:type="character" w:customStyle="1" w:styleId="ad">
    <w:name w:val="Текст примечания Знак"/>
    <w:basedOn w:val="a0"/>
    <w:link w:val="ac"/>
    <w:rsid w:val="006F0254"/>
  </w:style>
  <w:style w:type="paragraph" w:styleId="ae">
    <w:name w:val="annotation subject"/>
    <w:basedOn w:val="ac"/>
    <w:next w:val="ac"/>
    <w:link w:val="af"/>
    <w:unhideWhenUsed/>
    <w:rsid w:val="006F0254"/>
    <w:rPr>
      <w:b/>
      <w:bCs/>
    </w:rPr>
  </w:style>
  <w:style w:type="character" w:customStyle="1" w:styleId="af">
    <w:name w:val="Тема примечания Знак"/>
    <w:basedOn w:val="ad"/>
    <w:link w:val="ae"/>
    <w:rsid w:val="006F0254"/>
    <w:rPr>
      <w:b/>
      <w:bCs/>
    </w:rPr>
  </w:style>
  <w:style w:type="table" w:customStyle="1" w:styleId="21">
    <w:name w:val="Сетка таблицы2"/>
    <w:basedOn w:val="a1"/>
    <w:next w:val="a8"/>
    <w:uiPriority w:val="99"/>
    <w:rsid w:val="007C0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Текст сноски Знак1"/>
    <w:aliases w:val="Знак4 Знак Знак,Знак6 Знак Знак,Знак8 Знак Знак Знак,Знак8 Знак Знак1,Знак8 Знак1,Текст сноски Знак1 Знак Знак,Текст сноски Знак Знак Знак Знак,Знак4 Знак Знак Знак2 Знак,Знак3 Знак,Знак7 Знак1,Знак21 Знак,Знак7 Знак1 Знак Знак"/>
    <w:link w:val="af0"/>
    <w:locked/>
    <w:rsid w:val="00394D09"/>
    <w:rPr>
      <w:rFonts w:ascii="Courier New" w:eastAsia="Courier New" w:hAnsi="Courier New" w:cs="Courier New"/>
      <w:color w:val="000000"/>
      <w:lang w:bidi="ru-RU"/>
    </w:rPr>
  </w:style>
  <w:style w:type="paragraph" w:styleId="af0">
    <w:name w:val="footnote text"/>
    <w:aliases w:val="Знак4 Знак,Знак6 Знак,Знак8 Знак Знак,Знак8 Знак,Знак8,Текст сноски Знак1 Знак,Текст сноски Знак Знак Знак,Знак4 Знак Знак Знак2,Знак3,Знак7,Знак21,Знак7 Знак1 Знак,Знак7 Знак,Знак7 Знак2,Знак2 Знак Знак Знак1,Знак6,Знак111,Знак,Знак2,Char"/>
    <w:basedOn w:val="a"/>
    <w:link w:val="13"/>
    <w:unhideWhenUsed/>
    <w:qFormat/>
    <w:rsid w:val="00394D09"/>
    <w:pPr>
      <w:widowControl w:val="0"/>
      <w:suppressLineNumbers/>
      <w:suppressAutoHyphens/>
      <w:spacing w:line="100" w:lineRule="atLeast"/>
      <w:ind w:left="283" w:hanging="283"/>
    </w:pPr>
    <w:rPr>
      <w:rFonts w:ascii="Courier New" w:eastAsia="Courier New" w:hAnsi="Courier New" w:cs="Courier New"/>
      <w:color w:val="000000"/>
      <w:sz w:val="20"/>
      <w:szCs w:val="20"/>
      <w:lang w:bidi="ru-RU"/>
    </w:rPr>
  </w:style>
  <w:style w:type="character" w:customStyle="1" w:styleId="af1">
    <w:name w:val="Текст сноски Знак"/>
    <w:aliases w:val=" Знак6 Знак Знак, Знак4 Знак Знак, Знак4 Знак1 Знак, Знак4 Знак2, Знак4 Знак Знак Знак2 Знак,Текст сноски Знак Знак1 Знак,Знак4 Знак1 Знак,Знак4 Знак2"/>
    <w:basedOn w:val="a0"/>
    <w:rsid w:val="00394D09"/>
  </w:style>
  <w:style w:type="character" w:styleId="af2">
    <w:name w:val="Strong"/>
    <w:basedOn w:val="a0"/>
    <w:qFormat/>
    <w:rsid w:val="00394D09"/>
    <w:rPr>
      <w:b/>
      <w:bCs/>
    </w:rPr>
  </w:style>
  <w:style w:type="table" w:customStyle="1" w:styleId="31">
    <w:name w:val="Сетка таблицы3"/>
    <w:basedOn w:val="a1"/>
    <w:next w:val="a8"/>
    <w:uiPriority w:val="99"/>
    <w:rsid w:val="001E6328"/>
    <w:pPr>
      <w:ind w:firstLine="709"/>
      <w:jc w:val="both"/>
    </w:pPr>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0"/>
    <w:link w:val="14"/>
    <w:uiPriority w:val="99"/>
    <w:unhideWhenUsed/>
    <w:rsid w:val="00E46823"/>
    <w:rPr>
      <w:color w:val="0563C1" w:themeColor="hyperlink"/>
      <w:u w:val="single"/>
    </w:rPr>
  </w:style>
  <w:style w:type="character" w:styleId="af4">
    <w:name w:val="Unresolved Mention"/>
    <w:basedOn w:val="a0"/>
    <w:unhideWhenUsed/>
    <w:rsid w:val="00E46823"/>
    <w:rPr>
      <w:color w:val="605E5C"/>
      <w:shd w:val="clear" w:color="auto" w:fill="E1DFDD"/>
    </w:rPr>
  </w:style>
  <w:style w:type="table" w:customStyle="1" w:styleId="310">
    <w:name w:val="Сетка таблицы31"/>
    <w:basedOn w:val="a1"/>
    <w:next w:val="a8"/>
    <w:uiPriority w:val="99"/>
    <w:rsid w:val="00FD63E5"/>
    <w:pPr>
      <w:suppressAutoHyphens/>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Маркер Знак,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UL Знак"/>
    <w:link w:val="a6"/>
    <w:uiPriority w:val="34"/>
    <w:qFormat/>
    <w:locked/>
    <w:rsid w:val="004178D9"/>
    <w:rPr>
      <w:rFonts w:asciiTheme="minorHAnsi" w:hAnsiTheme="minorHAnsi"/>
      <w:sz w:val="22"/>
      <w:szCs w:val="22"/>
      <w:lang w:val="x-none" w:eastAsia="x-none"/>
    </w:rPr>
  </w:style>
  <w:style w:type="paragraph" w:customStyle="1" w:styleId="110">
    <w:name w:val="Заголовок 11"/>
    <w:basedOn w:val="a"/>
    <w:next w:val="a"/>
    <w:uiPriority w:val="9"/>
    <w:qFormat/>
    <w:rsid w:val="00345DD5"/>
    <w:pPr>
      <w:keepNext/>
      <w:keepLines/>
      <w:spacing w:before="240" w:line="259" w:lineRule="auto"/>
      <w:ind w:left="928" w:hanging="360"/>
      <w:outlineLvl w:val="0"/>
    </w:pPr>
    <w:rPr>
      <w:rFonts w:ascii="Calibri Light" w:hAnsi="Calibri Light"/>
      <w:color w:val="2E74B5"/>
      <w:sz w:val="32"/>
      <w:szCs w:val="32"/>
      <w:lang w:eastAsia="en-US"/>
    </w:rPr>
  </w:style>
  <w:style w:type="paragraph" w:customStyle="1" w:styleId="311">
    <w:name w:val="Заголовок 31"/>
    <w:basedOn w:val="a"/>
    <w:next w:val="a"/>
    <w:uiPriority w:val="9"/>
    <w:unhideWhenUsed/>
    <w:qFormat/>
    <w:rsid w:val="00345DD5"/>
    <w:pPr>
      <w:keepNext/>
      <w:keepLines/>
      <w:spacing w:before="40" w:line="259" w:lineRule="auto"/>
      <w:ind w:left="2520" w:hanging="180"/>
      <w:outlineLvl w:val="2"/>
    </w:pPr>
    <w:rPr>
      <w:rFonts w:ascii="Calibri Light" w:hAnsi="Calibri Light"/>
      <w:color w:val="1F4D78"/>
      <w:lang w:eastAsia="en-US"/>
    </w:rPr>
  </w:style>
  <w:style w:type="character" w:customStyle="1" w:styleId="40">
    <w:name w:val="Заголовок 4 Знак"/>
    <w:basedOn w:val="a0"/>
    <w:link w:val="4"/>
    <w:uiPriority w:val="9"/>
    <w:rsid w:val="00345DD5"/>
    <w:rPr>
      <w:b/>
      <w:sz w:val="24"/>
      <w:szCs w:val="24"/>
    </w:rPr>
  </w:style>
  <w:style w:type="character" w:customStyle="1" w:styleId="50">
    <w:name w:val="Заголовок 5 Знак"/>
    <w:basedOn w:val="a0"/>
    <w:link w:val="5"/>
    <w:uiPriority w:val="9"/>
    <w:rsid w:val="00345DD5"/>
    <w:rPr>
      <w:b/>
      <w:sz w:val="16"/>
    </w:rPr>
  </w:style>
  <w:style w:type="paragraph" w:customStyle="1" w:styleId="61">
    <w:name w:val="Заголовок 61"/>
    <w:basedOn w:val="a"/>
    <w:next w:val="a"/>
    <w:uiPriority w:val="9"/>
    <w:semiHidden/>
    <w:unhideWhenUsed/>
    <w:qFormat/>
    <w:rsid w:val="00345DD5"/>
    <w:pPr>
      <w:keepNext/>
      <w:keepLines/>
      <w:spacing w:before="40" w:line="259" w:lineRule="auto"/>
      <w:ind w:left="4680" w:hanging="180"/>
      <w:outlineLvl w:val="5"/>
    </w:pPr>
    <w:rPr>
      <w:rFonts w:ascii="Calibri Light" w:hAnsi="Calibri Light"/>
      <w:color w:val="1F4D78"/>
      <w:sz w:val="22"/>
      <w:szCs w:val="22"/>
      <w:lang w:eastAsia="en-US"/>
    </w:rPr>
  </w:style>
  <w:style w:type="paragraph" w:customStyle="1" w:styleId="71">
    <w:name w:val="Заголовок 71"/>
    <w:basedOn w:val="a"/>
    <w:next w:val="a"/>
    <w:uiPriority w:val="9"/>
    <w:semiHidden/>
    <w:unhideWhenUsed/>
    <w:qFormat/>
    <w:rsid w:val="00345DD5"/>
    <w:pPr>
      <w:keepNext/>
      <w:keepLines/>
      <w:spacing w:before="40" w:line="259" w:lineRule="auto"/>
      <w:ind w:left="5400" w:hanging="360"/>
      <w:outlineLvl w:val="6"/>
    </w:pPr>
    <w:rPr>
      <w:rFonts w:ascii="Calibri Light" w:hAnsi="Calibri Light"/>
      <w:i/>
      <w:iCs/>
      <w:color w:val="1F4D78"/>
      <w:sz w:val="22"/>
      <w:szCs w:val="22"/>
      <w:lang w:eastAsia="en-US"/>
    </w:rPr>
  </w:style>
  <w:style w:type="paragraph" w:customStyle="1" w:styleId="81">
    <w:name w:val="Заголовок 81"/>
    <w:basedOn w:val="a"/>
    <w:next w:val="a"/>
    <w:uiPriority w:val="9"/>
    <w:semiHidden/>
    <w:unhideWhenUsed/>
    <w:qFormat/>
    <w:rsid w:val="00345DD5"/>
    <w:pPr>
      <w:keepNext/>
      <w:keepLines/>
      <w:spacing w:before="40" w:line="259" w:lineRule="auto"/>
      <w:ind w:left="6120" w:hanging="360"/>
      <w:outlineLvl w:val="7"/>
    </w:pPr>
    <w:rPr>
      <w:rFonts w:ascii="Calibri Light" w:hAnsi="Calibri Light"/>
      <w:color w:val="272727"/>
      <w:sz w:val="21"/>
      <w:szCs w:val="21"/>
      <w:lang w:eastAsia="en-US"/>
    </w:rPr>
  </w:style>
  <w:style w:type="paragraph" w:customStyle="1" w:styleId="91">
    <w:name w:val="Заголовок 91"/>
    <w:basedOn w:val="a"/>
    <w:next w:val="a"/>
    <w:uiPriority w:val="9"/>
    <w:semiHidden/>
    <w:unhideWhenUsed/>
    <w:qFormat/>
    <w:rsid w:val="00345DD5"/>
    <w:pPr>
      <w:keepNext/>
      <w:keepLines/>
      <w:spacing w:before="40" w:line="259" w:lineRule="auto"/>
      <w:ind w:left="6840" w:hanging="180"/>
      <w:outlineLvl w:val="8"/>
    </w:pPr>
    <w:rPr>
      <w:rFonts w:ascii="Calibri Light" w:hAnsi="Calibri Light"/>
      <w:i/>
      <w:iCs/>
      <w:color w:val="272727"/>
      <w:sz w:val="21"/>
      <w:szCs w:val="21"/>
      <w:lang w:eastAsia="en-US"/>
    </w:rPr>
  </w:style>
  <w:style w:type="numbering" w:customStyle="1" w:styleId="15">
    <w:name w:val="Нет списка1"/>
    <w:next w:val="a2"/>
    <w:uiPriority w:val="99"/>
    <w:semiHidden/>
    <w:unhideWhenUsed/>
    <w:rsid w:val="00345DD5"/>
  </w:style>
  <w:style w:type="character" w:customStyle="1" w:styleId="10">
    <w:name w:val="Заголовок 1 Знак"/>
    <w:basedOn w:val="a0"/>
    <w:link w:val="1"/>
    <w:uiPriority w:val="9"/>
    <w:rsid w:val="00345DD5"/>
    <w:rPr>
      <w:rFonts w:ascii="Calibri Light" w:eastAsia="Times New Roman" w:hAnsi="Calibri Light" w:cs="Times New Roman"/>
      <w:color w:val="2E74B5"/>
      <w:sz w:val="32"/>
      <w:szCs w:val="32"/>
    </w:rPr>
  </w:style>
  <w:style w:type="character" w:customStyle="1" w:styleId="30">
    <w:name w:val="Заголовок 3 Знак"/>
    <w:basedOn w:val="a0"/>
    <w:link w:val="3"/>
    <w:uiPriority w:val="9"/>
    <w:rsid w:val="00345DD5"/>
    <w:rPr>
      <w:rFonts w:ascii="Calibri Light" w:eastAsia="Times New Roman" w:hAnsi="Calibri Light" w:cs="Times New Roman"/>
      <w:color w:val="1F4D78"/>
      <w:sz w:val="24"/>
      <w:szCs w:val="24"/>
    </w:rPr>
  </w:style>
  <w:style w:type="character" w:customStyle="1" w:styleId="60">
    <w:name w:val="Заголовок 6 Знак"/>
    <w:basedOn w:val="a0"/>
    <w:link w:val="6"/>
    <w:uiPriority w:val="9"/>
    <w:semiHidden/>
    <w:rsid w:val="00345DD5"/>
    <w:rPr>
      <w:rFonts w:ascii="Calibri Light" w:eastAsia="Times New Roman" w:hAnsi="Calibri Light" w:cs="Times New Roman"/>
      <w:color w:val="1F4D78"/>
    </w:rPr>
  </w:style>
  <w:style w:type="character" w:customStyle="1" w:styleId="70">
    <w:name w:val="Заголовок 7 Знак"/>
    <w:basedOn w:val="a0"/>
    <w:link w:val="7"/>
    <w:uiPriority w:val="9"/>
    <w:semiHidden/>
    <w:rsid w:val="00345DD5"/>
    <w:rPr>
      <w:rFonts w:ascii="Calibri Light" w:eastAsia="Times New Roman" w:hAnsi="Calibri Light" w:cs="Times New Roman"/>
      <w:i/>
      <w:iCs/>
      <w:color w:val="1F4D78"/>
    </w:rPr>
  </w:style>
  <w:style w:type="character" w:customStyle="1" w:styleId="80">
    <w:name w:val="Заголовок 8 Знак"/>
    <w:basedOn w:val="a0"/>
    <w:link w:val="8"/>
    <w:uiPriority w:val="9"/>
    <w:semiHidden/>
    <w:rsid w:val="00345DD5"/>
    <w:rPr>
      <w:rFonts w:ascii="Calibri Light" w:eastAsia="Times New Roman" w:hAnsi="Calibri Light" w:cs="Times New Roman"/>
      <w:color w:val="272727"/>
      <w:sz w:val="21"/>
      <w:szCs w:val="21"/>
    </w:rPr>
  </w:style>
  <w:style w:type="character" w:customStyle="1" w:styleId="90">
    <w:name w:val="Заголовок 9 Знак"/>
    <w:basedOn w:val="a0"/>
    <w:link w:val="9"/>
    <w:uiPriority w:val="9"/>
    <w:semiHidden/>
    <w:rsid w:val="00345DD5"/>
    <w:rPr>
      <w:rFonts w:ascii="Calibri Light" w:eastAsia="Times New Roman" w:hAnsi="Calibri Light" w:cs="Times New Roman"/>
      <w:i/>
      <w:iCs/>
      <w:color w:val="272727"/>
      <w:sz w:val="21"/>
      <w:szCs w:val="21"/>
    </w:rPr>
  </w:style>
  <w:style w:type="paragraph" w:customStyle="1" w:styleId="ConsPlusTitle">
    <w:name w:val="ConsPlusTitle"/>
    <w:uiPriority w:val="99"/>
    <w:rsid w:val="00345DD5"/>
    <w:pPr>
      <w:widowControl w:val="0"/>
      <w:autoSpaceDE w:val="0"/>
      <w:autoSpaceDN w:val="0"/>
    </w:pPr>
    <w:rPr>
      <w:rFonts w:ascii="Arial" w:hAnsi="Arial" w:cs="Arial"/>
      <w:b/>
      <w:szCs w:val="22"/>
    </w:rPr>
  </w:style>
  <w:style w:type="paragraph" w:customStyle="1" w:styleId="ConsPlusCell">
    <w:name w:val="ConsPlusCell"/>
    <w:uiPriority w:val="99"/>
    <w:rsid w:val="00345DD5"/>
    <w:pPr>
      <w:widowControl w:val="0"/>
      <w:autoSpaceDE w:val="0"/>
      <w:autoSpaceDN w:val="0"/>
    </w:pPr>
    <w:rPr>
      <w:rFonts w:ascii="Courier New" w:hAnsi="Courier New" w:cs="Courier New"/>
      <w:szCs w:val="22"/>
    </w:rPr>
  </w:style>
  <w:style w:type="paragraph" w:customStyle="1" w:styleId="ConsPlusDocList">
    <w:name w:val="ConsPlusDocList"/>
    <w:rsid w:val="00345DD5"/>
    <w:pPr>
      <w:widowControl w:val="0"/>
      <w:autoSpaceDE w:val="0"/>
      <w:autoSpaceDN w:val="0"/>
    </w:pPr>
    <w:rPr>
      <w:rFonts w:ascii="Courier New" w:hAnsi="Courier New" w:cs="Courier New"/>
      <w:szCs w:val="22"/>
    </w:rPr>
  </w:style>
  <w:style w:type="paragraph" w:customStyle="1" w:styleId="ConsPlusTitlePage">
    <w:name w:val="ConsPlusTitlePage"/>
    <w:rsid w:val="00345DD5"/>
    <w:pPr>
      <w:widowControl w:val="0"/>
      <w:autoSpaceDE w:val="0"/>
      <w:autoSpaceDN w:val="0"/>
    </w:pPr>
    <w:rPr>
      <w:rFonts w:ascii="Tahoma" w:hAnsi="Tahoma" w:cs="Tahoma"/>
      <w:szCs w:val="22"/>
    </w:rPr>
  </w:style>
  <w:style w:type="paragraph" w:customStyle="1" w:styleId="ConsPlusJurTerm">
    <w:name w:val="ConsPlusJurTerm"/>
    <w:rsid w:val="00345DD5"/>
    <w:pPr>
      <w:widowControl w:val="0"/>
      <w:autoSpaceDE w:val="0"/>
      <w:autoSpaceDN w:val="0"/>
    </w:pPr>
    <w:rPr>
      <w:rFonts w:ascii="Tahoma" w:hAnsi="Tahoma" w:cs="Tahoma"/>
      <w:sz w:val="26"/>
      <w:szCs w:val="22"/>
    </w:rPr>
  </w:style>
  <w:style w:type="paragraph" w:customStyle="1" w:styleId="ConsPlusTextList">
    <w:name w:val="ConsPlusTextList"/>
    <w:rsid w:val="00345DD5"/>
    <w:pPr>
      <w:widowControl w:val="0"/>
      <w:autoSpaceDE w:val="0"/>
      <w:autoSpaceDN w:val="0"/>
    </w:pPr>
    <w:rPr>
      <w:rFonts w:ascii="Arial" w:hAnsi="Arial" w:cs="Arial"/>
      <w:szCs w:val="22"/>
    </w:rPr>
  </w:style>
  <w:style w:type="character" w:styleId="af5">
    <w:name w:val="footnote reference"/>
    <w:aliases w:val="Ссылка на сноску 45,SUPERS,Знак сноски 1,Ciae niinee 1,Знак сноски-FN,Ciae niinee-FN,fr,Used by Word for Help footnote symbols,Referencia nota al pie"/>
    <w:link w:val="16"/>
    <w:rsid w:val="00345DD5"/>
    <w:rPr>
      <w:vertAlign w:val="superscript"/>
    </w:rPr>
  </w:style>
  <w:style w:type="paragraph" w:customStyle="1" w:styleId="17">
    <w:name w:val="Заголовок1"/>
    <w:basedOn w:val="a"/>
    <w:next w:val="a"/>
    <w:uiPriority w:val="10"/>
    <w:qFormat/>
    <w:rsid w:val="00345DD5"/>
    <w:pPr>
      <w:contextualSpacing/>
    </w:pPr>
    <w:rPr>
      <w:rFonts w:ascii="Calibri Light" w:hAnsi="Calibri Light"/>
      <w:spacing w:val="-10"/>
      <w:kern w:val="28"/>
      <w:sz w:val="56"/>
      <w:szCs w:val="56"/>
      <w:lang w:eastAsia="en-US"/>
    </w:rPr>
  </w:style>
  <w:style w:type="character" w:customStyle="1" w:styleId="af6">
    <w:name w:val="Заголовок Знак"/>
    <w:basedOn w:val="a0"/>
    <w:link w:val="af7"/>
    <w:uiPriority w:val="10"/>
    <w:rsid w:val="00345DD5"/>
    <w:rPr>
      <w:rFonts w:ascii="Calibri Light" w:eastAsia="Times New Roman" w:hAnsi="Calibri Light" w:cs="Times New Roman"/>
      <w:spacing w:val="-10"/>
      <w:kern w:val="28"/>
      <w:sz w:val="56"/>
      <w:szCs w:val="56"/>
    </w:rPr>
  </w:style>
  <w:style w:type="paragraph" w:customStyle="1" w:styleId="Default">
    <w:name w:val="Default"/>
    <w:link w:val="Default1"/>
    <w:rsid w:val="00345DD5"/>
    <w:pPr>
      <w:autoSpaceDE w:val="0"/>
      <w:autoSpaceDN w:val="0"/>
      <w:adjustRightInd w:val="0"/>
    </w:pPr>
    <w:rPr>
      <w:rFonts w:eastAsia="Calibri"/>
      <w:color w:val="000000"/>
      <w:sz w:val="24"/>
      <w:szCs w:val="24"/>
      <w:lang w:eastAsia="en-US"/>
    </w:rPr>
  </w:style>
  <w:style w:type="table" w:customStyle="1" w:styleId="TableNormal">
    <w:name w:val="Table Normal"/>
    <w:uiPriority w:val="2"/>
    <w:semiHidden/>
    <w:unhideWhenUsed/>
    <w:qFormat/>
    <w:rsid w:val="00345DD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link w:val="TableParagraph1"/>
    <w:qFormat/>
    <w:rsid w:val="00345DD5"/>
    <w:pPr>
      <w:widowControl w:val="0"/>
      <w:autoSpaceDE w:val="0"/>
      <w:autoSpaceDN w:val="0"/>
      <w:spacing w:before="62"/>
      <w:ind w:left="45"/>
    </w:pPr>
    <w:rPr>
      <w:rFonts w:ascii="Microsoft Sans Serif" w:eastAsia="Microsoft Sans Serif" w:hAnsi="Microsoft Sans Serif" w:cs="Microsoft Sans Serif"/>
      <w:sz w:val="22"/>
      <w:szCs w:val="22"/>
      <w:lang w:eastAsia="en-US"/>
    </w:rPr>
  </w:style>
  <w:style w:type="paragraph" w:customStyle="1" w:styleId="-0">
    <w:name w:val="Контракт-пункт"/>
    <w:basedOn w:val="a"/>
    <w:rsid w:val="00345DD5"/>
    <w:pPr>
      <w:numPr>
        <w:ilvl w:val="1"/>
        <w:numId w:val="4"/>
      </w:numPr>
      <w:jc w:val="both"/>
    </w:pPr>
  </w:style>
  <w:style w:type="paragraph" w:customStyle="1" w:styleId="-">
    <w:name w:val="Контракт-раздел"/>
    <w:basedOn w:val="a"/>
    <w:next w:val="-0"/>
    <w:rsid w:val="00345DD5"/>
    <w:pPr>
      <w:keepNext/>
      <w:numPr>
        <w:numId w:val="4"/>
      </w:numPr>
      <w:tabs>
        <w:tab w:val="left" w:pos="540"/>
      </w:tabs>
      <w:suppressAutoHyphens/>
      <w:spacing w:before="360" w:after="120"/>
      <w:jc w:val="center"/>
      <w:outlineLvl w:val="1"/>
    </w:pPr>
    <w:rPr>
      <w:b/>
      <w:bCs/>
      <w:caps/>
      <w:smallCaps/>
    </w:rPr>
  </w:style>
  <w:style w:type="paragraph" w:customStyle="1" w:styleId="-1">
    <w:name w:val="Контракт-подпункт"/>
    <w:basedOn w:val="a"/>
    <w:rsid w:val="00345DD5"/>
    <w:pPr>
      <w:numPr>
        <w:ilvl w:val="2"/>
        <w:numId w:val="4"/>
      </w:numPr>
      <w:jc w:val="both"/>
    </w:pPr>
  </w:style>
  <w:style w:type="paragraph" w:customStyle="1" w:styleId="-2">
    <w:name w:val="Контракт-подподпункт"/>
    <w:basedOn w:val="a"/>
    <w:rsid w:val="00345DD5"/>
    <w:pPr>
      <w:numPr>
        <w:ilvl w:val="3"/>
        <w:numId w:val="4"/>
      </w:numPr>
      <w:jc w:val="both"/>
    </w:pPr>
  </w:style>
  <w:style w:type="table" w:customStyle="1" w:styleId="41">
    <w:name w:val="Сетка таблицы4"/>
    <w:basedOn w:val="a1"/>
    <w:next w:val="a8"/>
    <w:rsid w:val="00345D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2">
    <w:name w:val="Основной текст Знак3 Знак Знак Знак Знак1"/>
    <w:basedOn w:val="a"/>
    <w:next w:val="af8"/>
    <w:link w:val="af9"/>
    <w:unhideWhenUsed/>
    <w:rsid w:val="00345DD5"/>
    <w:pPr>
      <w:spacing w:after="120"/>
      <w:jc w:val="both"/>
    </w:pPr>
    <w:rPr>
      <w:sz w:val="28"/>
      <w:szCs w:val="28"/>
    </w:rPr>
  </w:style>
  <w:style w:type="character" w:customStyle="1" w:styleId="af9">
    <w:name w:val="Основной текст Знак"/>
    <w:aliases w:val="Основной текст Знак Знак Знак Знак2,Основной текст Знак1 Знак2,Основной текст Знак Знак Знак3,Основной текст Знак4 Знак Знак2,Основной текст Знак3 Знак Знак Знак2,Основной текст Знак4 Знак Знак Знак Знак2"/>
    <w:basedOn w:val="a0"/>
    <w:link w:val="312"/>
    <w:rsid w:val="00345DD5"/>
    <w:rPr>
      <w:rFonts w:ascii="Times New Roman" w:hAnsi="Times New Roman" w:cs="Times New Roman"/>
      <w:sz w:val="28"/>
      <w:szCs w:val="28"/>
    </w:rPr>
  </w:style>
  <w:style w:type="paragraph" w:styleId="afa">
    <w:name w:val="header"/>
    <w:basedOn w:val="a"/>
    <w:link w:val="afb"/>
    <w:uiPriority w:val="99"/>
    <w:unhideWhenUsed/>
    <w:rsid w:val="00345DD5"/>
    <w:pPr>
      <w:tabs>
        <w:tab w:val="center" w:pos="4677"/>
        <w:tab w:val="right" w:pos="9355"/>
      </w:tabs>
    </w:pPr>
    <w:rPr>
      <w:sz w:val="20"/>
      <w:szCs w:val="20"/>
    </w:rPr>
  </w:style>
  <w:style w:type="character" w:customStyle="1" w:styleId="afb">
    <w:name w:val="Верхний колонтитул Знак"/>
    <w:basedOn w:val="a0"/>
    <w:link w:val="afa"/>
    <w:uiPriority w:val="99"/>
    <w:rsid w:val="00345DD5"/>
  </w:style>
  <w:style w:type="paragraph" w:styleId="afc">
    <w:name w:val="footer"/>
    <w:basedOn w:val="a"/>
    <w:link w:val="afd"/>
    <w:uiPriority w:val="99"/>
    <w:unhideWhenUsed/>
    <w:rsid w:val="00345DD5"/>
    <w:pPr>
      <w:tabs>
        <w:tab w:val="center" w:pos="4677"/>
        <w:tab w:val="right" w:pos="9355"/>
      </w:tabs>
    </w:pPr>
    <w:rPr>
      <w:sz w:val="20"/>
      <w:szCs w:val="20"/>
    </w:rPr>
  </w:style>
  <w:style w:type="character" w:customStyle="1" w:styleId="afd">
    <w:name w:val="Нижний колонтитул Знак"/>
    <w:basedOn w:val="a0"/>
    <w:link w:val="afc"/>
    <w:uiPriority w:val="99"/>
    <w:rsid w:val="00345DD5"/>
  </w:style>
  <w:style w:type="paragraph" w:customStyle="1" w:styleId="18">
    <w:name w:val="Текст выноски1"/>
    <w:basedOn w:val="a"/>
    <w:next w:val="afe"/>
    <w:link w:val="aff"/>
    <w:unhideWhenUsed/>
    <w:rsid w:val="00345DD5"/>
    <w:rPr>
      <w:rFonts w:ascii="Segoe UI" w:hAnsi="Segoe UI" w:cs="Segoe UI"/>
      <w:sz w:val="18"/>
      <w:szCs w:val="18"/>
    </w:rPr>
  </w:style>
  <w:style w:type="character" w:customStyle="1" w:styleId="aff">
    <w:name w:val="Текст выноски Знак"/>
    <w:basedOn w:val="a0"/>
    <w:link w:val="18"/>
    <w:rsid w:val="00345DD5"/>
    <w:rPr>
      <w:rFonts w:ascii="Segoe UI" w:hAnsi="Segoe UI" w:cs="Segoe UI"/>
      <w:sz w:val="18"/>
      <w:szCs w:val="18"/>
    </w:rPr>
  </w:style>
  <w:style w:type="numbering" w:customStyle="1" w:styleId="111">
    <w:name w:val="Нет списка11"/>
    <w:next w:val="a2"/>
    <w:uiPriority w:val="99"/>
    <w:semiHidden/>
    <w:unhideWhenUsed/>
    <w:rsid w:val="00345DD5"/>
  </w:style>
  <w:style w:type="paragraph" w:styleId="aff0">
    <w:name w:val="Body Text Indent"/>
    <w:basedOn w:val="a"/>
    <w:link w:val="aff1"/>
    <w:rsid w:val="00345DD5"/>
    <w:pPr>
      <w:spacing w:after="120"/>
      <w:ind w:left="283"/>
    </w:pPr>
  </w:style>
  <w:style w:type="character" w:customStyle="1" w:styleId="aff1">
    <w:name w:val="Основной текст с отступом Знак"/>
    <w:basedOn w:val="a0"/>
    <w:link w:val="aff0"/>
    <w:rsid w:val="00345DD5"/>
    <w:rPr>
      <w:sz w:val="24"/>
      <w:szCs w:val="24"/>
    </w:rPr>
  </w:style>
  <w:style w:type="character" w:customStyle="1" w:styleId="22">
    <w:name w:val="Основной текст Знак2"/>
    <w:aliases w:val="Основной текст Знак Знак Знак Знак1,Основной текст Знак1 Знак,Основной текст Знак Знак Знак2,Основной текст Знак Знак1,Основной текст Знак4 Знак Знак,Основной текст Знак3 Знак Знак Знак,Основной текст Знак4 Знак Знак Знак Знак"/>
    <w:semiHidden/>
    <w:locked/>
    <w:rsid w:val="00345DD5"/>
    <w:rPr>
      <w:rFonts w:ascii="Calibri" w:hAnsi="Calibri"/>
      <w:sz w:val="22"/>
      <w:szCs w:val="22"/>
      <w:lang w:eastAsia="ru-RU"/>
    </w:rPr>
  </w:style>
  <w:style w:type="paragraph" w:styleId="23">
    <w:name w:val="Body Text 2"/>
    <w:basedOn w:val="a"/>
    <w:link w:val="24"/>
    <w:rsid w:val="00345DD5"/>
    <w:pPr>
      <w:spacing w:after="120" w:line="480" w:lineRule="auto"/>
    </w:pPr>
  </w:style>
  <w:style w:type="character" w:customStyle="1" w:styleId="24">
    <w:name w:val="Основной текст 2 Знак"/>
    <w:basedOn w:val="a0"/>
    <w:link w:val="23"/>
    <w:rsid w:val="00345DD5"/>
    <w:rPr>
      <w:sz w:val="24"/>
      <w:szCs w:val="24"/>
    </w:rPr>
  </w:style>
  <w:style w:type="paragraph" w:customStyle="1" w:styleId="ConsNormal">
    <w:name w:val="ConsNormal"/>
    <w:link w:val="ConsNormal0"/>
    <w:rsid w:val="00345DD5"/>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345DD5"/>
    <w:rPr>
      <w:rFonts w:ascii="Arial" w:hAnsi="Arial" w:cs="Arial"/>
      <w:sz w:val="22"/>
      <w:szCs w:val="22"/>
    </w:rPr>
  </w:style>
  <w:style w:type="paragraph" w:customStyle="1" w:styleId="25">
    <w:name w:val=".......+2"/>
    <w:basedOn w:val="a"/>
    <w:next w:val="a"/>
    <w:rsid w:val="00345DD5"/>
    <w:pPr>
      <w:autoSpaceDE w:val="0"/>
      <w:autoSpaceDN w:val="0"/>
      <w:adjustRightInd w:val="0"/>
    </w:pPr>
  </w:style>
  <w:style w:type="paragraph" w:styleId="26">
    <w:name w:val="Body Text Indent 2"/>
    <w:basedOn w:val="a"/>
    <w:link w:val="27"/>
    <w:rsid w:val="00345DD5"/>
    <w:pPr>
      <w:ind w:left="1620" w:hanging="912"/>
      <w:jc w:val="both"/>
    </w:pPr>
  </w:style>
  <w:style w:type="character" w:customStyle="1" w:styleId="27">
    <w:name w:val="Основной текст с отступом 2 Знак"/>
    <w:basedOn w:val="a0"/>
    <w:link w:val="26"/>
    <w:rsid w:val="00345DD5"/>
    <w:rPr>
      <w:sz w:val="24"/>
      <w:szCs w:val="24"/>
    </w:rPr>
  </w:style>
  <w:style w:type="paragraph" w:styleId="32">
    <w:name w:val="Body Text 3"/>
    <w:basedOn w:val="a"/>
    <w:link w:val="33"/>
    <w:rsid w:val="00345DD5"/>
    <w:pPr>
      <w:shd w:val="clear" w:color="auto" w:fill="FFFFFF"/>
      <w:tabs>
        <w:tab w:val="left" w:pos="814"/>
      </w:tabs>
      <w:spacing w:line="274" w:lineRule="exact"/>
      <w:jc w:val="both"/>
    </w:pPr>
  </w:style>
  <w:style w:type="character" w:customStyle="1" w:styleId="33">
    <w:name w:val="Основной текст 3 Знак"/>
    <w:basedOn w:val="a0"/>
    <w:link w:val="32"/>
    <w:rsid w:val="00345DD5"/>
    <w:rPr>
      <w:sz w:val="24"/>
      <w:szCs w:val="24"/>
      <w:shd w:val="clear" w:color="auto" w:fill="FFFFFF"/>
    </w:rPr>
  </w:style>
  <w:style w:type="paragraph" w:customStyle="1" w:styleId="ConsNonformat">
    <w:name w:val="ConsNonformat"/>
    <w:rsid w:val="00345DD5"/>
    <w:pPr>
      <w:widowControl w:val="0"/>
      <w:autoSpaceDE w:val="0"/>
      <w:autoSpaceDN w:val="0"/>
      <w:adjustRightInd w:val="0"/>
      <w:ind w:right="19772"/>
    </w:pPr>
    <w:rPr>
      <w:rFonts w:ascii="Courier New" w:hAnsi="Courier New" w:cs="Courier New"/>
    </w:rPr>
  </w:style>
  <w:style w:type="paragraph" w:customStyle="1" w:styleId="Heading">
    <w:name w:val="Heading"/>
    <w:rsid w:val="00345DD5"/>
    <w:pPr>
      <w:snapToGrid w:val="0"/>
    </w:pPr>
    <w:rPr>
      <w:rFonts w:ascii="Arial" w:hAnsi="Arial"/>
      <w:b/>
      <w:sz w:val="22"/>
    </w:rPr>
  </w:style>
  <w:style w:type="paragraph" w:styleId="34">
    <w:name w:val="Body Text Indent 3"/>
    <w:basedOn w:val="a"/>
    <w:link w:val="35"/>
    <w:rsid w:val="00345DD5"/>
    <w:pPr>
      <w:tabs>
        <w:tab w:val="left" w:pos="1190"/>
      </w:tabs>
      <w:autoSpaceDE w:val="0"/>
      <w:autoSpaceDN w:val="0"/>
      <w:adjustRightInd w:val="0"/>
      <w:ind w:left="2520"/>
      <w:jc w:val="both"/>
    </w:pPr>
    <w:rPr>
      <w:bCs/>
      <w:color w:val="000000"/>
      <w:sz w:val="22"/>
      <w:szCs w:val="22"/>
    </w:rPr>
  </w:style>
  <w:style w:type="character" w:customStyle="1" w:styleId="35">
    <w:name w:val="Основной текст с отступом 3 Знак"/>
    <w:basedOn w:val="a0"/>
    <w:link w:val="34"/>
    <w:rsid w:val="00345DD5"/>
    <w:rPr>
      <w:bCs/>
      <w:color w:val="000000"/>
      <w:sz w:val="22"/>
      <w:szCs w:val="22"/>
    </w:rPr>
  </w:style>
  <w:style w:type="character" w:customStyle="1" w:styleId="19">
    <w:name w:val="Знак Знак1"/>
    <w:rsid w:val="00345DD5"/>
    <w:rPr>
      <w:rFonts w:ascii="Arial" w:hAnsi="Arial" w:cs="Arial"/>
      <w:sz w:val="18"/>
      <w:szCs w:val="18"/>
    </w:rPr>
  </w:style>
  <w:style w:type="character" w:customStyle="1" w:styleId="aff2">
    <w:name w:val="Основной текст Знак Знак Знак Знак"/>
    <w:aliases w:val="Основной текст Знак1 Знак1,Основной текст Знак Знак Знак1,Основной текст Знак Знак2,Основной текст Знак4 Знак Знак1,Основной текст Знак3 Знак Знак Знак1,Основной текст Знак4 Знак Знак Знак Знак1"/>
    <w:locked/>
    <w:rsid w:val="00345DD5"/>
    <w:rPr>
      <w:rFonts w:ascii="Arial" w:hAnsi="Arial" w:cs="Arial"/>
      <w:sz w:val="18"/>
      <w:szCs w:val="18"/>
      <w:lang w:val="ru-RU" w:eastAsia="ru-RU" w:bidi="ar-SA"/>
    </w:rPr>
  </w:style>
  <w:style w:type="paragraph" w:customStyle="1" w:styleId="1a">
    <w:name w:val="Абзац списка1"/>
    <w:basedOn w:val="a"/>
    <w:rsid w:val="00345DD5"/>
    <w:pPr>
      <w:ind w:left="720"/>
      <w:contextualSpacing/>
    </w:pPr>
    <w:rPr>
      <w:rFonts w:eastAsia="Calibri"/>
    </w:rPr>
  </w:style>
  <w:style w:type="character" w:styleId="aff3">
    <w:name w:val="Subtle Reference"/>
    <w:uiPriority w:val="31"/>
    <w:qFormat/>
    <w:rsid w:val="00345DD5"/>
    <w:rPr>
      <w:smallCaps/>
      <w:color w:val="C0504D"/>
      <w:u w:val="single"/>
    </w:rPr>
  </w:style>
  <w:style w:type="paragraph" w:customStyle="1" w:styleId="112">
    <w:name w:val="Абзац списка11"/>
    <w:basedOn w:val="a"/>
    <w:rsid w:val="00345DD5"/>
    <w:pPr>
      <w:ind w:left="720"/>
      <w:contextualSpacing/>
    </w:pPr>
    <w:rPr>
      <w:rFonts w:eastAsia="Calibri"/>
    </w:rPr>
  </w:style>
  <w:style w:type="character" w:customStyle="1" w:styleId="apple-converted-space">
    <w:name w:val="apple-converted-space"/>
    <w:rsid w:val="00345DD5"/>
  </w:style>
  <w:style w:type="character" w:customStyle="1" w:styleId="aa">
    <w:name w:val="Без интервала Знак"/>
    <w:link w:val="a9"/>
    <w:rsid w:val="00345DD5"/>
    <w:rPr>
      <w:rFonts w:ascii="Calibri" w:eastAsia="Calibri" w:hAnsi="Calibri"/>
      <w:sz w:val="22"/>
      <w:szCs w:val="22"/>
      <w:lang w:eastAsia="en-US"/>
    </w:rPr>
  </w:style>
  <w:style w:type="paragraph" w:styleId="aff4">
    <w:name w:val="Normal (Web)"/>
    <w:basedOn w:val="a"/>
    <w:unhideWhenUsed/>
    <w:rsid w:val="00345DD5"/>
  </w:style>
  <w:style w:type="paragraph" w:customStyle="1" w:styleId="36">
    <w:name w:val="Обычный3"/>
    <w:rsid w:val="00345DD5"/>
    <w:rPr>
      <w:rFonts w:ascii="Tms Rmn" w:hAnsi="Tms Rmn"/>
    </w:rPr>
  </w:style>
  <w:style w:type="paragraph" w:customStyle="1" w:styleId="1b">
    <w:name w:val="1"/>
    <w:basedOn w:val="a"/>
    <w:rsid w:val="00345DD5"/>
    <w:pPr>
      <w:widowControl w:val="0"/>
      <w:suppressAutoHyphens/>
      <w:spacing w:after="160" w:line="240" w:lineRule="exact"/>
      <w:ind w:left="1065" w:hanging="705"/>
      <w:jc w:val="right"/>
    </w:pPr>
    <w:rPr>
      <w:rFonts w:ascii="Arial" w:hAnsi="Arial" w:cs="Arial"/>
      <w:sz w:val="20"/>
      <w:szCs w:val="20"/>
      <w:lang w:val="en-GB" w:eastAsia="ar-SA"/>
    </w:rPr>
  </w:style>
  <w:style w:type="paragraph" w:customStyle="1" w:styleId="aff5">
    <w:name w:val="Содержимое таблицы"/>
    <w:basedOn w:val="a"/>
    <w:rsid w:val="00345DD5"/>
    <w:pPr>
      <w:widowControl w:val="0"/>
      <w:suppressLineNumbers/>
      <w:suppressAutoHyphens/>
    </w:pPr>
    <w:rPr>
      <w:rFonts w:eastAsia="Calibri"/>
      <w:bCs/>
      <w:color w:val="000000"/>
    </w:rPr>
  </w:style>
  <w:style w:type="table" w:customStyle="1" w:styleId="62">
    <w:name w:val="Сетка таблицы6"/>
    <w:basedOn w:val="a1"/>
    <w:next w:val="a8"/>
    <w:uiPriority w:val="59"/>
    <w:rsid w:val="00345D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345DD5"/>
    <w:pPr>
      <w:spacing w:before="100" w:beforeAutospacing="1" w:after="100" w:afterAutospacing="1"/>
    </w:pPr>
    <w:rPr>
      <w:rFonts w:eastAsia="Calibri"/>
      <w:bCs/>
    </w:rPr>
  </w:style>
  <w:style w:type="paragraph" w:styleId="aff6">
    <w:name w:val="Revision"/>
    <w:hidden/>
    <w:uiPriority w:val="99"/>
    <w:semiHidden/>
    <w:rsid w:val="00345DD5"/>
    <w:rPr>
      <w:sz w:val="24"/>
      <w:szCs w:val="24"/>
    </w:rPr>
  </w:style>
  <w:style w:type="character" w:customStyle="1" w:styleId="1c">
    <w:name w:val="Неразрешенное упоминание1"/>
    <w:basedOn w:val="a0"/>
    <w:uiPriority w:val="99"/>
    <w:semiHidden/>
    <w:unhideWhenUsed/>
    <w:rsid w:val="00345DD5"/>
    <w:rPr>
      <w:color w:val="605E5C"/>
      <w:shd w:val="clear" w:color="auto" w:fill="E1DFDD"/>
    </w:rPr>
  </w:style>
  <w:style w:type="character" w:styleId="aff7">
    <w:name w:val="FollowedHyperlink"/>
    <w:basedOn w:val="a0"/>
    <w:uiPriority w:val="99"/>
    <w:semiHidden/>
    <w:unhideWhenUsed/>
    <w:rsid w:val="00345DD5"/>
    <w:rPr>
      <w:color w:val="954F72"/>
      <w:u w:val="single"/>
    </w:rPr>
  </w:style>
  <w:style w:type="paragraph" w:customStyle="1" w:styleId="msonormal0">
    <w:name w:val="msonormal"/>
    <w:basedOn w:val="a"/>
    <w:rsid w:val="00345DD5"/>
    <w:pPr>
      <w:spacing w:before="100" w:beforeAutospacing="1" w:after="100" w:afterAutospacing="1"/>
    </w:pPr>
  </w:style>
  <w:style w:type="paragraph" w:customStyle="1" w:styleId="xl65">
    <w:name w:val="xl65"/>
    <w:basedOn w:val="a"/>
    <w:rsid w:val="00345DD5"/>
    <w:pPr>
      <w:spacing w:before="100" w:beforeAutospacing="1" w:after="100" w:afterAutospacing="1"/>
    </w:pPr>
    <w:rPr>
      <w:sz w:val="20"/>
      <w:szCs w:val="20"/>
    </w:rPr>
  </w:style>
  <w:style w:type="paragraph" w:customStyle="1" w:styleId="xl66">
    <w:name w:val="xl66"/>
    <w:basedOn w:val="a"/>
    <w:rsid w:val="00345DD5"/>
    <w:pPr>
      <w:spacing w:before="100" w:beforeAutospacing="1" w:after="100" w:afterAutospacing="1"/>
      <w:textAlignment w:val="center"/>
    </w:pPr>
  </w:style>
  <w:style w:type="paragraph" w:customStyle="1" w:styleId="xl67">
    <w:name w:val="xl67"/>
    <w:basedOn w:val="a"/>
    <w:rsid w:val="00345DD5"/>
    <w:pPr>
      <w:spacing w:before="100" w:beforeAutospacing="1" w:after="100" w:afterAutospacing="1"/>
      <w:textAlignment w:val="center"/>
    </w:pPr>
    <w:rPr>
      <w:sz w:val="20"/>
      <w:szCs w:val="20"/>
    </w:rPr>
  </w:style>
  <w:style w:type="paragraph" w:customStyle="1" w:styleId="xl68">
    <w:name w:val="xl68"/>
    <w:basedOn w:val="a"/>
    <w:rsid w:val="00345DD5"/>
    <w:pPr>
      <w:pBdr>
        <w:top w:val="single" w:sz="8" w:space="0" w:color="000001"/>
        <w:left w:val="single" w:sz="8" w:space="0" w:color="000001"/>
        <w:bottom w:val="single" w:sz="8" w:space="0" w:color="000001"/>
        <w:right w:val="single" w:sz="8" w:space="0" w:color="000001"/>
      </w:pBdr>
      <w:shd w:val="clear" w:color="000000" w:fill="FFFFFF"/>
      <w:spacing w:before="100" w:beforeAutospacing="1" w:after="100" w:afterAutospacing="1"/>
      <w:textAlignment w:val="center"/>
    </w:pPr>
    <w:rPr>
      <w:color w:val="000000"/>
      <w:sz w:val="20"/>
      <w:szCs w:val="20"/>
    </w:rPr>
  </w:style>
  <w:style w:type="paragraph" w:customStyle="1" w:styleId="xl69">
    <w:name w:val="xl69"/>
    <w:basedOn w:val="a"/>
    <w:rsid w:val="00345DD5"/>
    <w:pPr>
      <w:shd w:val="clear" w:color="000000" w:fill="FFFFFF"/>
      <w:spacing w:before="100" w:beforeAutospacing="1" w:after="100" w:afterAutospacing="1"/>
      <w:textAlignment w:val="center"/>
    </w:pPr>
    <w:rPr>
      <w:color w:val="000000"/>
      <w:sz w:val="20"/>
      <w:szCs w:val="20"/>
    </w:rPr>
  </w:style>
  <w:style w:type="paragraph" w:customStyle="1" w:styleId="xl70">
    <w:name w:val="xl70"/>
    <w:basedOn w:val="a"/>
    <w:rsid w:val="00345DD5"/>
    <w:pPr>
      <w:pBdr>
        <w:top w:val="single" w:sz="8" w:space="0" w:color="000001"/>
        <w:left w:val="single" w:sz="8" w:space="0" w:color="000001"/>
        <w:right w:val="single" w:sz="8" w:space="0" w:color="000001"/>
      </w:pBdr>
      <w:shd w:val="clear" w:color="000000" w:fill="FFFFFF"/>
      <w:spacing w:before="100" w:beforeAutospacing="1" w:after="100" w:afterAutospacing="1"/>
      <w:textAlignment w:val="center"/>
    </w:pPr>
    <w:rPr>
      <w:color w:val="000000"/>
      <w:sz w:val="20"/>
      <w:szCs w:val="20"/>
    </w:rPr>
  </w:style>
  <w:style w:type="paragraph" w:customStyle="1" w:styleId="xl71">
    <w:name w:val="xl71"/>
    <w:basedOn w:val="a"/>
    <w:rsid w:val="00345DD5"/>
    <w:pPr>
      <w:pBdr>
        <w:top w:val="single" w:sz="8" w:space="0" w:color="00000A"/>
        <w:left w:val="single" w:sz="8" w:space="0" w:color="00000A"/>
        <w:bottom w:val="single" w:sz="8" w:space="0" w:color="00000A"/>
        <w:right w:val="single" w:sz="8" w:space="0" w:color="00000A"/>
      </w:pBdr>
      <w:shd w:val="clear" w:color="000000" w:fill="FFFFFF"/>
      <w:spacing w:before="100" w:beforeAutospacing="1" w:after="100" w:afterAutospacing="1"/>
      <w:textAlignment w:val="center"/>
    </w:pPr>
    <w:rPr>
      <w:color w:val="000000"/>
      <w:sz w:val="20"/>
      <w:szCs w:val="20"/>
    </w:rPr>
  </w:style>
  <w:style w:type="paragraph" w:customStyle="1" w:styleId="xl72">
    <w:name w:val="xl72"/>
    <w:basedOn w:val="a"/>
    <w:rsid w:val="00345DD5"/>
    <w:pPr>
      <w:pBdr>
        <w:top w:val="single" w:sz="8" w:space="0" w:color="00000A"/>
        <w:bottom w:val="single" w:sz="8" w:space="0" w:color="00000A"/>
        <w:right w:val="single" w:sz="8" w:space="0" w:color="00000A"/>
      </w:pBdr>
      <w:shd w:val="clear" w:color="000000" w:fill="FFFFFF"/>
      <w:spacing w:before="100" w:beforeAutospacing="1" w:after="100" w:afterAutospacing="1"/>
      <w:textAlignment w:val="center"/>
    </w:pPr>
    <w:rPr>
      <w:color w:val="000000"/>
      <w:sz w:val="20"/>
      <w:szCs w:val="20"/>
    </w:rPr>
  </w:style>
  <w:style w:type="paragraph" w:customStyle="1" w:styleId="xl73">
    <w:name w:val="xl73"/>
    <w:basedOn w:val="a"/>
    <w:rsid w:val="00345DD5"/>
    <w:pPr>
      <w:pBdr>
        <w:left w:val="single" w:sz="8" w:space="0" w:color="00000A"/>
        <w:bottom w:val="single" w:sz="8" w:space="0" w:color="00000A"/>
        <w:right w:val="single" w:sz="8" w:space="0" w:color="00000A"/>
      </w:pBdr>
      <w:shd w:val="clear" w:color="000000" w:fill="FFFFFF"/>
      <w:spacing w:before="100" w:beforeAutospacing="1" w:after="100" w:afterAutospacing="1"/>
      <w:textAlignment w:val="center"/>
    </w:pPr>
    <w:rPr>
      <w:color w:val="000000"/>
      <w:sz w:val="20"/>
      <w:szCs w:val="20"/>
    </w:rPr>
  </w:style>
  <w:style w:type="paragraph" w:customStyle="1" w:styleId="xl74">
    <w:name w:val="xl74"/>
    <w:basedOn w:val="a"/>
    <w:rsid w:val="00345DD5"/>
    <w:pPr>
      <w:pBdr>
        <w:bottom w:val="single" w:sz="8" w:space="0" w:color="00000A"/>
        <w:right w:val="single" w:sz="8" w:space="0" w:color="00000A"/>
      </w:pBdr>
      <w:shd w:val="clear" w:color="000000" w:fill="FFFFFF"/>
      <w:spacing w:before="100" w:beforeAutospacing="1" w:after="100" w:afterAutospacing="1"/>
      <w:textAlignment w:val="center"/>
    </w:pPr>
    <w:rPr>
      <w:color w:val="000000"/>
      <w:sz w:val="20"/>
      <w:szCs w:val="20"/>
    </w:rPr>
  </w:style>
  <w:style w:type="paragraph" w:customStyle="1" w:styleId="xl75">
    <w:name w:val="xl75"/>
    <w:basedOn w:val="a"/>
    <w:rsid w:val="00345DD5"/>
    <w:pPr>
      <w:pBdr>
        <w:top w:val="single" w:sz="8" w:space="0" w:color="00000A"/>
        <w:left w:val="single" w:sz="8" w:space="0" w:color="00000A"/>
        <w:bottom w:val="single" w:sz="8" w:space="0" w:color="00000A"/>
      </w:pBdr>
      <w:shd w:val="clear" w:color="000000" w:fill="FFFFFF"/>
      <w:spacing w:before="100" w:beforeAutospacing="1" w:after="100" w:afterAutospacing="1"/>
      <w:textAlignment w:val="center"/>
    </w:pPr>
    <w:rPr>
      <w:color w:val="000000"/>
      <w:sz w:val="20"/>
      <w:szCs w:val="20"/>
    </w:rPr>
  </w:style>
  <w:style w:type="paragraph" w:customStyle="1" w:styleId="xl76">
    <w:name w:val="xl76"/>
    <w:basedOn w:val="a"/>
    <w:rsid w:val="00345DD5"/>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color w:val="000000"/>
      <w:sz w:val="20"/>
      <w:szCs w:val="20"/>
    </w:rPr>
  </w:style>
  <w:style w:type="paragraph" w:customStyle="1" w:styleId="xl77">
    <w:name w:val="xl77"/>
    <w:basedOn w:val="a"/>
    <w:rsid w:val="00345DD5"/>
    <w:pPr>
      <w:pBdr>
        <w:left w:val="single" w:sz="8" w:space="0" w:color="00000A"/>
        <w:right w:val="single" w:sz="8" w:space="0" w:color="00000A"/>
      </w:pBdr>
      <w:shd w:val="clear" w:color="000000" w:fill="FFFFFF"/>
      <w:spacing w:before="100" w:beforeAutospacing="1" w:after="100" w:afterAutospacing="1"/>
      <w:textAlignment w:val="center"/>
    </w:pPr>
    <w:rPr>
      <w:color w:val="000000"/>
      <w:sz w:val="20"/>
      <w:szCs w:val="20"/>
    </w:rPr>
  </w:style>
  <w:style w:type="paragraph" w:customStyle="1" w:styleId="xl78">
    <w:name w:val="xl78"/>
    <w:basedOn w:val="a"/>
    <w:rsid w:val="00345DD5"/>
    <w:pPr>
      <w:pBdr>
        <w:right w:val="single" w:sz="8" w:space="0" w:color="00000A"/>
      </w:pBdr>
      <w:shd w:val="clear" w:color="000000" w:fill="FFFFFF"/>
      <w:spacing w:before="100" w:beforeAutospacing="1" w:after="100" w:afterAutospacing="1"/>
      <w:textAlignment w:val="center"/>
    </w:pPr>
    <w:rPr>
      <w:color w:val="000000"/>
      <w:sz w:val="20"/>
      <w:szCs w:val="20"/>
    </w:rPr>
  </w:style>
  <w:style w:type="paragraph" w:customStyle="1" w:styleId="xl79">
    <w:name w:val="xl79"/>
    <w:basedOn w:val="a"/>
    <w:rsid w:val="00345DD5"/>
    <w:pPr>
      <w:pBdr>
        <w:top w:val="single" w:sz="8" w:space="0" w:color="auto"/>
        <w:left w:val="single" w:sz="8" w:space="0" w:color="auto"/>
        <w:bottom w:val="single" w:sz="8" w:space="0" w:color="auto"/>
        <w:right w:val="single" w:sz="8" w:space="0" w:color="00000A"/>
      </w:pBdr>
      <w:shd w:val="clear" w:color="000000" w:fill="FFFFFF"/>
      <w:spacing w:before="100" w:beforeAutospacing="1" w:after="100" w:afterAutospacing="1"/>
      <w:textAlignment w:val="center"/>
    </w:pPr>
    <w:rPr>
      <w:color w:val="000000"/>
      <w:sz w:val="20"/>
      <w:szCs w:val="20"/>
    </w:rPr>
  </w:style>
  <w:style w:type="paragraph" w:customStyle="1" w:styleId="xl80">
    <w:name w:val="xl80"/>
    <w:basedOn w:val="a"/>
    <w:rsid w:val="00345DD5"/>
    <w:pPr>
      <w:pBdr>
        <w:top w:val="single" w:sz="8" w:space="0" w:color="00000A"/>
      </w:pBdr>
      <w:shd w:val="clear" w:color="000000" w:fill="FFFFFF"/>
      <w:spacing w:before="100" w:beforeAutospacing="1" w:after="100" w:afterAutospacing="1"/>
      <w:textAlignment w:val="center"/>
    </w:pPr>
    <w:rPr>
      <w:color w:val="000000"/>
      <w:sz w:val="20"/>
      <w:szCs w:val="20"/>
    </w:rPr>
  </w:style>
  <w:style w:type="paragraph" w:customStyle="1" w:styleId="xl81">
    <w:name w:val="xl81"/>
    <w:basedOn w:val="a"/>
    <w:rsid w:val="00345DD5"/>
    <w:pPr>
      <w:pBdr>
        <w:top w:val="single" w:sz="8" w:space="0" w:color="auto"/>
        <w:bottom w:val="single" w:sz="8" w:space="0" w:color="auto"/>
        <w:right w:val="single" w:sz="8" w:space="0" w:color="00000A"/>
      </w:pBdr>
      <w:shd w:val="clear" w:color="000000" w:fill="FFFFFF"/>
      <w:spacing w:before="100" w:beforeAutospacing="1" w:after="100" w:afterAutospacing="1"/>
      <w:textAlignment w:val="center"/>
    </w:pPr>
    <w:rPr>
      <w:color w:val="000000"/>
      <w:sz w:val="20"/>
      <w:szCs w:val="20"/>
    </w:rPr>
  </w:style>
  <w:style w:type="paragraph" w:customStyle="1" w:styleId="xl82">
    <w:name w:val="xl82"/>
    <w:basedOn w:val="a"/>
    <w:rsid w:val="00345DD5"/>
    <w:pPr>
      <w:pBdr>
        <w:top w:val="single" w:sz="8" w:space="0" w:color="auto"/>
      </w:pBdr>
      <w:shd w:val="clear" w:color="000000" w:fill="FFFFFF"/>
      <w:spacing w:before="100" w:beforeAutospacing="1" w:after="100" w:afterAutospacing="1"/>
      <w:textAlignment w:val="center"/>
    </w:pPr>
    <w:rPr>
      <w:color w:val="000000"/>
      <w:sz w:val="20"/>
      <w:szCs w:val="20"/>
    </w:rPr>
  </w:style>
  <w:style w:type="paragraph" w:customStyle="1" w:styleId="xl83">
    <w:name w:val="xl83"/>
    <w:basedOn w:val="a"/>
    <w:rsid w:val="00345DD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20"/>
      <w:szCs w:val="20"/>
    </w:rPr>
  </w:style>
  <w:style w:type="paragraph" w:customStyle="1" w:styleId="xl84">
    <w:name w:val="xl84"/>
    <w:basedOn w:val="a"/>
    <w:rsid w:val="00345DD5"/>
    <w:pPr>
      <w:pBdr>
        <w:bottom w:val="single" w:sz="8" w:space="0" w:color="auto"/>
        <w:right w:val="single" w:sz="8" w:space="0" w:color="00000A"/>
      </w:pBdr>
      <w:shd w:val="clear" w:color="000000" w:fill="FFFFFF"/>
      <w:spacing w:before="100" w:beforeAutospacing="1" w:after="100" w:afterAutospacing="1"/>
      <w:textAlignment w:val="center"/>
    </w:pPr>
    <w:rPr>
      <w:color w:val="000000"/>
      <w:sz w:val="20"/>
      <w:szCs w:val="20"/>
    </w:rPr>
  </w:style>
  <w:style w:type="paragraph" w:customStyle="1" w:styleId="xl85">
    <w:name w:val="xl85"/>
    <w:basedOn w:val="a"/>
    <w:rsid w:val="00345DD5"/>
    <w:pPr>
      <w:pBdr>
        <w:top w:val="single" w:sz="8" w:space="0" w:color="auto"/>
        <w:left w:val="single" w:sz="8" w:space="0" w:color="auto"/>
        <w:bottom w:val="single" w:sz="8" w:space="0" w:color="00000A"/>
        <w:right w:val="single" w:sz="8" w:space="0" w:color="00000A"/>
      </w:pBdr>
      <w:shd w:val="clear" w:color="000000" w:fill="FFFFFF"/>
      <w:spacing w:before="100" w:beforeAutospacing="1" w:after="100" w:afterAutospacing="1"/>
      <w:textAlignment w:val="center"/>
    </w:pPr>
    <w:rPr>
      <w:color w:val="000000"/>
      <w:sz w:val="20"/>
      <w:szCs w:val="20"/>
    </w:rPr>
  </w:style>
  <w:style w:type="paragraph" w:customStyle="1" w:styleId="xl86">
    <w:name w:val="xl86"/>
    <w:basedOn w:val="a"/>
    <w:rsid w:val="00345DD5"/>
    <w:pPr>
      <w:pBdr>
        <w:top w:val="single" w:sz="8" w:space="0" w:color="auto"/>
        <w:bottom w:val="single" w:sz="8" w:space="0" w:color="00000A"/>
        <w:right w:val="single" w:sz="8" w:space="0" w:color="00000A"/>
      </w:pBdr>
      <w:shd w:val="clear" w:color="000000" w:fill="FFFFFF"/>
      <w:spacing w:before="100" w:beforeAutospacing="1" w:after="100" w:afterAutospacing="1"/>
      <w:textAlignment w:val="center"/>
    </w:pPr>
    <w:rPr>
      <w:color w:val="000000"/>
      <w:sz w:val="20"/>
      <w:szCs w:val="20"/>
    </w:rPr>
  </w:style>
  <w:style w:type="paragraph" w:customStyle="1" w:styleId="xl87">
    <w:name w:val="xl87"/>
    <w:basedOn w:val="a"/>
    <w:rsid w:val="00345DD5"/>
    <w:pPr>
      <w:pBdr>
        <w:top w:val="single" w:sz="8" w:space="0" w:color="auto"/>
        <w:left w:val="single" w:sz="8" w:space="0" w:color="auto"/>
        <w:right w:val="single" w:sz="8" w:space="0" w:color="00000A"/>
      </w:pBdr>
      <w:shd w:val="clear" w:color="000000" w:fill="FFFFFF"/>
      <w:spacing w:before="100" w:beforeAutospacing="1" w:after="100" w:afterAutospacing="1"/>
      <w:textAlignment w:val="center"/>
    </w:pPr>
    <w:rPr>
      <w:color w:val="000000"/>
      <w:sz w:val="20"/>
      <w:szCs w:val="20"/>
    </w:rPr>
  </w:style>
  <w:style w:type="paragraph" w:customStyle="1" w:styleId="xl88">
    <w:name w:val="xl88"/>
    <w:basedOn w:val="a"/>
    <w:rsid w:val="00345DD5"/>
    <w:pPr>
      <w:pBdr>
        <w:top w:val="single" w:sz="8" w:space="0" w:color="auto"/>
        <w:right w:val="single" w:sz="8" w:space="0" w:color="00000A"/>
      </w:pBdr>
      <w:shd w:val="clear" w:color="000000" w:fill="FFFFFF"/>
      <w:spacing w:before="100" w:beforeAutospacing="1" w:after="100" w:afterAutospacing="1"/>
      <w:textAlignment w:val="center"/>
    </w:pPr>
    <w:rPr>
      <w:color w:val="000000"/>
      <w:sz w:val="20"/>
      <w:szCs w:val="20"/>
    </w:rPr>
  </w:style>
  <w:style w:type="paragraph" w:customStyle="1" w:styleId="xl89">
    <w:name w:val="xl89"/>
    <w:basedOn w:val="a"/>
    <w:rsid w:val="00345DD5"/>
    <w:pPr>
      <w:pBdr>
        <w:left w:val="single" w:sz="8" w:space="0" w:color="00000A"/>
      </w:pBdr>
      <w:spacing w:before="100" w:beforeAutospacing="1" w:after="100" w:afterAutospacing="1"/>
    </w:pPr>
    <w:rPr>
      <w:sz w:val="20"/>
      <w:szCs w:val="20"/>
    </w:rPr>
  </w:style>
  <w:style w:type="paragraph" w:customStyle="1" w:styleId="xl90">
    <w:name w:val="xl90"/>
    <w:basedOn w:val="a"/>
    <w:rsid w:val="00345DD5"/>
    <w:pPr>
      <w:pBdr>
        <w:top w:val="single" w:sz="8" w:space="0" w:color="00000A"/>
      </w:pBdr>
      <w:spacing w:before="100" w:beforeAutospacing="1" w:after="100" w:afterAutospacing="1"/>
    </w:pPr>
    <w:rPr>
      <w:sz w:val="20"/>
      <w:szCs w:val="20"/>
    </w:rPr>
  </w:style>
  <w:style w:type="paragraph" w:customStyle="1" w:styleId="xl91">
    <w:name w:val="xl91"/>
    <w:basedOn w:val="a"/>
    <w:rsid w:val="00345DD5"/>
    <w:pPr>
      <w:pBdr>
        <w:top w:val="single" w:sz="8" w:space="0" w:color="00000A"/>
        <w:bottom w:val="single" w:sz="8" w:space="0" w:color="00000A"/>
      </w:pBdr>
      <w:spacing w:before="100" w:beforeAutospacing="1" w:after="100" w:afterAutospacing="1"/>
    </w:pPr>
    <w:rPr>
      <w:sz w:val="20"/>
      <w:szCs w:val="20"/>
    </w:rPr>
  </w:style>
  <w:style w:type="paragraph" w:customStyle="1" w:styleId="xl92">
    <w:name w:val="xl92"/>
    <w:basedOn w:val="a"/>
    <w:rsid w:val="00345DD5"/>
    <w:pPr>
      <w:pBdr>
        <w:bottom w:val="single" w:sz="8" w:space="0" w:color="00000A"/>
      </w:pBdr>
      <w:spacing w:before="100" w:beforeAutospacing="1" w:after="100" w:afterAutospacing="1"/>
    </w:pPr>
    <w:rPr>
      <w:sz w:val="20"/>
      <w:szCs w:val="20"/>
    </w:rPr>
  </w:style>
  <w:style w:type="paragraph" w:customStyle="1" w:styleId="xl93">
    <w:name w:val="xl93"/>
    <w:basedOn w:val="a"/>
    <w:rsid w:val="00345DD5"/>
    <w:pPr>
      <w:pBdr>
        <w:bottom w:val="single" w:sz="8" w:space="0" w:color="00000A"/>
      </w:pBdr>
      <w:spacing w:before="100" w:beforeAutospacing="1" w:after="100" w:afterAutospacing="1"/>
      <w:textAlignment w:val="center"/>
    </w:pPr>
    <w:rPr>
      <w:sz w:val="20"/>
      <w:szCs w:val="20"/>
    </w:rPr>
  </w:style>
  <w:style w:type="paragraph" w:customStyle="1" w:styleId="xl94">
    <w:name w:val="xl94"/>
    <w:basedOn w:val="a"/>
    <w:rsid w:val="00345DD5"/>
    <w:pPr>
      <w:pBdr>
        <w:top w:val="single" w:sz="8" w:space="0" w:color="auto"/>
      </w:pBdr>
      <w:spacing w:before="100" w:beforeAutospacing="1" w:after="100" w:afterAutospacing="1"/>
    </w:pPr>
    <w:rPr>
      <w:sz w:val="20"/>
      <w:szCs w:val="20"/>
    </w:rPr>
  </w:style>
  <w:style w:type="paragraph" w:customStyle="1" w:styleId="xl95">
    <w:name w:val="xl95"/>
    <w:basedOn w:val="a"/>
    <w:rsid w:val="00345DD5"/>
    <w:pPr>
      <w:pBdr>
        <w:left w:val="single" w:sz="8" w:space="0" w:color="auto"/>
      </w:pBdr>
      <w:spacing w:before="100" w:beforeAutospacing="1" w:after="100" w:afterAutospacing="1"/>
    </w:pPr>
    <w:rPr>
      <w:sz w:val="20"/>
      <w:szCs w:val="20"/>
    </w:rPr>
  </w:style>
  <w:style w:type="paragraph" w:customStyle="1" w:styleId="xl96">
    <w:name w:val="xl96"/>
    <w:basedOn w:val="a"/>
    <w:rsid w:val="00345DD5"/>
    <w:pPr>
      <w:pBdr>
        <w:top w:val="single" w:sz="8" w:space="0" w:color="auto"/>
        <w:left w:val="single" w:sz="8" w:space="0" w:color="00000A"/>
        <w:bottom w:val="single" w:sz="8" w:space="0" w:color="auto"/>
      </w:pBdr>
      <w:shd w:val="clear" w:color="000000" w:fill="FFFFFF"/>
      <w:spacing w:before="100" w:beforeAutospacing="1" w:after="100" w:afterAutospacing="1"/>
      <w:textAlignment w:val="center"/>
    </w:pPr>
    <w:rPr>
      <w:color w:val="000000"/>
      <w:sz w:val="20"/>
      <w:szCs w:val="20"/>
    </w:rPr>
  </w:style>
  <w:style w:type="paragraph" w:customStyle="1" w:styleId="xl97">
    <w:name w:val="xl97"/>
    <w:basedOn w:val="a"/>
    <w:rsid w:val="00345DD5"/>
    <w:pPr>
      <w:pBdr>
        <w:top w:val="single" w:sz="8" w:space="0" w:color="00000A"/>
        <w:left w:val="single" w:sz="8" w:space="0" w:color="00000A"/>
        <w:bottom w:val="single" w:sz="8" w:space="0" w:color="auto"/>
      </w:pBdr>
      <w:shd w:val="clear" w:color="000000" w:fill="FFFFFF"/>
      <w:spacing w:before="100" w:beforeAutospacing="1" w:after="100" w:afterAutospacing="1"/>
      <w:textAlignment w:val="center"/>
    </w:pPr>
    <w:rPr>
      <w:color w:val="000000"/>
      <w:sz w:val="20"/>
      <w:szCs w:val="20"/>
    </w:rPr>
  </w:style>
  <w:style w:type="paragraph" w:customStyle="1" w:styleId="xl98">
    <w:name w:val="xl98"/>
    <w:basedOn w:val="a"/>
    <w:rsid w:val="00345DD5"/>
    <w:pPr>
      <w:pBdr>
        <w:top w:val="single" w:sz="8" w:space="0" w:color="00000A"/>
        <w:left w:val="single" w:sz="8" w:space="0" w:color="auto"/>
        <w:bottom w:val="single" w:sz="8" w:space="0" w:color="00000A"/>
      </w:pBdr>
      <w:shd w:val="clear" w:color="000000" w:fill="FFFFFF"/>
      <w:spacing w:before="100" w:beforeAutospacing="1" w:after="100" w:afterAutospacing="1"/>
      <w:textAlignment w:val="center"/>
    </w:pPr>
    <w:rPr>
      <w:color w:val="000000"/>
      <w:sz w:val="20"/>
      <w:szCs w:val="20"/>
    </w:rPr>
  </w:style>
  <w:style w:type="paragraph" w:customStyle="1" w:styleId="xl99">
    <w:name w:val="xl99"/>
    <w:basedOn w:val="a"/>
    <w:rsid w:val="00345DD5"/>
    <w:pPr>
      <w:pBdr>
        <w:bottom w:val="single" w:sz="8" w:space="0" w:color="auto"/>
      </w:pBdr>
      <w:spacing w:before="100" w:beforeAutospacing="1" w:after="100" w:afterAutospacing="1"/>
    </w:pPr>
    <w:rPr>
      <w:sz w:val="20"/>
      <w:szCs w:val="20"/>
    </w:rPr>
  </w:style>
  <w:style w:type="paragraph" w:customStyle="1" w:styleId="xl100">
    <w:name w:val="xl100"/>
    <w:basedOn w:val="a"/>
    <w:rsid w:val="00345DD5"/>
    <w:pPr>
      <w:pBdr>
        <w:top w:val="single" w:sz="8" w:space="0" w:color="auto"/>
        <w:left w:val="single" w:sz="8" w:space="0" w:color="00000A"/>
        <w:bottom w:val="single" w:sz="8" w:space="0" w:color="00000A"/>
      </w:pBdr>
      <w:shd w:val="clear" w:color="000000" w:fill="FFFFFF"/>
      <w:spacing w:before="100" w:beforeAutospacing="1" w:after="100" w:afterAutospacing="1"/>
      <w:textAlignment w:val="center"/>
    </w:pPr>
    <w:rPr>
      <w:color w:val="000000"/>
      <w:sz w:val="20"/>
      <w:szCs w:val="20"/>
    </w:rPr>
  </w:style>
  <w:style w:type="paragraph" w:customStyle="1" w:styleId="xl101">
    <w:name w:val="xl101"/>
    <w:basedOn w:val="a"/>
    <w:rsid w:val="00345DD5"/>
    <w:pPr>
      <w:pBdr>
        <w:top w:val="single" w:sz="8" w:space="0" w:color="auto"/>
        <w:left w:val="single" w:sz="8" w:space="0" w:color="auto"/>
        <w:bottom w:val="single" w:sz="8" w:space="0" w:color="00000A"/>
      </w:pBdr>
      <w:shd w:val="clear" w:color="000000" w:fill="FFFFFF"/>
      <w:spacing w:before="100" w:beforeAutospacing="1" w:after="100" w:afterAutospacing="1"/>
      <w:textAlignment w:val="center"/>
    </w:pPr>
    <w:rPr>
      <w:color w:val="000000"/>
      <w:sz w:val="20"/>
      <w:szCs w:val="20"/>
    </w:rPr>
  </w:style>
  <w:style w:type="paragraph" w:customStyle="1" w:styleId="xl102">
    <w:name w:val="xl102"/>
    <w:basedOn w:val="a"/>
    <w:rsid w:val="00345DD5"/>
    <w:pPr>
      <w:pBdr>
        <w:top w:val="single" w:sz="8" w:space="0" w:color="00000A"/>
        <w:left w:val="single" w:sz="8" w:space="0" w:color="00000A"/>
        <w:bottom w:val="single" w:sz="8" w:space="0" w:color="00000A"/>
      </w:pBdr>
      <w:shd w:val="clear" w:color="000000" w:fill="FFFF00"/>
      <w:spacing w:before="100" w:beforeAutospacing="1" w:after="100" w:afterAutospacing="1"/>
      <w:textAlignment w:val="center"/>
    </w:pPr>
    <w:rPr>
      <w:color w:val="000000"/>
      <w:sz w:val="20"/>
      <w:szCs w:val="20"/>
    </w:rPr>
  </w:style>
  <w:style w:type="paragraph" w:customStyle="1" w:styleId="xl103">
    <w:name w:val="xl103"/>
    <w:basedOn w:val="a"/>
    <w:rsid w:val="00345DD5"/>
    <w:pPr>
      <w:pBdr>
        <w:bottom w:val="single" w:sz="8" w:space="0" w:color="000001"/>
      </w:pBdr>
      <w:spacing w:before="100" w:beforeAutospacing="1" w:after="100" w:afterAutospacing="1"/>
    </w:pPr>
    <w:rPr>
      <w:sz w:val="20"/>
      <w:szCs w:val="20"/>
    </w:rPr>
  </w:style>
  <w:style w:type="paragraph" w:customStyle="1" w:styleId="xl104">
    <w:name w:val="xl104"/>
    <w:basedOn w:val="a"/>
    <w:rsid w:val="00345DD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20"/>
      <w:szCs w:val="20"/>
    </w:rPr>
  </w:style>
  <w:style w:type="paragraph" w:customStyle="1" w:styleId="xl105">
    <w:name w:val="xl105"/>
    <w:basedOn w:val="a"/>
    <w:rsid w:val="00345DD5"/>
    <w:pPr>
      <w:pBdr>
        <w:top w:val="single" w:sz="8" w:space="0" w:color="auto"/>
        <w:left w:val="single" w:sz="8" w:space="0" w:color="000001"/>
        <w:bottom w:val="single" w:sz="8" w:space="0" w:color="auto"/>
        <w:right w:val="single" w:sz="8" w:space="0" w:color="000001"/>
      </w:pBdr>
      <w:shd w:val="clear" w:color="000000" w:fill="FFFFFF"/>
      <w:spacing w:before="100" w:beforeAutospacing="1" w:after="100" w:afterAutospacing="1"/>
      <w:textAlignment w:val="center"/>
    </w:pPr>
    <w:rPr>
      <w:color w:val="000000"/>
      <w:sz w:val="20"/>
      <w:szCs w:val="20"/>
    </w:rPr>
  </w:style>
  <w:style w:type="paragraph" w:customStyle="1" w:styleId="xl106">
    <w:name w:val="xl106"/>
    <w:basedOn w:val="a"/>
    <w:rsid w:val="00345DD5"/>
    <w:pPr>
      <w:pBdr>
        <w:top w:val="single" w:sz="8" w:space="0" w:color="auto"/>
        <w:left w:val="single" w:sz="8" w:space="0" w:color="000001"/>
        <w:bottom w:val="single" w:sz="8" w:space="0" w:color="auto"/>
        <w:right w:val="single" w:sz="8" w:space="0" w:color="auto"/>
      </w:pBdr>
      <w:shd w:val="clear" w:color="000000" w:fill="FFFF00"/>
      <w:spacing w:before="100" w:beforeAutospacing="1" w:after="100" w:afterAutospacing="1"/>
      <w:textAlignment w:val="center"/>
    </w:pPr>
    <w:rPr>
      <w:color w:val="000000"/>
      <w:sz w:val="20"/>
      <w:szCs w:val="20"/>
    </w:rPr>
  </w:style>
  <w:style w:type="paragraph" w:customStyle="1" w:styleId="xl107">
    <w:name w:val="xl107"/>
    <w:basedOn w:val="a"/>
    <w:rsid w:val="00345DD5"/>
    <w:pPr>
      <w:pBdr>
        <w:left w:val="single" w:sz="8" w:space="0" w:color="00000A"/>
        <w:bottom w:val="single" w:sz="8" w:space="0" w:color="00000A"/>
      </w:pBdr>
      <w:shd w:val="clear" w:color="000000" w:fill="FFFFFF"/>
      <w:spacing w:before="100" w:beforeAutospacing="1" w:after="100" w:afterAutospacing="1"/>
      <w:textAlignment w:val="center"/>
    </w:pPr>
    <w:rPr>
      <w:color w:val="000000"/>
      <w:sz w:val="20"/>
      <w:szCs w:val="20"/>
    </w:rPr>
  </w:style>
  <w:style w:type="paragraph" w:customStyle="1" w:styleId="xl108">
    <w:name w:val="xl108"/>
    <w:basedOn w:val="a"/>
    <w:rsid w:val="00345DD5"/>
    <w:pPr>
      <w:pBdr>
        <w:top w:val="single" w:sz="8" w:space="0" w:color="00000A"/>
        <w:left w:val="single" w:sz="8" w:space="0" w:color="00000A"/>
        <w:bottom w:val="single" w:sz="8" w:space="0" w:color="00000A"/>
      </w:pBdr>
      <w:spacing w:before="100" w:beforeAutospacing="1" w:after="100" w:afterAutospacing="1"/>
      <w:textAlignment w:val="center"/>
    </w:pPr>
    <w:rPr>
      <w:color w:val="000000"/>
      <w:sz w:val="20"/>
      <w:szCs w:val="20"/>
    </w:rPr>
  </w:style>
  <w:style w:type="paragraph" w:customStyle="1" w:styleId="xl109">
    <w:name w:val="xl109"/>
    <w:basedOn w:val="a"/>
    <w:rsid w:val="00345DD5"/>
    <w:pPr>
      <w:pBdr>
        <w:top w:val="single" w:sz="8" w:space="0" w:color="auto"/>
      </w:pBdr>
      <w:spacing w:before="100" w:beforeAutospacing="1" w:after="100" w:afterAutospacing="1"/>
      <w:textAlignment w:val="center"/>
    </w:pPr>
    <w:rPr>
      <w:color w:val="000000"/>
      <w:sz w:val="20"/>
      <w:szCs w:val="20"/>
    </w:rPr>
  </w:style>
  <w:style w:type="paragraph" w:customStyle="1" w:styleId="xl110">
    <w:name w:val="xl110"/>
    <w:basedOn w:val="a"/>
    <w:rsid w:val="00345DD5"/>
    <w:pPr>
      <w:pBdr>
        <w:top w:val="single" w:sz="8" w:space="0" w:color="00000A"/>
        <w:bottom w:val="single" w:sz="8" w:space="0" w:color="00000A"/>
      </w:pBdr>
      <w:shd w:val="clear" w:color="000000" w:fill="FFFFFF"/>
      <w:spacing w:before="100" w:beforeAutospacing="1" w:after="100" w:afterAutospacing="1"/>
      <w:textAlignment w:val="center"/>
    </w:pPr>
    <w:rPr>
      <w:color w:val="000000"/>
      <w:sz w:val="20"/>
      <w:szCs w:val="20"/>
    </w:rPr>
  </w:style>
  <w:style w:type="paragraph" w:customStyle="1" w:styleId="xl111">
    <w:name w:val="xl111"/>
    <w:basedOn w:val="a"/>
    <w:rsid w:val="00345DD5"/>
    <w:pPr>
      <w:pBdr>
        <w:top w:val="single" w:sz="8" w:space="0" w:color="000001"/>
        <w:left w:val="single" w:sz="8" w:space="0" w:color="000001"/>
        <w:bottom w:val="single" w:sz="8" w:space="0" w:color="000001"/>
        <w:right w:val="single" w:sz="8" w:space="0" w:color="000001"/>
      </w:pBdr>
      <w:shd w:val="clear" w:color="000000" w:fill="FFFFFF"/>
      <w:spacing w:before="100" w:beforeAutospacing="1" w:after="100" w:afterAutospacing="1"/>
      <w:jc w:val="center"/>
      <w:textAlignment w:val="center"/>
    </w:pPr>
    <w:rPr>
      <w:color w:val="000000"/>
      <w:sz w:val="20"/>
      <w:szCs w:val="20"/>
    </w:rPr>
  </w:style>
  <w:style w:type="paragraph" w:customStyle="1" w:styleId="xl112">
    <w:name w:val="xl112"/>
    <w:basedOn w:val="a"/>
    <w:rsid w:val="00345DD5"/>
    <w:pPr>
      <w:spacing w:before="100" w:beforeAutospacing="1" w:after="100" w:afterAutospacing="1"/>
      <w:jc w:val="center"/>
      <w:textAlignment w:val="center"/>
    </w:pPr>
    <w:rPr>
      <w:sz w:val="20"/>
      <w:szCs w:val="20"/>
    </w:rPr>
  </w:style>
  <w:style w:type="paragraph" w:customStyle="1" w:styleId="xl113">
    <w:name w:val="xl113"/>
    <w:basedOn w:val="a"/>
    <w:rsid w:val="00345DD5"/>
    <w:pPr>
      <w:pBdr>
        <w:top w:val="single" w:sz="8" w:space="0" w:color="00000A"/>
        <w:left w:val="single" w:sz="8" w:space="0" w:color="00000A"/>
        <w:bottom w:val="single" w:sz="8" w:space="0" w:color="00000A"/>
      </w:pBdr>
      <w:shd w:val="clear" w:color="000000" w:fill="FFFFFF"/>
      <w:spacing w:before="100" w:beforeAutospacing="1" w:after="100" w:afterAutospacing="1"/>
      <w:jc w:val="center"/>
      <w:textAlignment w:val="center"/>
    </w:pPr>
    <w:rPr>
      <w:color w:val="000000"/>
      <w:sz w:val="20"/>
      <w:szCs w:val="20"/>
    </w:rPr>
  </w:style>
  <w:style w:type="paragraph" w:customStyle="1" w:styleId="xl114">
    <w:name w:val="xl114"/>
    <w:basedOn w:val="a"/>
    <w:rsid w:val="00345DD5"/>
    <w:pPr>
      <w:pBdr>
        <w:top w:val="single" w:sz="8" w:space="0" w:color="00000A"/>
        <w:bottom w:val="single" w:sz="8" w:space="0" w:color="00000A"/>
      </w:pBdr>
      <w:shd w:val="clear" w:color="000000" w:fill="FFFFFF"/>
      <w:spacing w:before="100" w:beforeAutospacing="1" w:after="100" w:afterAutospacing="1"/>
      <w:jc w:val="center"/>
      <w:textAlignment w:val="center"/>
    </w:pPr>
    <w:rPr>
      <w:color w:val="000000"/>
      <w:sz w:val="20"/>
      <w:szCs w:val="20"/>
    </w:rPr>
  </w:style>
  <w:style w:type="paragraph" w:customStyle="1" w:styleId="xl115">
    <w:name w:val="xl115"/>
    <w:basedOn w:val="a"/>
    <w:rsid w:val="00345DD5"/>
    <w:pPr>
      <w:pBdr>
        <w:top w:val="single" w:sz="8" w:space="0" w:color="00000A"/>
      </w:pBdr>
      <w:shd w:val="clear" w:color="000000" w:fill="FFFFFF"/>
      <w:spacing w:before="100" w:beforeAutospacing="1" w:after="100" w:afterAutospacing="1"/>
      <w:jc w:val="center"/>
      <w:textAlignment w:val="center"/>
    </w:pPr>
    <w:rPr>
      <w:color w:val="000000"/>
      <w:sz w:val="20"/>
      <w:szCs w:val="20"/>
    </w:rPr>
  </w:style>
  <w:style w:type="paragraph" w:customStyle="1" w:styleId="xl116">
    <w:name w:val="xl116"/>
    <w:basedOn w:val="a"/>
    <w:rsid w:val="00345DD5"/>
    <w:pPr>
      <w:pBdr>
        <w:top w:val="single" w:sz="8" w:space="0" w:color="00000A"/>
        <w:bottom w:val="single" w:sz="8" w:space="0" w:color="00000A"/>
        <w:right w:val="single" w:sz="8" w:space="0" w:color="00000A"/>
      </w:pBdr>
      <w:shd w:val="clear" w:color="000000" w:fill="FFFFFF"/>
      <w:spacing w:before="100" w:beforeAutospacing="1" w:after="100" w:afterAutospacing="1"/>
      <w:jc w:val="center"/>
      <w:textAlignment w:val="center"/>
    </w:pPr>
    <w:rPr>
      <w:color w:val="000000"/>
      <w:sz w:val="20"/>
      <w:szCs w:val="20"/>
    </w:rPr>
  </w:style>
  <w:style w:type="paragraph" w:customStyle="1" w:styleId="xl117">
    <w:name w:val="xl117"/>
    <w:basedOn w:val="a"/>
    <w:rsid w:val="00345DD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18">
    <w:name w:val="xl118"/>
    <w:basedOn w:val="a"/>
    <w:rsid w:val="00345DD5"/>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19">
    <w:name w:val="xl119"/>
    <w:basedOn w:val="a"/>
    <w:rsid w:val="00345DD5"/>
    <w:pPr>
      <w:pBdr>
        <w:top w:val="single" w:sz="8" w:space="0" w:color="000001"/>
        <w:left w:val="single" w:sz="8" w:space="0" w:color="000001"/>
        <w:bottom w:val="single" w:sz="8"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20">
    <w:name w:val="xl120"/>
    <w:basedOn w:val="a"/>
    <w:rsid w:val="00345DD5"/>
    <w:pPr>
      <w:pBdr>
        <w:top w:val="single" w:sz="8" w:space="0" w:color="000001"/>
        <w:bottom w:val="single" w:sz="8" w:space="0" w:color="auto"/>
        <w:right w:val="single" w:sz="8" w:space="0" w:color="000001"/>
      </w:pBdr>
      <w:shd w:val="clear" w:color="000000" w:fill="FFFFFF"/>
      <w:spacing w:before="100" w:beforeAutospacing="1" w:after="100" w:afterAutospacing="1"/>
      <w:jc w:val="center"/>
      <w:textAlignment w:val="center"/>
    </w:pPr>
    <w:rPr>
      <w:color w:val="000000"/>
      <w:sz w:val="20"/>
      <w:szCs w:val="20"/>
    </w:rPr>
  </w:style>
  <w:style w:type="paragraph" w:customStyle="1" w:styleId="xl121">
    <w:name w:val="xl121"/>
    <w:basedOn w:val="a"/>
    <w:rsid w:val="00345DD5"/>
    <w:pPr>
      <w:pBdr>
        <w:top w:val="single" w:sz="8" w:space="0" w:color="000001"/>
        <w:left w:val="single" w:sz="8" w:space="0" w:color="000001"/>
        <w:bottom w:val="single" w:sz="8" w:space="0" w:color="000001"/>
      </w:pBdr>
      <w:shd w:val="clear" w:color="000000" w:fill="FFFFFF"/>
      <w:spacing w:before="100" w:beforeAutospacing="1" w:after="100" w:afterAutospacing="1"/>
      <w:jc w:val="center"/>
      <w:textAlignment w:val="center"/>
    </w:pPr>
    <w:rPr>
      <w:color w:val="000000"/>
      <w:sz w:val="20"/>
      <w:szCs w:val="20"/>
    </w:rPr>
  </w:style>
  <w:style w:type="paragraph" w:customStyle="1" w:styleId="xl122">
    <w:name w:val="xl122"/>
    <w:basedOn w:val="a"/>
    <w:rsid w:val="00345DD5"/>
    <w:pPr>
      <w:pBdr>
        <w:top w:val="single" w:sz="8" w:space="0" w:color="000001"/>
        <w:bottom w:val="single" w:sz="8" w:space="0" w:color="000001"/>
      </w:pBdr>
      <w:shd w:val="clear" w:color="000000" w:fill="FFFFFF"/>
      <w:spacing w:before="100" w:beforeAutospacing="1" w:after="100" w:afterAutospacing="1"/>
      <w:jc w:val="center"/>
      <w:textAlignment w:val="center"/>
    </w:pPr>
    <w:rPr>
      <w:color w:val="000000"/>
      <w:sz w:val="20"/>
      <w:szCs w:val="20"/>
    </w:rPr>
  </w:style>
  <w:style w:type="paragraph" w:customStyle="1" w:styleId="xl123">
    <w:name w:val="xl123"/>
    <w:basedOn w:val="a"/>
    <w:rsid w:val="00345DD5"/>
    <w:pPr>
      <w:pBdr>
        <w:top w:val="single" w:sz="8" w:space="0" w:color="000001"/>
        <w:bottom w:val="single" w:sz="8" w:space="0" w:color="000001"/>
        <w:right w:val="single" w:sz="8" w:space="0" w:color="000001"/>
      </w:pBdr>
      <w:shd w:val="clear" w:color="000000" w:fill="FFFFFF"/>
      <w:spacing w:before="100" w:beforeAutospacing="1" w:after="100" w:afterAutospacing="1"/>
      <w:jc w:val="center"/>
      <w:textAlignment w:val="center"/>
    </w:pPr>
    <w:rPr>
      <w:color w:val="000000"/>
      <w:sz w:val="20"/>
      <w:szCs w:val="20"/>
    </w:rPr>
  </w:style>
  <w:style w:type="paragraph" w:customStyle="1" w:styleId="xl124">
    <w:name w:val="xl124"/>
    <w:basedOn w:val="a"/>
    <w:rsid w:val="00345DD5"/>
    <w:pPr>
      <w:pBdr>
        <w:top w:val="single" w:sz="8" w:space="0" w:color="000001"/>
        <w:left w:val="single" w:sz="8" w:space="0" w:color="000001"/>
        <w:bottom w:val="single" w:sz="8" w:space="0" w:color="000001"/>
        <w:right w:val="single" w:sz="8" w:space="0" w:color="000001"/>
      </w:pBdr>
      <w:shd w:val="clear" w:color="000000" w:fill="FFFF00"/>
      <w:spacing w:before="100" w:beforeAutospacing="1" w:after="100" w:afterAutospacing="1"/>
      <w:jc w:val="center"/>
      <w:textAlignment w:val="center"/>
    </w:pPr>
    <w:rPr>
      <w:color w:val="000000"/>
      <w:sz w:val="20"/>
      <w:szCs w:val="20"/>
    </w:rPr>
  </w:style>
  <w:style w:type="paragraph" w:customStyle="1" w:styleId="xl125">
    <w:name w:val="xl125"/>
    <w:basedOn w:val="a"/>
    <w:rsid w:val="00345DD5"/>
    <w:pPr>
      <w:pBdr>
        <w:top w:val="single" w:sz="8" w:space="0" w:color="auto"/>
        <w:left w:val="single" w:sz="8" w:space="0" w:color="auto"/>
        <w:bottom w:val="single" w:sz="8" w:space="0" w:color="auto"/>
        <w:right w:val="single" w:sz="8" w:space="0" w:color="000001"/>
      </w:pBdr>
      <w:shd w:val="clear" w:color="000000" w:fill="FFFFFF"/>
      <w:spacing w:before="100" w:beforeAutospacing="1" w:after="100" w:afterAutospacing="1"/>
      <w:jc w:val="center"/>
      <w:textAlignment w:val="center"/>
    </w:pPr>
    <w:rPr>
      <w:color w:val="000000"/>
      <w:sz w:val="20"/>
      <w:szCs w:val="20"/>
    </w:rPr>
  </w:style>
  <w:style w:type="paragraph" w:customStyle="1" w:styleId="xl126">
    <w:name w:val="xl126"/>
    <w:basedOn w:val="a"/>
    <w:rsid w:val="00345DD5"/>
    <w:pPr>
      <w:pBdr>
        <w:top w:val="single" w:sz="8" w:space="0" w:color="auto"/>
        <w:left w:val="single" w:sz="8" w:space="0" w:color="000001"/>
        <w:bottom w:val="single" w:sz="8" w:space="0" w:color="auto"/>
        <w:right w:val="single" w:sz="8" w:space="0" w:color="000001"/>
      </w:pBdr>
      <w:shd w:val="clear" w:color="000000" w:fill="FFFFFF"/>
      <w:spacing w:before="100" w:beforeAutospacing="1" w:after="100" w:afterAutospacing="1"/>
      <w:jc w:val="center"/>
      <w:textAlignment w:val="center"/>
    </w:pPr>
    <w:rPr>
      <w:color w:val="000000"/>
      <w:sz w:val="20"/>
      <w:szCs w:val="20"/>
    </w:rPr>
  </w:style>
  <w:style w:type="paragraph" w:customStyle="1" w:styleId="xl127">
    <w:name w:val="xl127"/>
    <w:basedOn w:val="a"/>
    <w:rsid w:val="00345DD5"/>
    <w:pPr>
      <w:pBdr>
        <w:top w:val="single" w:sz="8" w:space="0" w:color="auto"/>
        <w:bottom w:val="single" w:sz="8"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28">
    <w:name w:val="xl128"/>
    <w:basedOn w:val="a"/>
    <w:rsid w:val="00345DD5"/>
    <w:pPr>
      <w:pBdr>
        <w:top w:val="single" w:sz="8" w:space="0" w:color="auto"/>
        <w:bottom w:val="single" w:sz="8" w:space="0" w:color="auto"/>
        <w:right w:val="single" w:sz="8" w:space="0" w:color="000001"/>
      </w:pBdr>
      <w:shd w:val="clear" w:color="000000" w:fill="FFFFFF"/>
      <w:spacing w:before="100" w:beforeAutospacing="1" w:after="100" w:afterAutospacing="1"/>
      <w:jc w:val="center"/>
      <w:textAlignment w:val="center"/>
    </w:pPr>
    <w:rPr>
      <w:color w:val="000000"/>
      <w:sz w:val="20"/>
      <w:szCs w:val="20"/>
    </w:rPr>
  </w:style>
  <w:style w:type="paragraph" w:customStyle="1" w:styleId="xl129">
    <w:name w:val="xl129"/>
    <w:basedOn w:val="a"/>
    <w:rsid w:val="00345DD5"/>
    <w:pPr>
      <w:pBdr>
        <w:top w:val="single" w:sz="8" w:space="0" w:color="auto"/>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130">
    <w:name w:val="xl130"/>
    <w:basedOn w:val="a"/>
    <w:rsid w:val="00345DD5"/>
    <w:pPr>
      <w:pBdr>
        <w:top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131">
    <w:name w:val="xl131"/>
    <w:basedOn w:val="a"/>
    <w:rsid w:val="00345DD5"/>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a"/>
    <w:rsid w:val="00345DD5"/>
    <w:pPr>
      <w:spacing w:before="100" w:beforeAutospacing="1" w:after="100" w:afterAutospacing="1"/>
      <w:jc w:val="center"/>
      <w:textAlignment w:val="center"/>
    </w:pPr>
    <w:rPr>
      <w:sz w:val="20"/>
      <w:szCs w:val="20"/>
    </w:rPr>
  </w:style>
  <w:style w:type="paragraph" w:customStyle="1" w:styleId="xl133">
    <w:name w:val="xl133"/>
    <w:basedOn w:val="a"/>
    <w:rsid w:val="00345DD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34">
    <w:name w:val="xl134"/>
    <w:basedOn w:val="a"/>
    <w:rsid w:val="00345DD5"/>
    <w:pPr>
      <w:pBdr>
        <w:top w:val="single" w:sz="8" w:space="0" w:color="000001"/>
        <w:left w:val="single" w:sz="8" w:space="0" w:color="000001"/>
        <w:right w:val="single" w:sz="8" w:space="0" w:color="000001"/>
      </w:pBdr>
      <w:shd w:val="clear" w:color="000000" w:fill="FFFFFF"/>
      <w:spacing w:before="100" w:beforeAutospacing="1" w:after="100" w:afterAutospacing="1"/>
      <w:jc w:val="center"/>
      <w:textAlignment w:val="center"/>
    </w:pPr>
    <w:rPr>
      <w:color w:val="000000"/>
      <w:sz w:val="20"/>
      <w:szCs w:val="20"/>
    </w:rPr>
  </w:style>
  <w:style w:type="paragraph" w:customStyle="1" w:styleId="xl135">
    <w:name w:val="xl135"/>
    <w:basedOn w:val="a"/>
    <w:rsid w:val="00345DD5"/>
    <w:pPr>
      <w:pBdr>
        <w:top w:val="single" w:sz="8" w:space="0" w:color="000001"/>
        <w:left w:val="single" w:sz="8" w:space="0" w:color="000001"/>
        <w:right w:val="single" w:sz="8" w:space="0" w:color="000001"/>
      </w:pBdr>
      <w:shd w:val="clear" w:color="000000" w:fill="FFFF00"/>
      <w:spacing w:before="100" w:beforeAutospacing="1" w:after="100" w:afterAutospacing="1"/>
      <w:jc w:val="center"/>
      <w:textAlignment w:val="center"/>
    </w:pPr>
    <w:rPr>
      <w:color w:val="000000"/>
      <w:sz w:val="20"/>
      <w:szCs w:val="20"/>
    </w:rPr>
  </w:style>
  <w:style w:type="paragraph" w:customStyle="1" w:styleId="xl136">
    <w:name w:val="xl136"/>
    <w:basedOn w:val="a"/>
    <w:rsid w:val="00345DD5"/>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color w:val="000000"/>
      <w:sz w:val="20"/>
      <w:szCs w:val="20"/>
    </w:rPr>
  </w:style>
  <w:style w:type="paragraph" w:customStyle="1" w:styleId="xl137">
    <w:name w:val="xl137"/>
    <w:basedOn w:val="a"/>
    <w:rsid w:val="00345DD5"/>
    <w:pPr>
      <w:spacing w:before="100" w:beforeAutospacing="1" w:after="100" w:afterAutospacing="1"/>
      <w:jc w:val="center"/>
    </w:pPr>
    <w:rPr>
      <w:sz w:val="20"/>
      <w:szCs w:val="20"/>
    </w:rPr>
  </w:style>
  <w:style w:type="paragraph" w:customStyle="1" w:styleId="xl138">
    <w:name w:val="xl138"/>
    <w:basedOn w:val="a"/>
    <w:rsid w:val="00345DD5"/>
    <w:pPr>
      <w:pBdr>
        <w:top w:val="single" w:sz="8" w:space="0" w:color="auto"/>
        <w:left w:val="single" w:sz="8" w:space="0" w:color="000001"/>
        <w:bottom w:val="single" w:sz="8" w:space="0" w:color="auto"/>
        <w:right w:val="single" w:sz="8" w:space="0" w:color="auto"/>
      </w:pBdr>
      <w:shd w:val="clear" w:color="000000" w:fill="FFFF00"/>
      <w:spacing w:before="100" w:beforeAutospacing="1" w:after="100" w:afterAutospacing="1"/>
      <w:jc w:val="center"/>
      <w:textAlignment w:val="center"/>
    </w:pPr>
    <w:rPr>
      <w:color w:val="000000"/>
      <w:sz w:val="20"/>
      <w:szCs w:val="20"/>
    </w:rPr>
  </w:style>
  <w:style w:type="paragraph" w:customStyle="1" w:styleId="xl139">
    <w:name w:val="xl139"/>
    <w:basedOn w:val="a"/>
    <w:rsid w:val="00345DD5"/>
    <w:pPr>
      <w:pBdr>
        <w:left w:val="single" w:sz="8" w:space="0" w:color="000001"/>
        <w:bottom w:val="single" w:sz="8" w:space="0" w:color="000001"/>
        <w:right w:val="single" w:sz="8" w:space="0" w:color="000001"/>
      </w:pBdr>
      <w:shd w:val="clear" w:color="000000" w:fill="FFFFFF"/>
      <w:spacing w:before="100" w:beforeAutospacing="1" w:after="100" w:afterAutospacing="1"/>
      <w:jc w:val="center"/>
      <w:textAlignment w:val="center"/>
    </w:pPr>
    <w:rPr>
      <w:color w:val="000000"/>
      <w:sz w:val="20"/>
      <w:szCs w:val="20"/>
    </w:rPr>
  </w:style>
  <w:style w:type="paragraph" w:customStyle="1" w:styleId="xl140">
    <w:name w:val="xl140"/>
    <w:basedOn w:val="a"/>
    <w:rsid w:val="00345DD5"/>
    <w:pPr>
      <w:pBdr>
        <w:top w:val="single" w:sz="8" w:space="0" w:color="auto"/>
        <w:left w:val="single" w:sz="8" w:space="0" w:color="000001"/>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headertext">
    <w:name w:val="headertext"/>
    <w:basedOn w:val="a"/>
    <w:rsid w:val="00345DD5"/>
    <w:pPr>
      <w:spacing w:before="100" w:beforeAutospacing="1" w:after="100" w:afterAutospacing="1"/>
    </w:pPr>
  </w:style>
  <w:style w:type="paragraph" w:customStyle="1" w:styleId="12">
    <w:name w:val="Знак примечания1"/>
    <w:basedOn w:val="a"/>
    <w:link w:val="ab"/>
    <w:rsid w:val="00345DD5"/>
    <w:pPr>
      <w:spacing w:after="160" w:line="264" w:lineRule="auto"/>
    </w:pPr>
    <w:rPr>
      <w:sz w:val="16"/>
      <w:szCs w:val="16"/>
    </w:rPr>
  </w:style>
  <w:style w:type="numbering" w:customStyle="1" w:styleId="28">
    <w:name w:val="Нет списка2"/>
    <w:next w:val="a2"/>
    <w:uiPriority w:val="99"/>
    <w:semiHidden/>
    <w:unhideWhenUsed/>
    <w:rsid w:val="00345DD5"/>
  </w:style>
  <w:style w:type="character" w:customStyle="1" w:styleId="1d">
    <w:name w:val="Обычный1"/>
    <w:rsid w:val="00345DD5"/>
  </w:style>
  <w:style w:type="paragraph" w:styleId="29">
    <w:name w:val="toc 2"/>
    <w:next w:val="a"/>
    <w:link w:val="2a"/>
    <w:uiPriority w:val="39"/>
    <w:rsid w:val="00345DD5"/>
    <w:pPr>
      <w:spacing w:after="160" w:line="264" w:lineRule="auto"/>
      <w:ind w:left="200"/>
    </w:pPr>
    <w:rPr>
      <w:rFonts w:ascii="XO Thames" w:hAnsi="XO Thames"/>
      <w:color w:val="000000"/>
      <w:sz w:val="28"/>
    </w:rPr>
  </w:style>
  <w:style w:type="character" w:customStyle="1" w:styleId="2a">
    <w:name w:val="Оглавление 2 Знак"/>
    <w:link w:val="29"/>
    <w:uiPriority w:val="39"/>
    <w:rsid w:val="00345DD5"/>
    <w:rPr>
      <w:rFonts w:ascii="XO Thames" w:hAnsi="XO Thames"/>
      <w:color w:val="000000"/>
      <w:sz w:val="28"/>
    </w:rPr>
  </w:style>
  <w:style w:type="paragraph" w:styleId="42">
    <w:name w:val="toc 4"/>
    <w:next w:val="a"/>
    <w:link w:val="43"/>
    <w:uiPriority w:val="39"/>
    <w:rsid w:val="00345DD5"/>
    <w:pPr>
      <w:spacing w:after="160" w:line="264" w:lineRule="auto"/>
      <w:ind w:left="600"/>
    </w:pPr>
    <w:rPr>
      <w:rFonts w:ascii="XO Thames" w:hAnsi="XO Thames"/>
      <w:color w:val="000000"/>
      <w:sz w:val="28"/>
    </w:rPr>
  </w:style>
  <w:style w:type="character" w:customStyle="1" w:styleId="43">
    <w:name w:val="Оглавление 4 Знак"/>
    <w:link w:val="42"/>
    <w:uiPriority w:val="39"/>
    <w:rsid w:val="00345DD5"/>
    <w:rPr>
      <w:rFonts w:ascii="XO Thames" w:hAnsi="XO Thames"/>
      <w:color w:val="000000"/>
      <w:sz w:val="28"/>
    </w:rPr>
  </w:style>
  <w:style w:type="character" w:customStyle="1" w:styleId="TableParagraph1">
    <w:name w:val="Table Paragraph1"/>
    <w:basedOn w:val="1d"/>
    <w:link w:val="TableParagraph"/>
    <w:rsid w:val="00345DD5"/>
    <w:rPr>
      <w:rFonts w:ascii="Microsoft Sans Serif" w:eastAsia="Microsoft Sans Serif" w:hAnsi="Microsoft Sans Serif" w:cs="Microsoft Sans Serif"/>
      <w:sz w:val="22"/>
      <w:szCs w:val="22"/>
      <w:lang w:eastAsia="en-US"/>
    </w:rPr>
  </w:style>
  <w:style w:type="paragraph" w:customStyle="1" w:styleId="p5">
    <w:name w:val="p5"/>
    <w:basedOn w:val="a"/>
    <w:link w:val="p51"/>
    <w:rsid w:val="00345DD5"/>
    <w:pPr>
      <w:spacing w:beforeAutospacing="1" w:after="160" w:afterAutospacing="1"/>
    </w:pPr>
    <w:rPr>
      <w:color w:val="000000"/>
      <w:szCs w:val="20"/>
    </w:rPr>
  </w:style>
  <w:style w:type="character" w:customStyle="1" w:styleId="p51">
    <w:name w:val="p51"/>
    <w:basedOn w:val="1d"/>
    <w:link w:val="p5"/>
    <w:rsid w:val="00345DD5"/>
    <w:rPr>
      <w:color w:val="000000"/>
      <w:sz w:val="24"/>
    </w:rPr>
  </w:style>
  <w:style w:type="paragraph" w:styleId="63">
    <w:name w:val="toc 6"/>
    <w:next w:val="a"/>
    <w:link w:val="64"/>
    <w:uiPriority w:val="39"/>
    <w:rsid w:val="00345DD5"/>
    <w:pPr>
      <w:spacing w:after="160" w:line="264" w:lineRule="auto"/>
      <w:ind w:left="1000"/>
    </w:pPr>
    <w:rPr>
      <w:rFonts w:ascii="XO Thames" w:hAnsi="XO Thames"/>
      <w:color w:val="000000"/>
      <w:sz w:val="28"/>
    </w:rPr>
  </w:style>
  <w:style w:type="character" w:customStyle="1" w:styleId="64">
    <w:name w:val="Оглавление 6 Знак"/>
    <w:link w:val="63"/>
    <w:uiPriority w:val="39"/>
    <w:rsid w:val="00345DD5"/>
    <w:rPr>
      <w:rFonts w:ascii="XO Thames" w:hAnsi="XO Thames"/>
      <w:color w:val="000000"/>
      <w:sz w:val="28"/>
    </w:rPr>
  </w:style>
  <w:style w:type="paragraph" w:styleId="72">
    <w:name w:val="toc 7"/>
    <w:next w:val="a"/>
    <w:link w:val="73"/>
    <w:uiPriority w:val="39"/>
    <w:rsid w:val="00345DD5"/>
    <w:pPr>
      <w:spacing w:after="160" w:line="264" w:lineRule="auto"/>
      <w:ind w:left="1200"/>
    </w:pPr>
    <w:rPr>
      <w:rFonts w:ascii="XO Thames" w:hAnsi="XO Thames"/>
      <w:color w:val="000000"/>
      <w:sz w:val="28"/>
    </w:rPr>
  </w:style>
  <w:style w:type="character" w:customStyle="1" w:styleId="73">
    <w:name w:val="Оглавление 7 Знак"/>
    <w:link w:val="72"/>
    <w:uiPriority w:val="39"/>
    <w:rsid w:val="00345DD5"/>
    <w:rPr>
      <w:rFonts w:ascii="XO Thames" w:hAnsi="XO Thames"/>
      <w:color w:val="000000"/>
      <w:sz w:val="28"/>
    </w:rPr>
  </w:style>
  <w:style w:type="paragraph" w:customStyle="1" w:styleId="Endnote">
    <w:name w:val="Endnote"/>
    <w:link w:val="Endnote1"/>
    <w:rsid w:val="00345DD5"/>
    <w:pPr>
      <w:spacing w:after="160" w:line="264" w:lineRule="auto"/>
      <w:ind w:firstLine="851"/>
      <w:jc w:val="both"/>
    </w:pPr>
    <w:rPr>
      <w:rFonts w:ascii="XO Thames" w:hAnsi="XO Thames"/>
      <w:color w:val="000000"/>
      <w:sz w:val="22"/>
    </w:rPr>
  </w:style>
  <w:style w:type="character" w:customStyle="1" w:styleId="Endnote1">
    <w:name w:val="Endnote1"/>
    <w:link w:val="Endnote"/>
    <w:rsid w:val="00345DD5"/>
    <w:rPr>
      <w:rFonts w:ascii="XO Thames" w:hAnsi="XO Thames"/>
      <w:color w:val="000000"/>
      <w:sz w:val="22"/>
    </w:rPr>
  </w:style>
  <w:style w:type="paragraph" w:customStyle="1" w:styleId="s4">
    <w:name w:val="s4"/>
    <w:basedOn w:val="1e"/>
    <w:link w:val="s41"/>
    <w:rsid w:val="00345DD5"/>
  </w:style>
  <w:style w:type="paragraph" w:customStyle="1" w:styleId="1e">
    <w:name w:val="Основной шрифт абзаца1"/>
    <w:rsid w:val="00345DD5"/>
    <w:pPr>
      <w:spacing w:after="160" w:line="264" w:lineRule="auto"/>
    </w:pPr>
    <w:rPr>
      <w:rFonts w:ascii="Calibri" w:hAnsi="Calibri"/>
      <w:color w:val="000000"/>
      <w:sz w:val="22"/>
    </w:rPr>
  </w:style>
  <w:style w:type="character" w:customStyle="1" w:styleId="s41">
    <w:name w:val="s41"/>
    <w:basedOn w:val="a0"/>
    <w:link w:val="s4"/>
    <w:rsid w:val="00345DD5"/>
    <w:rPr>
      <w:rFonts w:ascii="Calibri" w:hAnsi="Calibri"/>
      <w:color w:val="000000"/>
      <w:sz w:val="22"/>
    </w:rPr>
  </w:style>
  <w:style w:type="paragraph" w:customStyle="1" w:styleId="p7">
    <w:name w:val="p7"/>
    <w:basedOn w:val="a"/>
    <w:link w:val="p71"/>
    <w:rsid w:val="00345DD5"/>
    <w:pPr>
      <w:spacing w:beforeAutospacing="1" w:after="160" w:afterAutospacing="1"/>
    </w:pPr>
    <w:rPr>
      <w:color w:val="000000"/>
      <w:szCs w:val="20"/>
    </w:rPr>
  </w:style>
  <w:style w:type="character" w:customStyle="1" w:styleId="p71">
    <w:name w:val="p71"/>
    <w:basedOn w:val="1d"/>
    <w:link w:val="p7"/>
    <w:rsid w:val="00345DD5"/>
    <w:rPr>
      <w:color w:val="000000"/>
      <w:sz w:val="24"/>
    </w:rPr>
  </w:style>
  <w:style w:type="paragraph" w:customStyle="1" w:styleId="s1">
    <w:name w:val="s1"/>
    <w:basedOn w:val="1e"/>
    <w:link w:val="s11"/>
    <w:rsid w:val="00345DD5"/>
  </w:style>
  <w:style w:type="character" w:customStyle="1" w:styleId="s11">
    <w:name w:val="s11"/>
    <w:basedOn w:val="a0"/>
    <w:link w:val="s1"/>
    <w:rsid w:val="00345DD5"/>
    <w:rPr>
      <w:rFonts w:ascii="Calibri" w:hAnsi="Calibri"/>
      <w:color w:val="000000"/>
      <w:sz w:val="22"/>
    </w:rPr>
  </w:style>
  <w:style w:type="character" w:customStyle="1" w:styleId="Default1">
    <w:name w:val="Default1"/>
    <w:link w:val="Default"/>
    <w:rsid w:val="00345DD5"/>
    <w:rPr>
      <w:rFonts w:eastAsia="Calibri"/>
      <w:color w:val="000000"/>
      <w:sz w:val="24"/>
      <w:szCs w:val="24"/>
      <w:lang w:eastAsia="en-US"/>
    </w:rPr>
  </w:style>
  <w:style w:type="paragraph" w:styleId="37">
    <w:name w:val="toc 3"/>
    <w:next w:val="a"/>
    <w:link w:val="38"/>
    <w:uiPriority w:val="39"/>
    <w:rsid w:val="00345DD5"/>
    <w:pPr>
      <w:spacing w:after="160" w:line="264" w:lineRule="auto"/>
      <w:ind w:left="400"/>
    </w:pPr>
    <w:rPr>
      <w:rFonts w:ascii="XO Thames" w:hAnsi="XO Thames"/>
      <w:color w:val="000000"/>
      <w:sz w:val="28"/>
    </w:rPr>
  </w:style>
  <w:style w:type="character" w:customStyle="1" w:styleId="38">
    <w:name w:val="Оглавление 3 Знак"/>
    <w:link w:val="37"/>
    <w:uiPriority w:val="39"/>
    <w:rsid w:val="00345DD5"/>
    <w:rPr>
      <w:rFonts w:ascii="XO Thames" w:hAnsi="XO Thames"/>
      <w:color w:val="000000"/>
      <w:sz w:val="28"/>
    </w:rPr>
  </w:style>
  <w:style w:type="character" w:customStyle="1" w:styleId="ConsPlusNormal1">
    <w:name w:val="ConsPlusNormal1"/>
    <w:rsid w:val="00345DD5"/>
    <w:rPr>
      <w:rFonts w:ascii="Calibri" w:hAnsi="Calibri"/>
    </w:rPr>
  </w:style>
  <w:style w:type="paragraph" w:customStyle="1" w:styleId="14">
    <w:name w:val="Гиперссылка1"/>
    <w:basedOn w:val="1e"/>
    <w:link w:val="af3"/>
    <w:uiPriority w:val="99"/>
    <w:rsid w:val="00345DD5"/>
    <w:rPr>
      <w:rFonts w:ascii="Times New Roman" w:hAnsi="Times New Roman"/>
      <w:color w:val="0563C1" w:themeColor="hyperlink"/>
      <w:sz w:val="20"/>
      <w:u w:val="single"/>
    </w:rPr>
  </w:style>
  <w:style w:type="paragraph" w:customStyle="1" w:styleId="Footnote">
    <w:name w:val="Footnote"/>
    <w:basedOn w:val="a"/>
    <w:link w:val="Footnote1"/>
    <w:rsid w:val="00345DD5"/>
    <w:pPr>
      <w:spacing w:after="60"/>
      <w:jc w:val="both"/>
    </w:pPr>
    <w:rPr>
      <w:color w:val="000000"/>
      <w:sz w:val="20"/>
      <w:szCs w:val="20"/>
    </w:rPr>
  </w:style>
  <w:style w:type="character" w:customStyle="1" w:styleId="Footnote1">
    <w:name w:val="Footnote1"/>
    <w:basedOn w:val="1d"/>
    <w:link w:val="Footnote"/>
    <w:rsid w:val="00345DD5"/>
    <w:rPr>
      <w:color w:val="000000"/>
    </w:rPr>
  </w:style>
  <w:style w:type="paragraph" w:styleId="1f">
    <w:name w:val="toc 1"/>
    <w:next w:val="a"/>
    <w:link w:val="1f0"/>
    <w:uiPriority w:val="39"/>
    <w:rsid w:val="00345DD5"/>
    <w:pPr>
      <w:spacing w:after="160" w:line="264" w:lineRule="auto"/>
    </w:pPr>
    <w:rPr>
      <w:rFonts w:ascii="XO Thames" w:hAnsi="XO Thames"/>
      <w:b/>
      <w:color w:val="000000"/>
      <w:sz w:val="28"/>
    </w:rPr>
  </w:style>
  <w:style w:type="character" w:customStyle="1" w:styleId="1f0">
    <w:name w:val="Оглавление 1 Знак"/>
    <w:link w:val="1f"/>
    <w:uiPriority w:val="39"/>
    <w:rsid w:val="00345DD5"/>
    <w:rPr>
      <w:rFonts w:ascii="XO Thames" w:hAnsi="XO Thames"/>
      <w:b/>
      <w:color w:val="000000"/>
      <w:sz w:val="28"/>
    </w:rPr>
  </w:style>
  <w:style w:type="paragraph" w:customStyle="1" w:styleId="HeaderandFooter">
    <w:name w:val="Header and Footer"/>
    <w:link w:val="HeaderandFooter1"/>
    <w:rsid w:val="00345DD5"/>
    <w:pPr>
      <w:spacing w:after="160"/>
      <w:jc w:val="both"/>
    </w:pPr>
    <w:rPr>
      <w:rFonts w:ascii="XO Thames" w:hAnsi="XO Thames"/>
      <w:color w:val="000000"/>
      <w:sz w:val="28"/>
    </w:rPr>
  </w:style>
  <w:style w:type="character" w:customStyle="1" w:styleId="HeaderandFooter1">
    <w:name w:val="Header and Footer1"/>
    <w:link w:val="HeaderandFooter"/>
    <w:rsid w:val="00345DD5"/>
    <w:rPr>
      <w:rFonts w:ascii="XO Thames" w:hAnsi="XO Thames"/>
      <w:color w:val="000000"/>
      <w:sz w:val="28"/>
    </w:rPr>
  </w:style>
  <w:style w:type="paragraph" w:customStyle="1" w:styleId="16">
    <w:name w:val="Знак сноски1"/>
    <w:link w:val="af5"/>
    <w:rsid w:val="00345DD5"/>
    <w:pPr>
      <w:spacing w:after="160" w:line="264" w:lineRule="auto"/>
    </w:pPr>
    <w:rPr>
      <w:vertAlign w:val="superscript"/>
    </w:rPr>
  </w:style>
  <w:style w:type="paragraph" w:styleId="92">
    <w:name w:val="toc 9"/>
    <w:next w:val="a"/>
    <w:link w:val="93"/>
    <w:uiPriority w:val="39"/>
    <w:rsid w:val="00345DD5"/>
    <w:pPr>
      <w:spacing w:after="160" w:line="264" w:lineRule="auto"/>
      <w:ind w:left="1600"/>
    </w:pPr>
    <w:rPr>
      <w:rFonts w:ascii="XO Thames" w:hAnsi="XO Thames"/>
      <w:color w:val="000000"/>
      <w:sz w:val="28"/>
    </w:rPr>
  </w:style>
  <w:style w:type="character" w:customStyle="1" w:styleId="93">
    <w:name w:val="Оглавление 9 Знак"/>
    <w:link w:val="92"/>
    <w:uiPriority w:val="39"/>
    <w:rsid w:val="00345DD5"/>
    <w:rPr>
      <w:rFonts w:ascii="XO Thames" w:hAnsi="XO Thames"/>
      <w:color w:val="000000"/>
      <w:sz w:val="28"/>
    </w:rPr>
  </w:style>
  <w:style w:type="paragraph" w:customStyle="1" w:styleId="aeoaeno12">
    <w:name w:val="ae_oaeno12"/>
    <w:basedOn w:val="a"/>
    <w:link w:val="aeoaeno121"/>
    <w:rsid w:val="00345DD5"/>
    <w:pPr>
      <w:spacing w:line="360" w:lineRule="auto"/>
      <w:ind w:firstLine="720"/>
      <w:jc w:val="both"/>
    </w:pPr>
    <w:rPr>
      <w:color w:val="000000"/>
      <w:szCs w:val="20"/>
    </w:rPr>
  </w:style>
  <w:style w:type="character" w:customStyle="1" w:styleId="aeoaeno121">
    <w:name w:val="ae_oaeno121"/>
    <w:basedOn w:val="1d"/>
    <w:link w:val="aeoaeno12"/>
    <w:rsid w:val="00345DD5"/>
    <w:rPr>
      <w:color w:val="000000"/>
      <w:sz w:val="24"/>
    </w:rPr>
  </w:style>
  <w:style w:type="paragraph" w:styleId="82">
    <w:name w:val="toc 8"/>
    <w:next w:val="a"/>
    <w:link w:val="83"/>
    <w:uiPriority w:val="39"/>
    <w:rsid w:val="00345DD5"/>
    <w:pPr>
      <w:spacing w:after="160" w:line="264" w:lineRule="auto"/>
      <w:ind w:left="1400"/>
    </w:pPr>
    <w:rPr>
      <w:rFonts w:ascii="XO Thames" w:hAnsi="XO Thames"/>
      <w:color w:val="000000"/>
      <w:sz w:val="28"/>
    </w:rPr>
  </w:style>
  <w:style w:type="character" w:customStyle="1" w:styleId="83">
    <w:name w:val="Оглавление 8 Знак"/>
    <w:link w:val="82"/>
    <w:uiPriority w:val="39"/>
    <w:rsid w:val="00345DD5"/>
    <w:rPr>
      <w:rFonts w:ascii="XO Thames" w:hAnsi="XO Thames"/>
      <w:color w:val="000000"/>
      <w:sz w:val="28"/>
    </w:rPr>
  </w:style>
  <w:style w:type="paragraph" w:styleId="51">
    <w:name w:val="toc 5"/>
    <w:next w:val="a"/>
    <w:link w:val="52"/>
    <w:uiPriority w:val="39"/>
    <w:rsid w:val="00345DD5"/>
    <w:pPr>
      <w:spacing w:after="160" w:line="264" w:lineRule="auto"/>
      <w:ind w:left="800"/>
    </w:pPr>
    <w:rPr>
      <w:rFonts w:ascii="XO Thames" w:hAnsi="XO Thames"/>
      <w:color w:val="000000"/>
      <w:sz w:val="28"/>
    </w:rPr>
  </w:style>
  <w:style w:type="character" w:customStyle="1" w:styleId="52">
    <w:name w:val="Оглавление 5 Знак"/>
    <w:link w:val="51"/>
    <w:uiPriority w:val="39"/>
    <w:rsid w:val="00345DD5"/>
    <w:rPr>
      <w:rFonts w:ascii="XO Thames" w:hAnsi="XO Thames"/>
      <w:color w:val="000000"/>
      <w:sz w:val="28"/>
    </w:rPr>
  </w:style>
  <w:style w:type="paragraph" w:customStyle="1" w:styleId="s3">
    <w:name w:val="s3"/>
    <w:basedOn w:val="1e"/>
    <w:link w:val="s31"/>
    <w:rsid w:val="00345DD5"/>
  </w:style>
  <w:style w:type="character" w:customStyle="1" w:styleId="s31">
    <w:name w:val="s31"/>
    <w:basedOn w:val="a0"/>
    <w:link w:val="s3"/>
    <w:rsid w:val="00345DD5"/>
    <w:rPr>
      <w:rFonts w:ascii="Calibri" w:hAnsi="Calibri"/>
      <w:color w:val="000000"/>
      <w:sz w:val="22"/>
    </w:rPr>
  </w:style>
  <w:style w:type="paragraph" w:styleId="aff8">
    <w:name w:val="Subtitle"/>
    <w:next w:val="a"/>
    <w:link w:val="aff9"/>
    <w:uiPriority w:val="11"/>
    <w:qFormat/>
    <w:rsid w:val="00345DD5"/>
    <w:pPr>
      <w:spacing w:after="160" w:line="264" w:lineRule="auto"/>
      <w:jc w:val="both"/>
    </w:pPr>
    <w:rPr>
      <w:rFonts w:ascii="XO Thames" w:hAnsi="XO Thames"/>
      <w:i/>
      <w:color w:val="000000"/>
      <w:sz w:val="24"/>
    </w:rPr>
  </w:style>
  <w:style w:type="character" w:customStyle="1" w:styleId="aff9">
    <w:name w:val="Подзаголовок Знак"/>
    <w:basedOn w:val="a0"/>
    <w:link w:val="aff8"/>
    <w:uiPriority w:val="11"/>
    <w:rsid w:val="00345DD5"/>
    <w:rPr>
      <w:rFonts w:ascii="XO Thames" w:hAnsi="XO Thames"/>
      <w:i/>
      <w:color w:val="000000"/>
      <w:sz w:val="24"/>
    </w:rPr>
  </w:style>
  <w:style w:type="paragraph" w:customStyle="1" w:styleId="p9">
    <w:name w:val="p9"/>
    <w:basedOn w:val="a"/>
    <w:link w:val="p91"/>
    <w:rsid w:val="00345DD5"/>
    <w:pPr>
      <w:spacing w:beforeAutospacing="1" w:after="160" w:afterAutospacing="1"/>
    </w:pPr>
    <w:rPr>
      <w:color w:val="000000"/>
      <w:szCs w:val="20"/>
    </w:rPr>
  </w:style>
  <w:style w:type="character" w:customStyle="1" w:styleId="p91">
    <w:name w:val="p91"/>
    <w:basedOn w:val="1d"/>
    <w:link w:val="p9"/>
    <w:rsid w:val="00345DD5"/>
    <w:rPr>
      <w:color w:val="000000"/>
      <w:sz w:val="24"/>
    </w:rPr>
  </w:style>
  <w:style w:type="table" w:customStyle="1" w:styleId="TableNormal1">
    <w:name w:val="Table Normal1"/>
    <w:rsid w:val="00345DD5"/>
    <w:pPr>
      <w:widowControl w:val="0"/>
    </w:pPr>
    <w:rPr>
      <w:rFonts w:ascii="Calibri" w:hAnsi="Calibri"/>
      <w:color w:val="000000"/>
      <w:sz w:val="22"/>
    </w:rPr>
    <w:tblPr>
      <w:tblInd w:w="0" w:type="dxa"/>
      <w:tblCellMar>
        <w:top w:w="0" w:type="dxa"/>
        <w:left w:w="0" w:type="dxa"/>
        <w:bottom w:w="0" w:type="dxa"/>
        <w:right w:w="0" w:type="dxa"/>
      </w:tblCellMar>
    </w:tblPr>
  </w:style>
  <w:style w:type="table" w:customStyle="1" w:styleId="210">
    <w:name w:val="Сетка таблицы21"/>
    <w:basedOn w:val="a1"/>
    <w:next w:val="a8"/>
    <w:rsid w:val="00345DD5"/>
    <w:rPr>
      <w:rFonts w:ascii="Calibri" w:hAnsi="Calibri"/>
      <w:color w:val="000000"/>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3">
    <w:name w:val="Заголовок 1 Знак1"/>
    <w:basedOn w:val="a0"/>
    <w:rsid w:val="00345DD5"/>
    <w:rPr>
      <w:rFonts w:asciiTheme="majorHAnsi" w:eastAsiaTheme="majorEastAsia" w:hAnsiTheme="majorHAnsi" w:cstheme="majorBidi"/>
      <w:color w:val="2E74B5" w:themeColor="accent1" w:themeShade="BF"/>
      <w:sz w:val="32"/>
      <w:szCs w:val="32"/>
    </w:rPr>
  </w:style>
  <w:style w:type="character" w:customStyle="1" w:styleId="313">
    <w:name w:val="Заголовок 3 Знак1"/>
    <w:basedOn w:val="a0"/>
    <w:semiHidden/>
    <w:rsid w:val="00345DD5"/>
    <w:rPr>
      <w:rFonts w:asciiTheme="majorHAnsi" w:eastAsiaTheme="majorEastAsia" w:hAnsiTheme="majorHAnsi" w:cstheme="majorBidi"/>
      <w:color w:val="1F4D78" w:themeColor="accent1" w:themeShade="7F"/>
      <w:sz w:val="24"/>
      <w:szCs w:val="24"/>
    </w:rPr>
  </w:style>
  <w:style w:type="character" w:customStyle="1" w:styleId="610">
    <w:name w:val="Заголовок 6 Знак1"/>
    <w:basedOn w:val="a0"/>
    <w:semiHidden/>
    <w:rsid w:val="00345DD5"/>
    <w:rPr>
      <w:rFonts w:asciiTheme="majorHAnsi" w:eastAsiaTheme="majorEastAsia" w:hAnsiTheme="majorHAnsi" w:cstheme="majorBidi"/>
      <w:color w:val="1F4D78" w:themeColor="accent1" w:themeShade="7F"/>
      <w:sz w:val="24"/>
      <w:szCs w:val="24"/>
    </w:rPr>
  </w:style>
  <w:style w:type="character" w:customStyle="1" w:styleId="710">
    <w:name w:val="Заголовок 7 Знак1"/>
    <w:basedOn w:val="a0"/>
    <w:semiHidden/>
    <w:rsid w:val="00345DD5"/>
    <w:rPr>
      <w:rFonts w:asciiTheme="majorHAnsi" w:eastAsiaTheme="majorEastAsia" w:hAnsiTheme="majorHAnsi" w:cstheme="majorBidi"/>
      <w:i/>
      <w:iCs/>
      <w:color w:val="1F4D78" w:themeColor="accent1" w:themeShade="7F"/>
      <w:sz w:val="24"/>
      <w:szCs w:val="24"/>
    </w:rPr>
  </w:style>
  <w:style w:type="character" w:customStyle="1" w:styleId="810">
    <w:name w:val="Заголовок 8 Знак1"/>
    <w:basedOn w:val="a0"/>
    <w:semiHidden/>
    <w:rsid w:val="00345DD5"/>
    <w:rPr>
      <w:rFonts w:asciiTheme="majorHAnsi" w:eastAsiaTheme="majorEastAsia" w:hAnsiTheme="majorHAnsi" w:cstheme="majorBidi"/>
      <w:color w:val="272727" w:themeColor="text1" w:themeTint="D8"/>
      <w:sz w:val="21"/>
      <w:szCs w:val="21"/>
    </w:rPr>
  </w:style>
  <w:style w:type="character" w:customStyle="1" w:styleId="910">
    <w:name w:val="Заголовок 9 Знак1"/>
    <w:basedOn w:val="a0"/>
    <w:semiHidden/>
    <w:rsid w:val="00345DD5"/>
    <w:rPr>
      <w:rFonts w:asciiTheme="majorHAnsi" w:eastAsiaTheme="majorEastAsia" w:hAnsiTheme="majorHAnsi" w:cstheme="majorBidi"/>
      <w:i/>
      <w:iCs/>
      <w:color w:val="272727" w:themeColor="text1" w:themeTint="D8"/>
      <w:sz w:val="21"/>
      <w:szCs w:val="21"/>
    </w:rPr>
  </w:style>
  <w:style w:type="paragraph" w:styleId="af7">
    <w:name w:val="Title"/>
    <w:basedOn w:val="a"/>
    <w:next w:val="a"/>
    <w:link w:val="af6"/>
    <w:uiPriority w:val="10"/>
    <w:qFormat/>
    <w:rsid w:val="00345DD5"/>
    <w:pPr>
      <w:contextualSpacing/>
    </w:pPr>
    <w:rPr>
      <w:rFonts w:ascii="Calibri Light" w:hAnsi="Calibri Light"/>
      <w:spacing w:val="-10"/>
      <w:kern w:val="28"/>
      <w:sz w:val="56"/>
      <w:szCs w:val="56"/>
    </w:rPr>
  </w:style>
  <w:style w:type="character" w:customStyle="1" w:styleId="1f1">
    <w:name w:val="Заголовок Знак1"/>
    <w:basedOn w:val="a0"/>
    <w:rsid w:val="00345DD5"/>
    <w:rPr>
      <w:rFonts w:asciiTheme="majorHAnsi" w:eastAsiaTheme="majorEastAsia" w:hAnsiTheme="majorHAnsi" w:cstheme="majorBidi"/>
      <w:spacing w:val="-10"/>
      <w:kern w:val="28"/>
      <w:sz w:val="56"/>
      <w:szCs w:val="56"/>
    </w:rPr>
  </w:style>
  <w:style w:type="paragraph" w:styleId="af8">
    <w:name w:val="Body Text"/>
    <w:basedOn w:val="a"/>
    <w:link w:val="1f2"/>
    <w:semiHidden/>
    <w:unhideWhenUsed/>
    <w:rsid w:val="00345DD5"/>
    <w:pPr>
      <w:spacing w:after="120"/>
    </w:pPr>
  </w:style>
  <w:style w:type="character" w:customStyle="1" w:styleId="1f2">
    <w:name w:val="Основной текст Знак1"/>
    <w:basedOn w:val="a0"/>
    <w:link w:val="af8"/>
    <w:semiHidden/>
    <w:rsid w:val="00345DD5"/>
    <w:rPr>
      <w:sz w:val="24"/>
      <w:szCs w:val="24"/>
    </w:rPr>
  </w:style>
  <w:style w:type="paragraph" w:styleId="afe">
    <w:name w:val="Balloon Text"/>
    <w:basedOn w:val="a"/>
    <w:link w:val="1f3"/>
    <w:semiHidden/>
    <w:unhideWhenUsed/>
    <w:rsid w:val="00345DD5"/>
    <w:rPr>
      <w:rFonts w:ascii="Segoe UI" w:hAnsi="Segoe UI" w:cs="Segoe UI"/>
      <w:sz w:val="18"/>
      <w:szCs w:val="18"/>
    </w:rPr>
  </w:style>
  <w:style w:type="character" w:customStyle="1" w:styleId="1f3">
    <w:name w:val="Текст выноски Знак1"/>
    <w:basedOn w:val="a0"/>
    <w:link w:val="afe"/>
    <w:semiHidden/>
    <w:rsid w:val="00345D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7639261">
      <w:bodyDiv w:val="1"/>
      <w:marLeft w:val="0"/>
      <w:marRight w:val="0"/>
      <w:marTop w:val="0"/>
      <w:marBottom w:val="0"/>
      <w:divBdr>
        <w:top w:val="none" w:sz="0" w:space="0" w:color="auto"/>
        <w:left w:val="none" w:sz="0" w:space="0" w:color="auto"/>
        <w:bottom w:val="none" w:sz="0" w:space="0" w:color="auto"/>
        <w:right w:val="none" w:sz="0" w:space="0" w:color="auto"/>
      </w:divBdr>
    </w:div>
    <w:div w:id="2095008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D994D69FC68B451DF63EC781AACFF612904DB6B7F34B6306A714E5FA45AA0AA2B124D91B6B8A965B2FF69396F6AF9A66A2350A803m4p4I" TargetMode="External"/><Relationship Id="rId13" Type="http://schemas.openxmlformats.org/officeDocument/2006/relationships/hyperlink" Target="consultantplus://offline/ref=988382EE3D3FA6CA86E84BD6A02EA63CC2F8F3D0F4873C8ED8E2A4EB6AAE9F308115976C308F6DAC291C47948918C28D029A2DAF468DE1100758N" TargetMode="External"/><Relationship Id="rId3" Type="http://schemas.openxmlformats.org/officeDocument/2006/relationships/styles" Target="styles.xml"/><Relationship Id="rId7" Type="http://schemas.openxmlformats.org/officeDocument/2006/relationships/hyperlink" Target="consultantplus://offline/ref=0D994D69FC68B451DF63ED721AACFF612F00DB607C33B6306A714E5FA45AA0AA2B124D91BFB5A332E2B068652938EAA4642352A11F4413F2m9p2I" TargetMode="External"/><Relationship Id="rId12" Type="http://schemas.openxmlformats.org/officeDocument/2006/relationships/hyperlink" Target="consultantplus://offline/ref=988382EE3D3FA6CA86E84ADCA02EA63CC3FDF3D3F7813C8ED8E2A4EB6AAE9F308115976E32DE3CEB741A11C2D34DC69107842F0A54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0D994D69FC68B451DF63ED721AACFF612F00DB607C33B6306A714E5FA45AA0AA2B124D91BFB5A330E4B068652938EAA4642352A11F4413F2m9p2I" TargetMode="External"/><Relationship Id="rId11" Type="http://schemas.openxmlformats.org/officeDocument/2006/relationships/hyperlink" Target="consultantplus://offline/ref=0D994D69FC68B451DF63EC781AACFF612904DB6B7F34B6306A714E5FA45AA0AA2B124D91B6B1A131EAB068652938EAA4642352A11F4413F2m9p2I" TargetMode="External"/><Relationship Id="rId5" Type="http://schemas.openxmlformats.org/officeDocument/2006/relationships/webSettings" Target="webSettings.xml"/><Relationship Id="rId15" Type="http://schemas.openxmlformats.org/officeDocument/2006/relationships/hyperlink" Target="consultantplus://offline/ref=9A9B94E45030C7B65ACA39A0A89D18E30273D5FBBC90074F6B19CCF73793827E61A6A08F723F5BDAE0A569C07F41030C63125BF475DF30DDV7YEF" TargetMode="External"/><Relationship Id="rId10" Type="http://schemas.openxmlformats.org/officeDocument/2006/relationships/hyperlink" Target="consultantplus://offline/ref=0D994D69FC68B451DF63ED721AACFF612F00DB607C33B6306A714E5FA45AA0AA2B124D91BFB5A332E2B068652938EAA4642352A11F4413F2m9p2I" TargetMode="External"/><Relationship Id="rId4" Type="http://schemas.openxmlformats.org/officeDocument/2006/relationships/settings" Target="settings.xml"/><Relationship Id="rId9" Type="http://schemas.openxmlformats.org/officeDocument/2006/relationships/hyperlink" Target="consultantplus://offline/ref=0D994D69FC68B451DF63ED721AACFF612F00DB607C33B6306A714E5FA45AA0AA2B124D91BFB5A332E2B068652938EAA4642352A11F4413F2m9p2I" TargetMode="External"/><Relationship Id="rId14" Type="http://schemas.openxmlformats.org/officeDocument/2006/relationships/hyperlink" Target="https://blanker.ru/doc/akt-priema-peredachi-tovar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B8D25-131C-4166-B09D-B86E7050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17</Pages>
  <Words>6483</Words>
  <Characters>48544</Characters>
  <Application>Microsoft Office Word</Application>
  <DocSecurity>0</DocSecurity>
  <Lines>404</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СПб ГУПТП "Медтехника"</Company>
  <LinksUpToDate>false</LinksUpToDate>
  <CharactersWithSpaces>54918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Яковлева Т.М</dc:creator>
  <cp:keywords/>
  <dc:description/>
  <cp:lastModifiedBy>User</cp:lastModifiedBy>
  <cp:revision>9</cp:revision>
  <dcterms:created xsi:type="dcterms:W3CDTF">2025-03-13T06:55:00Z</dcterms:created>
  <dcterms:modified xsi:type="dcterms:W3CDTF">2026-04-22T06:11:00Z</dcterms:modified>
</cp:coreProperties>
</file>