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24634" w14:textId="5BCDEA78" w:rsidR="00256C19" w:rsidRDefault="00D46620">
      <w:pPr>
        <w:jc w:val="center"/>
      </w:pPr>
      <w:r w:rsidRPr="00B903E4">
        <w:rPr>
          <w:b/>
        </w:rPr>
        <w:t xml:space="preserve">КОНТРАКТ </w:t>
      </w:r>
      <w:r w:rsidR="00A42900">
        <w:rPr>
          <w:b/>
        </w:rPr>
        <w:t>№</w:t>
      </w:r>
    </w:p>
    <w:p w14:paraId="30EBE2DA" w14:textId="77777777" w:rsidR="00256C19" w:rsidRDefault="00256C19">
      <w:pPr>
        <w:jc w:val="center"/>
        <w:rPr>
          <w:b/>
        </w:rPr>
      </w:pPr>
    </w:p>
    <w:p w14:paraId="646A943E" w14:textId="1AD9F03B" w:rsidR="00256C19" w:rsidRDefault="00D46620">
      <w:pPr>
        <w:jc w:val="both"/>
      </w:pPr>
      <w:r>
        <w:t xml:space="preserve">г. Санкт- </w:t>
      </w:r>
      <w:r w:rsidRPr="00B903E4">
        <w:t xml:space="preserve">Петербург                                               </w:t>
      </w:r>
      <w:r w:rsidR="00F233D6">
        <w:t xml:space="preserve">         </w:t>
      </w:r>
      <w:r w:rsidR="00871A2E">
        <w:t xml:space="preserve">            </w:t>
      </w:r>
      <w:r w:rsidR="00A42900">
        <w:t xml:space="preserve">   </w:t>
      </w:r>
      <w:r w:rsidR="00F233D6">
        <w:t xml:space="preserve">      </w:t>
      </w:r>
      <w:r w:rsidR="00D16FBD">
        <w:t xml:space="preserve">     </w:t>
      </w:r>
      <w:r w:rsidRPr="00B903E4">
        <w:t xml:space="preserve"> </w:t>
      </w:r>
      <w:proofErr w:type="gramStart"/>
      <w:r w:rsidRPr="00B903E4">
        <w:t xml:space="preserve"> </w:t>
      </w:r>
      <w:r w:rsidR="00D51AFD">
        <w:t xml:space="preserve"> </w:t>
      </w:r>
      <w:r w:rsidR="003B04CE">
        <w:t xml:space="preserve"> </w:t>
      </w:r>
      <w:r w:rsidRPr="00B903E4">
        <w:t>«</w:t>
      </w:r>
      <w:proofErr w:type="gramEnd"/>
      <w:r w:rsidR="00A42900">
        <w:t>__</w:t>
      </w:r>
      <w:r w:rsidRPr="00B903E4">
        <w:t>»</w:t>
      </w:r>
      <w:r w:rsidR="007B5860">
        <w:t xml:space="preserve"> </w:t>
      </w:r>
      <w:r w:rsidR="00A42900">
        <w:t>______</w:t>
      </w:r>
      <w:r w:rsidRPr="00B903E4">
        <w:t xml:space="preserve"> </w:t>
      </w:r>
      <w:r w:rsidR="00D16FBD">
        <w:t xml:space="preserve">2026 </w:t>
      </w:r>
      <w:r w:rsidRPr="00B903E4">
        <w:t>г.</w:t>
      </w:r>
    </w:p>
    <w:p w14:paraId="67C60090" w14:textId="77777777" w:rsidR="00256C19" w:rsidRDefault="00256C19">
      <w:pPr>
        <w:jc w:val="both"/>
      </w:pPr>
    </w:p>
    <w:p w14:paraId="32107FB0" w14:textId="576C44DB" w:rsidR="00256C19" w:rsidRDefault="00D51AFD">
      <w:pPr>
        <w:ind w:firstLine="708"/>
        <w:jc w:val="both"/>
      </w:pPr>
      <w:r>
        <w:rPr>
          <w:b/>
        </w:rPr>
        <w:t>Санкт-Петербургское г</w:t>
      </w:r>
      <w:r w:rsidR="00D16FBD" w:rsidRPr="00FA6C68">
        <w:rPr>
          <w:b/>
        </w:rPr>
        <w:t xml:space="preserve">осударственное казенное учреждение </w:t>
      </w:r>
      <w:r w:rsidR="00D16FBD">
        <w:rPr>
          <w:b/>
        </w:rPr>
        <w:t>«</w:t>
      </w:r>
      <w:r w:rsidR="00D16FBD" w:rsidRPr="00FA6C68">
        <w:rPr>
          <w:b/>
        </w:rPr>
        <w:t>Жилищное агентство Приморского района Санкт-Петербурга</w:t>
      </w:r>
      <w:r w:rsidR="00D16FBD">
        <w:rPr>
          <w:b/>
        </w:rPr>
        <w:t>» (Приморское РЖА)</w:t>
      </w:r>
      <w:r w:rsidR="00D46620" w:rsidRPr="00247861">
        <w:t>, именуем</w:t>
      </w:r>
      <w:r w:rsidR="00A42900">
        <w:t>ое</w:t>
      </w:r>
      <w:r w:rsidR="00A42900">
        <w:br/>
      </w:r>
      <w:r w:rsidR="00D46620" w:rsidRPr="00247861">
        <w:t xml:space="preserve">в дальнейшем «Заказчик», в лице </w:t>
      </w:r>
      <w:r w:rsidR="00A42900">
        <w:t>____________</w:t>
      </w:r>
      <w:r w:rsidR="00D46620" w:rsidRPr="00247861">
        <w:t xml:space="preserve">, действующего на основании </w:t>
      </w:r>
      <w:r w:rsidR="00A42900">
        <w:t>___________</w:t>
      </w:r>
      <w:r w:rsidR="00D46620" w:rsidRPr="00247861">
        <w:t xml:space="preserve">, </w:t>
      </w:r>
      <w:r w:rsidR="00A42900">
        <w:br/>
      </w:r>
      <w:r w:rsidR="00D46620" w:rsidRPr="00247861">
        <w:t xml:space="preserve">с одной стороны и </w:t>
      </w:r>
      <w:r w:rsidR="00A42900">
        <w:rPr>
          <w:b/>
        </w:rPr>
        <w:t>____________</w:t>
      </w:r>
      <w:r w:rsidR="00D46620" w:rsidRPr="00247861">
        <w:t xml:space="preserve">, именуемое в дальнейшем «Поставщик» в лице </w:t>
      </w:r>
      <w:r w:rsidR="00A42900">
        <w:t>___________</w:t>
      </w:r>
      <w:r w:rsidR="00D46620" w:rsidRPr="00247861">
        <w:t xml:space="preserve">, действующего на основании </w:t>
      </w:r>
      <w:r w:rsidR="00A42900">
        <w:t>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2B74C9E2" w14:textId="580F0591"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w:t>
      </w:r>
      <w:r w:rsidR="007D348F">
        <w:t>П</w:t>
      </w:r>
      <w:r w:rsidR="002769B1">
        <w:t>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5C0F2202" w14:textId="20F98D59" w:rsidR="00256C19" w:rsidRDefault="00D46620">
      <w:pPr>
        <w:ind w:firstLine="708"/>
        <w:jc w:val="both"/>
      </w:pPr>
      <w:r>
        <w:t xml:space="preserve">2.1. Цена контракта </w:t>
      </w:r>
      <w:r w:rsidRPr="00490E3F">
        <w:t xml:space="preserve">составляет </w:t>
      </w:r>
      <w:r w:rsidR="00A42900">
        <w:t>______</w:t>
      </w:r>
      <w:r w:rsidR="00135EA7" w:rsidRPr="009B30DC">
        <w:t xml:space="preserve"> рублей </w:t>
      </w:r>
      <w:r w:rsidR="00A42900">
        <w:t>__</w:t>
      </w:r>
      <w:r w:rsidR="009B6B3D" w:rsidRPr="009B6B3D">
        <w:t xml:space="preserve"> </w:t>
      </w:r>
      <w:r w:rsidR="00135EA7" w:rsidRPr="009B30DC">
        <w:t>копеек</w:t>
      </w:r>
      <w:r w:rsidR="00B7237F">
        <w:t xml:space="preserve"> (</w:t>
      </w:r>
      <w:r w:rsidR="00A42900">
        <w:t>________</w:t>
      </w:r>
      <w:r w:rsidR="00B7237F">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A42900">
        <w:t>/НДС не облагается</w:t>
      </w:r>
      <w:r>
        <w:t>, и указана в Спецификации (Приложение № 1 к Контракту).</w:t>
      </w:r>
    </w:p>
    <w:p w14:paraId="4B989253" w14:textId="785DB27D"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D16FBD" w:rsidRPr="00D16FBD">
        <w:t>Бюджет Санкт-Петербурга 2026 года.</w:t>
      </w:r>
    </w:p>
    <w:p w14:paraId="37324DB3" w14:textId="4A135871"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1124237F"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r>
      <w:r>
        <w:lastRenderedPageBreak/>
        <w:t xml:space="preserve">в течение </w:t>
      </w:r>
      <w:r w:rsidR="00A42900">
        <w:t>10</w:t>
      </w:r>
      <w:r>
        <w:t xml:space="preserve"> (</w:t>
      </w:r>
      <w:r w:rsidR="00A42900">
        <w:t>десяти</w:t>
      </w:r>
      <w:r>
        <w:t xml:space="preserve">) рабочих дней с даты подписания сторонами Акта </w:t>
      </w:r>
      <w:r w:rsidR="00182724" w:rsidRPr="00182724">
        <w:t>приема-передачи товара</w:t>
      </w:r>
      <w:r w:rsidR="007D348F">
        <w:t xml:space="preserve"> (Приложение №3 к Контракту)</w:t>
      </w:r>
      <w:r w:rsidR="00182724">
        <w:t xml:space="preserve"> </w:t>
      </w:r>
      <w:r>
        <w:t xml:space="preserve">(далее – Акт), на основании представленных Поставщиком товарной накладной (далее – ТТН), счета на оплату или универсального передаточного документа (далее – УПД). </w:t>
      </w:r>
    </w:p>
    <w:p w14:paraId="59FB835F" w14:textId="3E057219" w:rsidR="00256C19" w:rsidRDefault="00D46620">
      <w:pPr>
        <w:ind w:firstLine="708"/>
        <w:jc w:val="both"/>
      </w:pPr>
      <w:r>
        <w:t xml:space="preserve">2.7. Оплата Товара осуществляется </w:t>
      </w:r>
      <w:r w:rsidR="00D16FBD">
        <w:t>в пределах,</w:t>
      </w:r>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226DE0A3" w14:textId="40536A0F" w:rsidR="00256C19" w:rsidRPr="003D3978" w:rsidRDefault="00D46620">
      <w:pPr>
        <w:ind w:firstLine="708"/>
        <w:jc w:val="both"/>
      </w:pPr>
      <w:r>
        <w:t xml:space="preserve">3.1. </w:t>
      </w:r>
      <w:r w:rsidR="00D16FBD" w:rsidRPr="00D16FBD">
        <w:t xml:space="preserve">Поставка Товара осуществляется по адресу: </w:t>
      </w:r>
      <w:r w:rsidR="004D1D60">
        <w:t xml:space="preserve">Санкт-Петербург, </w:t>
      </w:r>
      <w:r w:rsidR="00D16FBD" w:rsidRPr="00D16FBD">
        <w:t xml:space="preserve">пр. </w:t>
      </w:r>
      <w:proofErr w:type="spellStart"/>
      <w:r w:rsidR="00D16FBD" w:rsidRPr="00D16FBD">
        <w:t>Сизова</w:t>
      </w:r>
      <w:proofErr w:type="spellEnd"/>
      <w:r w:rsidR="004D1D60">
        <w:t xml:space="preserve">, д.30 корп.2, </w:t>
      </w:r>
      <w:r w:rsidR="004D1D60" w:rsidRPr="004D1D60">
        <w:t>Приморское РЖА</w:t>
      </w:r>
      <w:r w:rsidR="004D1D60">
        <w:t>.</w:t>
      </w:r>
      <w:r w:rsidR="00D16FBD" w:rsidRPr="00D16FBD">
        <w:t xml:space="preserve"> Представитель получателя: Григорьев Александр Викторович, тел. 576-47-78</w:t>
      </w:r>
      <w:r w:rsidRPr="003D3978">
        <w:t>.</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0BA96052" w:rsidR="00256C19" w:rsidRDefault="00D46620">
      <w:pPr>
        <w:ind w:firstLine="709"/>
        <w:jc w:val="both"/>
      </w:pPr>
      <w:r>
        <w:t xml:space="preserve">3.3. Датой поставки Товара считается дата подписания Сторонами ТТН </w:t>
      </w:r>
      <w:r>
        <w:br/>
        <w:t>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0C32FFC9" w14:textId="7672FBED" w:rsidR="00D16FBD" w:rsidRDefault="00D16FBD">
      <w:pPr>
        <w:ind w:firstLine="709"/>
        <w:jc w:val="both"/>
      </w:pPr>
      <w:r>
        <w:t>3.5</w:t>
      </w:r>
      <w:r w:rsidRPr="00D16FBD">
        <w:t xml:space="preserve">. Срок поставки Товара: в течение </w:t>
      </w:r>
      <w:r w:rsidR="003B3921" w:rsidRPr="003B3921">
        <w:t>14 (четырнадцати)</w:t>
      </w:r>
      <w:r w:rsidRPr="00D16FBD">
        <w:t xml:space="preserve"> рабочих дней со дня подписания Контракта.</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6B916CA" w14:textId="729E21CE" w:rsidR="00256C19" w:rsidRDefault="00D46620">
      <w:pPr>
        <w:ind w:firstLine="708"/>
        <w:jc w:val="both"/>
      </w:pPr>
      <w:r>
        <w:t>4.</w:t>
      </w:r>
      <w:r w:rsidR="007C13E0">
        <w:t>4</w:t>
      </w:r>
      <w:r>
        <w:t>.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566CB686" w:rsidR="00256C19" w:rsidRDefault="00D46620">
      <w:pPr>
        <w:ind w:firstLine="708"/>
        <w:jc w:val="both"/>
      </w:pPr>
      <w:r>
        <w:t>4.</w:t>
      </w:r>
      <w:r w:rsidR="007C13E0">
        <w:t>5</w:t>
      </w:r>
      <w:r>
        <w:t xml:space="preserve">. По результатам приемки Заказчик оформляет Акт, который подписывается Сторонами. </w:t>
      </w:r>
    </w:p>
    <w:p w14:paraId="0A28A002" w14:textId="40C54042" w:rsidR="00256C19" w:rsidRDefault="00D46620">
      <w:pPr>
        <w:ind w:firstLine="708"/>
        <w:jc w:val="both"/>
      </w:pPr>
      <w:r>
        <w:t>4.</w:t>
      </w:r>
      <w:r w:rsidR="007C13E0">
        <w:t>6</w:t>
      </w:r>
      <w:r>
        <w:t xml:space="preserve">.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0AB79839" w:rsidR="00256C19" w:rsidRDefault="00D46620">
      <w:pPr>
        <w:ind w:firstLine="708"/>
        <w:jc w:val="both"/>
      </w:pPr>
      <w:r>
        <w:t>4.</w:t>
      </w:r>
      <w:r w:rsidR="007C13E0">
        <w:t>7</w:t>
      </w:r>
      <w:r>
        <w:t>.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w:t>
      </w:r>
      <w:r w:rsidR="007C13E0">
        <w:t>6</w:t>
      </w:r>
      <w:r>
        <w:t xml:space="preserve"> Контракта.</w:t>
      </w:r>
    </w:p>
    <w:p w14:paraId="347FE050" w14:textId="79A7F4DA" w:rsidR="00256C19" w:rsidRDefault="00D46620">
      <w:pPr>
        <w:ind w:firstLine="708"/>
        <w:jc w:val="both"/>
      </w:pPr>
      <w:r>
        <w:lastRenderedPageBreak/>
        <w:t>4.</w:t>
      </w:r>
      <w:r w:rsidR="007C13E0">
        <w:t>8</w:t>
      </w:r>
      <w: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4F4C0E14" w:rsidR="00256C19" w:rsidRDefault="00D46620">
      <w:pPr>
        <w:ind w:firstLine="708"/>
        <w:jc w:val="both"/>
      </w:pPr>
      <w:r>
        <w:t>4.</w:t>
      </w:r>
      <w:r w:rsidR="007C13E0">
        <w:t>9</w:t>
      </w:r>
      <w:r>
        <w:t>. Датой приемки поставленного Товара считается дата подписания Сторонами Акта.</w:t>
      </w:r>
    </w:p>
    <w:p w14:paraId="645866BC" w14:textId="25A849E3" w:rsidR="00256C19" w:rsidRDefault="00D46620">
      <w:pPr>
        <w:ind w:firstLine="708"/>
        <w:jc w:val="both"/>
      </w:pPr>
      <w:r>
        <w:t>4.1</w:t>
      </w:r>
      <w:r w:rsidR="007C13E0">
        <w:t>0</w:t>
      </w:r>
      <w:r>
        <w:t>. Претензии по скрытым недостаткам могут быть заявлены Заказчиком в течение срока полезного использования, гарантийного срока.</w:t>
      </w:r>
    </w:p>
    <w:p w14:paraId="2E6A1F74" w14:textId="3347F978" w:rsidR="00256C19" w:rsidRDefault="00D46620">
      <w:pPr>
        <w:ind w:firstLine="708"/>
        <w:jc w:val="both"/>
      </w:pPr>
      <w:r>
        <w:t>4.1</w:t>
      </w:r>
      <w:r w:rsidR="007C13E0">
        <w:t>1</w:t>
      </w:r>
      <w:r>
        <w:t>.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68AB625" w14:textId="0A4B9E7E" w:rsidR="007C13E0" w:rsidRDefault="007C13E0">
      <w:pPr>
        <w:ind w:firstLine="708"/>
        <w:jc w:val="both"/>
      </w:pPr>
      <w:r>
        <w:t>5.1.8.</w:t>
      </w:r>
      <w:r w:rsidRPr="007C13E0">
        <w:t xml:space="preserve">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r>
      <w:r>
        <w:lastRenderedPageBreak/>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F596C2C" w14:textId="77777777" w:rsidR="00CB5A3B" w:rsidRDefault="00CB5A3B">
      <w:pPr>
        <w:jc w:val="center"/>
        <w:rPr>
          <w:b/>
        </w:rPr>
      </w:pPr>
    </w:p>
    <w:p w14:paraId="23A12EC3" w14:textId="77777777" w:rsidR="00256C19" w:rsidRDefault="00D46620">
      <w:pPr>
        <w:jc w:val="center"/>
        <w:rPr>
          <w:b/>
        </w:rPr>
      </w:pPr>
      <w:r>
        <w:rPr>
          <w:b/>
        </w:rPr>
        <w:t>6. Гарантии</w:t>
      </w: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lastRenderedPageBreak/>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7771E184"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A42900">
        <w:t>______</w:t>
      </w:r>
      <w:r w:rsidR="00CA31F1">
        <w:t xml:space="preserve"> рублей </w:t>
      </w:r>
      <w:r w:rsidR="00A42900">
        <w:t>____</w:t>
      </w:r>
      <w:r w:rsidR="00CA31F1" w:rsidRPr="00CE570E">
        <w:t xml:space="preserve"> копеек</w:t>
      </w:r>
      <w:r w:rsidR="00CA31F1" w:rsidRPr="00085C41">
        <w:t xml:space="preserve"> </w:t>
      </w:r>
      <w:r w:rsidR="00CA31F1">
        <w:t>(</w:t>
      </w:r>
      <w:r w:rsidR="00A42900">
        <w:t>_______</w:t>
      </w:r>
      <w:r w:rsidR="00B7237F">
        <w:t xml:space="preserve"> рублей </w:t>
      </w:r>
      <w:r w:rsidR="00A42900">
        <w:t>___</w:t>
      </w:r>
      <w:r w:rsidR="00B7237F">
        <w:t xml:space="preserve"> копеек</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B0668BA" w14:textId="26A607CC" w:rsidR="00CC456B" w:rsidRDefault="00CC456B" w:rsidP="00CC456B">
      <w:pPr>
        <w:ind w:firstLine="708"/>
        <w:jc w:val="both"/>
      </w:pPr>
      <w: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lastRenderedPageBreak/>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71587F46" w14:textId="77777777" w:rsidR="00256C19" w:rsidRDefault="00D46620">
      <w:pPr>
        <w:ind w:firstLine="708"/>
        <w:jc w:val="both"/>
      </w:pPr>
      <w:r>
        <w:t>9.1. Контракт вступает в силу со дня его подписания Сторонами.</w:t>
      </w:r>
    </w:p>
    <w:p w14:paraId="6B1781AF" w14:textId="35FE793B" w:rsidR="00256C19" w:rsidRDefault="00D46620">
      <w:pPr>
        <w:ind w:firstLine="708"/>
        <w:jc w:val="both"/>
      </w:pPr>
      <w:r>
        <w:t xml:space="preserve">9.2. Срок исполнения Сторонами обязательств по Контракту до </w:t>
      </w:r>
      <w:r w:rsidR="007C13E0">
        <w:t>31.12.2026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10542613" w:rsidR="00256C19" w:rsidRDefault="007C13E0" w:rsidP="007C13E0">
      <w:pPr>
        <w:ind w:firstLine="709"/>
        <w:jc w:val="both"/>
      </w:pPr>
      <w:r>
        <w:t xml:space="preserve">- </w:t>
      </w:r>
      <w:r w:rsidR="00D46620">
        <w:t>по соглашению сторон с учетом требований Закона о контрактной системе;</w:t>
      </w:r>
    </w:p>
    <w:p w14:paraId="68E617CD" w14:textId="16AB8694" w:rsidR="00256C19" w:rsidRDefault="007C13E0" w:rsidP="007C13E0">
      <w:pPr>
        <w:ind w:firstLine="709"/>
        <w:jc w:val="both"/>
      </w:pPr>
      <w:r>
        <w:t xml:space="preserve">- </w:t>
      </w:r>
      <w:r w:rsidR="00D46620">
        <w:t>по решению суда по основаниям, предусмотренным гражданским законодательством;</w:t>
      </w:r>
    </w:p>
    <w:p w14:paraId="5E2BFB66" w14:textId="77777777" w:rsidR="00256C19" w:rsidRDefault="00D46620" w:rsidP="007C13E0">
      <w:pPr>
        <w:ind w:firstLine="709"/>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640A4BB3" w:rsidR="00256C19" w:rsidRDefault="00CC456B">
      <w:pPr>
        <w:widowControl w:val="0"/>
        <w:spacing w:line="240" w:lineRule="atLeast"/>
        <w:ind w:firstLine="540"/>
        <w:jc w:val="both"/>
      </w:pPr>
      <w:r>
        <w:t xml:space="preserve">- </w:t>
      </w:r>
      <w:r w:rsidR="00D4662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00D46620">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A0705A3" w:rsidR="00256C19" w:rsidRDefault="00CC456B">
      <w:pPr>
        <w:widowControl w:val="0"/>
        <w:spacing w:line="240" w:lineRule="atLeast"/>
        <w:ind w:firstLine="540"/>
        <w:jc w:val="both"/>
      </w:pPr>
      <w:r>
        <w:t xml:space="preserve">- </w:t>
      </w:r>
      <w:r w:rsidR="00D46620">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A7048D4" w:rsidR="00256C19" w:rsidRDefault="00CC456B">
      <w:pPr>
        <w:widowControl w:val="0"/>
        <w:spacing w:line="240" w:lineRule="atLeast"/>
        <w:ind w:firstLine="540"/>
        <w:jc w:val="both"/>
      </w:pPr>
      <w:r>
        <w:t xml:space="preserve">- </w:t>
      </w:r>
      <w:r w:rsidR="00D46620">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C1D10D9" w14:textId="3EE7875C" w:rsidR="00E40AEA" w:rsidRDefault="00E40AEA" w:rsidP="00E40AEA">
      <w:pPr>
        <w:autoSpaceDE w:val="0"/>
        <w:autoSpaceDN w:val="0"/>
        <w:adjustRightInd w:val="0"/>
        <w:ind w:firstLine="709"/>
        <w:jc w:val="both"/>
      </w:pPr>
      <w:r>
        <w:t xml:space="preserve">12.7. </w:t>
      </w:r>
      <w:r w:rsidRPr="00C21294">
        <w:rPr>
          <w:color w:val="000000" w:themeColor="text1"/>
        </w:rPr>
        <w:t xml:space="preserve">Должностное лицо Заказчика, ответственное за исполнение Контракта: </w:t>
      </w:r>
      <w:r>
        <w:rPr>
          <w:color w:val="000000" w:themeColor="text1"/>
        </w:rPr>
        <w:t xml:space="preserve">начальник сектора информационно-программного обеспечения и связи </w:t>
      </w:r>
      <w:r w:rsidRPr="00C21294">
        <w:rPr>
          <w:color w:val="000000" w:themeColor="text1"/>
        </w:rPr>
        <w:t xml:space="preserve">Приморского РЖА </w:t>
      </w:r>
      <w:r>
        <w:rPr>
          <w:color w:val="000000" w:themeColor="text1"/>
        </w:rPr>
        <w:t>Григорьев Александр Викторович</w:t>
      </w:r>
      <w:r w:rsidRPr="00C21294">
        <w:rPr>
          <w:color w:val="000000" w:themeColor="text1"/>
        </w:rPr>
        <w:t xml:space="preserve">, телефон: +7 (812) </w:t>
      </w:r>
      <w:r>
        <w:rPr>
          <w:color w:val="000000" w:themeColor="text1"/>
        </w:rPr>
        <w:t>576</w:t>
      </w:r>
      <w:r w:rsidRPr="00C21294">
        <w:rPr>
          <w:color w:val="000000" w:themeColor="text1"/>
        </w:rPr>
        <w:t>-</w:t>
      </w:r>
      <w:r>
        <w:rPr>
          <w:color w:val="000000" w:themeColor="text1"/>
        </w:rPr>
        <w:t>47</w:t>
      </w:r>
      <w:r w:rsidRPr="00C21294">
        <w:rPr>
          <w:color w:val="000000" w:themeColor="text1"/>
        </w:rPr>
        <w:t>-</w:t>
      </w:r>
      <w:r>
        <w:rPr>
          <w:color w:val="000000" w:themeColor="text1"/>
        </w:rPr>
        <w:t>78</w:t>
      </w:r>
      <w:r w:rsidRPr="00C21294">
        <w:rPr>
          <w:color w:val="000000" w:themeColor="text1"/>
        </w:rPr>
        <w:t xml:space="preserve">, адрес электронной почты: </w:t>
      </w:r>
      <w:hyperlink r:id="rId8" w:history="1">
        <w:r w:rsidRPr="00AA5F80">
          <w:rPr>
            <w:rStyle w:val="af9"/>
          </w:rPr>
          <w:t>mail@guzhaprim.gov.spb.ru</w:t>
        </w:r>
      </w:hyperlink>
      <w:r>
        <w:t>.</w:t>
      </w:r>
    </w:p>
    <w:p w14:paraId="4D3BC8DD" w14:textId="77777777" w:rsidR="00E40AEA" w:rsidRDefault="00E40AEA" w:rsidP="00E40AEA">
      <w:pPr>
        <w:autoSpaceDE w:val="0"/>
        <w:autoSpaceDN w:val="0"/>
        <w:adjustRightInd w:val="0"/>
        <w:ind w:firstLine="709"/>
        <w:jc w:val="both"/>
      </w:pPr>
    </w:p>
    <w:p w14:paraId="0D164365" w14:textId="77777777" w:rsidR="00256C19" w:rsidRDefault="00D46620">
      <w:pPr>
        <w:jc w:val="center"/>
        <w:rPr>
          <w:b/>
        </w:rPr>
      </w:pPr>
      <w:r>
        <w:rPr>
          <w:b/>
        </w:rPr>
        <w:lastRenderedPageBreak/>
        <w:t>13. Приложения</w:t>
      </w: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6B22B2AA" w:rsidR="00EF5B83" w:rsidRDefault="00D46620" w:rsidP="00EF5B83">
      <w:pPr>
        <w:ind w:left="708" w:firstLine="708"/>
      </w:pPr>
      <w:r>
        <w:t xml:space="preserve">Приложение № 2 «Описании </w:t>
      </w:r>
      <w:r w:rsidR="00725E72">
        <w:t>объекта закупки»;</w:t>
      </w:r>
    </w:p>
    <w:p w14:paraId="34749813" w14:textId="02AC3BD9" w:rsidR="00256018" w:rsidRDefault="00256018" w:rsidP="00EF5B83">
      <w:pPr>
        <w:ind w:left="708" w:firstLine="708"/>
      </w:pPr>
      <w:r>
        <w:t xml:space="preserve">Приложение № 3 «Форма </w:t>
      </w:r>
      <w:r w:rsidRPr="00256018">
        <w:t>Акт приема-передачи товара».</w:t>
      </w:r>
    </w:p>
    <w:p w14:paraId="14F69C2B" w14:textId="62975CB7" w:rsidR="00EF5B83" w:rsidRDefault="00EF5B83">
      <w:pPr>
        <w:spacing w:after="160" w:line="259" w:lineRule="auto"/>
      </w:pPr>
    </w:p>
    <w:p w14:paraId="619A5729" w14:textId="77777777" w:rsidR="00256C19" w:rsidRDefault="00D46620">
      <w:pPr>
        <w:spacing w:after="160" w:line="259" w:lineRule="auto"/>
        <w:jc w:val="center"/>
        <w:rPr>
          <w:b/>
        </w:rPr>
      </w:pPr>
      <w:r>
        <w:rPr>
          <w:b/>
        </w:rPr>
        <w:t>14. Адреса, банковские реквизиты и подписи Сторон</w:t>
      </w:r>
    </w:p>
    <w:tbl>
      <w:tblPr>
        <w:tblW w:w="10348" w:type="dxa"/>
        <w:jc w:val="center"/>
        <w:tblLayout w:type="fixed"/>
        <w:tblLook w:val="01E0" w:firstRow="1" w:lastRow="1" w:firstColumn="1" w:lastColumn="1" w:noHBand="0" w:noVBand="0"/>
      </w:tblPr>
      <w:tblGrid>
        <w:gridCol w:w="5103"/>
        <w:gridCol w:w="5245"/>
      </w:tblGrid>
      <w:tr w:rsidR="00256018" w:rsidRPr="005F4634" w14:paraId="728DF63B" w14:textId="77777777" w:rsidTr="009227EC">
        <w:trPr>
          <w:trHeight w:val="397"/>
          <w:jc w:val="center"/>
        </w:trPr>
        <w:tc>
          <w:tcPr>
            <w:tcW w:w="5103" w:type="dxa"/>
          </w:tcPr>
          <w:p w14:paraId="3662D2FE" w14:textId="77777777" w:rsidR="00256018" w:rsidRPr="00797FD4" w:rsidRDefault="00256018" w:rsidP="00B7237F">
            <w:pPr>
              <w:widowControl w:val="0"/>
              <w:tabs>
                <w:tab w:val="left" w:pos="426"/>
              </w:tabs>
              <w:autoSpaceDE w:val="0"/>
              <w:autoSpaceDN w:val="0"/>
              <w:adjustRightInd w:val="0"/>
              <w:rPr>
                <w:b/>
              </w:rPr>
            </w:pPr>
            <w:r>
              <w:rPr>
                <w:b/>
              </w:rPr>
              <w:t>Заказчик</w:t>
            </w:r>
          </w:p>
          <w:p w14:paraId="08453C6F" w14:textId="77777777" w:rsidR="00256018" w:rsidRPr="00797FD4" w:rsidRDefault="00256018" w:rsidP="00B7237F">
            <w:pPr>
              <w:widowControl w:val="0"/>
              <w:tabs>
                <w:tab w:val="left" w:pos="426"/>
              </w:tabs>
              <w:autoSpaceDE w:val="0"/>
              <w:autoSpaceDN w:val="0"/>
              <w:adjustRightInd w:val="0"/>
              <w:rPr>
                <w:b/>
              </w:rPr>
            </w:pPr>
            <w:r>
              <w:rPr>
                <w:b/>
              </w:rPr>
              <w:t>Санкт-Петербургское</w:t>
            </w:r>
            <w:r w:rsidRPr="00797FD4">
              <w:rPr>
                <w:b/>
              </w:rPr>
              <w:t xml:space="preserve"> Государственное казенное учреждение </w:t>
            </w:r>
            <w:r>
              <w:rPr>
                <w:b/>
              </w:rPr>
              <w:t>«</w:t>
            </w:r>
            <w:r w:rsidRPr="00797FD4">
              <w:rPr>
                <w:b/>
              </w:rPr>
              <w:t>Жилищное агентство Приморского района Санкт-Петербурга</w:t>
            </w:r>
            <w:r>
              <w:rPr>
                <w:b/>
              </w:rPr>
              <w:t>»</w:t>
            </w:r>
          </w:p>
          <w:p w14:paraId="632C1FDA" w14:textId="77777777" w:rsidR="00256018" w:rsidRDefault="00256018" w:rsidP="00B7237F">
            <w:pPr>
              <w:widowControl w:val="0"/>
              <w:autoSpaceDE w:val="0"/>
              <w:autoSpaceDN w:val="0"/>
              <w:adjustRightInd w:val="0"/>
              <w:jc w:val="both"/>
            </w:pPr>
            <w:r w:rsidRPr="009A1EB9">
              <w:t xml:space="preserve">Юридический адрес: 197349, </w:t>
            </w:r>
          </w:p>
          <w:p w14:paraId="2ECECA82" w14:textId="77777777" w:rsidR="00256018" w:rsidRPr="009A1EB9" w:rsidRDefault="00256018" w:rsidP="00B7237F">
            <w:pPr>
              <w:widowControl w:val="0"/>
              <w:autoSpaceDE w:val="0"/>
              <w:autoSpaceDN w:val="0"/>
              <w:adjustRightInd w:val="0"/>
              <w:jc w:val="both"/>
            </w:pPr>
            <w:r w:rsidRPr="009A1EB9">
              <w:t>Санкт-Петербург,</w:t>
            </w:r>
            <w:r>
              <w:t xml:space="preserve"> </w:t>
            </w:r>
            <w:r w:rsidRPr="009A1EB9">
              <w:t xml:space="preserve">пр. </w:t>
            </w:r>
            <w:proofErr w:type="spellStart"/>
            <w:r w:rsidRPr="009A1EB9">
              <w:t>Сизова</w:t>
            </w:r>
            <w:proofErr w:type="spellEnd"/>
            <w:r w:rsidRPr="009A1EB9">
              <w:t>, дом 30 к.1</w:t>
            </w:r>
          </w:p>
          <w:p w14:paraId="4E3BAEAC" w14:textId="77777777" w:rsidR="00256018" w:rsidRPr="009A1EB9" w:rsidRDefault="00256018" w:rsidP="00B7237F">
            <w:pPr>
              <w:widowControl w:val="0"/>
              <w:autoSpaceDE w:val="0"/>
              <w:autoSpaceDN w:val="0"/>
              <w:adjustRightInd w:val="0"/>
              <w:jc w:val="both"/>
            </w:pPr>
            <w:r w:rsidRPr="009A1EB9">
              <w:t>ИНН 7814027050    КПП 781401001</w:t>
            </w:r>
          </w:p>
          <w:p w14:paraId="62A8E755" w14:textId="77777777" w:rsidR="00256018" w:rsidRPr="009A1EB9" w:rsidRDefault="00256018" w:rsidP="00B7237F">
            <w:pPr>
              <w:widowControl w:val="0"/>
              <w:autoSpaceDE w:val="0"/>
              <w:autoSpaceDN w:val="0"/>
              <w:adjustRightInd w:val="0"/>
              <w:jc w:val="both"/>
            </w:pPr>
            <w:r w:rsidRPr="009A1EB9">
              <w:t xml:space="preserve">Лицевой счет 0640177 в Комитете </w:t>
            </w:r>
          </w:p>
          <w:p w14:paraId="04BF8279" w14:textId="77777777" w:rsidR="00256018" w:rsidRPr="009A1EB9" w:rsidRDefault="00256018" w:rsidP="00B7237F">
            <w:pPr>
              <w:widowControl w:val="0"/>
              <w:autoSpaceDE w:val="0"/>
              <w:autoSpaceDN w:val="0"/>
              <w:adjustRightInd w:val="0"/>
              <w:jc w:val="both"/>
            </w:pPr>
            <w:r w:rsidRPr="009A1EB9">
              <w:t>Финансов Санкт-Петербурга</w:t>
            </w:r>
          </w:p>
          <w:p w14:paraId="41FD0039" w14:textId="77777777" w:rsidR="00256018" w:rsidRPr="009A1EB9" w:rsidRDefault="00256018" w:rsidP="00B7237F">
            <w:pPr>
              <w:widowControl w:val="0"/>
              <w:autoSpaceDE w:val="0"/>
              <w:autoSpaceDN w:val="0"/>
              <w:adjustRightInd w:val="0"/>
              <w:jc w:val="both"/>
            </w:pPr>
            <w:r w:rsidRPr="009A1EB9">
              <w:t>тел: (812) 576-80-90</w:t>
            </w:r>
          </w:p>
          <w:p w14:paraId="21FE6140" w14:textId="77777777" w:rsidR="00256018" w:rsidRPr="009A1EB9" w:rsidRDefault="00256018" w:rsidP="00B7237F">
            <w:pPr>
              <w:widowControl w:val="0"/>
              <w:autoSpaceDE w:val="0"/>
              <w:autoSpaceDN w:val="0"/>
              <w:adjustRightInd w:val="0"/>
              <w:jc w:val="both"/>
            </w:pPr>
            <w:r w:rsidRPr="009A1EB9">
              <w:t>факс: (812) 576-80-88</w:t>
            </w:r>
          </w:p>
          <w:p w14:paraId="36E5A639" w14:textId="77777777" w:rsidR="00256018" w:rsidRPr="004D1D60" w:rsidRDefault="00256018" w:rsidP="00B7237F">
            <w:r w:rsidRPr="009A1EB9">
              <w:rPr>
                <w:lang w:val="en-US"/>
              </w:rPr>
              <w:t>E</w:t>
            </w:r>
            <w:r w:rsidRPr="004D1D60">
              <w:t>-</w:t>
            </w:r>
            <w:r w:rsidRPr="009A1EB9">
              <w:rPr>
                <w:lang w:val="en-US"/>
              </w:rPr>
              <w:t>mail</w:t>
            </w:r>
            <w:r w:rsidRPr="004D1D60">
              <w:t xml:space="preserve">: </w:t>
            </w:r>
            <w:r w:rsidRPr="009A1EB9">
              <w:rPr>
                <w:i/>
                <w:u w:val="single"/>
                <w:lang w:val="en-US"/>
              </w:rPr>
              <w:t>mail</w:t>
            </w:r>
            <w:r w:rsidRPr="004D1D60">
              <w:rPr>
                <w:i/>
                <w:u w:val="single"/>
              </w:rPr>
              <w:t>@</w:t>
            </w:r>
            <w:proofErr w:type="spellStart"/>
            <w:r w:rsidRPr="009A1EB9">
              <w:rPr>
                <w:i/>
                <w:u w:val="single"/>
                <w:lang w:val="en-US"/>
              </w:rPr>
              <w:t>guzhaprim</w:t>
            </w:r>
            <w:proofErr w:type="spellEnd"/>
            <w:r w:rsidRPr="004D1D60">
              <w:rPr>
                <w:i/>
                <w:u w:val="single"/>
              </w:rPr>
              <w:t>.</w:t>
            </w:r>
            <w:proofErr w:type="spellStart"/>
            <w:r w:rsidRPr="009A1EB9">
              <w:rPr>
                <w:i/>
                <w:u w:val="single"/>
                <w:lang w:val="en-US"/>
              </w:rPr>
              <w:t>gov</w:t>
            </w:r>
            <w:proofErr w:type="spellEnd"/>
            <w:r w:rsidRPr="004D1D60">
              <w:rPr>
                <w:i/>
                <w:u w:val="single"/>
              </w:rPr>
              <w:t>.</w:t>
            </w:r>
            <w:proofErr w:type="spellStart"/>
            <w:r w:rsidRPr="009A1EB9">
              <w:rPr>
                <w:i/>
                <w:u w:val="single"/>
                <w:lang w:val="en-US"/>
              </w:rPr>
              <w:t>spb</w:t>
            </w:r>
            <w:proofErr w:type="spellEnd"/>
            <w:r w:rsidRPr="004D1D60">
              <w:rPr>
                <w:i/>
                <w:u w:val="single"/>
              </w:rPr>
              <w:t>.</w:t>
            </w:r>
            <w:proofErr w:type="spellStart"/>
            <w:r w:rsidRPr="009A1EB9">
              <w:rPr>
                <w:i/>
                <w:u w:val="single"/>
                <w:lang w:val="en-US"/>
              </w:rPr>
              <w:t>ru</w:t>
            </w:r>
            <w:proofErr w:type="spellEnd"/>
          </w:p>
          <w:p w14:paraId="2326A79C" w14:textId="77777777" w:rsidR="00256018" w:rsidRPr="004D1D60" w:rsidRDefault="00256018" w:rsidP="00B7237F">
            <w:pPr>
              <w:widowControl w:val="0"/>
              <w:autoSpaceDE w:val="0"/>
              <w:autoSpaceDN w:val="0"/>
              <w:adjustRightInd w:val="0"/>
              <w:jc w:val="both"/>
            </w:pPr>
          </w:p>
          <w:p w14:paraId="1CF8C96A" w14:textId="77777777" w:rsidR="00256018" w:rsidRPr="004D1D60" w:rsidRDefault="00256018" w:rsidP="00B7237F">
            <w:pPr>
              <w:widowControl w:val="0"/>
              <w:autoSpaceDE w:val="0"/>
              <w:autoSpaceDN w:val="0"/>
              <w:adjustRightInd w:val="0"/>
              <w:rPr>
                <w:b/>
              </w:rPr>
            </w:pPr>
          </w:p>
          <w:p w14:paraId="0F53B4C3" w14:textId="77777777" w:rsidR="00256018" w:rsidRDefault="00256018" w:rsidP="00B7237F">
            <w:pPr>
              <w:widowControl w:val="0"/>
              <w:autoSpaceDE w:val="0"/>
              <w:autoSpaceDN w:val="0"/>
              <w:adjustRightInd w:val="0"/>
              <w:rPr>
                <w:b/>
              </w:rPr>
            </w:pPr>
          </w:p>
          <w:p w14:paraId="2BEF9F94" w14:textId="77777777" w:rsidR="009227EC" w:rsidRDefault="009227EC" w:rsidP="00B7237F">
            <w:pPr>
              <w:widowControl w:val="0"/>
              <w:autoSpaceDE w:val="0"/>
              <w:autoSpaceDN w:val="0"/>
              <w:adjustRightInd w:val="0"/>
              <w:rPr>
                <w:b/>
              </w:rPr>
            </w:pPr>
          </w:p>
          <w:p w14:paraId="22C9BB9F" w14:textId="77777777" w:rsidR="009227EC" w:rsidRDefault="009227EC" w:rsidP="00B7237F">
            <w:pPr>
              <w:widowControl w:val="0"/>
              <w:autoSpaceDE w:val="0"/>
              <w:autoSpaceDN w:val="0"/>
              <w:adjustRightInd w:val="0"/>
              <w:rPr>
                <w:b/>
              </w:rPr>
            </w:pPr>
          </w:p>
          <w:p w14:paraId="436C1536" w14:textId="77777777" w:rsidR="009227EC" w:rsidRDefault="009227EC" w:rsidP="00B7237F">
            <w:pPr>
              <w:widowControl w:val="0"/>
              <w:autoSpaceDE w:val="0"/>
              <w:autoSpaceDN w:val="0"/>
              <w:adjustRightInd w:val="0"/>
              <w:rPr>
                <w:b/>
              </w:rPr>
            </w:pPr>
          </w:p>
          <w:p w14:paraId="2476A27E" w14:textId="77777777" w:rsidR="009227EC" w:rsidRDefault="009227EC" w:rsidP="00B7237F">
            <w:pPr>
              <w:widowControl w:val="0"/>
              <w:autoSpaceDE w:val="0"/>
              <w:autoSpaceDN w:val="0"/>
              <w:adjustRightInd w:val="0"/>
              <w:rPr>
                <w:b/>
              </w:rPr>
            </w:pPr>
          </w:p>
          <w:p w14:paraId="194A5ABC" w14:textId="77777777" w:rsidR="00256018" w:rsidRDefault="00256018" w:rsidP="00B7237F">
            <w:pPr>
              <w:widowControl w:val="0"/>
              <w:autoSpaceDE w:val="0"/>
              <w:autoSpaceDN w:val="0"/>
              <w:adjustRightInd w:val="0"/>
              <w:rPr>
                <w:b/>
              </w:rPr>
            </w:pPr>
          </w:p>
          <w:p w14:paraId="3E357057" w14:textId="77777777" w:rsidR="009227EC" w:rsidRDefault="009227EC" w:rsidP="00B7237F">
            <w:pPr>
              <w:widowControl w:val="0"/>
              <w:autoSpaceDE w:val="0"/>
              <w:autoSpaceDN w:val="0"/>
              <w:adjustRightInd w:val="0"/>
              <w:rPr>
                <w:b/>
              </w:rPr>
            </w:pPr>
          </w:p>
          <w:p w14:paraId="26B946BA" w14:textId="77777777" w:rsidR="00FB15CE" w:rsidRPr="004D1D60" w:rsidRDefault="00FB15CE" w:rsidP="00B7237F">
            <w:pPr>
              <w:widowControl w:val="0"/>
              <w:autoSpaceDE w:val="0"/>
              <w:autoSpaceDN w:val="0"/>
              <w:adjustRightInd w:val="0"/>
              <w:rPr>
                <w:b/>
              </w:rPr>
            </w:pPr>
          </w:p>
          <w:p w14:paraId="5487931F" w14:textId="77777777" w:rsidR="00256018" w:rsidRPr="005F4634" w:rsidRDefault="00256018" w:rsidP="00B7237F">
            <w:pPr>
              <w:widowControl w:val="0"/>
              <w:autoSpaceDE w:val="0"/>
              <w:autoSpaceDN w:val="0"/>
              <w:adjustRightInd w:val="0"/>
              <w:rPr>
                <w:b/>
              </w:rPr>
            </w:pPr>
            <w:r w:rsidRPr="005F4634">
              <w:rPr>
                <w:b/>
              </w:rPr>
              <w:t xml:space="preserve">Директор </w:t>
            </w:r>
          </w:p>
          <w:p w14:paraId="7023E845" w14:textId="328801C9" w:rsidR="00256018" w:rsidRDefault="00256018" w:rsidP="00B7237F">
            <w:pPr>
              <w:widowControl w:val="0"/>
              <w:autoSpaceDE w:val="0"/>
              <w:autoSpaceDN w:val="0"/>
              <w:adjustRightInd w:val="0"/>
              <w:ind w:left="34"/>
            </w:pPr>
            <w:r w:rsidRPr="005F4634">
              <w:t>Санкт-Петербургского государственного казенного учреждения</w:t>
            </w:r>
            <w:r w:rsidRPr="005F4634">
              <w:rPr>
                <w:b/>
              </w:rPr>
              <w:t xml:space="preserve"> </w:t>
            </w:r>
            <w:r w:rsidRPr="005F4634">
              <w:t xml:space="preserve">«Жилищное агентство </w:t>
            </w:r>
            <w:r w:rsidRPr="005F4634">
              <w:br/>
              <w:t>Приморского района Санкт-Петербурга»</w:t>
            </w:r>
          </w:p>
          <w:p w14:paraId="2C92A15E" w14:textId="77777777" w:rsidR="00256018" w:rsidRPr="005F4634" w:rsidRDefault="00256018" w:rsidP="00B7237F">
            <w:pPr>
              <w:widowControl w:val="0"/>
              <w:autoSpaceDE w:val="0"/>
              <w:autoSpaceDN w:val="0"/>
              <w:adjustRightInd w:val="0"/>
              <w:ind w:left="34"/>
            </w:pPr>
          </w:p>
          <w:p w14:paraId="10456832" w14:textId="77777777" w:rsidR="00256018" w:rsidRPr="005F4634" w:rsidRDefault="00256018" w:rsidP="00B7237F">
            <w:pPr>
              <w:widowControl w:val="0"/>
              <w:autoSpaceDE w:val="0"/>
              <w:autoSpaceDN w:val="0"/>
              <w:adjustRightInd w:val="0"/>
              <w:ind w:left="34"/>
              <w:rPr>
                <w:b/>
              </w:rPr>
            </w:pPr>
            <w:r w:rsidRPr="005F4634">
              <w:t>_______________________</w:t>
            </w:r>
            <w:r w:rsidRPr="005F4634">
              <w:rPr>
                <w:b/>
              </w:rPr>
              <w:t xml:space="preserve"> Е.В. </w:t>
            </w:r>
            <w:proofErr w:type="spellStart"/>
            <w:r w:rsidRPr="005F4634">
              <w:rPr>
                <w:b/>
              </w:rPr>
              <w:t>Хаткевич</w:t>
            </w:r>
            <w:proofErr w:type="spellEnd"/>
          </w:p>
          <w:p w14:paraId="51BAFFDC" w14:textId="77777777" w:rsidR="00256018" w:rsidRDefault="00256018" w:rsidP="00B7237F">
            <w:pPr>
              <w:widowControl w:val="0"/>
              <w:autoSpaceDE w:val="0"/>
              <w:autoSpaceDN w:val="0"/>
              <w:adjustRightInd w:val="0"/>
              <w:ind w:left="34"/>
            </w:pPr>
            <w:r w:rsidRPr="00AF7C01">
              <w:t>«____»______________202</w:t>
            </w:r>
            <w:r>
              <w:t>6</w:t>
            </w:r>
            <w:r w:rsidRPr="00AF7C01">
              <w:t xml:space="preserve"> г.</w:t>
            </w:r>
          </w:p>
          <w:p w14:paraId="0DF66F85" w14:textId="77777777" w:rsidR="00256018" w:rsidRPr="005F4634" w:rsidRDefault="00256018" w:rsidP="00B7237F">
            <w:pPr>
              <w:widowControl w:val="0"/>
              <w:autoSpaceDE w:val="0"/>
              <w:autoSpaceDN w:val="0"/>
              <w:adjustRightInd w:val="0"/>
              <w:ind w:left="34"/>
            </w:pPr>
            <w:r>
              <w:t>ПОДПИСАНО ЭЦП</w:t>
            </w:r>
          </w:p>
        </w:tc>
        <w:tc>
          <w:tcPr>
            <w:tcW w:w="5245" w:type="dxa"/>
          </w:tcPr>
          <w:p w14:paraId="4220F791" w14:textId="77777777" w:rsidR="00256018" w:rsidRDefault="00256018" w:rsidP="00B7237F">
            <w:pPr>
              <w:widowControl w:val="0"/>
              <w:tabs>
                <w:tab w:val="left" w:pos="426"/>
              </w:tabs>
              <w:autoSpaceDE w:val="0"/>
              <w:autoSpaceDN w:val="0"/>
              <w:adjustRightInd w:val="0"/>
              <w:jc w:val="both"/>
              <w:rPr>
                <w:b/>
              </w:rPr>
            </w:pPr>
            <w:r>
              <w:rPr>
                <w:b/>
              </w:rPr>
              <w:t>Поставщик</w:t>
            </w:r>
            <w:r w:rsidRPr="005F4634">
              <w:rPr>
                <w:b/>
              </w:rPr>
              <w:t xml:space="preserve"> </w:t>
            </w:r>
          </w:p>
          <w:p w14:paraId="1CD41528" w14:textId="77777777" w:rsidR="00256018" w:rsidRDefault="00256018" w:rsidP="00B7237F">
            <w:pPr>
              <w:widowControl w:val="0"/>
              <w:tabs>
                <w:tab w:val="left" w:pos="0"/>
                <w:tab w:val="right" w:pos="9498"/>
              </w:tabs>
              <w:autoSpaceDE w:val="0"/>
              <w:autoSpaceDN w:val="0"/>
              <w:adjustRightInd w:val="0"/>
              <w:rPr>
                <w:b/>
              </w:rPr>
            </w:pPr>
          </w:p>
          <w:p w14:paraId="5340A844" w14:textId="77777777" w:rsidR="00E40AEA" w:rsidRDefault="00E40AEA" w:rsidP="00B7237F">
            <w:pPr>
              <w:widowControl w:val="0"/>
              <w:tabs>
                <w:tab w:val="left" w:pos="0"/>
                <w:tab w:val="right" w:pos="9498"/>
              </w:tabs>
              <w:autoSpaceDE w:val="0"/>
              <w:autoSpaceDN w:val="0"/>
              <w:adjustRightInd w:val="0"/>
              <w:rPr>
                <w:b/>
              </w:rPr>
            </w:pPr>
          </w:p>
          <w:p w14:paraId="72841C5B" w14:textId="77777777" w:rsidR="00E40AEA" w:rsidRDefault="00E40AEA" w:rsidP="00B7237F">
            <w:pPr>
              <w:widowControl w:val="0"/>
              <w:tabs>
                <w:tab w:val="left" w:pos="0"/>
                <w:tab w:val="right" w:pos="9498"/>
              </w:tabs>
              <w:autoSpaceDE w:val="0"/>
              <w:autoSpaceDN w:val="0"/>
              <w:adjustRightInd w:val="0"/>
              <w:rPr>
                <w:b/>
              </w:rPr>
            </w:pPr>
          </w:p>
          <w:p w14:paraId="5140BF3A" w14:textId="77777777" w:rsidR="00E40AEA" w:rsidRDefault="00E40AEA" w:rsidP="00B7237F">
            <w:pPr>
              <w:widowControl w:val="0"/>
              <w:tabs>
                <w:tab w:val="left" w:pos="0"/>
                <w:tab w:val="right" w:pos="9498"/>
              </w:tabs>
              <w:autoSpaceDE w:val="0"/>
              <w:autoSpaceDN w:val="0"/>
              <w:adjustRightInd w:val="0"/>
              <w:rPr>
                <w:b/>
              </w:rPr>
            </w:pPr>
          </w:p>
          <w:p w14:paraId="3BF4EAC3" w14:textId="77777777" w:rsidR="00E40AEA" w:rsidRDefault="00E40AEA" w:rsidP="00B7237F">
            <w:pPr>
              <w:widowControl w:val="0"/>
              <w:tabs>
                <w:tab w:val="left" w:pos="0"/>
                <w:tab w:val="right" w:pos="9498"/>
              </w:tabs>
              <w:autoSpaceDE w:val="0"/>
              <w:autoSpaceDN w:val="0"/>
              <w:adjustRightInd w:val="0"/>
              <w:rPr>
                <w:b/>
              </w:rPr>
            </w:pPr>
          </w:p>
          <w:p w14:paraId="3DDF1AC0" w14:textId="77777777" w:rsidR="00E40AEA" w:rsidRDefault="00E40AEA" w:rsidP="00B7237F">
            <w:pPr>
              <w:widowControl w:val="0"/>
              <w:tabs>
                <w:tab w:val="left" w:pos="0"/>
                <w:tab w:val="right" w:pos="9498"/>
              </w:tabs>
              <w:autoSpaceDE w:val="0"/>
              <w:autoSpaceDN w:val="0"/>
              <w:adjustRightInd w:val="0"/>
              <w:rPr>
                <w:b/>
              </w:rPr>
            </w:pPr>
          </w:p>
          <w:p w14:paraId="3311FE69" w14:textId="77777777" w:rsidR="00E40AEA" w:rsidRDefault="00E40AEA" w:rsidP="00B7237F">
            <w:pPr>
              <w:widowControl w:val="0"/>
              <w:tabs>
                <w:tab w:val="left" w:pos="0"/>
                <w:tab w:val="right" w:pos="9498"/>
              </w:tabs>
              <w:autoSpaceDE w:val="0"/>
              <w:autoSpaceDN w:val="0"/>
              <w:adjustRightInd w:val="0"/>
              <w:rPr>
                <w:b/>
              </w:rPr>
            </w:pPr>
          </w:p>
          <w:p w14:paraId="5459C0A2" w14:textId="77777777" w:rsidR="00E40AEA" w:rsidRDefault="00E40AEA" w:rsidP="00B7237F">
            <w:pPr>
              <w:widowControl w:val="0"/>
              <w:tabs>
                <w:tab w:val="left" w:pos="0"/>
                <w:tab w:val="right" w:pos="9498"/>
              </w:tabs>
              <w:autoSpaceDE w:val="0"/>
              <w:autoSpaceDN w:val="0"/>
              <w:adjustRightInd w:val="0"/>
              <w:rPr>
                <w:b/>
              </w:rPr>
            </w:pPr>
          </w:p>
          <w:p w14:paraId="123FF36D" w14:textId="77777777" w:rsidR="00E40AEA" w:rsidRDefault="00E40AEA" w:rsidP="00B7237F">
            <w:pPr>
              <w:widowControl w:val="0"/>
              <w:tabs>
                <w:tab w:val="left" w:pos="0"/>
                <w:tab w:val="right" w:pos="9498"/>
              </w:tabs>
              <w:autoSpaceDE w:val="0"/>
              <w:autoSpaceDN w:val="0"/>
              <w:adjustRightInd w:val="0"/>
              <w:rPr>
                <w:b/>
              </w:rPr>
            </w:pPr>
          </w:p>
          <w:p w14:paraId="3A6A57A4" w14:textId="77777777" w:rsidR="00E40AEA" w:rsidRDefault="00E40AEA" w:rsidP="00B7237F">
            <w:pPr>
              <w:widowControl w:val="0"/>
              <w:tabs>
                <w:tab w:val="left" w:pos="0"/>
                <w:tab w:val="right" w:pos="9498"/>
              </w:tabs>
              <w:autoSpaceDE w:val="0"/>
              <w:autoSpaceDN w:val="0"/>
              <w:adjustRightInd w:val="0"/>
              <w:rPr>
                <w:b/>
              </w:rPr>
            </w:pPr>
          </w:p>
          <w:p w14:paraId="1CB10D84" w14:textId="77777777" w:rsidR="00E40AEA" w:rsidRDefault="00E40AEA" w:rsidP="00B7237F">
            <w:pPr>
              <w:widowControl w:val="0"/>
              <w:tabs>
                <w:tab w:val="left" w:pos="0"/>
                <w:tab w:val="right" w:pos="9498"/>
              </w:tabs>
              <w:autoSpaceDE w:val="0"/>
              <w:autoSpaceDN w:val="0"/>
              <w:adjustRightInd w:val="0"/>
              <w:rPr>
                <w:b/>
              </w:rPr>
            </w:pPr>
          </w:p>
          <w:p w14:paraId="4F6039C0" w14:textId="77777777" w:rsidR="00E40AEA" w:rsidRDefault="00E40AEA" w:rsidP="00B7237F">
            <w:pPr>
              <w:widowControl w:val="0"/>
              <w:tabs>
                <w:tab w:val="left" w:pos="0"/>
                <w:tab w:val="right" w:pos="9498"/>
              </w:tabs>
              <w:autoSpaceDE w:val="0"/>
              <w:autoSpaceDN w:val="0"/>
              <w:adjustRightInd w:val="0"/>
              <w:rPr>
                <w:b/>
              </w:rPr>
            </w:pPr>
          </w:p>
          <w:p w14:paraId="39944874" w14:textId="77777777" w:rsidR="00E40AEA" w:rsidRDefault="00E40AEA" w:rsidP="00B7237F">
            <w:pPr>
              <w:widowControl w:val="0"/>
              <w:tabs>
                <w:tab w:val="left" w:pos="0"/>
                <w:tab w:val="right" w:pos="9498"/>
              </w:tabs>
              <w:autoSpaceDE w:val="0"/>
              <w:autoSpaceDN w:val="0"/>
              <w:adjustRightInd w:val="0"/>
              <w:rPr>
                <w:b/>
              </w:rPr>
            </w:pPr>
          </w:p>
          <w:p w14:paraId="08AC4B7B" w14:textId="77777777" w:rsidR="00E40AEA" w:rsidRDefault="00E40AEA" w:rsidP="00B7237F">
            <w:pPr>
              <w:widowControl w:val="0"/>
              <w:tabs>
                <w:tab w:val="left" w:pos="0"/>
                <w:tab w:val="right" w:pos="9498"/>
              </w:tabs>
              <w:autoSpaceDE w:val="0"/>
              <w:autoSpaceDN w:val="0"/>
              <w:adjustRightInd w:val="0"/>
              <w:rPr>
                <w:b/>
              </w:rPr>
            </w:pPr>
          </w:p>
          <w:p w14:paraId="54D87025" w14:textId="77777777" w:rsidR="00E40AEA" w:rsidRDefault="00E40AEA" w:rsidP="00B7237F">
            <w:pPr>
              <w:widowControl w:val="0"/>
              <w:tabs>
                <w:tab w:val="left" w:pos="0"/>
                <w:tab w:val="right" w:pos="9498"/>
              </w:tabs>
              <w:autoSpaceDE w:val="0"/>
              <w:autoSpaceDN w:val="0"/>
              <w:adjustRightInd w:val="0"/>
              <w:rPr>
                <w:b/>
              </w:rPr>
            </w:pPr>
          </w:p>
          <w:p w14:paraId="0E5319B4" w14:textId="77777777" w:rsidR="00E40AEA" w:rsidRDefault="00E40AEA" w:rsidP="00B7237F">
            <w:pPr>
              <w:widowControl w:val="0"/>
              <w:tabs>
                <w:tab w:val="left" w:pos="0"/>
                <w:tab w:val="right" w:pos="9498"/>
              </w:tabs>
              <w:autoSpaceDE w:val="0"/>
              <w:autoSpaceDN w:val="0"/>
              <w:adjustRightInd w:val="0"/>
              <w:rPr>
                <w:b/>
              </w:rPr>
            </w:pPr>
          </w:p>
          <w:p w14:paraId="250DD533" w14:textId="77777777" w:rsidR="00E40AEA" w:rsidRDefault="00E40AEA" w:rsidP="00B7237F">
            <w:pPr>
              <w:widowControl w:val="0"/>
              <w:tabs>
                <w:tab w:val="left" w:pos="0"/>
                <w:tab w:val="right" w:pos="9498"/>
              </w:tabs>
              <w:autoSpaceDE w:val="0"/>
              <w:autoSpaceDN w:val="0"/>
              <w:adjustRightInd w:val="0"/>
              <w:rPr>
                <w:b/>
              </w:rPr>
            </w:pPr>
          </w:p>
          <w:p w14:paraId="1EB8D1F5" w14:textId="77777777" w:rsidR="00E40AEA" w:rsidRDefault="00E40AEA" w:rsidP="00B7237F">
            <w:pPr>
              <w:widowControl w:val="0"/>
              <w:tabs>
                <w:tab w:val="left" w:pos="0"/>
                <w:tab w:val="right" w:pos="9498"/>
              </w:tabs>
              <w:autoSpaceDE w:val="0"/>
              <w:autoSpaceDN w:val="0"/>
              <w:adjustRightInd w:val="0"/>
              <w:rPr>
                <w:b/>
              </w:rPr>
            </w:pPr>
          </w:p>
          <w:p w14:paraId="335B61F9" w14:textId="77777777" w:rsidR="00E40AEA" w:rsidRDefault="00E40AEA" w:rsidP="00B7237F">
            <w:pPr>
              <w:widowControl w:val="0"/>
              <w:tabs>
                <w:tab w:val="left" w:pos="0"/>
                <w:tab w:val="right" w:pos="9498"/>
              </w:tabs>
              <w:autoSpaceDE w:val="0"/>
              <w:autoSpaceDN w:val="0"/>
              <w:adjustRightInd w:val="0"/>
              <w:rPr>
                <w:b/>
              </w:rPr>
            </w:pPr>
          </w:p>
          <w:p w14:paraId="53CA4940" w14:textId="77777777" w:rsidR="00E40AEA" w:rsidRDefault="00E40AEA" w:rsidP="00B7237F">
            <w:pPr>
              <w:widowControl w:val="0"/>
              <w:tabs>
                <w:tab w:val="left" w:pos="0"/>
                <w:tab w:val="right" w:pos="9498"/>
              </w:tabs>
              <w:autoSpaceDE w:val="0"/>
              <w:autoSpaceDN w:val="0"/>
              <w:adjustRightInd w:val="0"/>
              <w:rPr>
                <w:b/>
              </w:rPr>
            </w:pPr>
          </w:p>
          <w:p w14:paraId="1268F425" w14:textId="77777777" w:rsidR="00E40AEA" w:rsidRPr="009A09A5" w:rsidRDefault="00E40AEA" w:rsidP="00B7237F">
            <w:pPr>
              <w:widowControl w:val="0"/>
              <w:tabs>
                <w:tab w:val="left" w:pos="0"/>
                <w:tab w:val="right" w:pos="9498"/>
              </w:tabs>
              <w:autoSpaceDE w:val="0"/>
              <w:autoSpaceDN w:val="0"/>
              <w:adjustRightInd w:val="0"/>
            </w:pPr>
          </w:p>
          <w:p w14:paraId="14FAC861" w14:textId="77777777" w:rsidR="009227EC" w:rsidRDefault="009227EC" w:rsidP="00B7237F">
            <w:pPr>
              <w:widowControl w:val="0"/>
              <w:tabs>
                <w:tab w:val="left" w:pos="0"/>
                <w:tab w:val="right" w:pos="9498"/>
              </w:tabs>
              <w:autoSpaceDE w:val="0"/>
              <w:autoSpaceDN w:val="0"/>
              <w:adjustRightInd w:val="0"/>
              <w:rPr>
                <w:b/>
              </w:rPr>
            </w:pPr>
          </w:p>
          <w:p w14:paraId="7419F293" w14:textId="77777777" w:rsidR="0005792F" w:rsidRDefault="0005792F" w:rsidP="00B7237F">
            <w:pPr>
              <w:widowControl w:val="0"/>
              <w:tabs>
                <w:tab w:val="left" w:pos="0"/>
                <w:tab w:val="right" w:pos="9498"/>
              </w:tabs>
              <w:autoSpaceDE w:val="0"/>
              <w:autoSpaceDN w:val="0"/>
              <w:adjustRightInd w:val="0"/>
            </w:pPr>
          </w:p>
          <w:p w14:paraId="5F6AE563" w14:textId="77777777" w:rsidR="00E40AEA" w:rsidRDefault="00E40AEA" w:rsidP="00B7237F">
            <w:pPr>
              <w:widowControl w:val="0"/>
              <w:tabs>
                <w:tab w:val="left" w:pos="0"/>
                <w:tab w:val="right" w:pos="9498"/>
              </w:tabs>
              <w:autoSpaceDE w:val="0"/>
              <w:autoSpaceDN w:val="0"/>
              <w:adjustRightInd w:val="0"/>
            </w:pPr>
          </w:p>
          <w:p w14:paraId="22EEFEC7" w14:textId="77777777" w:rsidR="00E40AEA" w:rsidRPr="009227EC" w:rsidRDefault="00E40AEA" w:rsidP="00B7237F">
            <w:pPr>
              <w:widowControl w:val="0"/>
              <w:tabs>
                <w:tab w:val="left" w:pos="0"/>
                <w:tab w:val="right" w:pos="9498"/>
              </w:tabs>
              <w:autoSpaceDE w:val="0"/>
              <w:autoSpaceDN w:val="0"/>
              <w:adjustRightInd w:val="0"/>
            </w:pPr>
          </w:p>
          <w:p w14:paraId="1A1DD052" w14:textId="77777777" w:rsidR="00256018" w:rsidRPr="009227EC" w:rsidRDefault="00256018" w:rsidP="00B7237F">
            <w:pPr>
              <w:widowControl w:val="0"/>
              <w:tabs>
                <w:tab w:val="left" w:pos="0"/>
                <w:tab w:val="right" w:pos="9498"/>
              </w:tabs>
              <w:autoSpaceDE w:val="0"/>
              <w:autoSpaceDN w:val="0"/>
              <w:adjustRightInd w:val="0"/>
            </w:pPr>
          </w:p>
          <w:p w14:paraId="09653E26" w14:textId="5B65E64A" w:rsidR="00256018" w:rsidRPr="00FB3267" w:rsidRDefault="00256018" w:rsidP="00B7237F">
            <w:pPr>
              <w:widowControl w:val="0"/>
              <w:tabs>
                <w:tab w:val="left" w:pos="0"/>
                <w:tab w:val="right" w:pos="9498"/>
              </w:tabs>
              <w:autoSpaceDE w:val="0"/>
              <w:autoSpaceDN w:val="0"/>
              <w:adjustRightInd w:val="0"/>
              <w:rPr>
                <w:b/>
              </w:rPr>
            </w:pPr>
            <w:r w:rsidRPr="00FB3267">
              <w:t xml:space="preserve">__________________ </w:t>
            </w:r>
            <w:r w:rsidR="00E40AEA">
              <w:rPr>
                <w:b/>
              </w:rPr>
              <w:t>/ __________________</w:t>
            </w:r>
          </w:p>
          <w:p w14:paraId="0C0DE8A9" w14:textId="77777777" w:rsidR="00256018" w:rsidRDefault="00256018" w:rsidP="00B7237F">
            <w:pPr>
              <w:widowControl w:val="0"/>
              <w:tabs>
                <w:tab w:val="left" w:pos="426"/>
              </w:tabs>
              <w:autoSpaceDE w:val="0"/>
              <w:autoSpaceDN w:val="0"/>
              <w:adjustRightInd w:val="0"/>
            </w:pPr>
            <w:r w:rsidRPr="00AF7C01">
              <w:t>«____»______________202</w:t>
            </w:r>
            <w:r>
              <w:t>6</w:t>
            </w:r>
            <w:r w:rsidRPr="00AF7C01">
              <w:t xml:space="preserve"> г.</w:t>
            </w:r>
          </w:p>
          <w:p w14:paraId="0CA35F5C" w14:textId="77777777" w:rsidR="00256018" w:rsidRPr="00DB6EAF" w:rsidRDefault="00256018" w:rsidP="00B7237F">
            <w:pPr>
              <w:widowControl w:val="0"/>
              <w:tabs>
                <w:tab w:val="left" w:pos="426"/>
              </w:tabs>
              <w:autoSpaceDE w:val="0"/>
              <w:autoSpaceDN w:val="0"/>
              <w:adjustRightInd w:val="0"/>
              <w:rPr>
                <w:b/>
              </w:rPr>
            </w:pPr>
            <w:r>
              <w:t>ПОДПИСАНО ЭЦП</w:t>
            </w:r>
          </w:p>
        </w:tc>
      </w:tr>
    </w:tbl>
    <w:p w14:paraId="790EA592" w14:textId="73E5E41D" w:rsidR="00256C19" w:rsidRDefault="00256C19">
      <w:pPr>
        <w:jc w:val="center"/>
        <w:rPr>
          <w:b/>
        </w:rPr>
      </w:pPr>
    </w:p>
    <w:p w14:paraId="41F2BE89"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9227EC" w:rsidRDefault="00256C19">
      <w:pPr>
        <w:spacing w:after="160" w:line="259" w:lineRule="auto"/>
        <w:sectPr w:rsidR="00256C19" w:rsidRPr="009227EC" w:rsidSect="00CB5A3B">
          <w:footerReference w:type="default" r:id="rId9"/>
          <w:pgSz w:w="11906" w:h="16838"/>
          <w:pgMar w:top="709" w:right="851" w:bottom="1134" w:left="1701" w:header="709" w:footer="709" w:gutter="0"/>
          <w:cols w:space="708"/>
          <w:docGrid w:linePitch="360"/>
        </w:sectPr>
      </w:pPr>
    </w:p>
    <w:p w14:paraId="1327A1DA" w14:textId="77777777" w:rsidR="00CE27B2" w:rsidRPr="00BE1A74" w:rsidRDefault="00CE27B2" w:rsidP="00256018">
      <w:pPr>
        <w:ind w:left="6237" w:firstLine="3969"/>
      </w:pPr>
      <w:r w:rsidRPr="00BE1A74">
        <w:lastRenderedPageBreak/>
        <w:t>Приложение № 1 к Контракту</w:t>
      </w:r>
    </w:p>
    <w:p w14:paraId="0BFF60CF" w14:textId="41A44793" w:rsidR="00256018" w:rsidRDefault="00CE27B2" w:rsidP="00256018">
      <w:pPr>
        <w:ind w:firstLine="10206"/>
      </w:pPr>
      <w:r w:rsidRPr="00BE1A74">
        <w:t>от «</w:t>
      </w:r>
      <w:r w:rsidR="00E40AEA">
        <w:t>__</w:t>
      </w:r>
      <w:r w:rsidRPr="00BE1A74">
        <w:t>»</w:t>
      </w:r>
      <w:r w:rsidR="00256018">
        <w:t xml:space="preserve"> </w:t>
      </w:r>
      <w:r w:rsidR="00E40AEA">
        <w:t>______</w:t>
      </w:r>
      <w:r w:rsidR="003B3921">
        <w:t xml:space="preserve"> </w:t>
      </w:r>
      <w:r w:rsidR="00F779F5">
        <w:t xml:space="preserve">2026 </w:t>
      </w:r>
      <w:r w:rsidRPr="00BE1A74">
        <w:t xml:space="preserve">г. </w:t>
      </w:r>
    </w:p>
    <w:p w14:paraId="0770AE20" w14:textId="6D7DAFFD" w:rsidR="00256C19" w:rsidRDefault="00CE27B2" w:rsidP="00256018">
      <w:pPr>
        <w:ind w:firstLine="10206"/>
      </w:pPr>
      <w:r w:rsidRPr="00BE1A74">
        <w:t xml:space="preserve">№ </w:t>
      </w:r>
      <w:r w:rsidR="00E40AEA">
        <w:t>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1"/>
        <w:tblW w:w="14884" w:type="dxa"/>
        <w:tblInd w:w="-5" w:type="dxa"/>
        <w:tblLayout w:type="fixed"/>
        <w:tblLook w:val="04A0" w:firstRow="1" w:lastRow="0" w:firstColumn="1" w:lastColumn="0" w:noHBand="0" w:noVBand="1"/>
      </w:tblPr>
      <w:tblGrid>
        <w:gridCol w:w="562"/>
        <w:gridCol w:w="2132"/>
        <w:gridCol w:w="850"/>
        <w:gridCol w:w="992"/>
        <w:gridCol w:w="1990"/>
        <w:gridCol w:w="1216"/>
        <w:gridCol w:w="3882"/>
        <w:gridCol w:w="1843"/>
        <w:gridCol w:w="1417"/>
      </w:tblGrid>
      <w:tr w:rsidR="00526337" w:rsidRPr="00137DD5" w14:paraId="69E10142" w14:textId="77777777" w:rsidTr="00040683">
        <w:tc>
          <w:tcPr>
            <w:tcW w:w="562" w:type="dxa"/>
            <w:vAlign w:val="center"/>
          </w:tcPr>
          <w:p w14:paraId="697D607B" w14:textId="77777777" w:rsidR="00526337" w:rsidRPr="00137DD5" w:rsidRDefault="00526337">
            <w:pPr>
              <w:jc w:val="center"/>
              <w:rPr>
                <w:b/>
                <w:sz w:val="22"/>
                <w:szCs w:val="22"/>
              </w:rPr>
            </w:pPr>
            <w:r w:rsidRPr="00137DD5">
              <w:rPr>
                <w:b/>
                <w:sz w:val="22"/>
                <w:szCs w:val="22"/>
              </w:rPr>
              <w:t>№</w:t>
            </w:r>
          </w:p>
          <w:p w14:paraId="09EB31BE" w14:textId="77777777" w:rsidR="00526337" w:rsidRPr="00137DD5" w:rsidRDefault="00526337">
            <w:pPr>
              <w:jc w:val="center"/>
              <w:rPr>
                <w:b/>
                <w:sz w:val="22"/>
                <w:szCs w:val="22"/>
              </w:rPr>
            </w:pPr>
            <w:r w:rsidRPr="00137DD5">
              <w:rPr>
                <w:b/>
                <w:sz w:val="22"/>
                <w:szCs w:val="22"/>
              </w:rPr>
              <w:t>п/п</w:t>
            </w:r>
          </w:p>
        </w:tc>
        <w:tc>
          <w:tcPr>
            <w:tcW w:w="2132" w:type="dxa"/>
            <w:vAlign w:val="center"/>
          </w:tcPr>
          <w:p w14:paraId="1EDFFE72" w14:textId="77777777" w:rsidR="00526337" w:rsidRPr="00137DD5" w:rsidRDefault="00526337">
            <w:pPr>
              <w:jc w:val="center"/>
              <w:rPr>
                <w:b/>
                <w:sz w:val="22"/>
                <w:szCs w:val="22"/>
              </w:rPr>
            </w:pPr>
            <w:r w:rsidRPr="00137DD5">
              <w:rPr>
                <w:b/>
                <w:sz w:val="22"/>
                <w:szCs w:val="22"/>
              </w:rPr>
              <w:t>Наименование</w:t>
            </w:r>
          </w:p>
          <w:p w14:paraId="12312CA4" w14:textId="0AA2C36D" w:rsidR="00526337" w:rsidRPr="00137DD5" w:rsidRDefault="00526337" w:rsidP="00CE724B">
            <w:pPr>
              <w:jc w:val="center"/>
              <w:rPr>
                <w:b/>
                <w:sz w:val="22"/>
                <w:szCs w:val="22"/>
              </w:rPr>
            </w:pPr>
            <w:r w:rsidRPr="00137DD5">
              <w:rPr>
                <w:b/>
                <w:sz w:val="22"/>
                <w:szCs w:val="22"/>
              </w:rPr>
              <w:t xml:space="preserve">товара </w:t>
            </w:r>
          </w:p>
        </w:tc>
        <w:tc>
          <w:tcPr>
            <w:tcW w:w="850" w:type="dxa"/>
            <w:vAlign w:val="center"/>
          </w:tcPr>
          <w:p w14:paraId="038A3F29" w14:textId="32E15C17" w:rsidR="00526337" w:rsidRPr="00137DD5" w:rsidRDefault="00526337">
            <w:pPr>
              <w:jc w:val="center"/>
              <w:rPr>
                <w:b/>
                <w:sz w:val="22"/>
                <w:szCs w:val="22"/>
              </w:rPr>
            </w:pPr>
            <w:r w:rsidRPr="00137DD5">
              <w:rPr>
                <w:b/>
                <w:sz w:val="22"/>
                <w:szCs w:val="22"/>
              </w:rPr>
              <w:t>Ед.</w:t>
            </w:r>
            <w:r>
              <w:rPr>
                <w:b/>
                <w:sz w:val="22"/>
                <w:szCs w:val="22"/>
              </w:rPr>
              <w:t xml:space="preserve"> </w:t>
            </w:r>
            <w:r w:rsidRPr="00137DD5">
              <w:rPr>
                <w:b/>
                <w:sz w:val="22"/>
                <w:szCs w:val="22"/>
              </w:rPr>
              <w:t>изм.</w:t>
            </w:r>
          </w:p>
        </w:tc>
        <w:tc>
          <w:tcPr>
            <w:tcW w:w="992" w:type="dxa"/>
            <w:vAlign w:val="center"/>
          </w:tcPr>
          <w:p w14:paraId="69A5C87B" w14:textId="77777777" w:rsidR="00526337" w:rsidRPr="00137DD5" w:rsidRDefault="00526337">
            <w:pPr>
              <w:jc w:val="center"/>
              <w:rPr>
                <w:b/>
                <w:sz w:val="22"/>
                <w:szCs w:val="22"/>
              </w:rPr>
            </w:pPr>
            <w:r w:rsidRPr="00137DD5">
              <w:rPr>
                <w:b/>
                <w:sz w:val="22"/>
                <w:szCs w:val="22"/>
              </w:rPr>
              <w:t>Кол-во</w:t>
            </w:r>
          </w:p>
        </w:tc>
        <w:tc>
          <w:tcPr>
            <w:tcW w:w="1990" w:type="dxa"/>
            <w:vAlign w:val="center"/>
          </w:tcPr>
          <w:p w14:paraId="1809068E" w14:textId="0F9F7A0D" w:rsidR="00526337" w:rsidRPr="00137DD5" w:rsidRDefault="00526337">
            <w:pPr>
              <w:jc w:val="center"/>
              <w:rPr>
                <w:b/>
                <w:sz w:val="22"/>
                <w:szCs w:val="22"/>
              </w:rPr>
            </w:pPr>
            <w:r w:rsidRPr="00137DD5">
              <w:rPr>
                <w:b/>
                <w:sz w:val="22"/>
                <w:szCs w:val="22"/>
              </w:rPr>
              <w:t>Цена за единицу товара</w:t>
            </w:r>
            <w:r>
              <w:rPr>
                <w:b/>
                <w:sz w:val="22"/>
                <w:szCs w:val="22"/>
              </w:rPr>
              <w:t xml:space="preserve"> с НДС</w:t>
            </w:r>
            <w:r w:rsidR="0005792F">
              <w:rPr>
                <w:b/>
                <w:sz w:val="22"/>
                <w:szCs w:val="22"/>
              </w:rPr>
              <w:t>/без НДС</w:t>
            </w:r>
            <w:r w:rsidRPr="00137DD5">
              <w:rPr>
                <w:b/>
                <w:sz w:val="22"/>
                <w:szCs w:val="22"/>
              </w:rPr>
              <w:t>,</w:t>
            </w:r>
          </w:p>
          <w:p w14:paraId="2D4D3055" w14:textId="1E53F355" w:rsidR="00526337" w:rsidRPr="00137DD5" w:rsidRDefault="00526337">
            <w:pPr>
              <w:jc w:val="center"/>
              <w:rPr>
                <w:b/>
                <w:sz w:val="22"/>
                <w:szCs w:val="22"/>
              </w:rPr>
            </w:pPr>
            <w:r>
              <w:rPr>
                <w:b/>
                <w:sz w:val="22"/>
                <w:szCs w:val="22"/>
              </w:rPr>
              <w:t>(</w:t>
            </w:r>
            <w:r w:rsidRPr="00137DD5">
              <w:rPr>
                <w:b/>
                <w:sz w:val="22"/>
                <w:szCs w:val="22"/>
              </w:rPr>
              <w:t>руб.</w:t>
            </w:r>
            <w:r>
              <w:rPr>
                <w:b/>
                <w:sz w:val="22"/>
                <w:szCs w:val="22"/>
              </w:rPr>
              <w:t>)</w:t>
            </w:r>
          </w:p>
        </w:tc>
        <w:tc>
          <w:tcPr>
            <w:tcW w:w="1216" w:type="dxa"/>
            <w:vAlign w:val="center"/>
          </w:tcPr>
          <w:p w14:paraId="1A58B9D5" w14:textId="77777777" w:rsidR="00526337" w:rsidRPr="00137DD5" w:rsidRDefault="00526337">
            <w:pPr>
              <w:jc w:val="center"/>
              <w:rPr>
                <w:b/>
                <w:sz w:val="22"/>
                <w:szCs w:val="22"/>
              </w:rPr>
            </w:pPr>
            <w:r w:rsidRPr="00137DD5">
              <w:rPr>
                <w:b/>
                <w:sz w:val="22"/>
                <w:szCs w:val="22"/>
              </w:rPr>
              <w:t>Гарантия</w:t>
            </w:r>
          </w:p>
        </w:tc>
        <w:tc>
          <w:tcPr>
            <w:tcW w:w="3882" w:type="dxa"/>
            <w:vAlign w:val="center"/>
          </w:tcPr>
          <w:p w14:paraId="58DDEC94" w14:textId="77777777" w:rsidR="00526337" w:rsidRPr="00137DD5" w:rsidRDefault="00526337">
            <w:pPr>
              <w:jc w:val="center"/>
              <w:rPr>
                <w:b/>
                <w:sz w:val="22"/>
                <w:szCs w:val="22"/>
              </w:rPr>
            </w:pPr>
            <w:r w:rsidRPr="00137DD5">
              <w:rPr>
                <w:b/>
                <w:sz w:val="22"/>
                <w:szCs w:val="22"/>
              </w:rPr>
              <w:t>Характеристики товара</w:t>
            </w:r>
          </w:p>
        </w:tc>
        <w:tc>
          <w:tcPr>
            <w:tcW w:w="1843" w:type="dxa"/>
            <w:vAlign w:val="center"/>
          </w:tcPr>
          <w:p w14:paraId="54C9DF8D" w14:textId="77777777" w:rsidR="00526337" w:rsidRPr="00137DD5" w:rsidRDefault="00526337">
            <w:pPr>
              <w:jc w:val="center"/>
              <w:rPr>
                <w:b/>
                <w:sz w:val="22"/>
                <w:szCs w:val="22"/>
              </w:rPr>
            </w:pPr>
            <w:r w:rsidRPr="004575BE">
              <w:rPr>
                <w:b/>
                <w:sz w:val="22"/>
                <w:szCs w:val="22"/>
              </w:rPr>
              <w:t>Страна происхождения товара</w:t>
            </w:r>
          </w:p>
        </w:tc>
        <w:tc>
          <w:tcPr>
            <w:tcW w:w="1417" w:type="dxa"/>
            <w:vAlign w:val="center"/>
          </w:tcPr>
          <w:p w14:paraId="5F9212BE" w14:textId="77777777" w:rsidR="00526337" w:rsidRPr="00137DD5" w:rsidRDefault="00526337">
            <w:pPr>
              <w:jc w:val="center"/>
              <w:rPr>
                <w:b/>
                <w:sz w:val="22"/>
                <w:szCs w:val="22"/>
              </w:rPr>
            </w:pPr>
            <w:r w:rsidRPr="00137DD5">
              <w:rPr>
                <w:b/>
                <w:sz w:val="22"/>
                <w:szCs w:val="22"/>
              </w:rPr>
              <w:t>Стоимость,</w:t>
            </w:r>
          </w:p>
          <w:p w14:paraId="01E5D9CB" w14:textId="3AE6CB54" w:rsidR="00526337" w:rsidRPr="00137DD5" w:rsidRDefault="00526337">
            <w:pPr>
              <w:jc w:val="center"/>
              <w:rPr>
                <w:b/>
                <w:sz w:val="22"/>
                <w:szCs w:val="22"/>
              </w:rPr>
            </w:pPr>
            <w:r>
              <w:rPr>
                <w:b/>
                <w:sz w:val="22"/>
                <w:szCs w:val="22"/>
              </w:rPr>
              <w:t>(руб.)</w:t>
            </w:r>
          </w:p>
        </w:tc>
      </w:tr>
      <w:tr w:rsidR="00526337" w:rsidRPr="00137DD5" w14:paraId="45659157" w14:textId="77777777" w:rsidTr="00040683">
        <w:trPr>
          <w:trHeight w:val="351"/>
        </w:trPr>
        <w:tc>
          <w:tcPr>
            <w:tcW w:w="562" w:type="dxa"/>
          </w:tcPr>
          <w:p w14:paraId="77FA29E0" w14:textId="2A25EE9B" w:rsidR="00526337" w:rsidRPr="00FB15CE" w:rsidRDefault="00FB15CE">
            <w:pPr>
              <w:rPr>
                <w:sz w:val="20"/>
                <w:szCs w:val="20"/>
              </w:rPr>
            </w:pPr>
            <w:r w:rsidRPr="00FB15CE">
              <w:rPr>
                <w:sz w:val="20"/>
                <w:szCs w:val="20"/>
              </w:rPr>
              <w:t>1</w:t>
            </w:r>
          </w:p>
        </w:tc>
        <w:tc>
          <w:tcPr>
            <w:tcW w:w="2132" w:type="dxa"/>
          </w:tcPr>
          <w:p w14:paraId="57D2EF4B" w14:textId="06ABDF50" w:rsidR="00526337" w:rsidRDefault="00FB15CE" w:rsidP="0005792F">
            <w:pPr>
              <w:jc w:val="center"/>
              <w:rPr>
                <w:sz w:val="20"/>
                <w:szCs w:val="20"/>
              </w:rPr>
            </w:pPr>
            <w:r w:rsidRPr="00FB15CE">
              <w:rPr>
                <w:sz w:val="20"/>
                <w:szCs w:val="20"/>
              </w:rPr>
              <w:t>Картридж для электрографических печатающих устройств</w:t>
            </w:r>
          </w:p>
          <w:p w14:paraId="5325729B" w14:textId="53F6EFC1" w:rsidR="0046416B" w:rsidRPr="00FB15CE" w:rsidRDefault="0046416B" w:rsidP="0005792F">
            <w:pPr>
              <w:jc w:val="center"/>
              <w:rPr>
                <w:sz w:val="20"/>
                <w:szCs w:val="20"/>
              </w:rPr>
            </w:pPr>
            <w:r>
              <w:rPr>
                <w:sz w:val="20"/>
                <w:szCs w:val="20"/>
              </w:rPr>
              <w:t>(совместимый)</w:t>
            </w:r>
          </w:p>
        </w:tc>
        <w:tc>
          <w:tcPr>
            <w:tcW w:w="850" w:type="dxa"/>
          </w:tcPr>
          <w:p w14:paraId="5EAA8471" w14:textId="6CDBDE11" w:rsidR="00526337" w:rsidRPr="00FB15CE" w:rsidRDefault="00FB15CE">
            <w:pPr>
              <w:jc w:val="center"/>
              <w:rPr>
                <w:sz w:val="20"/>
                <w:szCs w:val="20"/>
              </w:rPr>
            </w:pPr>
            <w:r w:rsidRPr="00FB15CE">
              <w:rPr>
                <w:sz w:val="20"/>
                <w:szCs w:val="20"/>
              </w:rPr>
              <w:t>Шт.</w:t>
            </w:r>
          </w:p>
        </w:tc>
        <w:tc>
          <w:tcPr>
            <w:tcW w:w="992" w:type="dxa"/>
          </w:tcPr>
          <w:p w14:paraId="4EA7BE9D" w14:textId="2A114103" w:rsidR="00526337" w:rsidRPr="00FB15CE" w:rsidRDefault="0046416B">
            <w:pPr>
              <w:jc w:val="center"/>
              <w:rPr>
                <w:sz w:val="20"/>
                <w:szCs w:val="20"/>
              </w:rPr>
            </w:pPr>
            <w:r>
              <w:rPr>
                <w:sz w:val="20"/>
                <w:szCs w:val="20"/>
              </w:rPr>
              <w:t>150</w:t>
            </w:r>
          </w:p>
        </w:tc>
        <w:tc>
          <w:tcPr>
            <w:tcW w:w="1990" w:type="dxa"/>
          </w:tcPr>
          <w:p w14:paraId="14486587" w14:textId="4358A757" w:rsidR="00526337" w:rsidRPr="00FB15CE" w:rsidRDefault="00526337">
            <w:pPr>
              <w:jc w:val="center"/>
              <w:rPr>
                <w:sz w:val="20"/>
                <w:szCs w:val="20"/>
              </w:rPr>
            </w:pPr>
          </w:p>
        </w:tc>
        <w:tc>
          <w:tcPr>
            <w:tcW w:w="1216" w:type="dxa"/>
          </w:tcPr>
          <w:p w14:paraId="16CD40B8" w14:textId="3B18817C" w:rsidR="00526337" w:rsidRPr="00FB15CE" w:rsidRDefault="00526337">
            <w:pPr>
              <w:jc w:val="center"/>
              <w:rPr>
                <w:sz w:val="20"/>
                <w:szCs w:val="20"/>
              </w:rPr>
            </w:pPr>
          </w:p>
        </w:tc>
        <w:tc>
          <w:tcPr>
            <w:tcW w:w="3882" w:type="dxa"/>
          </w:tcPr>
          <w:p w14:paraId="5B389A53" w14:textId="362C3376" w:rsidR="00526337" w:rsidRPr="00FB15CE" w:rsidRDefault="00526337" w:rsidP="00FB15CE">
            <w:pPr>
              <w:rPr>
                <w:sz w:val="20"/>
                <w:szCs w:val="20"/>
              </w:rPr>
            </w:pPr>
          </w:p>
        </w:tc>
        <w:tc>
          <w:tcPr>
            <w:tcW w:w="1843" w:type="dxa"/>
          </w:tcPr>
          <w:p w14:paraId="258546EF" w14:textId="5354CEAA" w:rsidR="00526337" w:rsidRPr="00FB15CE" w:rsidRDefault="00526337" w:rsidP="0046416B">
            <w:pPr>
              <w:rPr>
                <w:sz w:val="20"/>
                <w:szCs w:val="20"/>
              </w:rPr>
            </w:pPr>
          </w:p>
        </w:tc>
        <w:tc>
          <w:tcPr>
            <w:tcW w:w="1417" w:type="dxa"/>
          </w:tcPr>
          <w:p w14:paraId="04FEFE11" w14:textId="58BEFF4C" w:rsidR="00526337" w:rsidRPr="00FB15CE" w:rsidRDefault="00526337">
            <w:pPr>
              <w:jc w:val="center"/>
              <w:rPr>
                <w:sz w:val="20"/>
                <w:szCs w:val="20"/>
              </w:rPr>
            </w:pPr>
          </w:p>
        </w:tc>
      </w:tr>
      <w:tr w:rsidR="00526337" w:rsidRPr="00137DD5" w14:paraId="4C35583B" w14:textId="77777777" w:rsidTr="00040683">
        <w:trPr>
          <w:trHeight w:val="370"/>
        </w:trPr>
        <w:tc>
          <w:tcPr>
            <w:tcW w:w="13467" w:type="dxa"/>
            <w:gridSpan w:val="8"/>
          </w:tcPr>
          <w:p w14:paraId="281FC892" w14:textId="63319470" w:rsidR="00526337" w:rsidRPr="00412E4F" w:rsidRDefault="00526337" w:rsidP="00526337">
            <w:pPr>
              <w:jc w:val="right"/>
              <w:rPr>
                <w:sz w:val="20"/>
                <w:szCs w:val="20"/>
                <w:lang w:val="en-US"/>
              </w:rPr>
            </w:pPr>
            <w:r w:rsidRPr="00137DD5">
              <w:rPr>
                <w:b/>
              </w:rPr>
              <w:t>Итого</w:t>
            </w:r>
            <w:r>
              <w:rPr>
                <w:b/>
              </w:rPr>
              <w:t>, (руб.)</w:t>
            </w:r>
          </w:p>
        </w:tc>
        <w:tc>
          <w:tcPr>
            <w:tcW w:w="1417" w:type="dxa"/>
          </w:tcPr>
          <w:p w14:paraId="665E56D0" w14:textId="3254E0C0" w:rsidR="00526337" w:rsidRPr="00137DD5" w:rsidRDefault="00526337">
            <w:pPr>
              <w:jc w:val="center"/>
              <w:rPr>
                <w:sz w:val="22"/>
                <w:szCs w:val="22"/>
              </w:rPr>
            </w:pPr>
          </w:p>
        </w:tc>
      </w:tr>
      <w:tr w:rsidR="00526337" w:rsidRPr="00137DD5" w14:paraId="796302BA" w14:textId="77777777" w:rsidTr="00040683">
        <w:trPr>
          <w:trHeight w:val="373"/>
        </w:trPr>
        <w:tc>
          <w:tcPr>
            <w:tcW w:w="13467" w:type="dxa"/>
            <w:gridSpan w:val="8"/>
          </w:tcPr>
          <w:p w14:paraId="7C8F04A7" w14:textId="721455BA" w:rsidR="00526337" w:rsidRPr="00137DD5" w:rsidRDefault="00526337" w:rsidP="0046416B">
            <w:pPr>
              <w:jc w:val="right"/>
              <w:rPr>
                <w:b/>
              </w:rPr>
            </w:pPr>
            <w:r>
              <w:rPr>
                <w:b/>
              </w:rPr>
              <w:t xml:space="preserve">в </w:t>
            </w:r>
            <w:proofErr w:type="spellStart"/>
            <w:r>
              <w:rPr>
                <w:b/>
              </w:rPr>
              <w:t>т.ч</w:t>
            </w:r>
            <w:proofErr w:type="spellEnd"/>
            <w:r>
              <w:rPr>
                <w:b/>
              </w:rPr>
              <w:t>. НДС</w:t>
            </w:r>
            <w:r w:rsidR="00040683">
              <w:rPr>
                <w:b/>
              </w:rPr>
              <w:t xml:space="preserve"> </w:t>
            </w:r>
            <w:r w:rsidR="0046416B">
              <w:rPr>
                <w:b/>
              </w:rPr>
              <w:t>___</w:t>
            </w:r>
            <w:r>
              <w:rPr>
                <w:b/>
              </w:rPr>
              <w:t>%, (руб.)</w:t>
            </w:r>
          </w:p>
        </w:tc>
        <w:tc>
          <w:tcPr>
            <w:tcW w:w="1417" w:type="dxa"/>
          </w:tcPr>
          <w:p w14:paraId="15B26F42" w14:textId="1129B6BC" w:rsidR="00526337" w:rsidRPr="00137DD5" w:rsidRDefault="00526337">
            <w:pPr>
              <w:jc w:val="center"/>
              <w:rPr>
                <w:sz w:val="22"/>
                <w:szCs w:val="22"/>
              </w:rPr>
            </w:pPr>
          </w:p>
        </w:tc>
      </w:tr>
    </w:tbl>
    <w:p w14:paraId="00B92F7F" w14:textId="77777777" w:rsidR="00256C19" w:rsidRPr="00526337" w:rsidRDefault="00256C19">
      <w:pPr>
        <w:jc w:val="both"/>
      </w:pPr>
    </w:p>
    <w:p w14:paraId="068FA699" w14:textId="77777777" w:rsidR="00526337" w:rsidRDefault="00526337">
      <w:pPr>
        <w:jc w:val="both"/>
      </w:pPr>
    </w:p>
    <w:p w14:paraId="4FF6E517" w14:textId="77777777" w:rsidR="00526337" w:rsidRDefault="00526337">
      <w:pPr>
        <w:jc w:val="both"/>
      </w:pPr>
    </w:p>
    <w:tbl>
      <w:tblPr>
        <w:tblW w:w="13467" w:type="dxa"/>
        <w:tblLayout w:type="fixed"/>
        <w:tblLook w:val="01E0" w:firstRow="1" w:lastRow="1" w:firstColumn="1" w:lastColumn="1" w:noHBand="0" w:noVBand="0"/>
      </w:tblPr>
      <w:tblGrid>
        <w:gridCol w:w="7938"/>
        <w:gridCol w:w="5529"/>
      </w:tblGrid>
      <w:tr w:rsidR="00526337" w:rsidRPr="00B207A0" w14:paraId="16A5D54C" w14:textId="77777777" w:rsidTr="00526337">
        <w:trPr>
          <w:trHeight w:val="873"/>
        </w:trPr>
        <w:tc>
          <w:tcPr>
            <w:tcW w:w="7938" w:type="dxa"/>
          </w:tcPr>
          <w:p w14:paraId="577AF3ED" w14:textId="77777777" w:rsidR="00526337" w:rsidRPr="00B207A0" w:rsidRDefault="00526337" w:rsidP="00B7237F">
            <w:pPr>
              <w:tabs>
                <w:tab w:val="left" w:pos="426"/>
              </w:tabs>
              <w:autoSpaceDE w:val="0"/>
              <w:autoSpaceDN w:val="0"/>
              <w:adjustRightInd w:val="0"/>
              <w:ind w:right="-1"/>
              <w:jc w:val="both"/>
              <w:rPr>
                <w:rFonts w:eastAsia="Calibri"/>
                <w:b/>
              </w:rPr>
            </w:pPr>
            <w:r>
              <w:rPr>
                <w:rFonts w:eastAsia="Calibri"/>
                <w:b/>
              </w:rPr>
              <w:t>Заказчик</w:t>
            </w:r>
          </w:p>
          <w:p w14:paraId="22EC9EDF" w14:textId="77777777" w:rsidR="00526337" w:rsidRDefault="00526337" w:rsidP="00B7237F">
            <w:pPr>
              <w:autoSpaceDE w:val="0"/>
              <w:autoSpaceDN w:val="0"/>
              <w:adjustRightInd w:val="0"/>
              <w:jc w:val="both"/>
              <w:rPr>
                <w:rFonts w:eastAsia="Calibri"/>
              </w:rPr>
            </w:pPr>
            <w:r w:rsidRPr="00B207A0">
              <w:rPr>
                <w:rFonts w:eastAsia="Calibri"/>
              </w:rPr>
              <w:t xml:space="preserve">Санкт-Петербургское государственное </w:t>
            </w:r>
          </w:p>
          <w:p w14:paraId="6A978755" w14:textId="77777777" w:rsidR="00526337" w:rsidRDefault="00526337" w:rsidP="00B7237F">
            <w:pPr>
              <w:autoSpaceDE w:val="0"/>
              <w:autoSpaceDN w:val="0"/>
              <w:adjustRightInd w:val="0"/>
              <w:jc w:val="both"/>
              <w:rPr>
                <w:rFonts w:eastAsia="Calibri"/>
              </w:rPr>
            </w:pPr>
            <w:r w:rsidRPr="00B207A0">
              <w:rPr>
                <w:rFonts w:eastAsia="Calibri"/>
              </w:rPr>
              <w:t xml:space="preserve">казенное учреждение «Жилищное </w:t>
            </w:r>
          </w:p>
          <w:p w14:paraId="522FBC2B" w14:textId="77777777" w:rsidR="00526337" w:rsidRDefault="00526337" w:rsidP="00B7237F">
            <w:pPr>
              <w:autoSpaceDE w:val="0"/>
              <w:autoSpaceDN w:val="0"/>
              <w:adjustRightInd w:val="0"/>
              <w:jc w:val="both"/>
              <w:rPr>
                <w:rFonts w:eastAsia="Calibri"/>
              </w:rPr>
            </w:pPr>
            <w:r w:rsidRPr="00B207A0">
              <w:rPr>
                <w:rFonts w:eastAsia="Calibri"/>
              </w:rPr>
              <w:t xml:space="preserve">агентство Приморского района </w:t>
            </w:r>
          </w:p>
          <w:p w14:paraId="0C5293DE" w14:textId="77777777" w:rsidR="00526337" w:rsidRPr="00B207A0" w:rsidRDefault="00526337" w:rsidP="00B7237F">
            <w:pPr>
              <w:autoSpaceDE w:val="0"/>
              <w:autoSpaceDN w:val="0"/>
              <w:adjustRightInd w:val="0"/>
              <w:jc w:val="both"/>
              <w:rPr>
                <w:rFonts w:eastAsia="Calibri"/>
              </w:rPr>
            </w:pPr>
            <w:r w:rsidRPr="00B207A0">
              <w:rPr>
                <w:rFonts w:eastAsia="Calibri"/>
              </w:rPr>
              <w:t>Санкт-Петербурга»</w:t>
            </w:r>
          </w:p>
          <w:p w14:paraId="56FF61BF" w14:textId="77777777" w:rsidR="00526337" w:rsidRPr="00B207A0" w:rsidRDefault="00526337" w:rsidP="00B7237F">
            <w:pPr>
              <w:autoSpaceDE w:val="0"/>
              <w:autoSpaceDN w:val="0"/>
              <w:adjustRightInd w:val="0"/>
              <w:jc w:val="both"/>
              <w:rPr>
                <w:rFonts w:eastAsia="Calibri"/>
              </w:rPr>
            </w:pPr>
          </w:p>
          <w:p w14:paraId="1E55BBC6" w14:textId="77777777" w:rsidR="00526337" w:rsidRPr="00B207A0" w:rsidRDefault="00526337" w:rsidP="00B7237F">
            <w:pPr>
              <w:autoSpaceDE w:val="0"/>
              <w:autoSpaceDN w:val="0"/>
              <w:adjustRightInd w:val="0"/>
              <w:jc w:val="both"/>
              <w:rPr>
                <w:rFonts w:eastAsia="Calibri"/>
                <w:b/>
              </w:rPr>
            </w:pPr>
            <w:r w:rsidRPr="00B207A0">
              <w:rPr>
                <w:rFonts w:eastAsia="Calibri"/>
                <w:b/>
              </w:rPr>
              <w:t>Директор</w:t>
            </w:r>
          </w:p>
          <w:p w14:paraId="5A11572C" w14:textId="77777777" w:rsidR="00526337" w:rsidRPr="00B207A0" w:rsidRDefault="00526337" w:rsidP="00B7237F">
            <w:pPr>
              <w:autoSpaceDE w:val="0"/>
              <w:autoSpaceDN w:val="0"/>
              <w:adjustRightInd w:val="0"/>
              <w:jc w:val="both"/>
              <w:rPr>
                <w:rFonts w:eastAsia="Calibri"/>
                <w:b/>
              </w:rPr>
            </w:pPr>
          </w:p>
          <w:p w14:paraId="664A0E52" w14:textId="77777777" w:rsidR="00526337" w:rsidRPr="00B207A0" w:rsidRDefault="00526337" w:rsidP="00B7237F">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w:t>
            </w:r>
            <w:proofErr w:type="spellStart"/>
            <w:r w:rsidRPr="00B207A0">
              <w:rPr>
                <w:rFonts w:eastAsia="Calibri"/>
                <w:b/>
              </w:rPr>
              <w:t>Хаткевич</w:t>
            </w:r>
            <w:proofErr w:type="spellEnd"/>
          </w:p>
          <w:p w14:paraId="421449BD" w14:textId="77777777" w:rsidR="00526337" w:rsidRDefault="00526337" w:rsidP="00B7237F">
            <w:pPr>
              <w:widowControl w:val="0"/>
              <w:tabs>
                <w:tab w:val="left" w:pos="426"/>
              </w:tabs>
              <w:autoSpaceDE w:val="0"/>
              <w:autoSpaceDN w:val="0"/>
              <w:adjustRightInd w:val="0"/>
            </w:pPr>
            <w:r w:rsidRPr="00AF7C01">
              <w:t>«____»______________202</w:t>
            </w:r>
            <w:r>
              <w:t>6</w:t>
            </w:r>
            <w:r w:rsidRPr="00AF7C01">
              <w:t>г.</w:t>
            </w:r>
          </w:p>
          <w:p w14:paraId="1F5DAB5B" w14:textId="77777777" w:rsidR="00526337" w:rsidRPr="00B207A0" w:rsidRDefault="00526337" w:rsidP="00B7237F">
            <w:pPr>
              <w:autoSpaceDE w:val="0"/>
              <w:autoSpaceDN w:val="0"/>
              <w:adjustRightInd w:val="0"/>
              <w:jc w:val="both"/>
              <w:rPr>
                <w:rFonts w:eastAsia="Calibri"/>
              </w:rPr>
            </w:pPr>
            <w:r w:rsidRPr="00B207A0">
              <w:t>ПОДПИСАНО ЭЦП</w:t>
            </w:r>
          </w:p>
        </w:tc>
        <w:tc>
          <w:tcPr>
            <w:tcW w:w="5529" w:type="dxa"/>
          </w:tcPr>
          <w:p w14:paraId="678397C6" w14:textId="77777777" w:rsidR="00526337" w:rsidRPr="00B207A0" w:rsidRDefault="00526337" w:rsidP="00B7237F">
            <w:pPr>
              <w:tabs>
                <w:tab w:val="left" w:pos="426"/>
              </w:tabs>
              <w:autoSpaceDE w:val="0"/>
              <w:autoSpaceDN w:val="0"/>
              <w:adjustRightInd w:val="0"/>
              <w:ind w:right="-1"/>
              <w:jc w:val="both"/>
              <w:rPr>
                <w:rFonts w:eastAsia="Calibri"/>
              </w:rPr>
            </w:pPr>
            <w:r w:rsidRPr="00B207A0">
              <w:rPr>
                <w:rFonts w:eastAsia="Calibri"/>
                <w:b/>
              </w:rPr>
              <w:t xml:space="preserve">Поставщик </w:t>
            </w:r>
          </w:p>
          <w:p w14:paraId="63BC0279" w14:textId="77777777" w:rsidR="00526337" w:rsidRDefault="00526337" w:rsidP="00B7237F">
            <w:pPr>
              <w:widowControl w:val="0"/>
              <w:tabs>
                <w:tab w:val="left" w:pos="0"/>
                <w:tab w:val="right" w:pos="9498"/>
              </w:tabs>
              <w:autoSpaceDE w:val="0"/>
              <w:autoSpaceDN w:val="0"/>
              <w:adjustRightInd w:val="0"/>
            </w:pPr>
          </w:p>
          <w:p w14:paraId="37386E15" w14:textId="77777777" w:rsidR="00E40AEA" w:rsidRDefault="00E40AEA" w:rsidP="00B7237F">
            <w:pPr>
              <w:widowControl w:val="0"/>
              <w:tabs>
                <w:tab w:val="left" w:pos="0"/>
                <w:tab w:val="right" w:pos="9498"/>
              </w:tabs>
              <w:autoSpaceDE w:val="0"/>
              <w:autoSpaceDN w:val="0"/>
              <w:adjustRightInd w:val="0"/>
            </w:pPr>
          </w:p>
          <w:p w14:paraId="0AE3FE03" w14:textId="77777777" w:rsidR="00E40AEA" w:rsidRDefault="00E40AEA" w:rsidP="00B7237F">
            <w:pPr>
              <w:widowControl w:val="0"/>
              <w:tabs>
                <w:tab w:val="left" w:pos="0"/>
                <w:tab w:val="right" w:pos="9498"/>
              </w:tabs>
              <w:autoSpaceDE w:val="0"/>
              <w:autoSpaceDN w:val="0"/>
              <w:adjustRightInd w:val="0"/>
            </w:pPr>
          </w:p>
          <w:p w14:paraId="3EB7BBF1" w14:textId="77777777" w:rsidR="00526337" w:rsidRDefault="00526337" w:rsidP="00B7237F">
            <w:pPr>
              <w:widowControl w:val="0"/>
              <w:tabs>
                <w:tab w:val="left" w:pos="0"/>
                <w:tab w:val="right" w:pos="9498"/>
              </w:tabs>
              <w:autoSpaceDE w:val="0"/>
              <w:autoSpaceDN w:val="0"/>
              <w:adjustRightInd w:val="0"/>
            </w:pPr>
          </w:p>
          <w:p w14:paraId="29B1DA2E" w14:textId="77777777" w:rsidR="00526337" w:rsidRDefault="00526337" w:rsidP="00B7237F">
            <w:pPr>
              <w:widowControl w:val="0"/>
              <w:tabs>
                <w:tab w:val="left" w:pos="0"/>
                <w:tab w:val="right" w:pos="9498"/>
              </w:tabs>
              <w:autoSpaceDE w:val="0"/>
              <w:autoSpaceDN w:val="0"/>
              <w:adjustRightInd w:val="0"/>
            </w:pPr>
          </w:p>
          <w:p w14:paraId="0B60D937" w14:textId="77777777" w:rsidR="00526337" w:rsidRDefault="00526337" w:rsidP="00B7237F">
            <w:pPr>
              <w:widowControl w:val="0"/>
              <w:tabs>
                <w:tab w:val="left" w:pos="0"/>
                <w:tab w:val="right" w:pos="9498"/>
              </w:tabs>
              <w:autoSpaceDE w:val="0"/>
              <w:autoSpaceDN w:val="0"/>
              <w:adjustRightInd w:val="0"/>
              <w:rPr>
                <w:b/>
              </w:rPr>
            </w:pPr>
          </w:p>
          <w:p w14:paraId="08540F03" w14:textId="77777777" w:rsidR="0046416B" w:rsidRDefault="0046416B" w:rsidP="00B7237F">
            <w:pPr>
              <w:widowControl w:val="0"/>
              <w:tabs>
                <w:tab w:val="left" w:pos="0"/>
                <w:tab w:val="right" w:pos="9498"/>
              </w:tabs>
              <w:autoSpaceDE w:val="0"/>
              <w:autoSpaceDN w:val="0"/>
              <w:adjustRightInd w:val="0"/>
            </w:pPr>
          </w:p>
          <w:p w14:paraId="645A8131" w14:textId="0E4A7E10" w:rsidR="00526337" w:rsidRDefault="00526337" w:rsidP="00B7237F">
            <w:pPr>
              <w:widowControl w:val="0"/>
              <w:tabs>
                <w:tab w:val="left" w:pos="0"/>
                <w:tab w:val="right" w:pos="9498"/>
              </w:tabs>
              <w:autoSpaceDE w:val="0"/>
              <w:autoSpaceDN w:val="0"/>
              <w:adjustRightInd w:val="0"/>
              <w:rPr>
                <w:b/>
              </w:rPr>
            </w:pPr>
            <w:r w:rsidRPr="00FB3267">
              <w:t xml:space="preserve">__________________ </w:t>
            </w:r>
            <w:r w:rsidR="00E40AEA">
              <w:rPr>
                <w:b/>
              </w:rPr>
              <w:t>/ _________________</w:t>
            </w:r>
            <w:r w:rsidRPr="00FB3267">
              <w:rPr>
                <w:b/>
              </w:rPr>
              <w:t xml:space="preserve"> </w:t>
            </w:r>
          </w:p>
          <w:p w14:paraId="7F1B15D4" w14:textId="77777777" w:rsidR="00526337" w:rsidRDefault="00526337" w:rsidP="00B7237F">
            <w:pPr>
              <w:widowControl w:val="0"/>
              <w:tabs>
                <w:tab w:val="left" w:pos="426"/>
              </w:tabs>
              <w:autoSpaceDE w:val="0"/>
              <w:autoSpaceDN w:val="0"/>
              <w:adjustRightInd w:val="0"/>
            </w:pPr>
            <w:r w:rsidRPr="00AF7C01">
              <w:t>«____»______________202</w:t>
            </w:r>
            <w:r>
              <w:t>6</w:t>
            </w:r>
            <w:r w:rsidRPr="00AF7C01">
              <w:t xml:space="preserve"> г.</w:t>
            </w:r>
          </w:p>
          <w:p w14:paraId="4D216ED6" w14:textId="77777777" w:rsidR="00526337" w:rsidRPr="00B207A0" w:rsidRDefault="00526337" w:rsidP="00B7237F">
            <w:pPr>
              <w:autoSpaceDE w:val="0"/>
              <w:autoSpaceDN w:val="0"/>
              <w:adjustRightInd w:val="0"/>
              <w:jc w:val="both"/>
              <w:rPr>
                <w:rFonts w:eastAsia="Calibri"/>
              </w:rPr>
            </w:pPr>
            <w:r w:rsidRPr="00B207A0">
              <w:t>ПОДПИСАНО ЭЦП</w:t>
            </w:r>
          </w:p>
        </w:tc>
      </w:tr>
    </w:tbl>
    <w:p w14:paraId="4DBF9552" w14:textId="77777777" w:rsidR="00526337" w:rsidRDefault="00526337">
      <w:pPr>
        <w:jc w:val="both"/>
      </w:pPr>
    </w:p>
    <w:p w14:paraId="49D04F31" w14:textId="77777777" w:rsidR="00526337" w:rsidRDefault="00526337">
      <w:pPr>
        <w:jc w:val="both"/>
      </w:pPr>
    </w:p>
    <w:p w14:paraId="6F095509" w14:textId="77777777" w:rsidR="00256C19" w:rsidRDefault="00256C19">
      <w:pPr>
        <w:jc w:val="both"/>
      </w:pPr>
    </w:p>
    <w:p w14:paraId="54101EF9" w14:textId="77777777" w:rsidR="00256C19" w:rsidRPr="00526337" w:rsidRDefault="00256C19">
      <w:pPr>
        <w:jc w:val="right"/>
        <w:sectPr w:rsidR="00256C19" w:rsidRPr="00526337" w:rsidSect="00040683">
          <w:pgSz w:w="16838" w:h="11906" w:orient="landscape"/>
          <w:pgMar w:top="567" w:right="1134" w:bottom="851" w:left="1134" w:header="709" w:footer="709" w:gutter="0"/>
          <w:cols w:space="708"/>
          <w:docGrid w:linePitch="360"/>
        </w:sectPr>
      </w:pPr>
    </w:p>
    <w:p w14:paraId="5E0DBEFD" w14:textId="77777777" w:rsidR="00573EDB" w:rsidRPr="001266BC" w:rsidRDefault="00573EDB" w:rsidP="00256018">
      <w:pPr>
        <w:ind w:firstLine="5103"/>
      </w:pPr>
      <w:r w:rsidRPr="004F0647">
        <w:lastRenderedPageBreak/>
        <w:t>Приложение</w:t>
      </w:r>
      <w:r w:rsidRPr="001266BC">
        <w:t xml:space="preserve"> № 2 </w:t>
      </w:r>
      <w:r w:rsidRPr="00B652D7">
        <w:t>к</w:t>
      </w:r>
      <w:r w:rsidRPr="001266BC">
        <w:t xml:space="preserve"> </w:t>
      </w:r>
      <w:r w:rsidRPr="00B652D7">
        <w:t>Контракту</w:t>
      </w:r>
    </w:p>
    <w:p w14:paraId="3BD1F8A9" w14:textId="4AC085A1" w:rsidR="00256018" w:rsidRDefault="00573EDB" w:rsidP="00256018">
      <w:pPr>
        <w:ind w:firstLine="5103"/>
      </w:pPr>
      <w:r>
        <w:t>от «</w:t>
      </w:r>
      <w:r w:rsidR="00E40AEA">
        <w:t>__</w:t>
      </w:r>
      <w:r>
        <w:t>»</w:t>
      </w:r>
      <w:r w:rsidR="00526337">
        <w:t xml:space="preserve"> </w:t>
      </w:r>
      <w:r w:rsidR="00E40AEA">
        <w:t>______</w:t>
      </w:r>
      <w:r w:rsidR="00B8590C">
        <w:t xml:space="preserve"> </w:t>
      </w:r>
      <w:r w:rsidR="00526337">
        <w:t xml:space="preserve">2026 </w:t>
      </w:r>
      <w:r>
        <w:t xml:space="preserve">г. </w:t>
      </w:r>
    </w:p>
    <w:p w14:paraId="3812FD01" w14:textId="56D3603B" w:rsidR="00256C19" w:rsidRDefault="00573EDB" w:rsidP="00256018">
      <w:pPr>
        <w:ind w:firstLine="5103"/>
      </w:pPr>
      <w:r w:rsidRPr="001266BC">
        <w:t xml:space="preserve">№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391E371A" w14:textId="77777777" w:rsidR="00256018" w:rsidRDefault="00256018" w:rsidP="00256018">
      <w:pPr>
        <w:ind w:firstLine="709"/>
        <w:jc w:val="both"/>
      </w:pPr>
      <w:r w:rsidRPr="00AE46B7">
        <w:rPr>
          <w:b/>
        </w:rPr>
        <w:t xml:space="preserve">1. Требования к качеству Товара, комплектности, таре, упаковке, маркировке </w:t>
      </w:r>
      <w:r w:rsidRPr="00AE46B7">
        <w:rPr>
          <w:b/>
        </w:rPr>
        <w:br/>
        <w:t>и иные требования</w:t>
      </w:r>
      <w:r>
        <w:t xml:space="preserve"> </w:t>
      </w:r>
    </w:p>
    <w:p w14:paraId="5734AC59" w14:textId="77777777" w:rsidR="00256018" w:rsidRPr="00AE46B7" w:rsidRDefault="00256018" w:rsidP="00256018">
      <w:pPr>
        <w:tabs>
          <w:tab w:val="left" w:pos="993"/>
        </w:tabs>
        <w:ind w:left="709"/>
        <w:contextualSpacing/>
        <w:rPr>
          <w:bCs/>
        </w:rPr>
      </w:pPr>
      <w:r w:rsidRPr="00AE46B7">
        <w:rPr>
          <w:bCs/>
        </w:rPr>
        <w:t>1.1. Требования к качеству и безопасности товара:</w:t>
      </w:r>
    </w:p>
    <w:p w14:paraId="1AC4AC40" w14:textId="77777777" w:rsidR="00256018" w:rsidRDefault="00256018" w:rsidP="00256018">
      <w:pPr>
        <w:ind w:firstLine="709"/>
        <w:jc w:val="both"/>
      </w:pPr>
      <w:r>
        <w:t xml:space="preserve">1.1.1. Товар не должен находиться в залоге, под арестом или под иным обременением. </w:t>
      </w:r>
    </w:p>
    <w:p w14:paraId="0610C588" w14:textId="77777777" w:rsidR="00256018" w:rsidRPr="00FE740D" w:rsidRDefault="00256018" w:rsidP="00256018">
      <w:pPr>
        <w:ind w:firstLine="709"/>
        <w:jc w:val="both"/>
      </w:pPr>
      <w:r>
        <w:t xml:space="preserve">1.1.2. </w:t>
      </w:r>
      <w:r w:rsidRPr="00FE740D">
        <w:t xml:space="preserve">Товар должен являться новым (ранее не находившимся в использовании </w:t>
      </w:r>
      <w:r w:rsidRPr="00FE740D">
        <w:br/>
        <w:t>у поставщика и (или) у третьих лиц), быть не подвергавшимся ранее восстановлению.</w:t>
      </w:r>
    </w:p>
    <w:p w14:paraId="4C76A150" w14:textId="77777777" w:rsidR="00256018" w:rsidRPr="00FE740D" w:rsidRDefault="00256018" w:rsidP="00256018">
      <w:pPr>
        <w:ind w:firstLine="709"/>
        <w:jc w:val="both"/>
      </w:pPr>
      <w:r w:rsidRPr="00FE740D">
        <w:t>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14:paraId="7E1748A9" w14:textId="77777777" w:rsidR="00256018" w:rsidRDefault="00256018" w:rsidP="00256018">
      <w:pPr>
        <w:pStyle w:val="a"/>
        <w:numPr>
          <w:ilvl w:val="0"/>
          <w:numId w:val="0"/>
        </w:numPr>
        <w:tabs>
          <w:tab w:val="clear" w:pos="1134"/>
          <w:tab w:val="left" w:pos="1418"/>
        </w:tabs>
        <w:spacing w:before="0"/>
        <w:ind w:firstLine="720"/>
        <w:rPr>
          <w:lang w:val="ru-RU"/>
        </w:rPr>
      </w:pPr>
      <w:r w:rsidRPr="00FE740D">
        <w:rPr>
          <w:lang w:val="ru-RU"/>
        </w:rPr>
        <w:t xml:space="preserve">1.1.3. </w:t>
      </w:r>
      <w:r w:rsidRPr="00FE740D">
        <w:t xml:space="preserve">Поставляемый товар должен обеспечивать безопасность его использования. </w:t>
      </w:r>
    </w:p>
    <w:p w14:paraId="5E4B69FD" w14:textId="77777777" w:rsidR="00256018" w:rsidRPr="00CB1708" w:rsidRDefault="00256018" w:rsidP="00256018">
      <w:pPr>
        <w:ind w:firstLine="709"/>
        <w:jc w:val="both"/>
      </w:pPr>
      <w:r>
        <w:t>1.1.4. При осуществлении поставки товара Поставщик обязан представить оригиналы или надлежащим образом заверенные копии документов на русском языке на товар по количеству и качеству, а также действующий сертификат качества, в случае если товар подлежит обязательной сертификации на территории Российской Федерации в соответствии со ст.456 Гражданского кодекса РФ.</w:t>
      </w:r>
    </w:p>
    <w:p w14:paraId="0E2DECA6" w14:textId="77777777" w:rsidR="00256018" w:rsidRDefault="00256018" w:rsidP="00256018">
      <w:pPr>
        <w:pStyle w:val="a"/>
        <w:numPr>
          <w:ilvl w:val="0"/>
          <w:numId w:val="0"/>
        </w:numPr>
        <w:spacing w:before="0"/>
        <w:ind w:left="709"/>
        <w:rPr>
          <w:b/>
          <w:szCs w:val="24"/>
          <w:lang w:val="ru-RU"/>
        </w:rPr>
      </w:pPr>
      <w:r>
        <w:rPr>
          <w:b/>
          <w:szCs w:val="24"/>
          <w:lang w:val="ru-RU"/>
        </w:rPr>
        <w:t xml:space="preserve">1.2. </w:t>
      </w:r>
      <w:r>
        <w:rPr>
          <w:b/>
          <w:szCs w:val="24"/>
        </w:rPr>
        <w:t>Требования к таре и упаковке товара:</w:t>
      </w:r>
    </w:p>
    <w:p w14:paraId="12DC58B3" w14:textId="77777777" w:rsidR="00256018" w:rsidRPr="00FE740D" w:rsidRDefault="00256018" w:rsidP="00256018">
      <w:pPr>
        <w:pStyle w:val="a"/>
        <w:numPr>
          <w:ilvl w:val="0"/>
          <w:numId w:val="0"/>
        </w:numPr>
        <w:tabs>
          <w:tab w:val="clear" w:pos="1134"/>
          <w:tab w:val="left" w:pos="1418"/>
        </w:tabs>
        <w:spacing w:before="0"/>
        <w:ind w:firstLine="720"/>
        <w:rPr>
          <w:szCs w:val="24"/>
          <w:lang w:val="ru-RU"/>
        </w:rPr>
      </w:pPr>
      <w:r>
        <w:rPr>
          <w:szCs w:val="24"/>
          <w:lang w:val="ru-RU"/>
        </w:rPr>
        <w:t xml:space="preserve">1.2.1. </w:t>
      </w:r>
      <w:r w:rsidRPr="00FE740D">
        <w:rPr>
          <w:szCs w:val="24"/>
        </w:rPr>
        <w:t xml:space="preserve">Упаковка, порядок погрузки-разгрузки и транспортировки должны исключать возможность механических повреждений поставляемой продукции. </w:t>
      </w:r>
    </w:p>
    <w:p w14:paraId="2A438DF1" w14:textId="77777777" w:rsidR="00256018" w:rsidRPr="00FE740D" w:rsidRDefault="00256018" w:rsidP="00256018">
      <w:pPr>
        <w:pStyle w:val="a"/>
        <w:numPr>
          <w:ilvl w:val="0"/>
          <w:numId w:val="0"/>
        </w:numPr>
        <w:tabs>
          <w:tab w:val="clear" w:pos="1134"/>
          <w:tab w:val="left" w:pos="1418"/>
        </w:tabs>
        <w:spacing w:before="0"/>
        <w:ind w:firstLine="720"/>
        <w:rPr>
          <w:lang w:val="ru-RU"/>
        </w:rPr>
      </w:pPr>
      <w:r w:rsidRPr="00FE740D">
        <w:rPr>
          <w:lang w:val="ru-RU"/>
        </w:rPr>
        <w:t>1.2.2. Товар</w:t>
      </w:r>
      <w:r w:rsidRPr="00FE740D">
        <w:t xml:space="preserve"> долж</w:t>
      </w:r>
      <w:r w:rsidRPr="00FE740D">
        <w:rPr>
          <w:lang w:val="ru-RU"/>
        </w:rPr>
        <w:t>ен</w:t>
      </w:r>
      <w:r w:rsidRPr="00FE740D">
        <w:t xml:space="preserve"> быть поставлен в оригинальной упаковке производителя, не имеющей повреждений</w:t>
      </w:r>
      <w:r w:rsidRPr="00FE740D">
        <w:rPr>
          <w:lang w:val="ru-RU"/>
        </w:rPr>
        <w:t>.</w:t>
      </w:r>
    </w:p>
    <w:p w14:paraId="4879A4ED" w14:textId="77777777" w:rsidR="003E0621" w:rsidRDefault="00256018" w:rsidP="00256018">
      <w:pPr>
        <w:pStyle w:val="a"/>
        <w:numPr>
          <w:ilvl w:val="0"/>
          <w:numId w:val="0"/>
        </w:numPr>
        <w:tabs>
          <w:tab w:val="clear" w:pos="1134"/>
          <w:tab w:val="left" w:pos="1418"/>
        </w:tabs>
        <w:spacing w:before="0"/>
        <w:ind w:firstLine="720"/>
      </w:pPr>
      <w:r w:rsidRPr="00FE740D">
        <w:rPr>
          <w:lang w:val="ru-RU"/>
        </w:rPr>
        <w:t xml:space="preserve">1.2.3. </w:t>
      </w:r>
      <w:r w:rsidRPr="00FE740D">
        <w:t xml:space="preserve">На упаковочной коробке каждого </w:t>
      </w:r>
      <w:r w:rsidRPr="00FE740D">
        <w:rPr>
          <w:lang w:val="ru-RU"/>
        </w:rPr>
        <w:t>товара</w:t>
      </w:r>
      <w:r w:rsidRPr="00FE740D">
        <w:t xml:space="preserve"> должна быть нанесена следующая информация: наименование и товарный знак предприятия изготовителя;</w:t>
      </w:r>
      <w:r w:rsidRPr="00FE740D">
        <w:rPr>
          <w:lang w:val="ru-RU"/>
        </w:rPr>
        <w:t xml:space="preserve"> </w:t>
      </w:r>
      <w:r w:rsidRPr="00FE740D">
        <w:t>дата производства;</w:t>
      </w:r>
      <w:r w:rsidRPr="00FE740D">
        <w:rPr>
          <w:lang w:val="ru-RU"/>
        </w:rPr>
        <w:t xml:space="preserve"> </w:t>
      </w:r>
      <w:r w:rsidRPr="00FE740D">
        <w:t>голограмма или иные защитные элементы производителя.</w:t>
      </w:r>
    </w:p>
    <w:p w14:paraId="7CA911E4" w14:textId="7DB8ED96" w:rsidR="00256018" w:rsidRDefault="00256018" w:rsidP="00256018">
      <w:pPr>
        <w:pStyle w:val="a"/>
        <w:numPr>
          <w:ilvl w:val="0"/>
          <w:numId w:val="0"/>
        </w:numPr>
        <w:tabs>
          <w:tab w:val="clear" w:pos="1134"/>
          <w:tab w:val="left" w:pos="1418"/>
        </w:tabs>
        <w:spacing w:before="0"/>
        <w:ind w:firstLine="720"/>
        <w:rPr>
          <w:lang w:val="ru-RU"/>
        </w:rPr>
      </w:pPr>
      <w:r w:rsidRPr="00FE740D">
        <w:t>Вся маркировка должна быть нанесена способом, обеспечивающим четкость и</w:t>
      </w:r>
      <w:r w:rsidRPr="00FE740D">
        <w:rPr>
          <w:lang w:val="ru-RU"/>
        </w:rPr>
        <w:t xml:space="preserve"> </w:t>
      </w:r>
      <w:r w:rsidRPr="00FE740D">
        <w:t>сохранность маркировки в течение всего срока эксплуатации.</w:t>
      </w:r>
    </w:p>
    <w:p w14:paraId="7D2052A2" w14:textId="1F157426" w:rsidR="00256018" w:rsidRDefault="00256018" w:rsidP="00256018">
      <w:pPr>
        <w:ind w:firstLine="709"/>
        <w:jc w:val="both"/>
        <w:rPr>
          <w:b/>
        </w:rPr>
      </w:pPr>
      <w:r>
        <w:rPr>
          <w:bCs/>
          <w:iCs/>
          <w:szCs w:val="28"/>
          <w:lang w:eastAsia="x-none"/>
        </w:rPr>
        <w:t xml:space="preserve">1.2.4. При осуществлении поставки </w:t>
      </w:r>
      <w:r w:rsidR="00C36906">
        <w:rPr>
          <w:bCs/>
          <w:iCs/>
          <w:szCs w:val="28"/>
          <w:lang w:eastAsia="x-none"/>
        </w:rPr>
        <w:t xml:space="preserve">товара </w:t>
      </w:r>
      <w:r>
        <w:rPr>
          <w:bCs/>
          <w:iCs/>
          <w:szCs w:val="28"/>
          <w:lang w:eastAsia="x-none"/>
        </w:rPr>
        <w:t>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5C0F05F7" w14:textId="77777777" w:rsidR="00256018" w:rsidRDefault="00256018" w:rsidP="00256018">
      <w:pPr>
        <w:ind w:firstLine="709"/>
        <w:jc w:val="both"/>
        <w:rPr>
          <w:bCs/>
          <w:iCs/>
          <w:szCs w:val="28"/>
          <w:lang w:eastAsia="x-none"/>
        </w:rPr>
      </w:pPr>
      <w:r>
        <w:rPr>
          <w:bCs/>
          <w:iCs/>
          <w:szCs w:val="28"/>
          <w:lang w:eastAsia="x-none"/>
        </w:rPr>
        <w:t>1.2.5. Тара и упаковка должны обеспечивать сохранность товара при его транспортировке и хранении.</w:t>
      </w:r>
    </w:p>
    <w:p w14:paraId="4764AAF9" w14:textId="77777777" w:rsidR="00256018" w:rsidRDefault="00256018" w:rsidP="00256018">
      <w:pPr>
        <w:tabs>
          <w:tab w:val="left" w:pos="993"/>
        </w:tabs>
        <w:ind w:firstLine="709"/>
        <w:jc w:val="both"/>
        <w:rPr>
          <w:b/>
          <w:color w:val="000000"/>
        </w:rPr>
      </w:pPr>
      <w:r>
        <w:rPr>
          <w:b/>
          <w:color w:val="000000"/>
        </w:rPr>
        <w:t>1.3. Требования к техническим, функциональным характеристикам (потребительским свойствам) товара:</w:t>
      </w:r>
    </w:p>
    <w:p w14:paraId="7BFFEEEA" w14:textId="4B1EBFF7" w:rsidR="00256018" w:rsidRDefault="00256018" w:rsidP="00256018">
      <w:pPr>
        <w:tabs>
          <w:tab w:val="left" w:pos="1276"/>
        </w:tabs>
        <w:ind w:firstLine="709"/>
        <w:jc w:val="both"/>
      </w:pPr>
      <w:r>
        <w:t xml:space="preserve">1.3.1. </w:t>
      </w:r>
      <w:r w:rsidRPr="00FE740D">
        <w:t xml:space="preserve">Функциональные, технические и функциональные характеристики, </w:t>
      </w:r>
      <w:r w:rsidRPr="00FE740D">
        <w:br/>
        <w:t xml:space="preserve">эксплуатационные характеристики объекта закупки указаны </w:t>
      </w:r>
      <w:r>
        <w:t>в Приложении</w:t>
      </w:r>
      <w:r w:rsidRPr="00FE740D">
        <w:t xml:space="preserve"> к </w:t>
      </w:r>
      <w:r>
        <w:t>Описанию объекта закупки</w:t>
      </w:r>
      <w:r w:rsidRPr="00FE740D">
        <w:t>.</w:t>
      </w:r>
    </w:p>
    <w:p w14:paraId="247D8CC2" w14:textId="77777777" w:rsidR="00256018" w:rsidRDefault="00256018" w:rsidP="00256018">
      <w:pPr>
        <w:tabs>
          <w:tab w:val="left" w:pos="1276"/>
        </w:tabs>
        <w:ind w:firstLine="709"/>
        <w:jc w:val="both"/>
      </w:pPr>
      <w:r>
        <w:t>1.3.2. Товар должен соответствовать стандартам и нормам, установленным на Товар данного вида.</w:t>
      </w:r>
    </w:p>
    <w:p w14:paraId="7F8DAACA" w14:textId="77777777" w:rsidR="00256018" w:rsidRDefault="00256018" w:rsidP="00256018">
      <w:pPr>
        <w:tabs>
          <w:tab w:val="left" w:pos="1276"/>
        </w:tabs>
        <w:ind w:firstLine="709"/>
        <w:jc w:val="both"/>
      </w:pPr>
      <w:r>
        <w:t xml:space="preserve">1.3.3. Товар доставляется в невозвратной упаковке, обеспечивающей сохранность Товара при его перевозке и, при необходимости, последующем хранении. Поставщик должен обеспечить упаковку Товара в соответствии с нормативными требованиями международных и российских перевозок. </w:t>
      </w:r>
    </w:p>
    <w:p w14:paraId="78DE100D" w14:textId="0883A885" w:rsidR="00256018" w:rsidRPr="00FE740D" w:rsidRDefault="00256018" w:rsidP="00256018">
      <w:pPr>
        <w:pStyle w:val="a"/>
        <w:numPr>
          <w:ilvl w:val="0"/>
          <w:numId w:val="0"/>
        </w:numPr>
        <w:spacing w:before="0"/>
        <w:ind w:firstLine="709"/>
      </w:pPr>
      <w:r>
        <w:t xml:space="preserve">2. </w:t>
      </w:r>
      <w:r w:rsidRPr="00FE740D">
        <w:t xml:space="preserve">Адрес поставки товара: </w:t>
      </w:r>
      <w:r w:rsidR="004D1D60" w:rsidRPr="004D1D60">
        <w:t xml:space="preserve">Санкт-Петербург, пр. </w:t>
      </w:r>
      <w:proofErr w:type="spellStart"/>
      <w:r w:rsidR="004D1D60" w:rsidRPr="004D1D60">
        <w:t>Сизова</w:t>
      </w:r>
      <w:proofErr w:type="spellEnd"/>
      <w:r w:rsidR="004D1D60" w:rsidRPr="004D1D60">
        <w:t>, д.30 корп.2, Приморское РЖА</w:t>
      </w:r>
      <w:r w:rsidRPr="00FE740D">
        <w:t xml:space="preserve">. </w:t>
      </w:r>
      <w:r w:rsidRPr="00FE740D">
        <w:rPr>
          <w:szCs w:val="24"/>
        </w:rPr>
        <w:t xml:space="preserve">Представитель получателя: Григорьев Александр Викторович, тел. </w:t>
      </w:r>
      <w:r w:rsidRPr="00FE740D">
        <w:rPr>
          <w:szCs w:val="24"/>
          <w:lang w:val="ru-RU"/>
        </w:rPr>
        <w:t>576</w:t>
      </w:r>
      <w:r w:rsidRPr="00FE740D">
        <w:rPr>
          <w:szCs w:val="24"/>
        </w:rPr>
        <w:t>-4</w:t>
      </w:r>
      <w:r w:rsidRPr="00FE740D">
        <w:rPr>
          <w:szCs w:val="24"/>
          <w:lang w:val="ru-RU"/>
        </w:rPr>
        <w:t>7</w:t>
      </w:r>
      <w:r w:rsidRPr="00FE740D">
        <w:rPr>
          <w:szCs w:val="24"/>
        </w:rPr>
        <w:t>-</w:t>
      </w:r>
      <w:r w:rsidRPr="00FE740D">
        <w:rPr>
          <w:szCs w:val="24"/>
          <w:lang w:val="ru-RU"/>
        </w:rPr>
        <w:t>78.</w:t>
      </w:r>
    </w:p>
    <w:p w14:paraId="7A1AA88C" w14:textId="47D4866F" w:rsidR="00256018" w:rsidRDefault="00256018" w:rsidP="00256018">
      <w:pPr>
        <w:pStyle w:val="aff3"/>
        <w:tabs>
          <w:tab w:val="left" w:pos="1134"/>
        </w:tabs>
        <w:ind w:firstLine="709"/>
        <w:rPr>
          <w:bCs/>
          <w:iCs/>
          <w:color w:val="000000"/>
          <w:szCs w:val="28"/>
          <w:lang w:eastAsia="x-none"/>
        </w:rPr>
      </w:pPr>
      <w:r w:rsidRPr="00FE740D">
        <w:t xml:space="preserve">3. Срок поставки товара: </w:t>
      </w:r>
      <w:r w:rsidRPr="00FE740D">
        <w:rPr>
          <w:bCs/>
          <w:iCs/>
          <w:color w:val="000000"/>
          <w:szCs w:val="28"/>
          <w:lang w:val="x-none" w:eastAsia="x-none"/>
        </w:rPr>
        <w:t xml:space="preserve">поставка товара производится в </w:t>
      </w:r>
      <w:r w:rsidRPr="00FE740D">
        <w:rPr>
          <w:bCs/>
          <w:iCs/>
          <w:szCs w:val="28"/>
          <w:lang w:val="x-none" w:eastAsia="x-none"/>
        </w:rPr>
        <w:t xml:space="preserve">течение </w:t>
      </w:r>
      <w:r w:rsidR="003B3921" w:rsidRPr="003B3921">
        <w:rPr>
          <w:bCs/>
          <w:iCs/>
          <w:szCs w:val="28"/>
          <w:lang w:val="x-none" w:eastAsia="x-none"/>
        </w:rPr>
        <w:t>14 (четырнадцати)</w:t>
      </w:r>
      <w:r w:rsidRPr="00FE740D">
        <w:rPr>
          <w:bCs/>
          <w:iCs/>
          <w:szCs w:val="28"/>
          <w:lang w:val="x-none" w:eastAsia="x-none"/>
        </w:rPr>
        <w:t xml:space="preserve"> </w:t>
      </w:r>
      <w:r w:rsidRPr="00FE740D">
        <w:rPr>
          <w:bCs/>
          <w:iCs/>
          <w:szCs w:val="28"/>
          <w:lang w:eastAsia="x-none"/>
        </w:rPr>
        <w:t>рабочих</w:t>
      </w:r>
      <w:r w:rsidRPr="00FE740D">
        <w:rPr>
          <w:bCs/>
          <w:iCs/>
          <w:color w:val="000000"/>
          <w:szCs w:val="28"/>
          <w:lang w:val="x-none" w:eastAsia="x-none"/>
        </w:rPr>
        <w:t xml:space="preserve"> дней с </w:t>
      </w:r>
      <w:r w:rsidRPr="00FE740D">
        <w:rPr>
          <w:bCs/>
          <w:iCs/>
          <w:color w:val="000000"/>
          <w:szCs w:val="28"/>
          <w:lang w:eastAsia="x-none"/>
        </w:rPr>
        <w:t>даты</w:t>
      </w:r>
      <w:r w:rsidRPr="00FE740D">
        <w:rPr>
          <w:bCs/>
          <w:iCs/>
          <w:color w:val="000000"/>
          <w:szCs w:val="28"/>
          <w:lang w:val="x-none" w:eastAsia="x-none"/>
        </w:rPr>
        <w:t xml:space="preserve"> подписания </w:t>
      </w:r>
      <w:r w:rsidRPr="00FE740D">
        <w:rPr>
          <w:bCs/>
          <w:iCs/>
          <w:color w:val="000000"/>
          <w:szCs w:val="28"/>
          <w:lang w:eastAsia="x-none"/>
        </w:rPr>
        <w:t>К</w:t>
      </w:r>
      <w:proofErr w:type="spellStart"/>
      <w:r w:rsidRPr="00FE740D">
        <w:rPr>
          <w:bCs/>
          <w:iCs/>
          <w:color w:val="000000"/>
          <w:szCs w:val="28"/>
          <w:lang w:val="x-none" w:eastAsia="x-none"/>
        </w:rPr>
        <w:t>онтракта</w:t>
      </w:r>
      <w:proofErr w:type="spellEnd"/>
      <w:r w:rsidRPr="00FE740D">
        <w:rPr>
          <w:bCs/>
          <w:iCs/>
          <w:color w:val="000000"/>
          <w:szCs w:val="28"/>
          <w:lang w:eastAsia="x-none"/>
        </w:rPr>
        <w:t>.</w:t>
      </w:r>
    </w:p>
    <w:p w14:paraId="6BC0FD5D" w14:textId="77777777" w:rsidR="00256018" w:rsidRDefault="00256018" w:rsidP="00256018">
      <w:pPr>
        <w:pStyle w:val="aff3"/>
        <w:tabs>
          <w:tab w:val="left" w:pos="1134"/>
        </w:tabs>
        <w:ind w:firstLine="709"/>
      </w:pPr>
      <w:r>
        <w:lastRenderedPageBreak/>
        <w:t xml:space="preserve">4. Порядок приемки товара: </w:t>
      </w:r>
      <w:r>
        <w:rPr>
          <w:bCs/>
          <w:iCs/>
          <w:color w:val="000000"/>
          <w:szCs w:val="28"/>
          <w:lang w:val="x-none" w:eastAsia="x-none"/>
        </w:rPr>
        <w:t>поставка осуществляется в рабочее время Заказчика по предварительному согласованию. Все погрузочно-разгрузочные работы в пункте назначения производятся силами и за счет Поставщика. Датой поставки считается подписание Сторонами товарной накладной.</w:t>
      </w:r>
    </w:p>
    <w:p w14:paraId="65C4D863" w14:textId="77777777" w:rsidR="00256018" w:rsidRDefault="00256018" w:rsidP="00256018">
      <w:pPr>
        <w:ind w:firstLine="708"/>
        <w:jc w:val="both"/>
      </w:pPr>
      <w:r>
        <w:t>5. Документ о приемке товара: акт приема-передачи товара, товарная накладная.</w:t>
      </w:r>
    </w:p>
    <w:p w14:paraId="4BAE34B1" w14:textId="77777777" w:rsidR="00256018" w:rsidRDefault="00256018" w:rsidP="00256018">
      <w:pPr>
        <w:ind w:firstLine="709"/>
      </w:pPr>
      <w:r>
        <w:t>6. Требования к гарантийному сроку товара:</w:t>
      </w:r>
    </w:p>
    <w:p w14:paraId="75284543" w14:textId="1D7074FC" w:rsidR="00256018" w:rsidRDefault="00256018" w:rsidP="00256018">
      <w:pPr>
        <w:ind w:firstLine="709"/>
        <w:jc w:val="both"/>
      </w:pPr>
      <w:r>
        <w:t>6.1. Поставляемый товар должен быть серийным. Гарантийный срок – не менее 12 месяцев. Гарантийные сроки сохранения работоспособности при хранении расходных материалов согласно требованиям</w:t>
      </w:r>
      <w:r w:rsidRPr="0073459F">
        <w:t xml:space="preserve"> </w:t>
      </w:r>
      <w:r>
        <w:t>производителя, должны составлять не менее 1 года.</w:t>
      </w:r>
    </w:p>
    <w:p w14:paraId="24F608D0" w14:textId="77777777" w:rsidR="00256018" w:rsidRDefault="00256018" w:rsidP="00256018">
      <w:pPr>
        <w:ind w:firstLine="709"/>
        <w:jc w:val="both"/>
      </w:pPr>
      <w:r>
        <w:t>6.2.Объем предоставления гарантии качества на поставляемые товары.</w:t>
      </w:r>
    </w:p>
    <w:p w14:paraId="0DBCD594" w14:textId="77777777" w:rsidR="00256018" w:rsidRDefault="00256018" w:rsidP="00256018">
      <w:pPr>
        <w:ind w:firstLine="709"/>
        <w:jc w:val="both"/>
      </w:pPr>
      <w:r>
        <w:t>6.3. При возникновении гарантийного случая транспортировка (при необходимости) товара в сервисный центр для ремонта и обратно осуществляется Поставщиком за свой счет. На время ремонта Поставщик предоставляет товар с аналогичными техническими характеристиками.</w:t>
      </w:r>
    </w:p>
    <w:p w14:paraId="41D17484" w14:textId="1FDF5EF4" w:rsidR="00256018" w:rsidRDefault="00E73CB3" w:rsidP="00E73CB3">
      <w:pPr>
        <w:ind w:firstLine="709"/>
      </w:pPr>
      <w:r>
        <w:t>7. Приложение «</w:t>
      </w:r>
      <w:r w:rsidRPr="00E73CB3">
        <w:t>Требования к техническим, функциональным характеристикам (потребительским свойствам) товара</w:t>
      </w:r>
      <w:r>
        <w:t>».</w:t>
      </w:r>
    </w:p>
    <w:p w14:paraId="285DEDF7" w14:textId="77777777" w:rsidR="00256018" w:rsidRDefault="00256018" w:rsidP="00256018"/>
    <w:p w14:paraId="367EF2AD" w14:textId="77777777" w:rsidR="00256018" w:rsidRDefault="00256018" w:rsidP="00256018"/>
    <w:p w14:paraId="3F309770" w14:textId="77777777" w:rsidR="00256018" w:rsidRDefault="00256018" w:rsidP="00256018"/>
    <w:p w14:paraId="462E6D31" w14:textId="77777777" w:rsidR="00256018" w:rsidRDefault="00256018" w:rsidP="00256018"/>
    <w:tbl>
      <w:tblPr>
        <w:tblW w:w="9945" w:type="dxa"/>
        <w:tblLayout w:type="fixed"/>
        <w:tblLook w:val="01E0" w:firstRow="1" w:lastRow="1" w:firstColumn="1" w:lastColumn="1" w:noHBand="0" w:noVBand="0"/>
      </w:tblPr>
      <w:tblGrid>
        <w:gridCol w:w="5294"/>
        <w:gridCol w:w="4651"/>
      </w:tblGrid>
      <w:tr w:rsidR="00256018" w:rsidRPr="00B207A0" w14:paraId="0FEDBDE0" w14:textId="77777777" w:rsidTr="00B7237F">
        <w:trPr>
          <w:trHeight w:val="873"/>
        </w:trPr>
        <w:tc>
          <w:tcPr>
            <w:tcW w:w="5294" w:type="dxa"/>
          </w:tcPr>
          <w:p w14:paraId="1B6FB622" w14:textId="77777777" w:rsidR="00256018" w:rsidRPr="00B207A0" w:rsidRDefault="00256018" w:rsidP="00B7237F">
            <w:pPr>
              <w:tabs>
                <w:tab w:val="left" w:pos="426"/>
              </w:tabs>
              <w:autoSpaceDE w:val="0"/>
              <w:autoSpaceDN w:val="0"/>
              <w:adjustRightInd w:val="0"/>
              <w:ind w:right="-1"/>
              <w:jc w:val="both"/>
              <w:rPr>
                <w:rFonts w:eastAsia="Calibri"/>
                <w:b/>
              </w:rPr>
            </w:pPr>
            <w:r>
              <w:rPr>
                <w:rFonts w:eastAsia="Calibri"/>
                <w:b/>
              </w:rPr>
              <w:t>Заказчик</w:t>
            </w:r>
          </w:p>
          <w:p w14:paraId="27AB0973" w14:textId="77777777" w:rsidR="00256018" w:rsidRDefault="00256018" w:rsidP="00B7237F">
            <w:pPr>
              <w:autoSpaceDE w:val="0"/>
              <w:autoSpaceDN w:val="0"/>
              <w:adjustRightInd w:val="0"/>
              <w:jc w:val="both"/>
              <w:rPr>
                <w:rFonts w:eastAsia="Calibri"/>
              </w:rPr>
            </w:pPr>
            <w:r w:rsidRPr="00B207A0">
              <w:rPr>
                <w:rFonts w:eastAsia="Calibri"/>
              </w:rPr>
              <w:t xml:space="preserve">Санкт-Петербургское государственное </w:t>
            </w:r>
          </w:p>
          <w:p w14:paraId="6796451C" w14:textId="77777777" w:rsidR="00256018" w:rsidRDefault="00256018" w:rsidP="00B7237F">
            <w:pPr>
              <w:autoSpaceDE w:val="0"/>
              <w:autoSpaceDN w:val="0"/>
              <w:adjustRightInd w:val="0"/>
              <w:jc w:val="both"/>
              <w:rPr>
                <w:rFonts w:eastAsia="Calibri"/>
              </w:rPr>
            </w:pPr>
            <w:r w:rsidRPr="00B207A0">
              <w:rPr>
                <w:rFonts w:eastAsia="Calibri"/>
              </w:rPr>
              <w:t xml:space="preserve">казенное учреждение «Жилищное </w:t>
            </w:r>
          </w:p>
          <w:p w14:paraId="0AE63631" w14:textId="77777777" w:rsidR="00256018" w:rsidRDefault="00256018" w:rsidP="00B7237F">
            <w:pPr>
              <w:autoSpaceDE w:val="0"/>
              <w:autoSpaceDN w:val="0"/>
              <w:adjustRightInd w:val="0"/>
              <w:jc w:val="both"/>
              <w:rPr>
                <w:rFonts w:eastAsia="Calibri"/>
              </w:rPr>
            </w:pPr>
            <w:r w:rsidRPr="00B207A0">
              <w:rPr>
                <w:rFonts w:eastAsia="Calibri"/>
              </w:rPr>
              <w:t xml:space="preserve">агентство Приморского района </w:t>
            </w:r>
          </w:p>
          <w:p w14:paraId="3CB9A24F" w14:textId="77777777" w:rsidR="00256018" w:rsidRPr="00B207A0" w:rsidRDefault="00256018" w:rsidP="00B7237F">
            <w:pPr>
              <w:autoSpaceDE w:val="0"/>
              <w:autoSpaceDN w:val="0"/>
              <w:adjustRightInd w:val="0"/>
              <w:jc w:val="both"/>
              <w:rPr>
                <w:rFonts w:eastAsia="Calibri"/>
              </w:rPr>
            </w:pPr>
            <w:r w:rsidRPr="00B207A0">
              <w:rPr>
                <w:rFonts w:eastAsia="Calibri"/>
              </w:rPr>
              <w:t>Санкт-Петербурга»</w:t>
            </w:r>
          </w:p>
          <w:p w14:paraId="3894867E" w14:textId="77777777" w:rsidR="00256018" w:rsidRDefault="00256018" w:rsidP="00B7237F">
            <w:pPr>
              <w:autoSpaceDE w:val="0"/>
              <w:autoSpaceDN w:val="0"/>
              <w:adjustRightInd w:val="0"/>
              <w:jc w:val="both"/>
              <w:rPr>
                <w:rFonts w:eastAsia="Calibri"/>
              </w:rPr>
            </w:pPr>
          </w:p>
          <w:p w14:paraId="6807E169" w14:textId="77777777" w:rsidR="00040683" w:rsidRPr="00B207A0" w:rsidRDefault="00040683" w:rsidP="00B7237F">
            <w:pPr>
              <w:autoSpaceDE w:val="0"/>
              <w:autoSpaceDN w:val="0"/>
              <w:adjustRightInd w:val="0"/>
              <w:jc w:val="both"/>
              <w:rPr>
                <w:rFonts w:eastAsia="Calibri"/>
              </w:rPr>
            </w:pPr>
          </w:p>
          <w:p w14:paraId="34F868CA" w14:textId="77777777" w:rsidR="00256018" w:rsidRPr="00B207A0" w:rsidRDefault="00256018" w:rsidP="00B7237F">
            <w:pPr>
              <w:autoSpaceDE w:val="0"/>
              <w:autoSpaceDN w:val="0"/>
              <w:adjustRightInd w:val="0"/>
              <w:jc w:val="both"/>
              <w:rPr>
                <w:rFonts w:eastAsia="Calibri"/>
                <w:b/>
              </w:rPr>
            </w:pPr>
            <w:r w:rsidRPr="00B207A0">
              <w:rPr>
                <w:rFonts w:eastAsia="Calibri"/>
                <w:b/>
              </w:rPr>
              <w:t>Директор</w:t>
            </w:r>
          </w:p>
          <w:p w14:paraId="38D8DF21" w14:textId="77777777" w:rsidR="00256018" w:rsidRPr="00B207A0" w:rsidRDefault="00256018" w:rsidP="00B7237F">
            <w:pPr>
              <w:autoSpaceDE w:val="0"/>
              <w:autoSpaceDN w:val="0"/>
              <w:adjustRightInd w:val="0"/>
              <w:jc w:val="both"/>
              <w:rPr>
                <w:rFonts w:eastAsia="Calibri"/>
                <w:b/>
              </w:rPr>
            </w:pPr>
          </w:p>
          <w:p w14:paraId="72F4D558" w14:textId="77777777" w:rsidR="00256018" w:rsidRPr="00B207A0" w:rsidRDefault="00256018" w:rsidP="00B7237F">
            <w:pPr>
              <w:autoSpaceDE w:val="0"/>
              <w:autoSpaceDN w:val="0"/>
              <w:adjustRightInd w:val="0"/>
              <w:jc w:val="both"/>
              <w:rPr>
                <w:rFonts w:eastAsia="Calibri"/>
                <w:b/>
              </w:rPr>
            </w:pPr>
            <w:r w:rsidRPr="00B207A0">
              <w:rPr>
                <w:rFonts w:eastAsia="Calibri"/>
              </w:rPr>
              <w:t>_______________________</w:t>
            </w:r>
            <w:r w:rsidRPr="00B207A0">
              <w:rPr>
                <w:rFonts w:eastAsia="Calibri"/>
                <w:b/>
              </w:rPr>
              <w:t xml:space="preserve"> Е.В. </w:t>
            </w:r>
            <w:proofErr w:type="spellStart"/>
            <w:r w:rsidRPr="00B207A0">
              <w:rPr>
                <w:rFonts w:eastAsia="Calibri"/>
                <w:b/>
              </w:rPr>
              <w:t>Хаткевич</w:t>
            </w:r>
            <w:proofErr w:type="spellEnd"/>
          </w:p>
          <w:p w14:paraId="35A98170" w14:textId="77777777" w:rsidR="00256018" w:rsidRDefault="00256018" w:rsidP="00B7237F">
            <w:pPr>
              <w:widowControl w:val="0"/>
              <w:tabs>
                <w:tab w:val="left" w:pos="426"/>
              </w:tabs>
              <w:autoSpaceDE w:val="0"/>
              <w:autoSpaceDN w:val="0"/>
              <w:adjustRightInd w:val="0"/>
            </w:pPr>
            <w:r w:rsidRPr="00AF7C01">
              <w:t>«____»______________202</w:t>
            </w:r>
            <w:r>
              <w:t>6</w:t>
            </w:r>
            <w:r w:rsidRPr="00AF7C01">
              <w:t>г.</w:t>
            </w:r>
          </w:p>
          <w:p w14:paraId="42D771E4" w14:textId="77777777" w:rsidR="00256018" w:rsidRPr="00B207A0" w:rsidRDefault="00256018" w:rsidP="00B7237F">
            <w:pPr>
              <w:autoSpaceDE w:val="0"/>
              <w:autoSpaceDN w:val="0"/>
              <w:adjustRightInd w:val="0"/>
              <w:jc w:val="both"/>
              <w:rPr>
                <w:rFonts w:eastAsia="Calibri"/>
              </w:rPr>
            </w:pPr>
            <w:r w:rsidRPr="00B207A0">
              <w:t>ПОДПИСАНО ЭЦП</w:t>
            </w:r>
          </w:p>
        </w:tc>
        <w:tc>
          <w:tcPr>
            <w:tcW w:w="4651" w:type="dxa"/>
          </w:tcPr>
          <w:p w14:paraId="5E390740" w14:textId="77777777" w:rsidR="00256018" w:rsidRPr="00B207A0" w:rsidRDefault="00256018" w:rsidP="00B7237F">
            <w:pPr>
              <w:tabs>
                <w:tab w:val="left" w:pos="426"/>
              </w:tabs>
              <w:autoSpaceDE w:val="0"/>
              <w:autoSpaceDN w:val="0"/>
              <w:adjustRightInd w:val="0"/>
              <w:ind w:right="-1"/>
              <w:jc w:val="both"/>
              <w:rPr>
                <w:rFonts w:eastAsia="Calibri"/>
              </w:rPr>
            </w:pPr>
            <w:r w:rsidRPr="00B207A0">
              <w:rPr>
                <w:rFonts w:eastAsia="Calibri"/>
                <w:b/>
              </w:rPr>
              <w:t xml:space="preserve">Поставщик </w:t>
            </w:r>
          </w:p>
          <w:p w14:paraId="4AA81082" w14:textId="77777777" w:rsidR="00040683" w:rsidRDefault="00040683" w:rsidP="00040683">
            <w:pPr>
              <w:widowControl w:val="0"/>
              <w:tabs>
                <w:tab w:val="left" w:pos="0"/>
                <w:tab w:val="right" w:pos="9498"/>
              </w:tabs>
              <w:autoSpaceDE w:val="0"/>
              <w:autoSpaceDN w:val="0"/>
              <w:adjustRightInd w:val="0"/>
            </w:pPr>
          </w:p>
          <w:p w14:paraId="5AD2E5BB" w14:textId="77777777" w:rsidR="00E40AEA" w:rsidRDefault="00E40AEA" w:rsidP="00040683">
            <w:pPr>
              <w:widowControl w:val="0"/>
              <w:tabs>
                <w:tab w:val="left" w:pos="0"/>
                <w:tab w:val="right" w:pos="9498"/>
              </w:tabs>
              <w:autoSpaceDE w:val="0"/>
              <w:autoSpaceDN w:val="0"/>
              <w:adjustRightInd w:val="0"/>
            </w:pPr>
          </w:p>
          <w:p w14:paraId="67C4206E" w14:textId="77777777" w:rsidR="00E40AEA" w:rsidRDefault="00E40AEA" w:rsidP="00040683">
            <w:pPr>
              <w:widowControl w:val="0"/>
              <w:tabs>
                <w:tab w:val="left" w:pos="0"/>
                <w:tab w:val="right" w:pos="9498"/>
              </w:tabs>
              <w:autoSpaceDE w:val="0"/>
              <w:autoSpaceDN w:val="0"/>
              <w:adjustRightInd w:val="0"/>
            </w:pPr>
          </w:p>
          <w:p w14:paraId="6A1D1292" w14:textId="77777777" w:rsidR="00E40AEA" w:rsidRDefault="00E40AEA" w:rsidP="00040683">
            <w:pPr>
              <w:widowControl w:val="0"/>
              <w:tabs>
                <w:tab w:val="left" w:pos="0"/>
                <w:tab w:val="right" w:pos="9498"/>
              </w:tabs>
              <w:autoSpaceDE w:val="0"/>
              <w:autoSpaceDN w:val="0"/>
              <w:adjustRightInd w:val="0"/>
            </w:pPr>
          </w:p>
          <w:p w14:paraId="785E597B" w14:textId="77777777" w:rsidR="00E40AEA" w:rsidRDefault="00E40AEA" w:rsidP="00040683">
            <w:pPr>
              <w:widowControl w:val="0"/>
              <w:tabs>
                <w:tab w:val="left" w:pos="0"/>
                <w:tab w:val="right" w:pos="9498"/>
              </w:tabs>
              <w:autoSpaceDE w:val="0"/>
              <w:autoSpaceDN w:val="0"/>
              <w:adjustRightInd w:val="0"/>
            </w:pPr>
          </w:p>
          <w:p w14:paraId="569BB9D8" w14:textId="77777777" w:rsidR="00E40AEA" w:rsidRDefault="00E40AEA" w:rsidP="00040683">
            <w:pPr>
              <w:widowControl w:val="0"/>
              <w:tabs>
                <w:tab w:val="left" w:pos="0"/>
                <w:tab w:val="right" w:pos="9498"/>
              </w:tabs>
              <w:autoSpaceDE w:val="0"/>
              <w:autoSpaceDN w:val="0"/>
              <w:adjustRightInd w:val="0"/>
            </w:pPr>
          </w:p>
          <w:p w14:paraId="2F357E8B" w14:textId="77777777" w:rsidR="00E40AEA" w:rsidRDefault="00E40AEA" w:rsidP="00040683">
            <w:pPr>
              <w:widowControl w:val="0"/>
              <w:tabs>
                <w:tab w:val="left" w:pos="0"/>
                <w:tab w:val="right" w:pos="9498"/>
              </w:tabs>
              <w:autoSpaceDE w:val="0"/>
              <w:autoSpaceDN w:val="0"/>
              <w:adjustRightInd w:val="0"/>
            </w:pPr>
          </w:p>
          <w:p w14:paraId="324463A1" w14:textId="77777777" w:rsidR="00E40AEA" w:rsidRDefault="00E40AEA" w:rsidP="00040683">
            <w:pPr>
              <w:widowControl w:val="0"/>
              <w:tabs>
                <w:tab w:val="left" w:pos="0"/>
                <w:tab w:val="right" w:pos="9498"/>
              </w:tabs>
              <w:autoSpaceDE w:val="0"/>
              <w:autoSpaceDN w:val="0"/>
              <w:adjustRightInd w:val="0"/>
            </w:pPr>
          </w:p>
          <w:p w14:paraId="2C8E2CA3" w14:textId="74A2E232" w:rsidR="00040683" w:rsidRDefault="00040683" w:rsidP="00040683">
            <w:pPr>
              <w:widowControl w:val="0"/>
              <w:tabs>
                <w:tab w:val="left" w:pos="0"/>
                <w:tab w:val="right" w:pos="9498"/>
              </w:tabs>
              <w:autoSpaceDE w:val="0"/>
              <w:autoSpaceDN w:val="0"/>
              <w:adjustRightInd w:val="0"/>
              <w:rPr>
                <w:b/>
              </w:rPr>
            </w:pPr>
            <w:r w:rsidRPr="00FB3267">
              <w:t xml:space="preserve">__________________ </w:t>
            </w:r>
            <w:r w:rsidR="00E40AEA">
              <w:rPr>
                <w:b/>
              </w:rPr>
              <w:t>/ _____________</w:t>
            </w:r>
            <w:r w:rsidRPr="00FB3267">
              <w:rPr>
                <w:b/>
              </w:rPr>
              <w:t xml:space="preserve"> </w:t>
            </w:r>
          </w:p>
          <w:p w14:paraId="3306C74B" w14:textId="4143FB2E" w:rsidR="00256018" w:rsidRDefault="00256018" w:rsidP="00040683">
            <w:pPr>
              <w:widowControl w:val="0"/>
              <w:tabs>
                <w:tab w:val="left" w:pos="426"/>
              </w:tabs>
              <w:autoSpaceDE w:val="0"/>
              <w:autoSpaceDN w:val="0"/>
              <w:adjustRightInd w:val="0"/>
            </w:pPr>
            <w:r w:rsidRPr="00AF7C01">
              <w:t>«____»______________202</w:t>
            </w:r>
            <w:r>
              <w:t>6</w:t>
            </w:r>
            <w:r w:rsidRPr="00AF7C01">
              <w:t xml:space="preserve"> г.</w:t>
            </w:r>
          </w:p>
          <w:p w14:paraId="26185E7E" w14:textId="77777777" w:rsidR="00256018" w:rsidRPr="00B207A0" w:rsidRDefault="00256018" w:rsidP="00B7237F">
            <w:pPr>
              <w:autoSpaceDE w:val="0"/>
              <w:autoSpaceDN w:val="0"/>
              <w:adjustRightInd w:val="0"/>
              <w:jc w:val="both"/>
              <w:rPr>
                <w:rFonts w:eastAsia="Calibri"/>
              </w:rPr>
            </w:pPr>
            <w:r w:rsidRPr="00B207A0">
              <w:t>ПОДПИСАНО ЭЦП</w:t>
            </w:r>
          </w:p>
        </w:tc>
      </w:tr>
    </w:tbl>
    <w:p w14:paraId="757D6659" w14:textId="77777777" w:rsidR="00256C19" w:rsidRDefault="00256C19">
      <w:pPr>
        <w:jc w:val="both"/>
      </w:pPr>
    </w:p>
    <w:p w14:paraId="66CC4DFB" w14:textId="77777777" w:rsidR="00256C19" w:rsidRDefault="00256C19">
      <w:pPr>
        <w:jc w:val="both"/>
      </w:pPr>
    </w:p>
    <w:p w14:paraId="06F2B6A7" w14:textId="77777777" w:rsidR="00CF6DEE" w:rsidRDefault="00CF6DEE">
      <w:pPr>
        <w:jc w:val="both"/>
      </w:pPr>
    </w:p>
    <w:p w14:paraId="6C19EA97" w14:textId="77777777" w:rsidR="00E73CB3" w:rsidRDefault="00E73CB3">
      <w:pPr>
        <w:jc w:val="both"/>
        <w:sectPr w:rsidR="00E73CB3">
          <w:pgSz w:w="11906" w:h="16838"/>
          <w:pgMar w:top="1134" w:right="851" w:bottom="1134" w:left="1701" w:header="709" w:footer="709" w:gutter="0"/>
          <w:cols w:space="708"/>
          <w:docGrid w:linePitch="360"/>
        </w:sectPr>
      </w:pPr>
    </w:p>
    <w:p w14:paraId="01012D3B" w14:textId="7A8B0CBE" w:rsidR="00CF6DEE" w:rsidRDefault="00E73CB3" w:rsidP="007D2B91">
      <w:pPr>
        <w:jc w:val="right"/>
      </w:pPr>
      <w:r>
        <w:lastRenderedPageBreak/>
        <w:t>Приложение к Описанию объекта закупки</w:t>
      </w:r>
    </w:p>
    <w:p w14:paraId="0B32A4A9" w14:textId="77777777" w:rsidR="007D2B91" w:rsidRDefault="007D2B91" w:rsidP="007D2B91">
      <w:pPr>
        <w:jc w:val="right"/>
      </w:pPr>
    </w:p>
    <w:p w14:paraId="25ADDAB6" w14:textId="77777777" w:rsidR="007D2B91" w:rsidRDefault="007D2B91" w:rsidP="007D2B91">
      <w:pPr>
        <w:jc w:val="right"/>
      </w:pPr>
    </w:p>
    <w:p w14:paraId="19AC5122" w14:textId="08A54DF6" w:rsidR="007D2B91" w:rsidRDefault="007D2B91" w:rsidP="007D2B91">
      <w:pPr>
        <w:jc w:val="center"/>
        <w:rPr>
          <w:b/>
        </w:rPr>
      </w:pPr>
      <w:r w:rsidRPr="007D2B91">
        <w:rPr>
          <w:b/>
        </w:rPr>
        <w:t>Требования к техническим, функциональным характеристикам (потребительским свойствам) товара</w:t>
      </w:r>
    </w:p>
    <w:p w14:paraId="67263A38" w14:textId="77777777" w:rsidR="003B3921" w:rsidRDefault="003B3921" w:rsidP="007D2B91">
      <w:pPr>
        <w:jc w:val="center"/>
        <w:rPr>
          <w:b/>
        </w:rPr>
      </w:pP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3"/>
        <w:gridCol w:w="2024"/>
        <w:gridCol w:w="2126"/>
        <w:gridCol w:w="2711"/>
        <w:gridCol w:w="5174"/>
        <w:gridCol w:w="1134"/>
        <w:gridCol w:w="904"/>
      </w:tblGrid>
      <w:tr w:rsidR="003B3921" w:rsidRPr="00B20F1F" w14:paraId="520B160F" w14:textId="77777777" w:rsidTr="002D767E">
        <w:trPr>
          <w:trHeight w:val="580"/>
          <w:jc w:val="center"/>
        </w:trPr>
        <w:tc>
          <w:tcPr>
            <w:tcW w:w="523" w:type="dxa"/>
            <w:vAlign w:val="center"/>
          </w:tcPr>
          <w:p w14:paraId="7480D550" w14:textId="77777777" w:rsidR="003B3921" w:rsidRPr="00B20F1F" w:rsidRDefault="003B3921" w:rsidP="00B7237F">
            <w:pPr>
              <w:spacing w:after="160"/>
              <w:jc w:val="center"/>
              <w:rPr>
                <w:rFonts w:eastAsiaTheme="minorEastAsia"/>
                <w:b/>
                <w:sz w:val="18"/>
                <w:szCs w:val="18"/>
              </w:rPr>
            </w:pPr>
            <w:r w:rsidRPr="00B20F1F">
              <w:rPr>
                <w:rFonts w:eastAsiaTheme="minorEastAsia"/>
                <w:b/>
                <w:sz w:val="18"/>
                <w:szCs w:val="18"/>
              </w:rPr>
              <w:t>№ п/п</w:t>
            </w:r>
          </w:p>
        </w:tc>
        <w:tc>
          <w:tcPr>
            <w:tcW w:w="2024" w:type="dxa"/>
            <w:vAlign w:val="center"/>
          </w:tcPr>
          <w:p w14:paraId="0D84489D" w14:textId="77777777" w:rsidR="003B3921" w:rsidRPr="00B20F1F" w:rsidRDefault="003B3921" w:rsidP="00B7237F">
            <w:pPr>
              <w:spacing w:after="160"/>
              <w:jc w:val="center"/>
              <w:rPr>
                <w:rFonts w:eastAsiaTheme="minorEastAsia"/>
                <w:b/>
                <w:sz w:val="18"/>
                <w:szCs w:val="18"/>
              </w:rPr>
            </w:pPr>
            <w:r w:rsidRPr="00B20F1F">
              <w:rPr>
                <w:rFonts w:eastAsiaTheme="minorEastAsia"/>
                <w:b/>
                <w:sz w:val="18"/>
                <w:szCs w:val="18"/>
              </w:rPr>
              <w:t>Наименование товара</w:t>
            </w:r>
            <w:r>
              <w:rPr>
                <w:rFonts w:eastAsiaTheme="minorEastAsia"/>
                <w:b/>
                <w:sz w:val="18"/>
                <w:szCs w:val="18"/>
              </w:rPr>
              <w:t>/</w:t>
            </w:r>
            <w:proofErr w:type="spellStart"/>
            <w:r>
              <w:rPr>
                <w:rFonts w:eastAsiaTheme="minorEastAsia"/>
                <w:b/>
                <w:sz w:val="18"/>
                <w:szCs w:val="18"/>
              </w:rPr>
              <w:t>Партномер</w:t>
            </w:r>
            <w:proofErr w:type="spellEnd"/>
          </w:p>
        </w:tc>
        <w:tc>
          <w:tcPr>
            <w:tcW w:w="2126" w:type="dxa"/>
            <w:shd w:val="clear" w:color="auto" w:fill="auto"/>
            <w:vAlign w:val="center"/>
          </w:tcPr>
          <w:p w14:paraId="26E26DE7" w14:textId="77777777" w:rsidR="003B3921" w:rsidRPr="00B20F1F" w:rsidRDefault="003B3921" w:rsidP="00B7237F">
            <w:pPr>
              <w:autoSpaceDE w:val="0"/>
              <w:autoSpaceDN w:val="0"/>
              <w:adjustRightInd w:val="0"/>
              <w:spacing w:after="160"/>
              <w:jc w:val="center"/>
              <w:outlineLvl w:val="1"/>
              <w:rPr>
                <w:rFonts w:eastAsiaTheme="minorEastAsia"/>
                <w:b/>
                <w:sz w:val="18"/>
                <w:szCs w:val="18"/>
              </w:rPr>
            </w:pPr>
            <w:r w:rsidRPr="00B20F1F">
              <w:rPr>
                <w:rFonts w:eastAsiaTheme="minorEastAsia"/>
                <w:b/>
                <w:sz w:val="18"/>
                <w:szCs w:val="18"/>
              </w:rPr>
              <w:t>Наименование характеристики</w:t>
            </w:r>
          </w:p>
        </w:tc>
        <w:tc>
          <w:tcPr>
            <w:tcW w:w="2711" w:type="dxa"/>
            <w:vAlign w:val="center"/>
          </w:tcPr>
          <w:p w14:paraId="579EF99A" w14:textId="77777777" w:rsidR="003B3921" w:rsidRPr="00B20F1F" w:rsidRDefault="003B3921" w:rsidP="00B7237F">
            <w:pPr>
              <w:spacing w:after="160"/>
              <w:jc w:val="center"/>
              <w:rPr>
                <w:rFonts w:eastAsiaTheme="minorEastAsia"/>
                <w:b/>
                <w:sz w:val="18"/>
                <w:szCs w:val="18"/>
              </w:rPr>
            </w:pPr>
            <w:r w:rsidRPr="00B20F1F">
              <w:rPr>
                <w:rFonts w:eastAsiaTheme="minorEastAsia"/>
                <w:b/>
                <w:sz w:val="18"/>
                <w:szCs w:val="18"/>
              </w:rPr>
              <w:t>Значение характеристики</w:t>
            </w:r>
          </w:p>
        </w:tc>
        <w:tc>
          <w:tcPr>
            <w:tcW w:w="5174" w:type="dxa"/>
            <w:vAlign w:val="center"/>
          </w:tcPr>
          <w:p w14:paraId="08DA7C1D" w14:textId="77777777" w:rsidR="003B3921" w:rsidRPr="00B20F1F" w:rsidRDefault="003B3921" w:rsidP="00B7237F">
            <w:pPr>
              <w:spacing w:after="160"/>
              <w:jc w:val="center"/>
              <w:rPr>
                <w:rFonts w:eastAsiaTheme="minorEastAsia"/>
                <w:b/>
                <w:sz w:val="18"/>
                <w:szCs w:val="18"/>
              </w:rPr>
            </w:pPr>
            <w:r w:rsidRPr="00B20F1F">
              <w:rPr>
                <w:rFonts w:eastAsiaTheme="minorEastAsia"/>
                <w:b/>
                <w:sz w:val="18"/>
                <w:szCs w:val="18"/>
              </w:rPr>
              <w:t>Инструкция по заполнению характеристики в заявке</w:t>
            </w:r>
          </w:p>
        </w:tc>
        <w:tc>
          <w:tcPr>
            <w:tcW w:w="1134" w:type="dxa"/>
            <w:vAlign w:val="center"/>
          </w:tcPr>
          <w:p w14:paraId="40D81EFB" w14:textId="77777777" w:rsidR="003B3921" w:rsidRPr="00B20F1F" w:rsidRDefault="003B3921" w:rsidP="00B7237F">
            <w:pPr>
              <w:spacing w:after="160"/>
              <w:jc w:val="center"/>
              <w:rPr>
                <w:rFonts w:eastAsiaTheme="minorEastAsia"/>
                <w:b/>
                <w:sz w:val="18"/>
                <w:szCs w:val="18"/>
              </w:rPr>
            </w:pPr>
            <w:r w:rsidRPr="00B20F1F">
              <w:rPr>
                <w:rFonts w:eastAsiaTheme="minorEastAsia"/>
                <w:b/>
                <w:sz w:val="18"/>
                <w:szCs w:val="18"/>
              </w:rPr>
              <w:t>Единица измерения</w:t>
            </w:r>
          </w:p>
        </w:tc>
        <w:tc>
          <w:tcPr>
            <w:tcW w:w="904" w:type="dxa"/>
          </w:tcPr>
          <w:p w14:paraId="3E2950BC" w14:textId="77777777" w:rsidR="003B3921" w:rsidRPr="00B20F1F" w:rsidRDefault="003B3921" w:rsidP="00B7237F">
            <w:pPr>
              <w:spacing w:after="160"/>
              <w:jc w:val="center"/>
              <w:rPr>
                <w:rFonts w:eastAsiaTheme="minorEastAsia"/>
                <w:b/>
                <w:sz w:val="18"/>
                <w:szCs w:val="18"/>
              </w:rPr>
            </w:pPr>
            <w:r>
              <w:rPr>
                <w:rFonts w:eastAsiaTheme="minorEastAsia"/>
                <w:b/>
                <w:sz w:val="18"/>
                <w:szCs w:val="18"/>
              </w:rPr>
              <w:t>Кол-во</w:t>
            </w:r>
          </w:p>
        </w:tc>
      </w:tr>
      <w:tr w:rsidR="00AF1AB9" w:rsidRPr="00B20F1F" w14:paraId="3F17F30B" w14:textId="77777777" w:rsidTr="002D767E">
        <w:trPr>
          <w:trHeight w:val="228"/>
          <w:jc w:val="center"/>
        </w:trPr>
        <w:tc>
          <w:tcPr>
            <w:tcW w:w="523" w:type="dxa"/>
            <w:vMerge w:val="restart"/>
            <w:vAlign w:val="center"/>
          </w:tcPr>
          <w:p w14:paraId="0E5A2E85" w14:textId="398F82BA" w:rsidR="00AF1AB9" w:rsidRPr="00ED0332" w:rsidRDefault="00AF1AB9" w:rsidP="00226D2A">
            <w:pPr>
              <w:spacing w:line="259" w:lineRule="auto"/>
              <w:ind w:left="10"/>
              <w:jc w:val="center"/>
              <w:rPr>
                <w:rFonts w:eastAsiaTheme="minorEastAsia"/>
                <w:sz w:val="18"/>
                <w:szCs w:val="18"/>
              </w:rPr>
            </w:pPr>
            <w:r>
              <w:rPr>
                <w:rFonts w:eastAsiaTheme="minorEastAsia"/>
                <w:sz w:val="18"/>
                <w:szCs w:val="18"/>
              </w:rPr>
              <w:t>1</w:t>
            </w:r>
            <w:r w:rsidR="00ED0332">
              <w:rPr>
                <w:rFonts w:eastAsiaTheme="minorEastAsia"/>
                <w:sz w:val="18"/>
                <w:szCs w:val="18"/>
              </w:rPr>
              <w:t>.</w:t>
            </w:r>
          </w:p>
        </w:tc>
        <w:tc>
          <w:tcPr>
            <w:tcW w:w="2024" w:type="dxa"/>
            <w:vMerge w:val="restart"/>
            <w:tcBorders>
              <w:top w:val="single" w:sz="4" w:space="0" w:color="auto"/>
              <w:left w:val="single" w:sz="4" w:space="0" w:color="auto"/>
              <w:right w:val="single" w:sz="4" w:space="0" w:color="auto"/>
            </w:tcBorders>
            <w:shd w:val="clear" w:color="000000" w:fill="FFFFFF"/>
            <w:vAlign w:val="center"/>
          </w:tcPr>
          <w:p w14:paraId="7ECA18CD" w14:textId="1A544A3E" w:rsidR="00AF1AB9" w:rsidRDefault="00AF1AB9" w:rsidP="00ED0332">
            <w:pPr>
              <w:jc w:val="center"/>
              <w:rPr>
                <w:sz w:val="20"/>
                <w:szCs w:val="20"/>
              </w:rPr>
            </w:pPr>
            <w:r>
              <w:rPr>
                <w:sz w:val="20"/>
                <w:szCs w:val="20"/>
              </w:rPr>
              <w:t>Картридж для электрографических печатающих устройств</w:t>
            </w:r>
          </w:p>
          <w:p w14:paraId="34B75B77" w14:textId="06F12ABD" w:rsidR="00AF1AB9" w:rsidRPr="00B82965" w:rsidRDefault="00AF1AB9" w:rsidP="00D55841">
            <w:pPr>
              <w:rPr>
                <w:sz w:val="20"/>
                <w:szCs w:val="20"/>
              </w:rPr>
            </w:pPr>
          </w:p>
        </w:tc>
        <w:tc>
          <w:tcPr>
            <w:tcW w:w="2126" w:type="dxa"/>
            <w:shd w:val="clear" w:color="auto" w:fill="auto"/>
            <w:vAlign w:val="center"/>
          </w:tcPr>
          <w:p w14:paraId="793CB214" w14:textId="1C658C75" w:rsidR="00AF1AB9" w:rsidRPr="00732892" w:rsidRDefault="00AF1AB9" w:rsidP="00226D2A">
            <w:pPr>
              <w:autoSpaceDE w:val="0"/>
              <w:autoSpaceDN w:val="0"/>
              <w:adjustRightInd w:val="0"/>
              <w:jc w:val="center"/>
              <w:rPr>
                <w:rFonts w:cs="Arial"/>
                <w:sz w:val="20"/>
                <w:szCs w:val="20"/>
              </w:rPr>
            </w:pPr>
            <w:r w:rsidRPr="00732892">
              <w:rPr>
                <w:rFonts w:cs="Arial"/>
                <w:sz w:val="20"/>
                <w:szCs w:val="20"/>
              </w:rPr>
              <w:t xml:space="preserve">Тип </w:t>
            </w:r>
            <w:r>
              <w:rPr>
                <w:rFonts w:cs="Arial"/>
                <w:sz w:val="20"/>
                <w:szCs w:val="20"/>
              </w:rPr>
              <w:t>картриджа</w:t>
            </w:r>
          </w:p>
        </w:tc>
        <w:tc>
          <w:tcPr>
            <w:tcW w:w="2711" w:type="dxa"/>
            <w:vAlign w:val="center"/>
          </w:tcPr>
          <w:p w14:paraId="28889EE8" w14:textId="181074B5" w:rsidR="00AF1AB9" w:rsidRPr="00D55841" w:rsidRDefault="00AF1AB9" w:rsidP="00226D2A">
            <w:pPr>
              <w:jc w:val="center"/>
              <w:rPr>
                <w:sz w:val="18"/>
                <w:szCs w:val="18"/>
              </w:rPr>
            </w:pPr>
            <w:r>
              <w:rPr>
                <w:rFonts w:eastAsiaTheme="minorEastAsia"/>
                <w:sz w:val="18"/>
                <w:szCs w:val="18"/>
              </w:rPr>
              <w:t>Совместимый</w:t>
            </w:r>
          </w:p>
        </w:tc>
        <w:tc>
          <w:tcPr>
            <w:tcW w:w="5174" w:type="dxa"/>
          </w:tcPr>
          <w:p w14:paraId="1C44E4A7" w14:textId="77777777" w:rsidR="00AF1AB9" w:rsidRPr="00C100AA" w:rsidRDefault="00AF1AB9" w:rsidP="00226D2A">
            <w:pPr>
              <w:ind w:right="-109" w:hanging="107"/>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val="restart"/>
            <w:vAlign w:val="center"/>
          </w:tcPr>
          <w:p w14:paraId="1A04A141" w14:textId="77777777" w:rsidR="00AF1AB9" w:rsidRPr="00B20F1F" w:rsidRDefault="00AF1AB9" w:rsidP="00226D2A">
            <w:pPr>
              <w:spacing w:line="259" w:lineRule="auto"/>
              <w:jc w:val="center"/>
              <w:rPr>
                <w:rFonts w:eastAsiaTheme="minorEastAsia"/>
                <w:sz w:val="18"/>
                <w:szCs w:val="18"/>
              </w:rPr>
            </w:pPr>
            <w:r>
              <w:rPr>
                <w:rFonts w:eastAsiaTheme="minorEastAsia"/>
                <w:sz w:val="18"/>
                <w:szCs w:val="18"/>
              </w:rPr>
              <w:t>шт.</w:t>
            </w:r>
          </w:p>
        </w:tc>
        <w:tc>
          <w:tcPr>
            <w:tcW w:w="904" w:type="dxa"/>
            <w:vMerge w:val="restart"/>
            <w:vAlign w:val="center"/>
          </w:tcPr>
          <w:p w14:paraId="3EAAF223" w14:textId="1B7D0857" w:rsidR="00AF1AB9" w:rsidRPr="00A57DE8" w:rsidRDefault="00AF1AB9" w:rsidP="009A09A5">
            <w:pPr>
              <w:spacing w:line="259" w:lineRule="auto"/>
              <w:jc w:val="center"/>
              <w:rPr>
                <w:rFonts w:eastAsiaTheme="minorEastAsia"/>
                <w:sz w:val="18"/>
                <w:szCs w:val="18"/>
                <w:lang w:val="en-US"/>
              </w:rPr>
            </w:pPr>
            <w:r>
              <w:rPr>
                <w:rFonts w:eastAsiaTheme="minorEastAsia"/>
                <w:sz w:val="18"/>
                <w:szCs w:val="18"/>
                <w:lang w:val="en-US"/>
              </w:rPr>
              <w:t>150</w:t>
            </w:r>
          </w:p>
        </w:tc>
      </w:tr>
      <w:tr w:rsidR="00AF1AB9" w:rsidRPr="00B20F1F" w14:paraId="408C5F94" w14:textId="77777777" w:rsidTr="002D767E">
        <w:trPr>
          <w:trHeight w:val="288"/>
          <w:jc w:val="center"/>
        </w:trPr>
        <w:tc>
          <w:tcPr>
            <w:tcW w:w="523" w:type="dxa"/>
            <w:vMerge/>
            <w:vAlign w:val="center"/>
          </w:tcPr>
          <w:p w14:paraId="14D3CE08" w14:textId="77777777" w:rsidR="00AF1AB9" w:rsidRDefault="00AF1AB9" w:rsidP="00226D2A">
            <w:pPr>
              <w:spacing w:line="259" w:lineRule="auto"/>
              <w:ind w:left="10"/>
              <w:jc w:val="center"/>
              <w:rPr>
                <w:rFonts w:eastAsiaTheme="minorEastAsia"/>
                <w:sz w:val="18"/>
                <w:szCs w:val="18"/>
              </w:rPr>
            </w:pPr>
          </w:p>
        </w:tc>
        <w:tc>
          <w:tcPr>
            <w:tcW w:w="2024" w:type="dxa"/>
            <w:vMerge/>
            <w:tcBorders>
              <w:left w:val="single" w:sz="4" w:space="0" w:color="auto"/>
              <w:right w:val="single" w:sz="4" w:space="0" w:color="auto"/>
            </w:tcBorders>
            <w:vAlign w:val="center"/>
          </w:tcPr>
          <w:p w14:paraId="1C93C500" w14:textId="77777777" w:rsidR="00AF1AB9" w:rsidRPr="00732892" w:rsidRDefault="00AF1AB9" w:rsidP="00226D2A">
            <w:pPr>
              <w:spacing w:line="259" w:lineRule="auto"/>
              <w:ind w:left="34" w:right="-108"/>
              <w:rPr>
                <w:rFonts w:eastAsiaTheme="minorEastAsia"/>
                <w:sz w:val="20"/>
                <w:szCs w:val="20"/>
              </w:rPr>
            </w:pPr>
          </w:p>
        </w:tc>
        <w:tc>
          <w:tcPr>
            <w:tcW w:w="2126" w:type="dxa"/>
            <w:shd w:val="clear" w:color="auto" w:fill="auto"/>
            <w:vAlign w:val="center"/>
          </w:tcPr>
          <w:p w14:paraId="6BF95E66" w14:textId="77777777" w:rsidR="00AF1AB9" w:rsidRPr="00732892" w:rsidRDefault="00AF1AB9" w:rsidP="00226D2A">
            <w:pPr>
              <w:autoSpaceDE w:val="0"/>
              <w:autoSpaceDN w:val="0"/>
              <w:adjustRightInd w:val="0"/>
              <w:jc w:val="center"/>
              <w:rPr>
                <w:rFonts w:eastAsiaTheme="minorEastAsia"/>
                <w:sz w:val="20"/>
                <w:szCs w:val="20"/>
              </w:rPr>
            </w:pPr>
            <w:r w:rsidRPr="00732892">
              <w:rPr>
                <w:rFonts w:eastAsiaTheme="minorEastAsia"/>
                <w:sz w:val="20"/>
                <w:szCs w:val="20"/>
              </w:rPr>
              <w:t>Технология печати</w:t>
            </w:r>
          </w:p>
        </w:tc>
        <w:tc>
          <w:tcPr>
            <w:tcW w:w="2711" w:type="dxa"/>
            <w:vAlign w:val="center"/>
          </w:tcPr>
          <w:p w14:paraId="58A7613F" w14:textId="77777777" w:rsidR="00AF1AB9" w:rsidRPr="00A3319E" w:rsidRDefault="00AF1AB9" w:rsidP="00226D2A">
            <w:pPr>
              <w:jc w:val="center"/>
              <w:rPr>
                <w:sz w:val="18"/>
                <w:szCs w:val="18"/>
              </w:rPr>
            </w:pPr>
            <w:r w:rsidRPr="00880C63">
              <w:rPr>
                <w:sz w:val="18"/>
                <w:szCs w:val="18"/>
              </w:rPr>
              <w:t>Лазерная</w:t>
            </w:r>
          </w:p>
        </w:tc>
        <w:tc>
          <w:tcPr>
            <w:tcW w:w="5174" w:type="dxa"/>
          </w:tcPr>
          <w:p w14:paraId="284A80D6" w14:textId="77777777" w:rsidR="00AF1AB9" w:rsidRPr="00C100AA" w:rsidRDefault="00AF1AB9" w:rsidP="00226D2A">
            <w:pPr>
              <w:jc w:val="center"/>
              <w:rPr>
                <w:rFonts w:eastAsiaTheme="minorEastAsia"/>
                <w:sz w:val="18"/>
                <w:szCs w:val="18"/>
              </w:rPr>
            </w:pPr>
            <w:r w:rsidRPr="00732892">
              <w:rPr>
                <w:rFonts w:eastAsiaTheme="minorEastAsia"/>
                <w:sz w:val="18"/>
                <w:szCs w:val="18"/>
              </w:rPr>
              <w:t>Значение характеристики не может изменяться участником закупки</w:t>
            </w:r>
          </w:p>
        </w:tc>
        <w:tc>
          <w:tcPr>
            <w:tcW w:w="1134" w:type="dxa"/>
            <w:vMerge/>
          </w:tcPr>
          <w:p w14:paraId="4D3D4824" w14:textId="77777777" w:rsidR="00AF1AB9" w:rsidRPr="00B20F1F" w:rsidRDefault="00AF1AB9" w:rsidP="00226D2A">
            <w:pPr>
              <w:spacing w:line="259" w:lineRule="auto"/>
              <w:jc w:val="center"/>
              <w:rPr>
                <w:rFonts w:eastAsiaTheme="minorEastAsia"/>
                <w:sz w:val="18"/>
                <w:szCs w:val="18"/>
              </w:rPr>
            </w:pPr>
          </w:p>
        </w:tc>
        <w:tc>
          <w:tcPr>
            <w:tcW w:w="904" w:type="dxa"/>
            <w:vMerge/>
          </w:tcPr>
          <w:p w14:paraId="430561F9" w14:textId="77777777" w:rsidR="00AF1AB9" w:rsidRPr="00B20F1F" w:rsidRDefault="00AF1AB9" w:rsidP="00226D2A">
            <w:pPr>
              <w:spacing w:line="259" w:lineRule="auto"/>
              <w:jc w:val="center"/>
              <w:rPr>
                <w:rFonts w:eastAsiaTheme="minorEastAsia"/>
                <w:sz w:val="18"/>
                <w:szCs w:val="18"/>
              </w:rPr>
            </w:pPr>
          </w:p>
        </w:tc>
      </w:tr>
      <w:tr w:rsidR="00AF1AB9" w:rsidRPr="00B20F1F" w14:paraId="4D8B660B" w14:textId="77777777" w:rsidTr="002D767E">
        <w:trPr>
          <w:trHeight w:val="212"/>
          <w:jc w:val="center"/>
        </w:trPr>
        <w:tc>
          <w:tcPr>
            <w:tcW w:w="523" w:type="dxa"/>
            <w:vMerge/>
            <w:vAlign w:val="center"/>
          </w:tcPr>
          <w:p w14:paraId="643B8D9A" w14:textId="77777777" w:rsidR="00AF1AB9" w:rsidRDefault="00AF1AB9" w:rsidP="00226D2A">
            <w:pPr>
              <w:spacing w:line="259" w:lineRule="auto"/>
              <w:ind w:left="10"/>
              <w:jc w:val="center"/>
              <w:rPr>
                <w:rFonts w:eastAsiaTheme="minorEastAsia"/>
                <w:sz w:val="18"/>
                <w:szCs w:val="18"/>
              </w:rPr>
            </w:pPr>
          </w:p>
        </w:tc>
        <w:tc>
          <w:tcPr>
            <w:tcW w:w="2024" w:type="dxa"/>
            <w:vMerge/>
            <w:tcBorders>
              <w:left w:val="single" w:sz="4" w:space="0" w:color="auto"/>
              <w:right w:val="single" w:sz="4" w:space="0" w:color="auto"/>
            </w:tcBorders>
            <w:vAlign w:val="center"/>
          </w:tcPr>
          <w:p w14:paraId="5BB428CE" w14:textId="77777777" w:rsidR="00AF1AB9" w:rsidRPr="00732892" w:rsidRDefault="00AF1AB9" w:rsidP="00226D2A">
            <w:pPr>
              <w:spacing w:line="259" w:lineRule="auto"/>
              <w:ind w:left="34" w:right="-108"/>
              <w:rPr>
                <w:rFonts w:eastAsiaTheme="minorEastAsia"/>
                <w:sz w:val="20"/>
                <w:szCs w:val="20"/>
              </w:rPr>
            </w:pPr>
          </w:p>
        </w:tc>
        <w:tc>
          <w:tcPr>
            <w:tcW w:w="2126" w:type="dxa"/>
            <w:shd w:val="clear" w:color="auto" w:fill="auto"/>
            <w:vAlign w:val="center"/>
          </w:tcPr>
          <w:p w14:paraId="298E5B34" w14:textId="77777777" w:rsidR="00AF1AB9" w:rsidRPr="00732892" w:rsidRDefault="00AF1AB9" w:rsidP="00226D2A">
            <w:pPr>
              <w:autoSpaceDE w:val="0"/>
              <w:autoSpaceDN w:val="0"/>
              <w:adjustRightInd w:val="0"/>
              <w:jc w:val="center"/>
              <w:rPr>
                <w:rFonts w:eastAsiaTheme="minorEastAsia"/>
                <w:sz w:val="20"/>
                <w:szCs w:val="20"/>
              </w:rPr>
            </w:pPr>
            <w:r w:rsidRPr="00732892">
              <w:rPr>
                <w:rFonts w:eastAsiaTheme="minorEastAsia"/>
                <w:sz w:val="20"/>
                <w:szCs w:val="20"/>
              </w:rPr>
              <w:t>Цвет</w:t>
            </w:r>
          </w:p>
        </w:tc>
        <w:tc>
          <w:tcPr>
            <w:tcW w:w="2711" w:type="dxa"/>
            <w:vAlign w:val="center"/>
          </w:tcPr>
          <w:p w14:paraId="554D90BD" w14:textId="77777777" w:rsidR="00AF1AB9" w:rsidRPr="00C100AA" w:rsidRDefault="00AF1AB9" w:rsidP="00226D2A">
            <w:pPr>
              <w:spacing w:line="312" w:lineRule="auto"/>
              <w:ind w:right="-109" w:hanging="107"/>
              <w:jc w:val="center"/>
              <w:rPr>
                <w:rFonts w:eastAsiaTheme="minorEastAsia"/>
                <w:sz w:val="18"/>
                <w:szCs w:val="18"/>
              </w:rPr>
            </w:pPr>
            <w:r w:rsidRPr="00880C63">
              <w:rPr>
                <w:rFonts w:eastAsiaTheme="minorEastAsia"/>
                <w:sz w:val="18"/>
                <w:szCs w:val="18"/>
              </w:rPr>
              <w:t>Черный</w:t>
            </w:r>
          </w:p>
        </w:tc>
        <w:tc>
          <w:tcPr>
            <w:tcW w:w="5174" w:type="dxa"/>
          </w:tcPr>
          <w:p w14:paraId="1BB67B01" w14:textId="77777777" w:rsidR="00AF1AB9" w:rsidRPr="00C100AA" w:rsidRDefault="00AF1AB9" w:rsidP="00226D2A">
            <w:pPr>
              <w:jc w:val="center"/>
              <w:rPr>
                <w:rFonts w:eastAsiaTheme="minorEastAsia"/>
                <w:sz w:val="18"/>
                <w:szCs w:val="18"/>
              </w:rPr>
            </w:pPr>
            <w:r w:rsidRPr="00C100AA">
              <w:rPr>
                <w:rFonts w:eastAsiaTheme="minorEastAsia"/>
                <w:sz w:val="18"/>
                <w:szCs w:val="18"/>
              </w:rPr>
              <w:t>Значение характеристики не может изменяться участником закупки</w:t>
            </w:r>
          </w:p>
        </w:tc>
        <w:tc>
          <w:tcPr>
            <w:tcW w:w="1134" w:type="dxa"/>
            <w:vMerge/>
          </w:tcPr>
          <w:p w14:paraId="42998EC2" w14:textId="77777777" w:rsidR="00AF1AB9" w:rsidRPr="00B20F1F" w:rsidRDefault="00AF1AB9" w:rsidP="00226D2A">
            <w:pPr>
              <w:spacing w:line="259" w:lineRule="auto"/>
              <w:jc w:val="center"/>
              <w:rPr>
                <w:rFonts w:eastAsiaTheme="minorEastAsia"/>
                <w:sz w:val="18"/>
                <w:szCs w:val="18"/>
              </w:rPr>
            </w:pPr>
          </w:p>
        </w:tc>
        <w:tc>
          <w:tcPr>
            <w:tcW w:w="904" w:type="dxa"/>
            <w:vMerge/>
          </w:tcPr>
          <w:p w14:paraId="18068790" w14:textId="77777777" w:rsidR="00AF1AB9" w:rsidRPr="00B20F1F" w:rsidRDefault="00AF1AB9" w:rsidP="00226D2A">
            <w:pPr>
              <w:spacing w:line="259" w:lineRule="auto"/>
              <w:jc w:val="center"/>
              <w:rPr>
                <w:rFonts w:eastAsiaTheme="minorEastAsia"/>
                <w:sz w:val="18"/>
                <w:szCs w:val="18"/>
              </w:rPr>
            </w:pPr>
          </w:p>
        </w:tc>
      </w:tr>
      <w:tr w:rsidR="00AF1AB9" w:rsidRPr="00B20F1F" w14:paraId="0B6E54B1" w14:textId="77777777" w:rsidTr="002D767E">
        <w:trPr>
          <w:trHeight w:val="275"/>
          <w:jc w:val="center"/>
        </w:trPr>
        <w:tc>
          <w:tcPr>
            <w:tcW w:w="523" w:type="dxa"/>
            <w:vMerge/>
            <w:vAlign w:val="center"/>
          </w:tcPr>
          <w:p w14:paraId="77D69FD1" w14:textId="77777777" w:rsidR="00AF1AB9" w:rsidRDefault="00AF1AB9" w:rsidP="00226D2A">
            <w:pPr>
              <w:spacing w:line="259" w:lineRule="auto"/>
              <w:ind w:left="10"/>
              <w:jc w:val="center"/>
              <w:rPr>
                <w:rFonts w:eastAsiaTheme="minorEastAsia"/>
                <w:sz w:val="18"/>
                <w:szCs w:val="18"/>
              </w:rPr>
            </w:pPr>
          </w:p>
        </w:tc>
        <w:tc>
          <w:tcPr>
            <w:tcW w:w="2024" w:type="dxa"/>
            <w:vMerge/>
            <w:tcBorders>
              <w:right w:val="single" w:sz="4" w:space="0" w:color="auto"/>
            </w:tcBorders>
          </w:tcPr>
          <w:p w14:paraId="7FBDFD5F" w14:textId="77777777" w:rsidR="00AF1AB9" w:rsidRPr="00732892" w:rsidRDefault="00AF1AB9" w:rsidP="00226D2A">
            <w:pPr>
              <w:spacing w:line="259" w:lineRule="auto"/>
              <w:ind w:left="34" w:right="-108"/>
              <w:rPr>
                <w:rFonts w:eastAsiaTheme="minorEastAsia"/>
                <w:sz w:val="20"/>
                <w:szCs w:val="20"/>
              </w:rPr>
            </w:pPr>
          </w:p>
        </w:tc>
        <w:tc>
          <w:tcPr>
            <w:tcW w:w="2126" w:type="dxa"/>
            <w:tcBorders>
              <w:left w:val="single" w:sz="4" w:space="0" w:color="auto"/>
            </w:tcBorders>
            <w:shd w:val="clear" w:color="auto" w:fill="auto"/>
            <w:vAlign w:val="center"/>
          </w:tcPr>
          <w:p w14:paraId="36AE2DCF" w14:textId="403D3E34" w:rsidR="00AF1AB9" w:rsidRPr="00732892" w:rsidRDefault="00AF1AB9" w:rsidP="00226D2A">
            <w:pPr>
              <w:autoSpaceDE w:val="0"/>
              <w:autoSpaceDN w:val="0"/>
              <w:adjustRightInd w:val="0"/>
              <w:jc w:val="center"/>
              <w:rPr>
                <w:rFonts w:eastAsiaTheme="minorEastAsia"/>
                <w:sz w:val="20"/>
                <w:szCs w:val="20"/>
              </w:rPr>
            </w:pPr>
            <w:r w:rsidRPr="00732892">
              <w:rPr>
                <w:rFonts w:eastAsiaTheme="minorEastAsia"/>
                <w:sz w:val="20"/>
                <w:szCs w:val="20"/>
              </w:rPr>
              <w:t xml:space="preserve">Ресурс </w:t>
            </w:r>
            <w:r w:rsidRPr="00226D2A">
              <w:rPr>
                <w:rFonts w:eastAsiaTheme="minorEastAsia"/>
                <w:sz w:val="20"/>
                <w:szCs w:val="20"/>
              </w:rPr>
              <w:t>при 5</w:t>
            </w:r>
            <w:r>
              <w:rPr>
                <w:rFonts w:eastAsiaTheme="minorEastAsia"/>
                <w:sz w:val="20"/>
                <w:szCs w:val="20"/>
              </w:rPr>
              <w:t>% заполнении страницы, страница</w:t>
            </w:r>
          </w:p>
        </w:tc>
        <w:tc>
          <w:tcPr>
            <w:tcW w:w="2711" w:type="dxa"/>
            <w:vAlign w:val="center"/>
          </w:tcPr>
          <w:p w14:paraId="53202142" w14:textId="23B637E7" w:rsidR="00AF1AB9" w:rsidRPr="00C100AA" w:rsidRDefault="00C0727C" w:rsidP="003A1B26">
            <w:pPr>
              <w:jc w:val="center"/>
              <w:rPr>
                <w:sz w:val="18"/>
                <w:szCs w:val="18"/>
              </w:rPr>
            </w:pPr>
            <w:r w:rsidRPr="00C0727C">
              <w:rPr>
                <w:sz w:val="18"/>
                <w:szCs w:val="18"/>
              </w:rPr>
              <w:t>≥</w:t>
            </w:r>
            <w:r>
              <w:rPr>
                <w:sz w:val="18"/>
                <w:szCs w:val="18"/>
              </w:rPr>
              <w:t xml:space="preserve"> </w:t>
            </w:r>
            <w:r w:rsidR="00AF1AB9">
              <w:rPr>
                <w:sz w:val="18"/>
                <w:szCs w:val="18"/>
                <w:lang w:val="en-US"/>
              </w:rPr>
              <w:t>7</w:t>
            </w:r>
            <w:r w:rsidR="003A1B26">
              <w:rPr>
                <w:sz w:val="18"/>
                <w:szCs w:val="18"/>
              </w:rPr>
              <w:t>2</w:t>
            </w:r>
            <w:r w:rsidR="00AF1AB9">
              <w:rPr>
                <w:sz w:val="18"/>
                <w:szCs w:val="18"/>
              </w:rPr>
              <w:t>00</w:t>
            </w:r>
          </w:p>
        </w:tc>
        <w:tc>
          <w:tcPr>
            <w:tcW w:w="5174" w:type="dxa"/>
            <w:vAlign w:val="center"/>
          </w:tcPr>
          <w:p w14:paraId="12A8D09F" w14:textId="77777777" w:rsidR="00AF1AB9" w:rsidRPr="00B20F1F" w:rsidRDefault="00AF1AB9" w:rsidP="00226D2A">
            <w:pPr>
              <w:jc w:val="center"/>
              <w:rPr>
                <w:rFonts w:eastAsiaTheme="minorEastAsia"/>
                <w:sz w:val="18"/>
                <w:szCs w:val="18"/>
              </w:rPr>
            </w:pPr>
            <w:r w:rsidRPr="00732892">
              <w:rPr>
                <w:sz w:val="18"/>
                <w:szCs w:val="18"/>
              </w:rPr>
              <w:t>Участник закупки указывает в заявке конкретное значение характеристики</w:t>
            </w:r>
          </w:p>
        </w:tc>
        <w:tc>
          <w:tcPr>
            <w:tcW w:w="1134" w:type="dxa"/>
            <w:vMerge/>
          </w:tcPr>
          <w:p w14:paraId="71582FF6" w14:textId="77777777" w:rsidR="00AF1AB9" w:rsidRPr="00B20F1F" w:rsidRDefault="00AF1AB9" w:rsidP="00226D2A">
            <w:pPr>
              <w:spacing w:line="259" w:lineRule="auto"/>
              <w:jc w:val="center"/>
              <w:rPr>
                <w:rFonts w:eastAsiaTheme="minorEastAsia"/>
                <w:sz w:val="18"/>
                <w:szCs w:val="18"/>
              </w:rPr>
            </w:pPr>
          </w:p>
        </w:tc>
        <w:tc>
          <w:tcPr>
            <w:tcW w:w="904" w:type="dxa"/>
            <w:vMerge/>
          </w:tcPr>
          <w:p w14:paraId="5F34E627" w14:textId="77777777" w:rsidR="00AF1AB9" w:rsidRPr="00B20F1F" w:rsidRDefault="00AF1AB9" w:rsidP="00226D2A">
            <w:pPr>
              <w:spacing w:line="259" w:lineRule="auto"/>
              <w:jc w:val="center"/>
              <w:rPr>
                <w:rFonts w:eastAsiaTheme="minorEastAsia"/>
                <w:sz w:val="18"/>
                <w:szCs w:val="18"/>
              </w:rPr>
            </w:pPr>
          </w:p>
        </w:tc>
      </w:tr>
      <w:tr w:rsidR="00AF1AB9" w:rsidRPr="00B20F1F" w14:paraId="673F55C0" w14:textId="77777777" w:rsidTr="002D767E">
        <w:trPr>
          <w:trHeight w:val="300"/>
          <w:jc w:val="center"/>
        </w:trPr>
        <w:tc>
          <w:tcPr>
            <w:tcW w:w="523" w:type="dxa"/>
            <w:vMerge/>
            <w:vAlign w:val="center"/>
          </w:tcPr>
          <w:p w14:paraId="22B3BAB5" w14:textId="77777777" w:rsidR="00AF1AB9" w:rsidRDefault="00AF1AB9" w:rsidP="00226D2A">
            <w:pPr>
              <w:spacing w:line="259" w:lineRule="auto"/>
              <w:ind w:left="10"/>
              <w:jc w:val="center"/>
              <w:rPr>
                <w:rFonts w:eastAsiaTheme="minorEastAsia"/>
                <w:sz w:val="18"/>
                <w:szCs w:val="18"/>
              </w:rPr>
            </w:pPr>
          </w:p>
        </w:tc>
        <w:tc>
          <w:tcPr>
            <w:tcW w:w="2024" w:type="dxa"/>
            <w:vMerge/>
            <w:tcBorders>
              <w:right w:val="single" w:sz="4" w:space="0" w:color="auto"/>
            </w:tcBorders>
          </w:tcPr>
          <w:p w14:paraId="640E7244" w14:textId="77777777" w:rsidR="00AF1AB9" w:rsidRPr="00732892" w:rsidRDefault="00AF1AB9" w:rsidP="00226D2A">
            <w:pPr>
              <w:spacing w:line="259" w:lineRule="auto"/>
              <w:ind w:left="34" w:right="-108"/>
              <w:rPr>
                <w:rFonts w:eastAsiaTheme="minorEastAsia"/>
                <w:sz w:val="20"/>
                <w:szCs w:val="20"/>
              </w:rPr>
            </w:pPr>
          </w:p>
        </w:tc>
        <w:tc>
          <w:tcPr>
            <w:tcW w:w="2126" w:type="dxa"/>
            <w:tcBorders>
              <w:left w:val="single" w:sz="4" w:space="0" w:color="auto"/>
            </w:tcBorders>
            <w:shd w:val="clear" w:color="auto" w:fill="auto"/>
            <w:vAlign w:val="center"/>
          </w:tcPr>
          <w:p w14:paraId="1942839B" w14:textId="77777777" w:rsidR="00AF1AB9" w:rsidRPr="00732892" w:rsidRDefault="00AF1AB9" w:rsidP="00226D2A">
            <w:pPr>
              <w:autoSpaceDE w:val="0"/>
              <w:autoSpaceDN w:val="0"/>
              <w:adjustRightInd w:val="0"/>
              <w:jc w:val="center"/>
              <w:rPr>
                <w:rFonts w:eastAsiaTheme="minorEastAsia"/>
                <w:sz w:val="20"/>
                <w:szCs w:val="20"/>
              </w:rPr>
            </w:pPr>
            <w:r w:rsidRPr="00732892">
              <w:rPr>
                <w:rFonts w:eastAsiaTheme="minorEastAsia"/>
                <w:sz w:val="20"/>
                <w:szCs w:val="20"/>
              </w:rPr>
              <w:t>Совместимость</w:t>
            </w:r>
          </w:p>
        </w:tc>
        <w:tc>
          <w:tcPr>
            <w:tcW w:w="2711" w:type="dxa"/>
            <w:vAlign w:val="center"/>
          </w:tcPr>
          <w:p w14:paraId="27BF902D" w14:textId="6159CD39" w:rsidR="00AF1AB9" w:rsidRPr="0005792F" w:rsidRDefault="00AF1AB9" w:rsidP="0005792F">
            <w:pPr>
              <w:rPr>
                <w:sz w:val="20"/>
                <w:szCs w:val="20"/>
              </w:rPr>
            </w:pPr>
            <w:proofErr w:type="spellStart"/>
            <w:r w:rsidRPr="00183077">
              <w:rPr>
                <w:sz w:val="20"/>
                <w:szCs w:val="20"/>
              </w:rPr>
              <w:t>Kyocera</w:t>
            </w:r>
            <w:proofErr w:type="spellEnd"/>
            <w:r w:rsidRPr="00183077">
              <w:rPr>
                <w:sz w:val="20"/>
                <w:szCs w:val="20"/>
              </w:rPr>
              <w:t xml:space="preserve"> ECOSYS M2035dn; </w:t>
            </w:r>
            <w:proofErr w:type="spellStart"/>
            <w:r w:rsidRPr="00183077">
              <w:rPr>
                <w:sz w:val="20"/>
                <w:szCs w:val="20"/>
              </w:rPr>
              <w:t>Kyocera</w:t>
            </w:r>
            <w:proofErr w:type="spellEnd"/>
            <w:r w:rsidRPr="00183077">
              <w:rPr>
                <w:sz w:val="20"/>
                <w:szCs w:val="20"/>
              </w:rPr>
              <w:t xml:space="preserve"> ECOSYS M2535dn; </w:t>
            </w:r>
            <w:proofErr w:type="spellStart"/>
            <w:r w:rsidRPr="00183077">
              <w:rPr>
                <w:sz w:val="20"/>
                <w:szCs w:val="20"/>
              </w:rPr>
              <w:t>Kyocera</w:t>
            </w:r>
            <w:proofErr w:type="spellEnd"/>
            <w:r w:rsidRPr="00183077">
              <w:rPr>
                <w:sz w:val="20"/>
                <w:szCs w:val="20"/>
              </w:rPr>
              <w:t xml:space="preserve"> FS-1035MFP/DP; </w:t>
            </w:r>
            <w:proofErr w:type="spellStart"/>
            <w:r w:rsidRPr="00183077">
              <w:rPr>
                <w:sz w:val="20"/>
                <w:szCs w:val="20"/>
              </w:rPr>
              <w:t>Kyocera</w:t>
            </w:r>
            <w:proofErr w:type="spellEnd"/>
            <w:r w:rsidRPr="00183077">
              <w:rPr>
                <w:sz w:val="20"/>
                <w:szCs w:val="20"/>
              </w:rPr>
              <w:t xml:space="preserve"> FS-1135MFP</w:t>
            </w:r>
          </w:p>
        </w:tc>
        <w:tc>
          <w:tcPr>
            <w:tcW w:w="5174" w:type="dxa"/>
            <w:vAlign w:val="center"/>
          </w:tcPr>
          <w:p w14:paraId="7B0AD108" w14:textId="77777777" w:rsidR="00AF1AB9" w:rsidRPr="00B20F1F" w:rsidRDefault="00AF1AB9" w:rsidP="00226D2A">
            <w:pPr>
              <w:jc w:val="center"/>
              <w:rPr>
                <w:rFonts w:eastAsiaTheme="minorEastAsia"/>
                <w:sz w:val="18"/>
                <w:szCs w:val="18"/>
              </w:rPr>
            </w:pPr>
            <w:r w:rsidRPr="00B20F1F">
              <w:rPr>
                <w:sz w:val="18"/>
                <w:szCs w:val="18"/>
              </w:rPr>
              <w:t>Значение характеристики не может изменяться участником закупки</w:t>
            </w:r>
          </w:p>
        </w:tc>
        <w:tc>
          <w:tcPr>
            <w:tcW w:w="1134" w:type="dxa"/>
            <w:vMerge/>
          </w:tcPr>
          <w:p w14:paraId="69021312" w14:textId="77777777" w:rsidR="00AF1AB9" w:rsidRPr="00B20F1F" w:rsidRDefault="00AF1AB9" w:rsidP="00226D2A">
            <w:pPr>
              <w:spacing w:line="259" w:lineRule="auto"/>
              <w:jc w:val="center"/>
              <w:rPr>
                <w:rFonts w:eastAsiaTheme="minorEastAsia"/>
                <w:sz w:val="18"/>
                <w:szCs w:val="18"/>
              </w:rPr>
            </w:pPr>
          </w:p>
        </w:tc>
        <w:tc>
          <w:tcPr>
            <w:tcW w:w="904" w:type="dxa"/>
            <w:vMerge/>
          </w:tcPr>
          <w:p w14:paraId="0FA27A6D" w14:textId="77777777" w:rsidR="00AF1AB9" w:rsidRPr="00B20F1F" w:rsidRDefault="00AF1AB9" w:rsidP="00226D2A">
            <w:pPr>
              <w:spacing w:line="259" w:lineRule="auto"/>
              <w:jc w:val="center"/>
              <w:rPr>
                <w:rFonts w:eastAsiaTheme="minorEastAsia"/>
                <w:sz w:val="18"/>
                <w:szCs w:val="18"/>
              </w:rPr>
            </w:pPr>
          </w:p>
        </w:tc>
      </w:tr>
      <w:tr w:rsidR="00AF1AB9" w:rsidRPr="00B20F1F" w14:paraId="34947F4F" w14:textId="77777777" w:rsidTr="002D767E">
        <w:trPr>
          <w:trHeight w:val="300"/>
          <w:jc w:val="center"/>
        </w:trPr>
        <w:tc>
          <w:tcPr>
            <w:tcW w:w="523" w:type="dxa"/>
            <w:vMerge/>
            <w:vAlign w:val="center"/>
          </w:tcPr>
          <w:p w14:paraId="26E9E524" w14:textId="77777777" w:rsidR="00AF1AB9" w:rsidRDefault="00AF1AB9" w:rsidP="00774B7B">
            <w:pPr>
              <w:spacing w:line="259" w:lineRule="auto"/>
              <w:ind w:left="10"/>
              <w:jc w:val="center"/>
              <w:rPr>
                <w:rFonts w:eastAsiaTheme="minorEastAsia"/>
                <w:sz w:val="18"/>
                <w:szCs w:val="18"/>
              </w:rPr>
            </w:pPr>
          </w:p>
        </w:tc>
        <w:tc>
          <w:tcPr>
            <w:tcW w:w="2024" w:type="dxa"/>
            <w:vMerge/>
            <w:tcBorders>
              <w:right w:val="single" w:sz="4" w:space="0" w:color="auto"/>
            </w:tcBorders>
          </w:tcPr>
          <w:p w14:paraId="7608656D" w14:textId="77777777" w:rsidR="00AF1AB9" w:rsidRPr="00732892" w:rsidRDefault="00AF1AB9" w:rsidP="00774B7B">
            <w:pPr>
              <w:spacing w:line="259" w:lineRule="auto"/>
              <w:ind w:left="34" w:right="-108"/>
              <w:rPr>
                <w:rFonts w:eastAsiaTheme="minorEastAsia"/>
                <w:sz w:val="20"/>
                <w:szCs w:val="20"/>
              </w:rPr>
            </w:pPr>
          </w:p>
        </w:tc>
        <w:tc>
          <w:tcPr>
            <w:tcW w:w="2126" w:type="dxa"/>
            <w:tcBorders>
              <w:left w:val="single" w:sz="4" w:space="0" w:color="auto"/>
            </w:tcBorders>
            <w:shd w:val="clear" w:color="auto" w:fill="auto"/>
            <w:vAlign w:val="center"/>
          </w:tcPr>
          <w:p w14:paraId="3B27EE26" w14:textId="48D64F55" w:rsidR="00AF1AB9" w:rsidRPr="00732892" w:rsidRDefault="00AF1AB9" w:rsidP="00774B7B">
            <w:pPr>
              <w:autoSpaceDE w:val="0"/>
              <w:autoSpaceDN w:val="0"/>
              <w:adjustRightInd w:val="0"/>
              <w:jc w:val="center"/>
              <w:rPr>
                <w:rFonts w:eastAsiaTheme="minorEastAsia"/>
                <w:sz w:val="20"/>
                <w:szCs w:val="20"/>
              </w:rPr>
            </w:pPr>
            <w:r>
              <w:rPr>
                <w:rFonts w:eastAsiaTheme="minorEastAsia"/>
                <w:sz w:val="20"/>
                <w:szCs w:val="20"/>
              </w:rPr>
              <w:t>Емкость</w:t>
            </w:r>
          </w:p>
        </w:tc>
        <w:tc>
          <w:tcPr>
            <w:tcW w:w="2711" w:type="dxa"/>
            <w:vAlign w:val="center"/>
          </w:tcPr>
          <w:p w14:paraId="05E802D9" w14:textId="18BC501D" w:rsidR="00AF1AB9" w:rsidRPr="004F0EFD" w:rsidRDefault="00AF1AB9" w:rsidP="00774B7B">
            <w:pPr>
              <w:jc w:val="center"/>
              <w:rPr>
                <w:sz w:val="18"/>
                <w:szCs w:val="18"/>
              </w:rPr>
            </w:pPr>
            <w:r>
              <w:rPr>
                <w:sz w:val="18"/>
                <w:szCs w:val="18"/>
              </w:rPr>
              <w:t>Стандартная</w:t>
            </w:r>
          </w:p>
        </w:tc>
        <w:tc>
          <w:tcPr>
            <w:tcW w:w="5174" w:type="dxa"/>
            <w:vAlign w:val="center"/>
          </w:tcPr>
          <w:p w14:paraId="30C1E68C" w14:textId="271BD747" w:rsidR="00AF1AB9" w:rsidRPr="00B20F1F" w:rsidRDefault="00AF1AB9" w:rsidP="00774B7B">
            <w:pPr>
              <w:jc w:val="center"/>
              <w:rPr>
                <w:sz w:val="18"/>
                <w:szCs w:val="18"/>
              </w:rPr>
            </w:pPr>
            <w:r w:rsidRPr="00B20F1F">
              <w:rPr>
                <w:sz w:val="18"/>
                <w:szCs w:val="18"/>
              </w:rPr>
              <w:t>Значение характеристики не может изменяться участником закупки</w:t>
            </w:r>
          </w:p>
        </w:tc>
        <w:tc>
          <w:tcPr>
            <w:tcW w:w="1134" w:type="dxa"/>
            <w:vMerge/>
          </w:tcPr>
          <w:p w14:paraId="19B646AE" w14:textId="77777777" w:rsidR="00AF1AB9" w:rsidRPr="00B20F1F" w:rsidRDefault="00AF1AB9" w:rsidP="00774B7B">
            <w:pPr>
              <w:spacing w:line="259" w:lineRule="auto"/>
              <w:jc w:val="center"/>
              <w:rPr>
                <w:rFonts w:eastAsiaTheme="minorEastAsia"/>
                <w:sz w:val="18"/>
                <w:szCs w:val="18"/>
              </w:rPr>
            </w:pPr>
          </w:p>
        </w:tc>
        <w:tc>
          <w:tcPr>
            <w:tcW w:w="904" w:type="dxa"/>
            <w:vMerge/>
          </w:tcPr>
          <w:p w14:paraId="00C22F12" w14:textId="77777777" w:rsidR="00AF1AB9" w:rsidRPr="00B20F1F" w:rsidRDefault="00AF1AB9" w:rsidP="00774B7B">
            <w:pPr>
              <w:spacing w:line="259" w:lineRule="auto"/>
              <w:jc w:val="center"/>
              <w:rPr>
                <w:rFonts w:eastAsiaTheme="minorEastAsia"/>
                <w:sz w:val="18"/>
                <w:szCs w:val="18"/>
              </w:rPr>
            </w:pPr>
          </w:p>
        </w:tc>
      </w:tr>
      <w:tr w:rsidR="002D767E" w:rsidRPr="00B20F1F" w14:paraId="24BB95AF" w14:textId="77777777" w:rsidTr="002D767E">
        <w:trPr>
          <w:trHeight w:val="651"/>
          <w:jc w:val="center"/>
        </w:trPr>
        <w:tc>
          <w:tcPr>
            <w:tcW w:w="523" w:type="dxa"/>
            <w:vMerge/>
            <w:vAlign w:val="center"/>
          </w:tcPr>
          <w:p w14:paraId="3CDFBE8B" w14:textId="77777777" w:rsidR="002D767E" w:rsidRDefault="002D767E" w:rsidP="00774B7B">
            <w:pPr>
              <w:spacing w:line="259" w:lineRule="auto"/>
              <w:ind w:left="10"/>
              <w:jc w:val="center"/>
              <w:rPr>
                <w:rFonts w:eastAsiaTheme="minorEastAsia"/>
                <w:sz w:val="18"/>
                <w:szCs w:val="18"/>
              </w:rPr>
            </w:pPr>
          </w:p>
        </w:tc>
        <w:tc>
          <w:tcPr>
            <w:tcW w:w="2024" w:type="dxa"/>
            <w:vMerge/>
            <w:tcBorders>
              <w:right w:val="single" w:sz="4" w:space="0" w:color="auto"/>
            </w:tcBorders>
          </w:tcPr>
          <w:p w14:paraId="6E9DB143" w14:textId="77777777" w:rsidR="002D767E" w:rsidRPr="00732892" w:rsidRDefault="002D767E" w:rsidP="00774B7B">
            <w:pPr>
              <w:spacing w:line="259" w:lineRule="auto"/>
              <w:ind w:left="34" w:right="-108"/>
              <w:rPr>
                <w:rFonts w:eastAsiaTheme="minorEastAsia"/>
                <w:sz w:val="20"/>
                <w:szCs w:val="20"/>
              </w:rPr>
            </w:pPr>
          </w:p>
        </w:tc>
        <w:tc>
          <w:tcPr>
            <w:tcW w:w="2126" w:type="dxa"/>
            <w:tcBorders>
              <w:left w:val="single" w:sz="4" w:space="0" w:color="auto"/>
            </w:tcBorders>
            <w:shd w:val="clear" w:color="auto" w:fill="auto"/>
            <w:vAlign w:val="center"/>
          </w:tcPr>
          <w:p w14:paraId="32A63E38" w14:textId="1F2CDBCA" w:rsidR="002D767E" w:rsidRPr="00732892" w:rsidRDefault="002D767E" w:rsidP="002D767E">
            <w:pPr>
              <w:autoSpaceDE w:val="0"/>
              <w:autoSpaceDN w:val="0"/>
              <w:adjustRightInd w:val="0"/>
              <w:jc w:val="center"/>
              <w:rPr>
                <w:rFonts w:eastAsiaTheme="minorEastAsia"/>
                <w:sz w:val="20"/>
                <w:szCs w:val="20"/>
              </w:rPr>
            </w:pPr>
            <w:r>
              <w:rPr>
                <w:rFonts w:eastAsiaTheme="minorEastAsia"/>
                <w:sz w:val="20"/>
                <w:szCs w:val="20"/>
              </w:rPr>
              <w:t>Соответствие нормативно-технической документации</w:t>
            </w:r>
          </w:p>
        </w:tc>
        <w:tc>
          <w:tcPr>
            <w:tcW w:w="2711" w:type="dxa"/>
            <w:vAlign w:val="center"/>
          </w:tcPr>
          <w:p w14:paraId="2EADACF5" w14:textId="79349891" w:rsidR="002D767E" w:rsidRPr="004F0EFD" w:rsidRDefault="002D767E" w:rsidP="00CE724B">
            <w:pPr>
              <w:jc w:val="center"/>
              <w:rPr>
                <w:sz w:val="18"/>
                <w:szCs w:val="18"/>
              </w:rPr>
            </w:pPr>
            <w:r>
              <w:rPr>
                <w:sz w:val="18"/>
                <w:szCs w:val="18"/>
              </w:rPr>
              <w:t>ТУ производителя</w:t>
            </w:r>
          </w:p>
        </w:tc>
        <w:tc>
          <w:tcPr>
            <w:tcW w:w="5174" w:type="dxa"/>
            <w:vAlign w:val="center"/>
          </w:tcPr>
          <w:p w14:paraId="57D0F8D6" w14:textId="68F7524A" w:rsidR="002D767E" w:rsidRPr="00B20F1F" w:rsidRDefault="002D767E" w:rsidP="00774B7B">
            <w:pPr>
              <w:jc w:val="center"/>
              <w:rPr>
                <w:sz w:val="18"/>
                <w:szCs w:val="18"/>
              </w:rPr>
            </w:pPr>
            <w:r w:rsidRPr="00B20F1F">
              <w:rPr>
                <w:sz w:val="18"/>
                <w:szCs w:val="18"/>
              </w:rPr>
              <w:t>Значение характеристики не может изменяться участником закупки</w:t>
            </w:r>
          </w:p>
        </w:tc>
        <w:tc>
          <w:tcPr>
            <w:tcW w:w="1134" w:type="dxa"/>
            <w:vMerge/>
          </w:tcPr>
          <w:p w14:paraId="06E70EAD" w14:textId="77777777" w:rsidR="002D767E" w:rsidRPr="00B20F1F" w:rsidRDefault="002D767E" w:rsidP="00774B7B">
            <w:pPr>
              <w:spacing w:line="259" w:lineRule="auto"/>
              <w:jc w:val="center"/>
              <w:rPr>
                <w:rFonts w:eastAsiaTheme="minorEastAsia"/>
                <w:sz w:val="18"/>
                <w:szCs w:val="18"/>
              </w:rPr>
            </w:pPr>
          </w:p>
        </w:tc>
        <w:tc>
          <w:tcPr>
            <w:tcW w:w="904" w:type="dxa"/>
            <w:vMerge/>
          </w:tcPr>
          <w:p w14:paraId="692AA9A9" w14:textId="77777777" w:rsidR="002D767E" w:rsidRPr="00B20F1F" w:rsidRDefault="002D767E" w:rsidP="00774B7B">
            <w:pPr>
              <w:spacing w:line="259" w:lineRule="auto"/>
              <w:jc w:val="center"/>
              <w:rPr>
                <w:rFonts w:eastAsiaTheme="minorEastAsia"/>
                <w:sz w:val="18"/>
                <w:szCs w:val="18"/>
              </w:rPr>
            </w:pPr>
          </w:p>
        </w:tc>
      </w:tr>
    </w:tbl>
    <w:p w14:paraId="16D495BB" w14:textId="77777777" w:rsidR="003B3921" w:rsidRDefault="003B3921" w:rsidP="007D2B91">
      <w:pPr>
        <w:jc w:val="center"/>
        <w:rPr>
          <w:b/>
        </w:rPr>
      </w:pPr>
    </w:p>
    <w:p w14:paraId="45E6CF7A" w14:textId="77777777" w:rsidR="007D2B91" w:rsidRDefault="007D2B91" w:rsidP="007D2B91">
      <w:pPr>
        <w:jc w:val="center"/>
        <w:rPr>
          <w:b/>
        </w:rPr>
      </w:pPr>
    </w:p>
    <w:p w14:paraId="4925052F" w14:textId="77777777" w:rsidR="007D2B91" w:rsidRDefault="007D2B91" w:rsidP="007D2B91">
      <w:pPr>
        <w:jc w:val="center"/>
        <w:rPr>
          <w:b/>
        </w:rPr>
        <w:sectPr w:rsidR="007D2B91" w:rsidSect="007D2B91">
          <w:pgSz w:w="16838" w:h="11906" w:orient="landscape"/>
          <w:pgMar w:top="1701" w:right="1134" w:bottom="851" w:left="1134" w:header="709" w:footer="709" w:gutter="0"/>
          <w:cols w:space="708"/>
          <w:docGrid w:linePitch="360"/>
        </w:sectPr>
      </w:pPr>
    </w:p>
    <w:p w14:paraId="10EA089B" w14:textId="0CB9A78F" w:rsidR="007D2B91" w:rsidRPr="001266BC" w:rsidRDefault="007D2B91" w:rsidP="007D2B91">
      <w:pPr>
        <w:ind w:firstLine="5103"/>
      </w:pPr>
      <w:r w:rsidRPr="004F0647">
        <w:lastRenderedPageBreak/>
        <w:t>Приложение</w:t>
      </w:r>
      <w:r w:rsidRPr="001266BC">
        <w:t xml:space="preserve"> № </w:t>
      </w:r>
      <w:r>
        <w:t>3</w:t>
      </w:r>
      <w:r w:rsidRPr="001266BC">
        <w:t xml:space="preserve"> </w:t>
      </w:r>
      <w:r w:rsidRPr="00B652D7">
        <w:t>к</w:t>
      </w:r>
      <w:r w:rsidRPr="001266BC">
        <w:t xml:space="preserve"> </w:t>
      </w:r>
      <w:r w:rsidRPr="00B652D7">
        <w:t>Контракту</w:t>
      </w:r>
    </w:p>
    <w:p w14:paraId="7D58CE70" w14:textId="4226B18A" w:rsidR="007D2B91" w:rsidRDefault="007D2B91" w:rsidP="007D2B91">
      <w:pPr>
        <w:ind w:firstLine="5103"/>
      </w:pPr>
      <w:r>
        <w:t>от «</w:t>
      </w:r>
      <w:r w:rsidR="005546F2">
        <w:t>_</w:t>
      </w:r>
      <w:r>
        <w:t xml:space="preserve">» </w:t>
      </w:r>
      <w:r w:rsidR="005546F2">
        <w:t>_______</w:t>
      </w:r>
      <w:r w:rsidR="00B8590C">
        <w:t xml:space="preserve"> </w:t>
      </w:r>
      <w:r>
        <w:t xml:space="preserve">2026 г. </w:t>
      </w:r>
    </w:p>
    <w:p w14:paraId="42B266FE" w14:textId="04213474" w:rsidR="007D2B91" w:rsidRPr="000B701E" w:rsidRDefault="007D2B91" w:rsidP="007D2B91">
      <w:pPr>
        <w:ind w:firstLine="5103"/>
      </w:pPr>
      <w:r w:rsidRPr="001266BC">
        <w:t xml:space="preserve">№ </w:t>
      </w:r>
    </w:p>
    <w:p w14:paraId="3213F66D" w14:textId="77777777" w:rsidR="007D2B91" w:rsidRDefault="007D2B91" w:rsidP="007D2B91">
      <w:pPr>
        <w:ind w:firstLine="5103"/>
      </w:pPr>
    </w:p>
    <w:p w14:paraId="67BF5049" w14:textId="77777777" w:rsidR="007D2B91" w:rsidRDefault="007D2B91" w:rsidP="007D2B91">
      <w:pPr>
        <w:pStyle w:val="ConsNormal"/>
        <w:ind w:firstLine="539"/>
        <w:jc w:val="center"/>
        <w:rPr>
          <w:rFonts w:ascii="Times New Roman" w:hAnsi="Times New Roman" w:cs="Times New Roman"/>
          <w:b/>
          <w:sz w:val="24"/>
          <w:szCs w:val="24"/>
        </w:rPr>
      </w:pPr>
      <w:r>
        <w:rPr>
          <w:rFonts w:ascii="Times New Roman" w:hAnsi="Times New Roman" w:cs="Times New Roman"/>
          <w:b/>
          <w:sz w:val="24"/>
          <w:szCs w:val="24"/>
        </w:rPr>
        <w:t xml:space="preserve">Форма </w:t>
      </w:r>
    </w:p>
    <w:p w14:paraId="3177F7A8" w14:textId="77777777" w:rsidR="007D2B91" w:rsidRPr="00CD3197" w:rsidRDefault="007D2B91" w:rsidP="007D2B91">
      <w:pPr>
        <w:pStyle w:val="ConsNormal"/>
        <w:ind w:firstLine="539"/>
        <w:jc w:val="center"/>
        <w:rPr>
          <w:rFonts w:ascii="Times New Roman" w:hAnsi="Times New Roman" w:cs="Times New Roman"/>
          <w:sz w:val="24"/>
          <w:szCs w:val="24"/>
        </w:rPr>
      </w:pPr>
      <w:r w:rsidRPr="00CD3197">
        <w:rPr>
          <w:rFonts w:ascii="Times New Roman" w:hAnsi="Times New Roman" w:cs="Times New Roman"/>
          <w:b/>
          <w:sz w:val="24"/>
          <w:szCs w:val="24"/>
        </w:rPr>
        <w:t>Акт</w:t>
      </w:r>
      <w:r>
        <w:rPr>
          <w:rFonts w:ascii="Times New Roman" w:hAnsi="Times New Roman" w:cs="Times New Roman"/>
          <w:sz w:val="24"/>
          <w:szCs w:val="24"/>
        </w:rPr>
        <w:t xml:space="preserve"> </w:t>
      </w:r>
      <w:r w:rsidRPr="00CD3197">
        <w:rPr>
          <w:rFonts w:ascii="Times New Roman" w:hAnsi="Times New Roman" w:cs="Times New Roman"/>
          <w:b/>
          <w:sz w:val="24"/>
          <w:szCs w:val="24"/>
        </w:rPr>
        <w:t>приема-передачи товара</w:t>
      </w:r>
    </w:p>
    <w:p w14:paraId="6264BA87" w14:textId="77777777" w:rsidR="007D2B91" w:rsidRPr="007D2B91" w:rsidRDefault="007D2B91" w:rsidP="007D2B91">
      <w:pPr>
        <w:pStyle w:val="ConsNormal"/>
        <w:rPr>
          <w:rFonts w:ascii="Times New Roman" w:hAnsi="Times New Roman" w:cs="Times New Roman"/>
          <w:sz w:val="16"/>
          <w:szCs w:val="16"/>
        </w:rPr>
      </w:pPr>
    </w:p>
    <w:p w14:paraId="4D54A65B" w14:textId="77777777" w:rsidR="007D2B91" w:rsidRPr="007D2B91" w:rsidRDefault="007D2B91" w:rsidP="007D2B91">
      <w:pPr>
        <w:pStyle w:val="ConsNormal"/>
        <w:rPr>
          <w:rFonts w:ascii="Times New Roman" w:hAnsi="Times New Roman" w:cs="Times New Roman"/>
          <w:sz w:val="16"/>
          <w:szCs w:val="16"/>
        </w:rPr>
      </w:pPr>
      <w:r>
        <w:rPr>
          <w:rFonts w:ascii="Times New Roman" w:hAnsi="Times New Roman" w:cs="Times New Roman"/>
          <w:sz w:val="24"/>
          <w:szCs w:val="24"/>
        </w:rPr>
        <w:t>г. Санкт-Петербург "___"_______</w:t>
      </w:r>
      <w:r w:rsidRPr="00CD3197">
        <w:rPr>
          <w:rFonts w:ascii="Times New Roman" w:hAnsi="Times New Roman" w:cs="Times New Roman"/>
          <w:sz w:val="24"/>
          <w:szCs w:val="24"/>
        </w:rPr>
        <w:t>_ </w:t>
      </w:r>
      <w:r>
        <w:rPr>
          <w:rFonts w:ascii="Times New Roman" w:hAnsi="Times New Roman" w:cs="Times New Roman"/>
          <w:sz w:val="24"/>
          <w:szCs w:val="24"/>
        </w:rPr>
        <w:t>2026</w:t>
      </w:r>
      <w:r w:rsidRPr="00CD3197">
        <w:rPr>
          <w:rFonts w:ascii="Times New Roman" w:hAnsi="Times New Roman" w:cs="Times New Roman"/>
          <w:sz w:val="24"/>
          <w:szCs w:val="24"/>
        </w:rPr>
        <w:t> г.</w:t>
      </w:r>
      <w:r w:rsidRPr="00CD3197">
        <w:rPr>
          <w:rFonts w:ascii="Times New Roman" w:hAnsi="Times New Roman" w:cs="Times New Roman"/>
          <w:sz w:val="24"/>
          <w:szCs w:val="24"/>
        </w:rPr>
        <w:br/>
      </w:r>
    </w:p>
    <w:p w14:paraId="437EDEAE" w14:textId="77777777" w:rsidR="007D2B91" w:rsidRPr="00301792" w:rsidRDefault="007D2B91" w:rsidP="007D2B91">
      <w:pPr>
        <w:pStyle w:val="ConsNormal"/>
        <w:ind w:firstLine="539"/>
        <w:rPr>
          <w:rFonts w:ascii="Times New Roman" w:hAnsi="Times New Roman" w:cs="Times New Roman"/>
          <w:sz w:val="24"/>
          <w:szCs w:val="24"/>
        </w:rPr>
      </w:pPr>
      <w:r>
        <w:rPr>
          <w:rFonts w:ascii="Times New Roman" w:hAnsi="Times New Roman" w:cs="Times New Roman"/>
          <w:sz w:val="24"/>
          <w:szCs w:val="24"/>
        </w:rPr>
        <w:t>____________________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(наименование или Ф.И.О.)</w:t>
      </w:r>
      <w:r w:rsidRPr="00301792">
        <w:rPr>
          <w:rFonts w:ascii="Times New Roman" w:hAnsi="Times New Roman" w:cs="Times New Roman"/>
          <w:sz w:val="24"/>
          <w:szCs w:val="24"/>
        </w:rPr>
        <w:t>, именуем__ в дальнейшем "Поставщик</w:t>
      </w:r>
      <w:r>
        <w:rPr>
          <w:rFonts w:ascii="Times New Roman" w:hAnsi="Times New Roman" w:cs="Times New Roman"/>
          <w:sz w:val="24"/>
          <w:szCs w:val="24"/>
        </w:rPr>
        <w:t>", в лице __________________</w:t>
      </w:r>
      <w:r w:rsidRPr="00301792">
        <w:rPr>
          <w:rFonts w:ascii="Times New Roman" w:hAnsi="Times New Roman" w:cs="Times New Roman"/>
          <w:sz w:val="24"/>
          <w:szCs w:val="24"/>
        </w:rPr>
        <w:t xml:space="preserve">_ </w:t>
      </w:r>
      <w:r w:rsidRPr="00301792">
        <w:rPr>
          <w:rFonts w:ascii="Times New Roman" w:hAnsi="Times New Roman" w:cs="Times New Roman"/>
          <w:i/>
          <w:iCs/>
          <w:sz w:val="24"/>
          <w:szCs w:val="24"/>
        </w:rPr>
        <w:t>(должность, Ф.И.О.)</w:t>
      </w:r>
      <w:r w:rsidRPr="00301792">
        <w:rPr>
          <w:rFonts w:ascii="Times New Roman" w:hAnsi="Times New Roman" w:cs="Times New Roman"/>
          <w:sz w:val="24"/>
          <w:szCs w:val="24"/>
        </w:rPr>
        <w:t xml:space="preserve">, </w:t>
      </w:r>
      <w:proofErr w:type="spellStart"/>
      <w:r w:rsidRPr="00301792">
        <w:rPr>
          <w:rFonts w:ascii="Times New Roman" w:hAnsi="Times New Roman" w:cs="Times New Roman"/>
          <w:sz w:val="24"/>
          <w:szCs w:val="24"/>
        </w:rPr>
        <w:t>действующ</w:t>
      </w:r>
      <w:proofErr w:type="spellEnd"/>
      <w:r w:rsidRPr="00301792">
        <w:rPr>
          <w:rFonts w:ascii="Times New Roman" w:hAnsi="Times New Roman" w:cs="Times New Roman"/>
          <w:sz w:val="24"/>
          <w:szCs w:val="24"/>
        </w:rPr>
        <w:t xml:space="preserve">___ </w:t>
      </w:r>
      <w:r>
        <w:rPr>
          <w:rFonts w:ascii="Times New Roman" w:hAnsi="Times New Roman" w:cs="Times New Roman"/>
          <w:sz w:val="24"/>
          <w:szCs w:val="24"/>
        </w:rPr>
        <w:t>на основании 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(Устава, доверенности)</w:t>
      </w:r>
      <w:r w:rsidRPr="00301792">
        <w:rPr>
          <w:rFonts w:ascii="Times New Roman" w:hAnsi="Times New Roman" w:cs="Times New Roman"/>
          <w:sz w:val="24"/>
          <w:szCs w:val="24"/>
        </w:rPr>
        <w:t>, с одной с</w:t>
      </w:r>
      <w:r>
        <w:rPr>
          <w:rFonts w:ascii="Times New Roman" w:hAnsi="Times New Roman" w:cs="Times New Roman"/>
          <w:sz w:val="24"/>
          <w:szCs w:val="24"/>
        </w:rPr>
        <w:t>тороны и _________________</w:t>
      </w:r>
      <w:r w:rsidRPr="00301792">
        <w:rPr>
          <w:rFonts w:ascii="Times New Roman" w:hAnsi="Times New Roman" w:cs="Times New Roman"/>
          <w:sz w:val="24"/>
          <w:szCs w:val="24"/>
        </w:rPr>
        <w:t xml:space="preserve">__ </w:t>
      </w:r>
      <w:r w:rsidRPr="00301792">
        <w:rPr>
          <w:rFonts w:ascii="Times New Roman" w:hAnsi="Times New Roman" w:cs="Times New Roman"/>
          <w:i/>
          <w:iCs/>
          <w:sz w:val="24"/>
          <w:szCs w:val="24"/>
        </w:rPr>
        <w:t>(наименование или Ф.И.О.)</w:t>
      </w:r>
      <w:r w:rsidRPr="00301792">
        <w:rPr>
          <w:rFonts w:ascii="Times New Roman" w:hAnsi="Times New Roman" w:cs="Times New Roman"/>
          <w:sz w:val="24"/>
          <w:szCs w:val="24"/>
        </w:rPr>
        <w:t xml:space="preserve">, именуем__ далее "Покупатель", в лице ____________________ </w:t>
      </w:r>
      <w:r w:rsidRPr="00301792">
        <w:rPr>
          <w:rFonts w:ascii="Times New Roman" w:hAnsi="Times New Roman" w:cs="Times New Roman"/>
          <w:i/>
          <w:iCs/>
          <w:sz w:val="24"/>
          <w:szCs w:val="24"/>
        </w:rPr>
        <w:t>(должность, Ф.И.О.)</w:t>
      </w:r>
      <w:r w:rsidRPr="00301792">
        <w:rPr>
          <w:rFonts w:ascii="Times New Roman" w:hAnsi="Times New Roman" w:cs="Times New Roman"/>
          <w:sz w:val="24"/>
          <w:szCs w:val="24"/>
        </w:rPr>
        <w:t xml:space="preserve">, </w:t>
      </w:r>
      <w:proofErr w:type="spellStart"/>
      <w:r w:rsidRPr="00301792">
        <w:rPr>
          <w:rFonts w:ascii="Times New Roman" w:hAnsi="Times New Roman" w:cs="Times New Roman"/>
          <w:sz w:val="24"/>
          <w:szCs w:val="24"/>
        </w:rPr>
        <w:t>действующ</w:t>
      </w:r>
      <w:proofErr w:type="spellEnd"/>
      <w:r w:rsidRPr="00301792">
        <w:rPr>
          <w:rFonts w:ascii="Times New Roman" w:hAnsi="Times New Roman" w:cs="Times New Roman"/>
          <w:sz w:val="24"/>
          <w:szCs w:val="24"/>
        </w:rPr>
        <w:t xml:space="preserve">___ на основании ___________________ </w:t>
      </w:r>
      <w:r w:rsidRPr="00301792">
        <w:rPr>
          <w:rFonts w:ascii="Times New Roman" w:hAnsi="Times New Roman" w:cs="Times New Roman"/>
          <w:i/>
          <w:iCs/>
          <w:sz w:val="24"/>
          <w:szCs w:val="24"/>
        </w:rPr>
        <w:t>(Устава, доверенности)</w:t>
      </w:r>
      <w:r w:rsidRPr="00301792">
        <w:rPr>
          <w:rFonts w:ascii="Times New Roman" w:hAnsi="Times New Roman" w:cs="Times New Roman"/>
          <w:sz w:val="24"/>
          <w:szCs w:val="24"/>
        </w:rPr>
        <w:t>, с другой стороны, совместно именуемые "Стороны", составили настоящий Акт о нижеследующем:</w:t>
      </w:r>
    </w:p>
    <w:p w14:paraId="0864DC99" w14:textId="77777777" w:rsidR="007D2B91" w:rsidRPr="00CD3197" w:rsidRDefault="007D2B91" w:rsidP="007D2B91">
      <w:pPr>
        <w:pStyle w:val="ConsNormal"/>
        <w:ind w:firstLine="539"/>
        <w:rPr>
          <w:rFonts w:ascii="Times New Roman" w:hAnsi="Times New Roman" w:cs="Times New Roman"/>
          <w:sz w:val="24"/>
          <w:szCs w:val="24"/>
        </w:rPr>
      </w:pPr>
      <w:r w:rsidRPr="00CD3197">
        <w:rPr>
          <w:rFonts w:ascii="Times New Roman" w:hAnsi="Times New Roman" w:cs="Times New Roman"/>
          <w:sz w:val="24"/>
          <w:szCs w:val="24"/>
        </w:rPr>
        <w:t>1. Во исполнение Договора поставки тов</w:t>
      </w:r>
      <w:r>
        <w:rPr>
          <w:rFonts w:ascii="Times New Roman" w:hAnsi="Times New Roman" w:cs="Times New Roman"/>
          <w:sz w:val="24"/>
          <w:szCs w:val="24"/>
        </w:rPr>
        <w:t>ара _____________ от "___"____</w:t>
      </w:r>
      <w:r w:rsidRPr="00CD3197">
        <w:rPr>
          <w:rFonts w:ascii="Times New Roman" w:hAnsi="Times New Roman" w:cs="Times New Roman"/>
          <w:sz w:val="24"/>
          <w:szCs w:val="24"/>
        </w:rPr>
        <w:t>__ ____ г. N ___ Поставщик поставил, а Покуп</w:t>
      </w:r>
      <w:r>
        <w:rPr>
          <w:rFonts w:ascii="Times New Roman" w:hAnsi="Times New Roman" w:cs="Times New Roman"/>
          <w:sz w:val="24"/>
          <w:szCs w:val="24"/>
        </w:rPr>
        <w:t>атель принял __________________, именуем__</w:t>
      </w:r>
      <w:r w:rsidRPr="00CD3197">
        <w:rPr>
          <w:rFonts w:ascii="Times New Roman" w:hAnsi="Times New Roman" w:cs="Times New Roman"/>
          <w:sz w:val="24"/>
          <w:szCs w:val="24"/>
        </w:rPr>
        <w:t xml:space="preserve"> в дальнейшем "Товар", в следующих ассортименте и количестве:</w:t>
      </w:r>
    </w:p>
    <w:p w14:paraId="206F97B3" w14:textId="77777777" w:rsidR="007D2B91" w:rsidRDefault="007D2B91" w:rsidP="007D2B91">
      <w:pPr>
        <w:pStyle w:val="ConsNormal"/>
        <w:ind w:firstLine="539"/>
        <w:rPr>
          <w:rFonts w:ascii="Times New Roman" w:hAnsi="Times New Roman" w:cs="Times New Roman"/>
          <w:sz w:val="24"/>
          <w:szCs w:val="24"/>
        </w:rPr>
      </w:pPr>
    </w:p>
    <w:tbl>
      <w:tblPr>
        <w:tblStyle w:val="af1"/>
        <w:tblW w:w="0" w:type="auto"/>
        <w:jc w:val="center"/>
        <w:tblLayout w:type="fixed"/>
        <w:tblLook w:val="04A0" w:firstRow="1" w:lastRow="0" w:firstColumn="1" w:lastColumn="0" w:noHBand="0" w:noVBand="1"/>
      </w:tblPr>
      <w:tblGrid>
        <w:gridCol w:w="709"/>
        <w:gridCol w:w="1871"/>
        <w:gridCol w:w="1334"/>
        <w:gridCol w:w="1417"/>
        <w:gridCol w:w="1899"/>
        <w:gridCol w:w="1275"/>
        <w:gridCol w:w="1985"/>
      </w:tblGrid>
      <w:tr w:rsidR="007D2B91" w14:paraId="1A5BDD22" w14:textId="77777777" w:rsidTr="00B7237F">
        <w:trPr>
          <w:jc w:val="center"/>
        </w:trPr>
        <w:tc>
          <w:tcPr>
            <w:tcW w:w="709" w:type="dxa"/>
          </w:tcPr>
          <w:p w14:paraId="741B77C1"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lang w:val="en-US"/>
              </w:rPr>
              <w:t xml:space="preserve">N </w:t>
            </w:r>
            <w:r w:rsidRPr="000A30E1">
              <w:rPr>
                <w:rFonts w:ascii="Times New Roman" w:hAnsi="Times New Roman" w:cs="Times New Roman"/>
                <w:sz w:val="24"/>
                <w:szCs w:val="24"/>
              </w:rPr>
              <w:t>п/п</w:t>
            </w:r>
          </w:p>
        </w:tc>
        <w:tc>
          <w:tcPr>
            <w:tcW w:w="1871" w:type="dxa"/>
          </w:tcPr>
          <w:p w14:paraId="5CCE1D20"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 xml:space="preserve">Наименование </w:t>
            </w:r>
            <w:r w:rsidRPr="00460657">
              <w:rPr>
                <w:rFonts w:ascii="Times New Roman" w:hAnsi="Times New Roman" w:cs="Times New Roman"/>
                <w:sz w:val="24"/>
                <w:szCs w:val="24"/>
              </w:rPr>
              <w:t>и характеристики товар</w:t>
            </w:r>
            <w:r>
              <w:rPr>
                <w:rFonts w:ascii="Times New Roman" w:hAnsi="Times New Roman" w:cs="Times New Roman"/>
                <w:sz w:val="24"/>
                <w:szCs w:val="24"/>
              </w:rPr>
              <w:t>а</w:t>
            </w:r>
          </w:p>
        </w:tc>
        <w:tc>
          <w:tcPr>
            <w:tcW w:w="1334" w:type="dxa"/>
          </w:tcPr>
          <w:p w14:paraId="6A4031C2"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Единица измерения</w:t>
            </w:r>
          </w:p>
        </w:tc>
        <w:tc>
          <w:tcPr>
            <w:tcW w:w="1417" w:type="dxa"/>
          </w:tcPr>
          <w:p w14:paraId="3BC1D736" w14:textId="77777777" w:rsidR="007D2B91" w:rsidRPr="000A30E1" w:rsidRDefault="007D2B91" w:rsidP="00B7237F">
            <w:pPr>
              <w:pStyle w:val="ConsNormal"/>
              <w:jc w:val="center"/>
              <w:rPr>
                <w:rFonts w:ascii="Times New Roman" w:hAnsi="Times New Roman" w:cs="Times New Roman"/>
                <w:sz w:val="24"/>
                <w:szCs w:val="24"/>
              </w:rPr>
            </w:pPr>
            <w:r w:rsidRPr="000A30E1">
              <w:rPr>
                <w:rFonts w:ascii="Times New Roman" w:hAnsi="Times New Roman" w:cs="Times New Roman"/>
                <w:sz w:val="24"/>
                <w:szCs w:val="24"/>
              </w:rPr>
              <w:t xml:space="preserve">Количество </w:t>
            </w:r>
            <w:r>
              <w:rPr>
                <w:rFonts w:ascii="Times New Roman" w:hAnsi="Times New Roman" w:cs="Times New Roman"/>
                <w:sz w:val="24"/>
                <w:szCs w:val="24"/>
              </w:rPr>
              <w:t xml:space="preserve">(объем) </w:t>
            </w:r>
            <w:r w:rsidRPr="000A30E1">
              <w:rPr>
                <w:rFonts w:ascii="Times New Roman" w:hAnsi="Times New Roman" w:cs="Times New Roman"/>
                <w:sz w:val="24"/>
                <w:szCs w:val="24"/>
              </w:rPr>
              <w:t>товара</w:t>
            </w:r>
          </w:p>
        </w:tc>
        <w:tc>
          <w:tcPr>
            <w:tcW w:w="1899" w:type="dxa"/>
          </w:tcPr>
          <w:p w14:paraId="166A1680"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sz w:val="24"/>
                <w:szCs w:val="24"/>
              </w:rPr>
              <w:t>Цена за единицу товара, включая НДС (</w:t>
            </w:r>
            <w:r w:rsidRPr="006A16E1">
              <w:rPr>
                <w:rFonts w:ascii="Times New Roman" w:hAnsi="Times New Roman" w:cs="Times New Roman"/>
                <w:i/>
                <w:iCs/>
                <w:sz w:val="24"/>
                <w:szCs w:val="24"/>
              </w:rPr>
              <w:t>вариант:</w:t>
            </w:r>
            <w:r w:rsidRPr="006A16E1">
              <w:rPr>
                <w:rFonts w:ascii="Times New Roman" w:hAnsi="Times New Roman" w:cs="Times New Roman"/>
                <w:sz w:val="24"/>
                <w:szCs w:val="24"/>
              </w:rPr>
              <w:t xml:space="preserve"> НДС не облагается), руб</w:t>
            </w:r>
            <w:r>
              <w:rPr>
                <w:rFonts w:ascii="Times New Roman" w:hAnsi="Times New Roman" w:cs="Times New Roman"/>
                <w:sz w:val="24"/>
                <w:szCs w:val="24"/>
              </w:rPr>
              <w:t>.</w:t>
            </w:r>
          </w:p>
        </w:tc>
        <w:tc>
          <w:tcPr>
            <w:tcW w:w="1275" w:type="dxa"/>
          </w:tcPr>
          <w:p w14:paraId="7EEDE4D8"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i/>
                <w:iCs/>
                <w:sz w:val="24"/>
                <w:szCs w:val="24"/>
              </w:rPr>
              <w:t>Вариант</w:t>
            </w:r>
            <w:r>
              <w:rPr>
                <w:rFonts w:ascii="Times New Roman" w:hAnsi="Times New Roman" w:cs="Times New Roman"/>
                <w:i/>
                <w:iCs/>
                <w:sz w:val="24"/>
                <w:szCs w:val="24"/>
              </w:rPr>
              <w:t>.</w:t>
            </w:r>
            <w:r w:rsidRPr="006A16E1">
              <w:rPr>
                <w:rFonts w:ascii="Times New Roman" w:hAnsi="Times New Roman" w:cs="Times New Roman"/>
                <w:sz w:val="24"/>
                <w:szCs w:val="24"/>
              </w:rPr>
              <w:t xml:space="preserve"> </w:t>
            </w:r>
            <w:r>
              <w:rPr>
                <w:rFonts w:ascii="Times New Roman" w:hAnsi="Times New Roman" w:cs="Times New Roman"/>
                <w:sz w:val="24"/>
                <w:szCs w:val="24"/>
              </w:rPr>
              <w:t>НДС</w:t>
            </w:r>
          </w:p>
        </w:tc>
        <w:tc>
          <w:tcPr>
            <w:tcW w:w="1985" w:type="dxa"/>
          </w:tcPr>
          <w:p w14:paraId="07712317" w14:textId="77777777" w:rsidR="007D2B91" w:rsidRPr="006A16E1" w:rsidRDefault="007D2B91" w:rsidP="00B7237F">
            <w:pPr>
              <w:pStyle w:val="ConsPlusNormal"/>
              <w:jc w:val="center"/>
              <w:rPr>
                <w:rFonts w:ascii="Times New Roman" w:hAnsi="Times New Roman" w:cs="Times New Roman"/>
                <w:sz w:val="24"/>
                <w:szCs w:val="24"/>
              </w:rPr>
            </w:pPr>
            <w:r w:rsidRPr="006A16E1">
              <w:rPr>
                <w:rFonts w:ascii="Times New Roman" w:hAnsi="Times New Roman" w:cs="Times New Roman"/>
                <w:sz w:val="24"/>
                <w:szCs w:val="24"/>
              </w:rPr>
              <w:t>Стоимость товара, включая НДС (</w:t>
            </w:r>
            <w:r w:rsidRPr="006A16E1">
              <w:rPr>
                <w:rFonts w:ascii="Times New Roman" w:hAnsi="Times New Roman" w:cs="Times New Roman"/>
                <w:i/>
                <w:iCs/>
                <w:sz w:val="24"/>
                <w:szCs w:val="24"/>
              </w:rPr>
              <w:t>вариант:</w:t>
            </w:r>
            <w:r w:rsidRPr="006A16E1">
              <w:rPr>
                <w:rFonts w:ascii="Times New Roman" w:hAnsi="Times New Roman" w:cs="Times New Roman"/>
                <w:sz w:val="24"/>
                <w:szCs w:val="24"/>
              </w:rPr>
              <w:t xml:space="preserve"> НДС не облагается), руб</w:t>
            </w:r>
            <w:r>
              <w:rPr>
                <w:rFonts w:ascii="Times New Roman" w:hAnsi="Times New Roman" w:cs="Times New Roman"/>
                <w:sz w:val="24"/>
                <w:szCs w:val="24"/>
              </w:rPr>
              <w:t>.</w:t>
            </w:r>
          </w:p>
        </w:tc>
      </w:tr>
      <w:tr w:rsidR="007D2B91" w14:paraId="76A4F592" w14:textId="77777777" w:rsidTr="00B7237F">
        <w:trPr>
          <w:jc w:val="center"/>
        </w:trPr>
        <w:tc>
          <w:tcPr>
            <w:tcW w:w="709" w:type="dxa"/>
          </w:tcPr>
          <w:p w14:paraId="513F2888"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1</w:t>
            </w:r>
          </w:p>
        </w:tc>
        <w:tc>
          <w:tcPr>
            <w:tcW w:w="1871" w:type="dxa"/>
          </w:tcPr>
          <w:p w14:paraId="7F02D8AC"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2B3F3493"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32D0A912"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09F2DDD3"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4534A9AA"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105DB993" w14:textId="77777777" w:rsidR="007D2B91" w:rsidRPr="000A30E1" w:rsidRDefault="007D2B91" w:rsidP="00B7237F">
            <w:pPr>
              <w:pStyle w:val="ConsNormal"/>
              <w:rPr>
                <w:rFonts w:ascii="Times New Roman" w:hAnsi="Times New Roman" w:cs="Times New Roman"/>
                <w:sz w:val="24"/>
                <w:szCs w:val="24"/>
              </w:rPr>
            </w:pPr>
          </w:p>
        </w:tc>
      </w:tr>
      <w:tr w:rsidR="007D2B91" w14:paraId="0C2231E0" w14:textId="77777777" w:rsidTr="00B7237F">
        <w:trPr>
          <w:jc w:val="center"/>
        </w:trPr>
        <w:tc>
          <w:tcPr>
            <w:tcW w:w="709" w:type="dxa"/>
          </w:tcPr>
          <w:p w14:paraId="316DD295"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2</w:t>
            </w:r>
          </w:p>
        </w:tc>
        <w:tc>
          <w:tcPr>
            <w:tcW w:w="1871" w:type="dxa"/>
          </w:tcPr>
          <w:p w14:paraId="5D34715F"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3FEE4226"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326C7037"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0519C19B"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4824FFB2"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4E7225D5" w14:textId="77777777" w:rsidR="007D2B91" w:rsidRPr="000A30E1" w:rsidRDefault="007D2B91" w:rsidP="00B7237F">
            <w:pPr>
              <w:pStyle w:val="ConsNormal"/>
              <w:rPr>
                <w:rFonts w:ascii="Times New Roman" w:hAnsi="Times New Roman" w:cs="Times New Roman"/>
                <w:sz w:val="24"/>
                <w:szCs w:val="24"/>
              </w:rPr>
            </w:pPr>
          </w:p>
        </w:tc>
      </w:tr>
      <w:tr w:rsidR="007D2B91" w14:paraId="09BA0D5F" w14:textId="77777777" w:rsidTr="00B7237F">
        <w:trPr>
          <w:jc w:val="center"/>
        </w:trPr>
        <w:tc>
          <w:tcPr>
            <w:tcW w:w="709" w:type="dxa"/>
          </w:tcPr>
          <w:p w14:paraId="16E01B85" w14:textId="77777777" w:rsidR="007D2B91" w:rsidRPr="000A30E1" w:rsidRDefault="007D2B91" w:rsidP="00B7237F">
            <w:pPr>
              <w:pStyle w:val="ConsNormal"/>
              <w:rPr>
                <w:rFonts w:ascii="Times New Roman" w:hAnsi="Times New Roman" w:cs="Times New Roman"/>
                <w:sz w:val="24"/>
                <w:szCs w:val="24"/>
              </w:rPr>
            </w:pPr>
            <w:r w:rsidRPr="000A30E1">
              <w:rPr>
                <w:rFonts w:ascii="Times New Roman" w:hAnsi="Times New Roman" w:cs="Times New Roman"/>
                <w:sz w:val="24"/>
                <w:szCs w:val="24"/>
              </w:rPr>
              <w:t>3</w:t>
            </w:r>
          </w:p>
        </w:tc>
        <w:tc>
          <w:tcPr>
            <w:tcW w:w="1871" w:type="dxa"/>
          </w:tcPr>
          <w:p w14:paraId="2E8C792F" w14:textId="77777777" w:rsidR="007D2B91" w:rsidRPr="000A30E1" w:rsidRDefault="007D2B91" w:rsidP="00B7237F">
            <w:pPr>
              <w:pStyle w:val="ConsNormal"/>
              <w:rPr>
                <w:rFonts w:ascii="Times New Roman" w:hAnsi="Times New Roman" w:cs="Times New Roman"/>
                <w:sz w:val="24"/>
                <w:szCs w:val="24"/>
              </w:rPr>
            </w:pPr>
          </w:p>
        </w:tc>
        <w:tc>
          <w:tcPr>
            <w:tcW w:w="1334" w:type="dxa"/>
          </w:tcPr>
          <w:p w14:paraId="5E11DEEF"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6EA24F03"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63BE1E46"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0F9C4AC2"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79ECBA75" w14:textId="77777777" w:rsidR="007D2B91" w:rsidRPr="000A30E1" w:rsidRDefault="007D2B91" w:rsidP="00B7237F">
            <w:pPr>
              <w:pStyle w:val="ConsNormal"/>
              <w:rPr>
                <w:rFonts w:ascii="Times New Roman" w:hAnsi="Times New Roman" w:cs="Times New Roman"/>
                <w:sz w:val="24"/>
                <w:szCs w:val="24"/>
              </w:rPr>
            </w:pPr>
          </w:p>
        </w:tc>
      </w:tr>
      <w:tr w:rsidR="007D2B91" w14:paraId="2475A577" w14:textId="77777777" w:rsidTr="00B7237F">
        <w:trPr>
          <w:jc w:val="center"/>
        </w:trPr>
        <w:tc>
          <w:tcPr>
            <w:tcW w:w="709" w:type="dxa"/>
          </w:tcPr>
          <w:p w14:paraId="419FBA85" w14:textId="77777777" w:rsidR="007D2B91" w:rsidRPr="000A30E1" w:rsidRDefault="007D2B91" w:rsidP="00B7237F">
            <w:pPr>
              <w:pStyle w:val="ConsNormal"/>
              <w:rPr>
                <w:rFonts w:ascii="Times New Roman" w:hAnsi="Times New Roman" w:cs="Times New Roman"/>
                <w:sz w:val="24"/>
                <w:szCs w:val="24"/>
              </w:rPr>
            </w:pPr>
          </w:p>
        </w:tc>
        <w:tc>
          <w:tcPr>
            <w:tcW w:w="1871" w:type="dxa"/>
          </w:tcPr>
          <w:p w14:paraId="27C36552" w14:textId="77777777" w:rsidR="007D2B91" w:rsidRPr="000A30E1" w:rsidRDefault="007D2B91" w:rsidP="00B7237F">
            <w:pPr>
              <w:pStyle w:val="ConsNormal"/>
              <w:jc w:val="left"/>
              <w:rPr>
                <w:rFonts w:ascii="Times New Roman" w:hAnsi="Times New Roman" w:cs="Times New Roman"/>
                <w:sz w:val="24"/>
                <w:szCs w:val="24"/>
              </w:rPr>
            </w:pPr>
            <w:r>
              <w:rPr>
                <w:rFonts w:ascii="Times New Roman" w:hAnsi="Times New Roman" w:cs="Times New Roman"/>
                <w:sz w:val="24"/>
                <w:szCs w:val="24"/>
              </w:rPr>
              <w:t>Итого</w:t>
            </w:r>
          </w:p>
        </w:tc>
        <w:tc>
          <w:tcPr>
            <w:tcW w:w="1334" w:type="dxa"/>
          </w:tcPr>
          <w:p w14:paraId="0E12CEF0" w14:textId="77777777" w:rsidR="007D2B91" w:rsidRPr="000A30E1" w:rsidRDefault="007D2B91" w:rsidP="00B7237F">
            <w:pPr>
              <w:pStyle w:val="ConsNormal"/>
              <w:rPr>
                <w:rFonts w:ascii="Times New Roman" w:hAnsi="Times New Roman" w:cs="Times New Roman"/>
                <w:sz w:val="24"/>
                <w:szCs w:val="24"/>
              </w:rPr>
            </w:pPr>
          </w:p>
        </w:tc>
        <w:tc>
          <w:tcPr>
            <w:tcW w:w="1417" w:type="dxa"/>
          </w:tcPr>
          <w:p w14:paraId="02997FFE" w14:textId="77777777" w:rsidR="007D2B91" w:rsidRPr="000A30E1" w:rsidRDefault="007D2B91" w:rsidP="00B7237F">
            <w:pPr>
              <w:pStyle w:val="ConsNormal"/>
              <w:rPr>
                <w:rFonts w:ascii="Times New Roman" w:hAnsi="Times New Roman" w:cs="Times New Roman"/>
                <w:sz w:val="24"/>
                <w:szCs w:val="24"/>
              </w:rPr>
            </w:pPr>
          </w:p>
        </w:tc>
        <w:tc>
          <w:tcPr>
            <w:tcW w:w="1899" w:type="dxa"/>
          </w:tcPr>
          <w:p w14:paraId="55CFEC98" w14:textId="77777777" w:rsidR="007D2B91" w:rsidRPr="000A30E1" w:rsidRDefault="007D2B91" w:rsidP="00B7237F">
            <w:pPr>
              <w:pStyle w:val="ConsNormal"/>
              <w:rPr>
                <w:rFonts w:ascii="Times New Roman" w:hAnsi="Times New Roman" w:cs="Times New Roman"/>
                <w:sz w:val="24"/>
                <w:szCs w:val="24"/>
              </w:rPr>
            </w:pPr>
          </w:p>
        </w:tc>
        <w:tc>
          <w:tcPr>
            <w:tcW w:w="1275" w:type="dxa"/>
          </w:tcPr>
          <w:p w14:paraId="24B45B57" w14:textId="77777777" w:rsidR="007D2B91" w:rsidRPr="000A30E1" w:rsidRDefault="007D2B91" w:rsidP="00B7237F">
            <w:pPr>
              <w:pStyle w:val="ConsNormal"/>
              <w:rPr>
                <w:rFonts w:ascii="Times New Roman" w:hAnsi="Times New Roman" w:cs="Times New Roman"/>
                <w:sz w:val="24"/>
                <w:szCs w:val="24"/>
              </w:rPr>
            </w:pPr>
          </w:p>
        </w:tc>
        <w:tc>
          <w:tcPr>
            <w:tcW w:w="1985" w:type="dxa"/>
          </w:tcPr>
          <w:p w14:paraId="3620D419" w14:textId="77777777" w:rsidR="007D2B91" w:rsidRPr="000A30E1" w:rsidRDefault="007D2B91" w:rsidP="00B7237F">
            <w:pPr>
              <w:pStyle w:val="ConsNormal"/>
              <w:rPr>
                <w:rFonts w:ascii="Times New Roman" w:hAnsi="Times New Roman" w:cs="Times New Roman"/>
                <w:sz w:val="24"/>
                <w:szCs w:val="24"/>
              </w:rPr>
            </w:pPr>
          </w:p>
        </w:tc>
      </w:tr>
    </w:tbl>
    <w:p w14:paraId="167625B6"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 xml:space="preserve">2. Товар передан в соответствующем количестве и ассортименте. Качество товара соответствует </w:t>
      </w:r>
      <w:r w:rsidRPr="00460657">
        <w:rPr>
          <w:rFonts w:ascii="Times New Roman" w:hAnsi="Times New Roman" w:cs="Times New Roman"/>
          <w:sz w:val="24"/>
          <w:szCs w:val="24"/>
        </w:rPr>
        <w:t>требованиям Договора поставки товара.</w:t>
      </w:r>
    </w:p>
    <w:p w14:paraId="4D916353"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 Стороны взаимных претензий не имеют.</w:t>
      </w:r>
    </w:p>
    <w:p w14:paraId="4F6D56D3"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i/>
          <w:sz w:val="24"/>
          <w:szCs w:val="24"/>
        </w:rPr>
        <w:t>Вариант.</w:t>
      </w:r>
      <w:r w:rsidRPr="006A16E1">
        <w:rPr>
          <w:rFonts w:ascii="Times New Roman" w:hAnsi="Times New Roman" w:cs="Times New Roman"/>
          <w:sz w:val="24"/>
          <w:szCs w:val="24"/>
        </w:rPr>
        <w:t xml:space="preserve"> 3. При приемке Товара обнаружены недостатки:</w:t>
      </w:r>
    </w:p>
    <w:p w14:paraId="30A8ACE7"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3.1. По ассортименту: ___________________________________________.</w:t>
      </w:r>
    </w:p>
    <w:p w14:paraId="51FDE200"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3.2. По количеству: _____________________________________________.</w:t>
      </w:r>
    </w:p>
    <w:p w14:paraId="13D3E9CD"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3.3. По качеству: _______________________________________________.</w:t>
      </w:r>
    </w:p>
    <w:p w14:paraId="43BD221B" w14:textId="77777777" w:rsidR="007D2B91" w:rsidRPr="006A16E1" w:rsidRDefault="007D2B91" w:rsidP="007D2B91">
      <w:pPr>
        <w:pStyle w:val="ConsPlusNormal"/>
        <w:ind w:firstLine="540"/>
        <w:jc w:val="both"/>
        <w:rPr>
          <w:rFonts w:ascii="Times New Roman" w:hAnsi="Times New Roman" w:cs="Times New Roman"/>
          <w:sz w:val="24"/>
          <w:szCs w:val="24"/>
        </w:rPr>
      </w:pPr>
      <w:r w:rsidRPr="006A16E1">
        <w:rPr>
          <w:rFonts w:ascii="Times New Roman" w:hAnsi="Times New Roman" w:cs="Times New Roman"/>
          <w:sz w:val="24"/>
          <w:szCs w:val="24"/>
        </w:rPr>
        <w:t>3.4. ___________________________________________________________.</w:t>
      </w:r>
    </w:p>
    <w:p w14:paraId="2413FBA1" w14:textId="77777777" w:rsidR="007D2B91" w:rsidRPr="006A16E1" w:rsidRDefault="007D2B91" w:rsidP="007D2B91">
      <w:pPr>
        <w:pStyle w:val="ConsNormal"/>
        <w:ind w:firstLine="539"/>
        <w:rPr>
          <w:rFonts w:ascii="Times New Roman" w:hAnsi="Times New Roman" w:cs="Times New Roman"/>
          <w:sz w:val="24"/>
          <w:szCs w:val="24"/>
        </w:rPr>
      </w:pPr>
      <w:r w:rsidRPr="006A16E1">
        <w:rPr>
          <w:rFonts w:ascii="Times New Roman" w:hAnsi="Times New Roman" w:cs="Times New Roman"/>
          <w:sz w:val="24"/>
          <w:szCs w:val="24"/>
        </w:rPr>
        <w:t>4. Настоящий Акт составлен в 2 (двух) экземплярах, имеющих равную юридическую силу, по одному для каждой Стороны.</w:t>
      </w:r>
    </w:p>
    <w:p w14:paraId="2DA926C8" w14:textId="77777777" w:rsidR="007D2B91" w:rsidRPr="007D2B91" w:rsidRDefault="007D2B91" w:rsidP="007D2B91">
      <w:pPr>
        <w:pStyle w:val="ConsNormal"/>
        <w:rPr>
          <w:rFonts w:ascii="Times New Roman" w:hAnsi="Times New Roman" w:cs="Times New Roman"/>
          <w:sz w:val="16"/>
          <w:szCs w:val="16"/>
        </w:rPr>
      </w:pPr>
    </w:p>
    <w:p w14:paraId="4D419196" w14:textId="77777777" w:rsidR="007D2B91" w:rsidRDefault="007D2B91" w:rsidP="007D2B91">
      <w:pPr>
        <w:pStyle w:val="ConsNormal"/>
        <w:jc w:val="center"/>
        <w:rPr>
          <w:rFonts w:ascii="Times New Roman" w:hAnsi="Times New Roman" w:cs="Times New Roman"/>
          <w:sz w:val="24"/>
          <w:szCs w:val="24"/>
        </w:rPr>
      </w:pPr>
      <w:r>
        <w:rPr>
          <w:rFonts w:ascii="Times New Roman" w:hAnsi="Times New Roman" w:cs="Times New Roman"/>
          <w:sz w:val="24"/>
          <w:szCs w:val="24"/>
        </w:rPr>
        <w:t>Подписи Сторон</w:t>
      </w:r>
    </w:p>
    <w:p w14:paraId="71416CBB" w14:textId="77777777" w:rsidR="007D2B91" w:rsidRPr="00CD3197" w:rsidRDefault="007D2B91" w:rsidP="007D2B91">
      <w:pPr>
        <w:pStyle w:val="ConsNormal"/>
        <w:jc w:val="center"/>
        <w:rPr>
          <w:rFonts w:ascii="Times New Roman" w:hAnsi="Times New Roman" w:cs="Times New Roman"/>
          <w:sz w:val="24"/>
          <w:szCs w:val="24"/>
        </w:rPr>
      </w:pPr>
    </w:p>
    <w:tbl>
      <w:tblPr>
        <w:tblW w:w="10632" w:type="dxa"/>
        <w:tblLayout w:type="fixed"/>
        <w:tblLook w:val="01E0" w:firstRow="1" w:lastRow="1" w:firstColumn="1" w:lastColumn="1" w:noHBand="0" w:noVBand="0"/>
      </w:tblPr>
      <w:tblGrid>
        <w:gridCol w:w="6157"/>
        <w:gridCol w:w="4475"/>
      </w:tblGrid>
      <w:tr w:rsidR="003A0615" w:rsidRPr="00BB667B" w14:paraId="26DC2227" w14:textId="77777777" w:rsidTr="00D73592">
        <w:trPr>
          <w:trHeight w:val="2301"/>
        </w:trPr>
        <w:tc>
          <w:tcPr>
            <w:tcW w:w="6157" w:type="dxa"/>
          </w:tcPr>
          <w:p w14:paraId="2CB3C82B" w14:textId="77777777" w:rsidR="003A0615" w:rsidRPr="00BB667B" w:rsidRDefault="003A0615" w:rsidP="00D73592">
            <w:pPr>
              <w:tabs>
                <w:tab w:val="left" w:pos="-391"/>
              </w:tabs>
              <w:ind w:left="280" w:right="-284" w:hanging="246"/>
              <w:rPr>
                <w:b/>
              </w:rPr>
            </w:pPr>
            <w:r w:rsidRPr="00BB667B">
              <w:rPr>
                <w:b/>
              </w:rPr>
              <w:t>Заказчик</w:t>
            </w:r>
          </w:p>
          <w:p w14:paraId="0812DC77" w14:textId="77777777" w:rsidR="003A0615" w:rsidRDefault="003A0615" w:rsidP="00D73592">
            <w:pPr>
              <w:tabs>
                <w:tab w:val="left" w:pos="-391"/>
                <w:tab w:val="left" w:pos="0"/>
                <w:tab w:val="right" w:pos="9498"/>
              </w:tabs>
              <w:ind w:left="34" w:right="-284"/>
            </w:pPr>
            <w:r>
              <w:t>(</w:t>
            </w:r>
            <w:r w:rsidRPr="00266DD7">
              <w:rPr>
                <w:bCs/>
                <w:i/>
              </w:rPr>
              <w:t>Должностное лицо Заказчика, ответственное за исполнение Контракта</w:t>
            </w:r>
            <w:r>
              <w:rPr>
                <w:bCs/>
              </w:rPr>
              <w:t>)</w:t>
            </w:r>
          </w:p>
          <w:p w14:paraId="56A0663E" w14:textId="77777777" w:rsidR="003A0615" w:rsidRDefault="003A0615" w:rsidP="00D73592">
            <w:pPr>
              <w:tabs>
                <w:tab w:val="left" w:pos="-391"/>
                <w:tab w:val="left" w:pos="0"/>
                <w:tab w:val="right" w:pos="9498"/>
              </w:tabs>
              <w:ind w:left="34" w:right="-284"/>
            </w:pPr>
          </w:p>
          <w:p w14:paraId="627F4E62" w14:textId="77777777" w:rsidR="003A0615" w:rsidRDefault="003A0615" w:rsidP="00D73592">
            <w:pPr>
              <w:tabs>
                <w:tab w:val="left" w:pos="-391"/>
                <w:tab w:val="left" w:pos="0"/>
                <w:tab w:val="right" w:pos="9498"/>
              </w:tabs>
              <w:ind w:left="34" w:right="-284"/>
            </w:pPr>
          </w:p>
          <w:p w14:paraId="48EEFB17" w14:textId="77777777" w:rsidR="003A0615" w:rsidRDefault="003A0615" w:rsidP="00D73592">
            <w:pPr>
              <w:tabs>
                <w:tab w:val="left" w:pos="-391"/>
                <w:tab w:val="left" w:pos="0"/>
                <w:tab w:val="right" w:pos="9498"/>
              </w:tabs>
              <w:ind w:left="34" w:right="-284"/>
            </w:pPr>
          </w:p>
          <w:p w14:paraId="17DC37F6" w14:textId="77777777" w:rsidR="003A0615" w:rsidRDefault="003A0615" w:rsidP="00D73592">
            <w:pPr>
              <w:tabs>
                <w:tab w:val="left" w:pos="-391"/>
                <w:tab w:val="left" w:pos="0"/>
                <w:tab w:val="right" w:pos="9498"/>
              </w:tabs>
              <w:ind w:left="34" w:right="-284"/>
              <w:rPr>
                <w:b/>
              </w:rPr>
            </w:pPr>
            <w:r w:rsidRPr="00BB667B">
              <w:rPr>
                <w:b/>
              </w:rPr>
              <w:t xml:space="preserve">___________________ </w:t>
            </w:r>
            <w:r>
              <w:rPr>
                <w:b/>
              </w:rPr>
              <w:t>/_________________/</w:t>
            </w:r>
          </w:p>
          <w:p w14:paraId="13237401" w14:textId="765B907C" w:rsidR="003A0615" w:rsidRPr="00BB667B" w:rsidRDefault="003A0615" w:rsidP="00D73592">
            <w:pPr>
              <w:tabs>
                <w:tab w:val="left" w:pos="-391"/>
                <w:tab w:val="left" w:pos="0"/>
                <w:tab w:val="right" w:pos="9498"/>
              </w:tabs>
              <w:ind w:left="34" w:right="-284"/>
              <w:rPr>
                <w:b/>
              </w:rPr>
            </w:pPr>
            <w:r w:rsidRPr="00B207A0">
              <w:t>ПОДПИСАНО ЭЦП</w:t>
            </w:r>
          </w:p>
        </w:tc>
        <w:tc>
          <w:tcPr>
            <w:tcW w:w="4475" w:type="dxa"/>
          </w:tcPr>
          <w:p w14:paraId="52260B40" w14:textId="77777777" w:rsidR="003A0615" w:rsidRPr="00BB667B" w:rsidRDefault="003A0615" w:rsidP="00D73592">
            <w:pPr>
              <w:tabs>
                <w:tab w:val="left" w:pos="426"/>
              </w:tabs>
              <w:autoSpaceDE w:val="0"/>
              <w:autoSpaceDN w:val="0"/>
              <w:adjustRightInd w:val="0"/>
              <w:ind w:left="175" w:right="-53"/>
              <w:jc w:val="both"/>
            </w:pPr>
            <w:r>
              <w:rPr>
                <w:b/>
              </w:rPr>
              <w:t>Поставщик</w:t>
            </w:r>
            <w:r w:rsidRPr="00BB667B">
              <w:rPr>
                <w:b/>
              </w:rPr>
              <w:t xml:space="preserve">: </w:t>
            </w:r>
          </w:p>
          <w:p w14:paraId="188A7BA1" w14:textId="77777777" w:rsidR="003A0615" w:rsidRPr="00BB667B" w:rsidRDefault="003A0615" w:rsidP="00D73592">
            <w:pPr>
              <w:tabs>
                <w:tab w:val="left" w:pos="-391"/>
                <w:tab w:val="left" w:pos="459"/>
                <w:tab w:val="left" w:pos="612"/>
                <w:tab w:val="left" w:pos="1332"/>
                <w:tab w:val="right" w:pos="9498"/>
              </w:tabs>
              <w:ind w:left="175" w:right="316"/>
            </w:pPr>
          </w:p>
          <w:p w14:paraId="13B5A01D" w14:textId="77777777" w:rsidR="003A0615" w:rsidRPr="00BB667B" w:rsidRDefault="003A0615" w:rsidP="00D73592">
            <w:pPr>
              <w:tabs>
                <w:tab w:val="left" w:pos="-391"/>
                <w:tab w:val="left" w:pos="459"/>
                <w:tab w:val="left" w:pos="612"/>
                <w:tab w:val="left" w:pos="1332"/>
                <w:tab w:val="right" w:pos="9498"/>
              </w:tabs>
              <w:ind w:left="175" w:right="316"/>
            </w:pPr>
          </w:p>
          <w:p w14:paraId="39CC3D18" w14:textId="77777777" w:rsidR="003A0615" w:rsidRPr="00BB667B" w:rsidRDefault="003A0615" w:rsidP="00D73592">
            <w:pPr>
              <w:tabs>
                <w:tab w:val="left" w:pos="-391"/>
                <w:tab w:val="left" w:pos="459"/>
                <w:tab w:val="left" w:pos="612"/>
                <w:tab w:val="left" w:pos="1332"/>
                <w:tab w:val="right" w:pos="9498"/>
              </w:tabs>
              <w:ind w:left="175" w:right="316"/>
            </w:pPr>
          </w:p>
          <w:p w14:paraId="6B50A346" w14:textId="77777777" w:rsidR="003A0615" w:rsidRPr="00BB667B" w:rsidRDefault="003A0615" w:rsidP="00D73592">
            <w:pPr>
              <w:tabs>
                <w:tab w:val="left" w:pos="-391"/>
                <w:tab w:val="left" w:pos="459"/>
                <w:tab w:val="left" w:pos="612"/>
                <w:tab w:val="left" w:pos="1332"/>
                <w:tab w:val="right" w:pos="9498"/>
              </w:tabs>
              <w:ind w:left="175" w:right="316"/>
            </w:pPr>
          </w:p>
          <w:p w14:paraId="0F94A14E" w14:textId="77777777" w:rsidR="003A0615" w:rsidRPr="00BB667B" w:rsidRDefault="003A0615" w:rsidP="00D73592">
            <w:pPr>
              <w:tabs>
                <w:tab w:val="left" w:pos="-391"/>
                <w:tab w:val="left" w:pos="459"/>
                <w:tab w:val="left" w:pos="612"/>
                <w:tab w:val="left" w:pos="1332"/>
                <w:tab w:val="right" w:pos="9498"/>
              </w:tabs>
              <w:ind w:left="175" w:right="316"/>
            </w:pPr>
          </w:p>
          <w:p w14:paraId="31C2E720" w14:textId="77777777" w:rsidR="003A0615" w:rsidRDefault="003A0615" w:rsidP="00D73592">
            <w:pPr>
              <w:tabs>
                <w:tab w:val="left" w:pos="-391"/>
                <w:tab w:val="left" w:pos="459"/>
                <w:tab w:val="left" w:pos="612"/>
                <w:tab w:val="left" w:pos="1332"/>
                <w:tab w:val="right" w:pos="9498"/>
              </w:tabs>
              <w:ind w:left="175" w:right="316"/>
              <w:rPr>
                <w:b/>
              </w:rPr>
            </w:pPr>
            <w:r w:rsidRPr="00BB667B">
              <w:t xml:space="preserve">_________________ </w:t>
            </w:r>
            <w:r>
              <w:t>/</w:t>
            </w:r>
            <w:r w:rsidRPr="00BB667B">
              <w:rPr>
                <w:b/>
              </w:rPr>
              <w:t>___________</w:t>
            </w:r>
            <w:r>
              <w:rPr>
                <w:b/>
              </w:rPr>
              <w:t>/</w:t>
            </w:r>
          </w:p>
          <w:p w14:paraId="53FCDDF7" w14:textId="1D2976B1" w:rsidR="003A0615" w:rsidRPr="00BB667B" w:rsidRDefault="003A0615" w:rsidP="00D73592">
            <w:pPr>
              <w:tabs>
                <w:tab w:val="left" w:pos="-391"/>
                <w:tab w:val="left" w:pos="459"/>
                <w:tab w:val="left" w:pos="612"/>
                <w:tab w:val="left" w:pos="1332"/>
                <w:tab w:val="right" w:pos="9498"/>
              </w:tabs>
              <w:ind w:left="175" w:right="316"/>
              <w:rPr>
                <w:b/>
              </w:rPr>
            </w:pPr>
            <w:r w:rsidRPr="00B207A0">
              <w:t>ПОДПИСАНО ЭЦП</w:t>
            </w:r>
            <w:bookmarkStart w:id="0" w:name="_GoBack"/>
            <w:bookmarkEnd w:id="0"/>
          </w:p>
        </w:tc>
      </w:tr>
    </w:tbl>
    <w:p w14:paraId="352857DC" w14:textId="77777777" w:rsidR="007D2B91" w:rsidRPr="007D2B91" w:rsidRDefault="007D2B91" w:rsidP="007D2B91">
      <w:pPr>
        <w:ind w:firstLine="5103"/>
        <w:rPr>
          <w:b/>
        </w:rPr>
      </w:pPr>
    </w:p>
    <w:sectPr w:rsidR="007D2B91" w:rsidRPr="007D2B91" w:rsidSect="007D2B91">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078AA" w14:textId="77777777" w:rsidR="00A42900" w:rsidRDefault="00A42900">
      <w:r>
        <w:separator/>
      </w:r>
    </w:p>
  </w:endnote>
  <w:endnote w:type="continuationSeparator" w:id="0">
    <w:p w14:paraId="34DCB9BA" w14:textId="77777777" w:rsidR="00A42900" w:rsidRDefault="00A42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E158C69" w:rsidR="00A42900" w:rsidRDefault="00A42900">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A0615">
          <w:rPr>
            <w:noProof/>
            <w:sz w:val="18"/>
            <w:szCs w:val="18"/>
          </w:rPr>
          <w:t>14</w:t>
        </w:r>
        <w:r>
          <w:rPr>
            <w:sz w:val="18"/>
            <w:szCs w:val="18"/>
          </w:rPr>
          <w:fldChar w:fldCharType="end"/>
        </w:r>
      </w:p>
    </w:sdtContent>
  </w:sdt>
  <w:p w14:paraId="6A0FC8D7" w14:textId="77777777" w:rsidR="00A42900" w:rsidRDefault="00A42900">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F9C29" w14:textId="77777777" w:rsidR="00A42900" w:rsidRDefault="00A42900">
      <w:r>
        <w:separator/>
      </w:r>
    </w:p>
  </w:footnote>
  <w:footnote w:type="continuationSeparator" w:id="0">
    <w:p w14:paraId="5FA7A83A" w14:textId="77777777" w:rsidR="00A42900" w:rsidRDefault="00A429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34F4E8D"/>
    <w:multiLevelType w:val="multilevel"/>
    <w:tmpl w:val="77E03DF8"/>
    <w:lvl w:ilvl="0">
      <w:start w:val="1"/>
      <w:numFmt w:val="decimal"/>
      <w:lvlText w:val="%1."/>
      <w:lvlJc w:val="left"/>
      <w:pPr>
        <w:ind w:left="2204"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22281"/>
    <w:rsid w:val="00040683"/>
    <w:rsid w:val="000539B0"/>
    <w:rsid w:val="0005792F"/>
    <w:rsid w:val="00066B3D"/>
    <w:rsid w:val="000A288D"/>
    <w:rsid w:val="000A412C"/>
    <w:rsid w:val="000B701E"/>
    <w:rsid w:val="001001EF"/>
    <w:rsid w:val="00121D85"/>
    <w:rsid w:val="00135EA7"/>
    <w:rsid w:val="00137DD5"/>
    <w:rsid w:val="00143C5F"/>
    <w:rsid w:val="00173A55"/>
    <w:rsid w:val="00182724"/>
    <w:rsid w:val="00184FCE"/>
    <w:rsid w:val="001B0440"/>
    <w:rsid w:val="00226D2A"/>
    <w:rsid w:val="00227308"/>
    <w:rsid w:val="00247861"/>
    <w:rsid w:val="00255088"/>
    <w:rsid w:val="00256018"/>
    <w:rsid w:val="00256B62"/>
    <w:rsid w:val="00256C19"/>
    <w:rsid w:val="002769B1"/>
    <w:rsid w:val="002B7270"/>
    <w:rsid w:val="002C44FB"/>
    <w:rsid w:val="002D767E"/>
    <w:rsid w:val="003335C5"/>
    <w:rsid w:val="003716DE"/>
    <w:rsid w:val="00390954"/>
    <w:rsid w:val="00394760"/>
    <w:rsid w:val="00395D58"/>
    <w:rsid w:val="003A0615"/>
    <w:rsid w:val="003A1B26"/>
    <w:rsid w:val="003B04CE"/>
    <w:rsid w:val="003B0ACC"/>
    <w:rsid w:val="003B3921"/>
    <w:rsid w:val="003B3D64"/>
    <w:rsid w:val="003D3978"/>
    <w:rsid w:val="003E048C"/>
    <w:rsid w:val="003E0621"/>
    <w:rsid w:val="003E44CE"/>
    <w:rsid w:val="00412E4F"/>
    <w:rsid w:val="00413718"/>
    <w:rsid w:val="0042017B"/>
    <w:rsid w:val="004567C2"/>
    <w:rsid w:val="004575BE"/>
    <w:rsid w:val="004600C2"/>
    <w:rsid w:val="0046416B"/>
    <w:rsid w:val="004721F7"/>
    <w:rsid w:val="00481A7A"/>
    <w:rsid w:val="00490E3F"/>
    <w:rsid w:val="004919F0"/>
    <w:rsid w:val="004A7054"/>
    <w:rsid w:val="004D1D60"/>
    <w:rsid w:val="00526337"/>
    <w:rsid w:val="00527980"/>
    <w:rsid w:val="00532229"/>
    <w:rsid w:val="00534323"/>
    <w:rsid w:val="005546F2"/>
    <w:rsid w:val="00573EDB"/>
    <w:rsid w:val="005879B9"/>
    <w:rsid w:val="0060368D"/>
    <w:rsid w:val="00611C53"/>
    <w:rsid w:val="00630D87"/>
    <w:rsid w:val="00633AD4"/>
    <w:rsid w:val="0066269F"/>
    <w:rsid w:val="00675C6C"/>
    <w:rsid w:val="00682DAA"/>
    <w:rsid w:val="006E3F2B"/>
    <w:rsid w:val="006F6AB0"/>
    <w:rsid w:val="00703675"/>
    <w:rsid w:val="00725E72"/>
    <w:rsid w:val="00745151"/>
    <w:rsid w:val="00763F03"/>
    <w:rsid w:val="007711D1"/>
    <w:rsid w:val="00774B7B"/>
    <w:rsid w:val="0077630A"/>
    <w:rsid w:val="007801EA"/>
    <w:rsid w:val="007A7502"/>
    <w:rsid w:val="007B5860"/>
    <w:rsid w:val="007C13E0"/>
    <w:rsid w:val="007D2B91"/>
    <w:rsid w:val="007D348F"/>
    <w:rsid w:val="007D4830"/>
    <w:rsid w:val="007D6F3F"/>
    <w:rsid w:val="007E0362"/>
    <w:rsid w:val="007E7AD8"/>
    <w:rsid w:val="008042B7"/>
    <w:rsid w:val="00804FF9"/>
    <w:rsid w:val="00821CE0"/>
    <w:rsid w:val="008626BB"/>
    <w:rsid w:val="00871A2E"/>
    <w:rsid w:val="008835E2"/>
    <w:rsid w:val="008E33ED"/>
    <w:rsid w:val="009002EA"/>
    <w:rsid w:val="00913A0B"/>
    <w:rsid w:val="009227EC"/>
    <w:rsid w:val="00954A34"/>
    <w:rsid w:val="009766EA"/>
    <w:rsid w:val="00984F35"/>
    <w:rsid w:val="009929A1"/>
    <w:rsid w:val="009A09A5"/>
    <w:rsid w:val="009A6FA4"/>
    <w:rsid w:val="009B33D6"/>
    <w:rsid w:val="009B6B3D"/>
    <w:rsid w:val="009E4719"/>
    <w:rsid w:val="00A07F97"/>
    <w:rsid w:val="00A2202F"/>
    <w:rsid w:val="00A31D1F"/>
    <w:rsid w:val="00A42900"/>
    <w:rsid w:val="00A46129"/>
    <w:rsid w:val="00A57DE8"/>
    <w:rsid w:val="00A86870"/>
    <w:rsid w:val="00AA6C37"/>
    <w:rsid w:val="00AB53AB"/>
    <w:rsid w:val="00AD020B"/>
    <w:rsid w:val="00AD59EF"/>
    <w:rsid w:val="00AF1AB9"/>
    <w:rsid w:val="00B053F8"/>
    <w:rsid w:val="00B07C38"/>
    <w:rsid w:val="00B315DE"/>
    <w:rsid w:val="00B56561"/>
    <w:rsid w:val="00B7237F"/>
    <w:rsid w:val="00B8590C"/>
    <w:rsid w:val="00B903E4"/>
    <w:rsid w:val="00BB7015"/>
    <w:rsid w:val="00BC2361"/>
    <w:rsid w:val="00BD3E84"/>
    <w:rsid w:val="00BF2E4C"/>
    <w:rsid w:val="00BF4FED"/>
    <w:rsid w:val="00C0358A"/>
    <w:rsid w:val="00C0727C"/>
    <w:rsid w:val="00C2070E"/>
    <w:rsid w:val="00C36906"/>
    <w:rsid w:val="00C44779"/>
    <w:rsid w:val="00C807CF"/>
    <w:rsid w:val="00C83334"/>
    <w:rsid w:val="00C8796F"/>
    <w:rsid w:val="00C94D7B"/>
    <w:rsid w:val="00CA31F1"/>
    <w:rsid w:val="00CB01DD"/>
    <w:rsid w:val="00CB5A3B"/>
    <w:rsid w:val="00CC04A6"/>
    <w:rsid w:val="00CC456B"/>
    <w:rsid w:val="00CD58EB"/>
    <w:rsid w:val="00CD786C"/>
    <w:rsid w:val="00CE27B2"/>
    <w:rsid w:val="00CE724B"/>
    <w:rsid w:val="00CF6DEE"/>
    <w:rsid w:val="00D05281"/>
    <w:rsid w:val="00D16FBD"/>
    <w:rsid w:val="00D31278"/>
    <w:rsid w:val="00D46620"/>
    <w:rsid w:val="00D517AC"/>
    <w:rsid w:val="00D51AFD"/>
    <w:rsid w:val="00D54539"/>
    <w:rsid w:val="00D55841"/>
    <w:rsid w:val="00D5675F"/>
    <w:rsid w:val="00D73962"/>
    <w:rsid w:val="00D760DD"/>
    <w:rsid w:val="00DC58B8"/>
    <w:rsid w:val="00DD09DA"/>
    <w:rsid w:val="00DE5759"/>
    <w:rsid w:val="00DF08B2"/>
    <w:rsid w:val="00E00B45"/>
    <w:rsid w:val="00E01876"/>
    <w:rsid w:val="00E21C1C"/>
    <w:rsid w:val="00E27CE5"/>
    <w:rsid w:val="00E35D06"/>
    <w:rsid w:val="00E40AEA"/>
    <w:rsid w:val="00E42B73"/>
    <w:rsid w:val="00E457BA"/>
    <w:rsid w:val="00E5274A"/>
    <w:rsid w:val="00E73CB3"/>
    <w:rsid w:val="00E82815"/>
    <w:rsid w:val="00E82A42"/>
    <w:rsid w:val="00E93CAF"/>
    <w:rsid w:val="00EA069F"/>
    <w:rsid w:val="00EA08B8"/>
    <w:rsid w:val="00EC0871"/>
    <w:rsid w:val="00ED0332"/>
    <w:rsid w:val="00ED6ED5"/>
    <w:rsid w:val="00EF5B83"/>
    <w:rsid w:val="00EF5FBA"/>
    <w:rsid w:val="00F233D6"/>
    <w:rsid w:val="00F2374B"/>
    <w:rsid w:val="00F779F5"/>
    <w:rsid w:val="00FB15CE"/>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Pr>
      <w:rFonts w:ascii="Arial" w:eastAsia="Arial" w:hAnsi="Arial" w:cs="Arial"/>
      <w:sz w:val="40"/>
      <w:szCs w:val="40"/>
    </w:rPr>
  </w:style>
  <w:style w:type="character" w:customStyle="1" w:styleId="20">
    <w:name w:val="Заголовок 2 Знак"/>
    <w:basedOn w:val="a1"/>
    <w:link w:val="2"/>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No Spacing"/>
    <w:uiPriority w:val="1"/>
    <w:qFormat/>
    <w:pPr>
      <w:spacing w:after="0" w:line="240" w:lineRule="auto"/>
    </w:pPr>
  </w:style>
  <w:style w:type="paragraph" w:styleId="a5">
    <w:name w:val="Title"/>
    <w:basedOn w:val="a0"/>
    <w:next w:val="a0"/>
    <w:link w:val="a6"/>
    <w:uiPriority w:val="10"/>
    <w:qFormat/>
    <w:pPr>
      <w:spacing w:before="300" w:after="200"/>
      <w:contextualSpacing/>
    </w:pPr>
    <w:rPr>
      <w:sz w:val="48"/>
      <w:szCs w:val="48"/>
    </w:rPr>
  </w:style>
  <w:style w:type="character" w:customStyle="1" w:styleId="a6">
    <w:name w:val="Название Знак"/>
    <w:basedOn w:val="a1"/>
    <w:link w:val="a5"/>
    <w:uiPriority w:val="10"/>
    <w:rPr>
      <w:sz w:val="48"/>
      <w:szCs w:val="48"/>
    </w:rPr>
  </w:style>
  <w:style w:type="paragraph" w:styleId="a7">
    <w:name w:val="Subtitle"/>
    <w:basedOn w:val="a0"/>
    <w:next w:val="a0"/>
    <w:link w:val="a8"/>
    <w:uiPriority w:val="11"/>
    <w:qFormat/>
    <w:pPr>
      <w:spacing w:before="200" w:after="200"/>
    </w:pPr>
  </w:style>
  <w:style w:type="character" w:customStyle="1" w:styleId="a8">
    <w:name w:val="Подзаголовок Знак"/>
    <w:basedOn w:val="a1"/>
    <w:link w:val="a7"/>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0"/>
    <w:next w:val="a0"/>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b">
    <w:name w:val="caption"/>
    <w:basedOn w:val="a0"/>
    <w:next w:val="a0"/>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2"/>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2"/>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0"/>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4">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
    <w:name w:val="TOC Heading"/>
    <w:uiPriority w:val="39"/>
    <w:unhideWhenUsed/>
  </w:style>
  <w:style w:type="paragraph" w:styleId="af0">
    <w:name w:val="table of figures"/>
    <w:basedOn w:val="a0"/>
    <w:next w:val="a0"/>
    <w:uiPriority w:val="99"/>
    <w:unhideWhenUsed/>
  </w:style>
  <w:style w:type="table" w:styleId="af1">
    <w:name w:val="Table Grid"/>
    <w:basedOn w:val="a2"/>
    <w:uiPriority w:val="9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List Paragraph"/>
    <w:basedOn w:val="a0"/>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0"/>
    <w:link w:val="af4"/>
    <w:uiPriority w:val="99"/>
    <w:unhideWhenUsed/>
    <w:pPr>
      <w:tabs>
        <w:tab w:val="center" w:pos="4677"/>
        <w:tab w:val="right" w:pos="9355"/>
      </w:tabs>
    </w:pPr>
  </w:style>
  <w:style w:type="character" w:customStyle="1" w:styleId="af4">
    <w:name w:val="Верхний колонтитул Знак"/>
    <w:basedOn w:val="a1"/>
    <w:link w:val="af3"/>
    <w:uiPriority w:val="99"/>
    <w:rPr>
      <w:rFonts w:ascii="Times New Roman" w:eastAsia="Times New Roman" w:hAnsi="Times New Roman" w:cs="Times New Roman"/>
      <w:sz w:val="24"/>
      <w:szCs w:val="24"/>
      <w:lang w:eastAsia="ru-RU"/>
    </w:rPr>
  </w:style>
  <w:style w:type="paragraph" w:styleId="af5">
    <w:name w:val="footer"/>
    <w:basedOn w:val="a0"/>
    <w:link w:val="af6"/>
    <w:uiPriority w:val="99"/>
    <w:unhideWhenUsed/>
    <w:pPr>
      <w:tabs>
        <w:tab w:val="center" w:pos="4677"/>
        <w:tab w:val="right" w:pos="9355"/>
      </w:tabs>
    </w:pPr>
  </w:style>
  <w:style w:type="character" w:customStyle="1" w:styleId="af6">
    <w:name w:val="Нижний колонтитул Знак"/>
    <w:basedOn w:val="a1"/>
    <w:link w:val="af5"/>
    <w:uiPriority w:val="99"/>
    <w:rPr>
      <w:rFonts w:ascii="Times New Roman" w:eastAsia="Times New Roman" w:hAnsi="Times New Roman" w:cs="Times New Roman"/>
      <w:sz w:val="24"/>
      <w:szCs w:val="24"/>
      <w:lang w:eastAsia="ru-RU"/>
    </w:rPr>
  </w:style>
  <w:style w:type="table" w:styleId="-10">
    <w:name w:val="Grid Table 1 Light"/>
    <w:basedOn w:val="a2"/>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0"/>
    <w:link w:val="af8"/>
    <w:uiPriority w:val="99"/>
    <w:semiHidden/>
    <w:unhideWhenUsed/>
    <w:rPr>
      <w:rFonts w:ascii="Segoe UI" w:hAnsi="Segoe UI" w:cs="Segoe UI"/>
      <w:sz w:val="18"/>
      <w:szCs w:val="18"/>
    </w:rPr>
  </w:style>
  <w:style w:type="character" w:customStyle="1" w:styleId="af8">
    <w:name w:val="Текст выноски Знак"/>
    <w:basedOn w:val="a1"/>
    <w:link w:val="af7"/>
    <w:uiPriority w:val="99"/>
    <w:semiHidden/>
    <w:rPr>
      <w:rFonts w:ascii="Segoe UI" w:eastAsia="Times New Roman" w:hAnsi="Segoe UI" w:cs="Segoe UI"/>
      <w:sz w:val="18"/>
      <w:szCs w:val="18"/>
      <w:lang w:eastAsia="ru-RU"/>
    </w:rPr>
  </w:style>
  <w:style w:type="character" w:styleId="af9">
    <w:name w:val="Hyperlink"/>
    <w:basedOn w:val="a1"/>
    <w:uiPriority w:val="99"/>
    <w:unhideWhenUsed/>
    <w:rPr>
      <w:color w:val="0563C1" w:themeColor="hyperlink"/>
      <w:u w:val="single"/>
    </w:rPr>
  </w:style>
  <w:style w:type="paragraph" w:styleId="afa">
    <w:name w:val="footnote text"/>
    <w:basedOn w:val="a0"/>
    <w:link w:val="afb"/>
    <w:uiPriority w:val="99"/>
    <w:semiHidden/>
    <w:unhideWhenUsed/>
    <w:rPr>
      <w:sz w:val="20"/>
      <w:szCs w:val="20"/>
    </w:rPr>
  </w:style>
  <w:style w:type="character" w:customStyle="1" w:styleId="afb">
    <w:name w:val="Текст сноски Знак"/>
    <w:basedOn w:val="a1"/>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1"/>
    <w:uiPriority w:val="99"/>
    <w:semiHidden/>
    <w:unhideWhenUsed/>
    <w:rPr>
      <w:vertAlign w:val="superscript"/>
    </w:rPr>
  </w:style>
  <w:style w:type="character" w:styleId="afd">
    <w:name w:val="annotation reference"/>
    <w:basedOn w:val="a1"/>
    <w:uiPriority w:val="99"/>
    <w:semiHidden/>
    <w:unhideWhenUsed/>
    <w:rsid w:val="005879B9"/>
    <w:rPr>
      <w:sz w:val="16"/>
      <w:szCs w:val="16"/>
    </w:rPr>
  </w:style>
  <w:style w:type="paragraph" w:styleId="afe">
    <w:name w:val="annotation text"/>
    <w:basedOn w:val="a0"/>
    <w:link w:val="aff"/>
    <w:uiPriority w:val="99"/>
    <w:semiHidden/>
    <w:unhideWhenUsed/>
    <w:rsid w:val="005879B9"/>
    <w:rPr>
      <w:sz w:val="20"/>
      <w:szCs w:val="20"/>
    </w:rPr>
  </w:style>
  <w:style w:type="character" w:customStyle="1" w:styleId="aff">
    <w:name w:val="Текст примечания Знак"/>
    <w:basedOn w:val="a1"/>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3">
    <w:name w:val="Body Text"/>
    <w:aliases w:val="Список 1,Body Text Char,Основной текст Знак1,Основной текст Знак Знак,Знак Знак Знак,Основной текст Знак Знак Знак Знак Знак Знак Знак Знак,Основной текст Знак Знак Знак Знак Знак1 Знак Знак Знак,body text"/>
    <w:basedOn w:val="a0"/>
    <w:link w:val="aff4"/>
    <w:qFormat/>
    <w:rsid w:val="00256018"/>
    <w:pPr>
      <w:jc w:val="both"/>
    </w:pPr>
  </w:style>
  <w:style w:type="character" w:customStyle="1" w:styleId="aff4">
    <w:name w:val="Основной текст Знак"/>
    <w:aliases w:val="Список 1 Знак,Body Text Char Знак,Основной текст Знак1 Знак,Основной текст Знак Знак Знак,Знак Знак Знак Знак,Основной текст Знак Знак Знак Знак Знак Знак Знак Знак Знак,Основной текст Знак Знак Знак Знак Знак1 Знак Знак Знак Знак"/>
    <w:basedOn w:val="a1"/>
    <w:link w:val="aff3"/>
    <w:rsid w:val="00256018"/>
    <w:rPr>
      <w:rFonts w:ascii="Times New Roman" w:eastAsia="Times New Roman" w:hAnsi="Times New Roman" w:cs="Times New Roman"/>
      <w:sz w:val="24"/>
      <w:szCs w:val="24"/>
      <w:lang w:eastAsia="ru-RU"/>
    </w:rPr>
  </w:style>
  <w:style w:type="paragraph" w:customStyle="1" w:styleId="a">
    <w:name w:val="Пункты"/>
    <w:basedOn w:val="2"/>
    <w:link w:val="aff5"/>
    <w:qFormat/>
    <w:rsid w:val="00256018"/>
    <w:pPr>
      <w:keepLines w:val="0"/>
      <w:numPr>
        <w:ilvl w:val="1"/>
        <w:numId w:val="3"/>
      </w:numPr>
      <w:tabs>
        <w:tab w:val="left" w:pos="1134"/>
      </w:tabs>
      <w:spacing w:before="120" w:after="0"/>
      <w:jc w:val="both"/>
    </w:pPr>
    <w:rPr>
      <w:rFonts w:ascii="Times New Roman" w:eastAsia="Times New Roman" w:hAnsi="Times New Roman" w:cs="Times New Roman"/>
      <w:bCs/>
      <w:iCs/>
      <w:color w:val="000000"/>
      <w:sz w:val="24"/>
      <w:szCs w:val="28"/>
      <w:lang w:val="x-none" w:eastAsia="x-none"/>
    </w:rPr>
  </w:style>
  <w:style w:type="character" w:customStyle="1" w:styleId="aff5">
    <w:name w:val="Пункты Знак"/>
    <w:link w:val="a"/>
    <w:rsid w:val="00256018"/>
    <w:rPr>
      <w:rFonts w:ascii="Times New Roman" w:eastAsia="Times New Roman" w:hAnsi="Times New Roman" w:cs="Times New Roman"/>
      <w:bCs/>
      <w:iCs/>
      <w:color w:val="000000"/>
      <w:sz w:val="24"/>
      <w:szCs w:val="28"/>
      <w:lang w:val="x-none" w:eastAsia="x-none"/>
    </w:rPr>
  </w:style>
  <w:style w:type="paragraph" w:customStyle="1" w:styleId="ConsPlusNormal">
    <w:name w:val="ConsPlusNormal"/>
    <w:link w:val="ConsPlusNormal0"/>
    <w:qFormat/>
    <w:rsid w:val="007D2B9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D2B91"/>
    <w:rPr>
      <w:rFonts w:ascii="Calibri" w:eastAsia="Times New Roman" w:hAnsi="Calibri" w:cs="Calibri"/>
      <w:szCs w:val="20"/>
      <w:lang w:eastAsia="ru-RU"/>
    </w:rPr>
  </w:style>
  <w:style w:type="paragraph" w:customStyle="1" w:styleId="ConsNormal">
    <w:name w:val="ConsNormal"/>
    <w:rsid w:val="007D2B91"/>
    <w:pPr>
      <w:autoSpaceDE w:val="0"/>
      <w:autoSpaceDN w:val="0"/>
      <w:adjustRightInd w:val="0"/>
      <w:spacing w:after="0" w:line="240" w:lineRule="auto"/>
      <w:jc w:val="both"/>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16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il@guzha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9BD67-62C6-468D-87A3-1B4E0893B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14</Pages>
  <Words>5555</Words>
  <Characters>31669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Александрова Мария Сергеевна</cp:lastModifiedBy>
  <cp:revision>50</cp:revision>
  <dcterms:created xsi:type="dcterms:W3CDTF">2026-01-20T07:58:00Z</dcterms:created>
  <dcterms:modified xsi:type="dcterms:W3CDTF">2026-05-20T12:56:00Z</dcterms:modified>
</cp:coreProperties>
</file>