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52A" w:rsidRPr="00D7627B" w:rsidRDefault="00A7352A" w:rsidP="00A7352A">
      <w:pPr>
        <w:jc w:val="center"/>
        <w:rPr>
          <w:b/>
          <w:sz w:val="24"/>
          <w:szCs w:val="24"/>
        </w:rPr>
      </w:pPr>
      <w:r w:rsidRPr="00D7627B">
        <w:rPr>
          <w:b/>
          <w:sz w:val="24"/>
          <w:szCs w:val="24"/>
        </w:rPr>
        <w:t>Требования к участнику закупки</w:t>
      </w:r>
    </w:p>
    <w:p w:rsidR="00A7352A" w:rsidRPr="00D7627B" w:rsidRDefault="00A7352A" w:rsidP="00A7352A">
      <w:pPr>
        <w:ind w:firstLine="709"/>
        <w:jc w:val="both"/>
        <w:rPr>
          <w:sz w:val="24"/>
          <w:szCs w:val="24"/>
        </w:rPr>
      </w:pP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Для признания поданной оферты, соответствующей требованиям заказчика, участник при подаче оферты должен приложить следующие документы: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1)</w:t>
      </w:r>
      <w:r w:rsidRPr="00D7627B">
        <w:rPr>
          <w:sz w:val="24"/>
          <w:szCs w:val="24"/>
        </w:rPr>
        <w:tab/>
        <w:t>Учредительные и регистрационные документы: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 </w:t>
      </w:r>
      <w:r w:rsidRPr="00D7627B">
        <w:rPr>
          <w:i/>
          <w:sz w:val="24"/>
          <w:szCs w:val="24"/>
        </w:rPr>
        <w:t>Для юридического лица: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Устав (последняя редакция устава или устав и все изменения к нему);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внесении записи в Единый государственный реестр юридических лиц о юридическом лице, зарегистрированном до 01 июля 2002 года, либо Свидетельство о государственной регистрации, либо лист записи ЕГРЮЛ о создании юридического лица по форме № Р50007;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Свидетельство о постановке на учет в налоговом органе – для юридического лица.</w:t>
      </w:r>
    </w:p>
    <w:p w:rsidR="00A7352A" w:rsidRPr="00D7627B" w:rsidRDefault="00A7352A" w:rsidP="00D47D00">
      <w:pPr>
        <w:ind w:firstLine="709"/>
        <w:jc w:val="both"/>
        <w:rPr>
          <w:i/>
          <w:sz w:val="24"/>
          <w:szCs w:val="24"/>
        </w:rPr>
      </w:pPr>
      <w:r w:rsidRPr="00D7627B">
        <w:rPr>
          <w:i/>
          <w:sz w:val="24"/>
          <w:szCs w:val="24"/>
        </w:rPr>
        <w:t>Для индивидуального предпринимателя: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 xml:space="preserve">- Свидетельство о государственной регистрации, либо Лист записи Единого государственного реестра индивидуальных предпринимателей о приобретении физическим лицом статуса индивидуального предпринимателя по форме № Р 60009.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i/>
          <w:sz w:val="24"/>
          <w:szCs w:val="24"/>
        </w:rPr>
        <w:t>В случае участия юридического лица в лице филиала, прилагаются следующие документы:</w:t>
      </w:r>
      <w:r w:rsidRPr="00D7627B">
        <w:rPr>
          <w:sz w:val="24"/>
          <w:szCs w:val="24"/>
        </w:rPr>
        <w:t xml:space="preserve"> 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Положение о филиале,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  <w:r w:rsidRPr="00D7627B">
        <w:rPr>
          <w:sz w:val="24"/>
          <w:szCs w:val="24"/>
        </w:rPr>
        <w:t>- доверенность лица, действующего от имени организации в лице филиала.</w:t>
      </w:r>
    </w:p>
    <w:p w:rsidR="00A7352A" w:rsidRPr="00D7627B" w:rsidRDefault="00A7352A" w:rsidP="00D47D00">
      <w:pPr>
        <w:ind w:firstLine="709"/>
        <w:jc w:val="both"/>
        <w:rPr>
          <w:sz w:val="24"/>
          <w:szCs w:val="24"/>
        </w:rPr>
      </w:pPr>
    </w:p>
    <w:p w:rsidR="00A7352A" w:rsidRPr="005B72EB" w:rsidRDefault="00A7352A" w:rsidP="00D47D00">
      <w:pPr>
        <w:ind w:firstLine="709"/>
        <w:jc w:val="both"/>
        <w:rPr>
          <w:sz w:val="24"/>
          <w:szCs w:val="24"/>
        </w:rPr>
      </w:pPr>
      <w:r w:rsidRPr="005B72EB">
        <w:rPr>
          <w:sz w:val="24"/>
          <w:szCs w:val="24"/>
        </w:rPr>
        <w:t>2)</w:t>
      </w:r>
      <w:r w:rsidRPr="005B72EB">
        <w:rPr>
          <w:sz w:val="24"/>
          <w:szCs w:val="24"/>
        </w:rPr>
        <w:tab/>
        <w:t>Документ, подтверждающий полномочия лица на осуществление действий  от имени участника – юридического лица (копия решения о назначении или об избрании либо копия приказа о назначении физического лица на должность, в соответствии  которыми такое физическое лицо обладает правом действовать от имени участника без доверенности (руководитель, либо документы, удостоверяющие личность с обязательным указанием места регистрации (в случае, когда участником является физическое лицо, в том числе индивидуальный предприниматель).</w:t>
      </w:r>
    </w:p>
    <w:p w:rsidR="00A7352A" w:rsidRPr="005B72EB" w:rsidRDefault="00A7352A" w:rsidP="00D47D00">
      <w:pPr>
        <w:ind w:firstLine="709"/>
        <w:jc w:val="both"/>
        <w:rPr>
          <w:sz w:val="24"/>
          <w:szCs w:val="24"/>
        </w:rPr>
      </w:pPr>
    </w:p>
    <w:p w:rsidR="00A7352A" w:rsidRPr="005B72EB" w:rsidRDefault="00A7352A" w:rsidP="00D47D00">
      <w:pPr>
        <w:suppressAutoHyphens/>
        <w:ind w:firstLine="709"/>
        <w:jc w:val="both"/>
        <w:rPr>
          <w:sz w:val="24"/>
          <w:szCs w:val="24"/>
        </w:rPr>
      </w:pPr>
      <w:r w:rsidRPr="005B72EB">
        <w:rPr>
          <w:sz w:val="24"/>
          <w:szCs w:val="24"/>
        </w:rPr>
        <w:t>3)</w:t>
      </w:r>
      <w:r w:rsidRPr="005B72EB">
        <w:rPr>
          <w:sz w:val="24"/>
          <w:szCs w:val="24"/>
        </w:rPr>
        <w:tab/>
        <w:t xml:space="preserve">Письмо со следующими реквизитами Вашей организации (реквизиты заверяются печатью организации и подписью руководителя): 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полное наименование и сокращенное наименование организации;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юридический, фактический и почтовый адрес (если одинаковые, указать);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ИНН, КПП, ОГРН;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Коды ОКВЭД2, ОКПО, ОКТМО;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контактный телефон, адрес электронной почты;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 xml:space="preserve">реквизиты расчетного счета; 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должность, ФИО, контактный телефон лица, ответственного за договор.</w:t>
      </w:r>
    </w:p>
    <w:p w:rsidR="00A7352A" w:rsidRPr="005B72EB" w:rsidRDefault="00A7352A" w:rsidP="00D47D00">
      <w:pPr>
        <w:pStyle w:val="a3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 w:rsidRPr="005B72EB">
        <w:rPr>
          <w:sz w:val="24"/>
          <w:szCs w:val="24"/>
        </w:rPr>
        <w:t>сведения о системе налогообложения.</w:t>
      </w:r>
    </w:p>
    <w:p w:rsidR="00A7352A" w:rsidRPr="005B72EB" w:rsidRDefault="00A7352A" w:rsidP="00D47D00">
      <w:pPr>
        <w:suppressAutoHyphens/>
        <w:ind w:firstLine="709"/>
        <w:jc w:val="both"/>
        <w:rPr>
          <w:sz w:val="24"/>
          <w:szCs w:val="24"/>
        </w:rPr>
      </w:pPr>
    </w:p>
    <w:p w:rsidR="005B72EB" w:rsidRPr="005B72EB" w:rsidRDefault="009E043C" w:rsidP="00D47D00">
      <w:pPr>
        <w:widowControl w:val="0"/>
        <w:shd w:val="clear" w:color="auto" w:fill="FFFFFF"/>
        <w:tabs>
          <w:tab w:val="left" w:pos="1276"/>
          <w:tab w:val="left" w:pos="1418"/>
        </w:tabs>
        <w:ind w:right="-2" w:firstLine="709"/>
        <w:jc w:val="both"/>
        <w:rPr>
          <w:color w:val="1E1F27"/>
          <w:sz w:val="24"/>
          <w:szCs w:val="24"/>
        </w:rPr>
      </w:pPr>
      <w:r w:rsidRPr="005B72EB">
        <w:rPr>
          <w:spacing w:val="-5"/>
          <w:sz w:val="24"/>
          <w:szCs w:val="24"/>
        </w:rPr>
        <w:t>4)</w:t>
      </w:r>
      <w:r w:rsidR="005B72EB" w:rsidRPr="005B72EB">
        <w:rPr>
          <w:sz w:val="24"/>
          <w:szCs w:val="24"/>
        </w:rPr>
        <w:t xml:space="preserve"> </w:t>
      </w:r>
      <w:r w:rsidR="005B72EB" w:rsidRPr="005B72EB">
        <w:rPr>
          <w:sz w:val="24"/>
          <w:szCs w:val="24"/>
        </w:rPr>
        <w:tab/>
      </w:r>
      <w:r w:rsidR="005B72EB" w:rsidRPr="005B72EB">
        <w:rPr>
          <w:sz w:val="24"/>
          <w:szCs w:val="24"/>
        </w:rPr>
        <w:t>Лицензия (</w:t>
      </w:r>
      <w:r w:rsidR="005B72EB" w:rsidRPr="005B72EB">
        <w:rPr>
          <w:sz w:val="24"/>
          <w:szCs w:val="24"/>
        </w:rPr>
        <w:t xml:space="preserve">на основании </w:t>
      </w:r>
      <w:r w:rsidR="005B72EB" w:rsidRPr="005B72EB">
        <w:rPr>
          <w:color w:val="1E1F27"/>
          <w:sz w:val="24"/>
          <w:szCs w:val="24"/>
        </w:rPr>
        <w:t>постановления Правительства РФ от 20 марта 2024 г. № 337 «Об утверждении Положения о лицензировании деятельности по оказанию услуг по дезинфекции, дезинсекции и дератизации в целях обеспечения санитарно-эпидемиологического благополучия населения»</w:t>
      </w:r>
      <w:r w:rsidR="005B72EB" w:rsidRPr="005B72EB">
        <w:rPr>
          <w:color w:val="1E1F27"/>
          <w:sz w:val="24"/>
          <w:szCs w:val="24"/>
        </w:rPr>
        <w:t>)</w:t>
      </w:r>
    </w:p>
    <w:p w:rsidR="003E01D0" w:rsidRDefault="003E01D0" w:rsidP="00D47D00">
      <w:pPr>
        <w:suppressAutoHyphens/>
        <w:ind w:firstLine="709"/>
        <w:jc w:val="both"/>
        <w:rPr>
          <w:b/>
          <w:sz w:val="24"/>
          <w:szCs w:val="24"/>
          <w:u w:val="single"/>
        </w:rPr>
      </w:pPr>
      <w:bookmarkStart w:id="0" w:name="_GoBack"/>
      <w:bookmarkEnd w:id="0"/>
    </w:p>
    <w:p w:rsidR="009E043C" w:rsidRPr="003E01D0" w:rsidRDefault="009E043C" w:rsidP="00D47D00">
      <w:pPr>
        <w:suppressAutoHyphens/>
        <w:ind w:firstLine="709"/>
        <w:jc w:val="both"/>
        <w:rPr>
          <w:b/>
          <w:sz w:val="24"/>
          <w:szCs w:val="24"/>
          <w:u w:val="single"/>
        </w:rPr>
      </w:pPr>
      <w:r w:rsidRPr="003E01D0">
        <w:rPr>
          <w:b/>
          <w:sz w:val="24"/>
          <w:szCs w:val="24"/>
          <w:u w:val="single"/>
        </w:rPr>
        <w:t>Все документы должны быть представлены в полном объеме и читаемом виде.</w:t>
      </w:r>
    </w:p>
    <w:sectPr w:rsidR="009E043C" w:rsidRPr="003E01D0" w:rsidSect="003E01D0">
      <w:pgSz w:w="11906" w:h="16838"/>
      <w:pgMar w:top="567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5F7288F"/>
    <w:multiLevelType w:val="multilevel"/>
    <w:tmpl w:val="0C28B19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>
    <w:nsid w:val="5AF3692B"/>
    <w:multiLevelType w:val="hybridMultilevel"/>
    <w:tmpl w:val="BAA84CFE"/>
    <w:lvl w:ilvl="0" w:tplc="6016BB16">
      <w:numFmt w:val="bullet"/>
      <w:lvlText w:val="•"/>
      <w:lvlJc w:val="left"/>
      <w:pPr>
        <w:ind w:left="1444" w:hanging="735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85B"/>
    <w:rsid w:val="00035080"/>
    <w:rsid w:val="000F0EDC"/>
    <w:rsid w:val="00300CE0"/>
    <w:rsid w:val="003E01D0"/>
    <w:rsid w:val="005B72EB"/>
    <w:rsid w:val="006E774E"/>
    <w:rsid w:val="006F485B"/>
    <w:rsid w:val="009E043C"/>
    <w:rsid w:val="00A7352A"/>
    <w:rsid w:val="00B16C58"/>
    <w:rsid w:val="00D47D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A6F809A-3FDB-4A30-8037-6AEC5F191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3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735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364</Words>
  <Characters>2078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Сербина Людмила Владимировна</dc:creator>
  <cp:keywords/>
  <dc:description/>
  <cp:lastModifiedBy>Сербина Людмила Владимировна</cp:lastModifiedBy>
  <cp:revision>2</cp:revision>
  <dcterms:created xsi:type="dcterms:W3CDTF">2026-05-23T13:01:00Z</dcterms:created>
  <dcterms:modified xsi:type="dcterms:W3CDTF">2026-05-23T13:01:00Z</dcterms:modified>
</cp:coreProperties>
</file>