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68EF2CB0" w:rsidR="00256C19" w:rsidRDefault="00B25848">
      <w:pPr>
        <w:ind w:firstLine="708"/>
        <w:jc w:val="both"/>
      </w:pPr>
      <w:r w:rsidRPr="00DA3570">
        <w:rPr>
          <w:b/>
          <w:sz w:val="22"/>
          <w:szCs w:val="22"/>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r w:rsidRPr="00DA3570">
        <w:rPr>
          <w:sz w:val="22"/>
          <w:szCs w:val="22"/>
        </w:rPr>
        <w:t xml:space="preserve">, именуемое в дальнейшем </w:t>
      </w:r>
      <w:r w:rsidRPr="00DA3570">
        <w:rPr>
          <w:b/>
          <w:sz w:val="22"/>
          <w:szCs w:val="22"/>
        </w:rPr>
        <w:t>«Заказчик»</w:t>
      </w:r>
      <w:r w:rsidRPr="00DA3570">
        <w:rPr>
          <w:sz w:val="22"/>
          <w:szCs w:val="22"/>
        </w:rPr>
        <w:t>, в лице директора Кузнецовой Марины Валерьевны, действующего на основании Устава, с одной стороны</w:t>
      </w:r>
      <w:r w:rsidRPr="00B25848">
        <w:rPr>
          <w:sz w:val="22"/>
          <w:szCs w:val="22"/>
        </w:rPr>
        <w:t xml:space="preserve"> </w:t>
      </w:r>
      <w:r w:rsidR="00D46620" w:rsidRPr="00247861">
        <w:t xml:space="preserve">и </w:t>
      </w:r>
      <w:r w:rsidR="00E42B73" w:rsidRPr="009B30DC">
        <w:t>_________________</w:t>
      </w:r>
      <w:r w:rsidR="00D46620" w:rsidRPr="00247861">
        <w:t xml:space="preserve">, именуемое в дальнейшем </w:t>
      </w:r>
      <w:r w:rsidR="00D46620" w:rsidRPr="00B25848">
        <w:rPr>
          <w:b/>
        </w:rPr>
        <w:t>«Поставщик</w:t>
      </w:r>
      <w:r w:rsidR="00D46620" w:rsidRPr="00247861">
        <w:t xml:space="preserve">»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34331D41" w:rsidR="00256C19" w:rsidRDefault="00D46620">
      <w:pPr>
        <w:ind w:firstLine="708"/>
        <w:jc w:val="both"/>
      </w:pPr>
      <w:r>
        <w:t xml:space="preserve">Идентификационный код закупки </w:t>
      </w:r>
      <w:r w:rsidR="00B25848" w:rsidRPr="00B25848">
        <w:rPr>
          <w:color w:val="000000"/>
          <w:shd w:val="clear" w:color="auto" w:fill="F1F1F1"/>
        </w:rPr>
        <w:t>262780113668778010100100020000000244</w:t>
      </w:r>
      <w:r w:rsidRPr="00B2584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77AE7295" w:rsidR="00256C19" w:rsidRPr="00B25848" w:rsidRDefault="00D46620">
      <w:pPr>
        <w:ind w:firstLine="708"/>
        <w:jc w:val="both"/>
      </w:pPr>
      <w:r>
        <w:t>Источник</w:t>
      </w:r>
      <w:r w:rsidRPr="00394760">
        <w:t xml:space="preserve"> </w:t>
      </w:r>
      <w:r w:rsidRPr="009929A1">
        <w:t>финансирования</w:t>
      </w:r>
      <w:r w:rsidRPr="00394760">
        <w:t xml:space="preserve">: </w:t>
      </w:r>
      <w:r w:rsidR="00B25848">
        <w:t>внебюджетные средства, средства бюджетных учреждений.</w:t>
      </w:r>
    </w:p>
    <w:p w14:paraId="37324DB3" w14:textId="2050041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51BC2901" w14:textId="77777777" w:rsidR="00256C19" w:rsidRDefault="00D46620">
      <w:pPr>
        <w:ind w:firstLine="708"/>
        <w:jc w:val="both"/>
      </w:pPr>
      <w:r>
        <w:t xml:space="preserve">3.1. Товар Заказчику поставляется в соответствии с условиями Контракта </w:t>
      </w:r>
      <w:r>
        <w:br/>
        <w:t xml:space="preserve">на основании Заявки Заказчика. </w:t>
      </w:r>
    </w:p>
    <w:p w14:paraId="3A7DFAB5" w14:textId="77777777" w:rsidR="00256C19" w:rsidRDefault="00D46620">
      <w:pPr>
        <w:ind w:firstLine="708"/>
        <w:jc w:val="both"/>
      </w:pPr>
      <w:r>
        <w:t>В Заявке указываются наименования поставляемого Товара, сроки поставки и адреса поставки в соответствии с Описанием объекта закупки (Приложение № 2 к Контракту).</w:t>
      </w:r>
    </w:p>
    <w:p w14:paraId="0E07C873" w14:textId="734ED48C" w:rsidR="00256C19" w:rsidRDefault="00D46620">
      <w:pPr>
        <w:ind w:firstLine="708"/>
        <w:jc w:val="both"/>
      </w:pPr>
      <w:r>
        <w:t xml:space="preserve">Заявка направляется Заказчиком не позднее чем за </w:t>
      </w:r>
      <w:r w:rsidR="00B92CAD">
        <w:t>3</w:t>
      </w:r>
      <w:r>
        <w:t xml:space="preserve"> рабочих дней до предполагаемой поставки Товара в пределах срока, установленного пунктом 9.2. Контракта. </w:t>
      </w:r>
    </w:p>
    <w:p w14:paraId="5BA19D52" w14:textId="77777777" w:rsidR="00256C19" w:rsidRDefault="00D46620">
      <w:pPr>
        <w:ind w:firstLine="708"/>
        <w:jc w:val="both"/>
      </w:pPr>
      <w:r>
        <w:t>Заказчик направляет Заявку посредством электронной почты, почты, факса или иным способом, позволяющим достоверно установить, что документ исходил со стороны Заказчика.</w:t>
      </w:r>
    </w:p>
    <w:p w14:paraId="621D3FCF" w14:textId="4746E6E5" w:rsidR="00256C19" w:rsidRDefault="00D46620">
      <w:pPr>
        <w:ind w:firstLine="540"/>
        <w:jc w:val="both"/>
      </w:pPr>
      <w:r>
        <w:t xml:space="preserve">Поставка Товара по Заявкам осуществляется в течение </w:t>
      </w:r>
      <w:r w:rsidR="00B92CAD">
        <w:t>5</w:t>
      </w:r>
      <w:r>
        <w:t xml:space="preserve"> рабочих дней со дня отправки Заявки Заказчиком.</w:t>
      </w:r>
    </w:p>
    <w:p w14:paraId="1725CD0E" w14:textId="6A1C8BB9" w:rsidR="00256C19" w:rsidRDefault="00D46620">
      <w:pPr>
        <w:ind w:firstLine="540"/>
        <w:jc w:val="both"/>
      </w:pPr>
      <w:r>
        <w:t xml:space="preserve">По результатам поставки Товара Поставщик не позднее </w:t>
      </w:r>
      <w:r w:rsidR="00B92CAD">
        <w:t>3 рабочих дней</w:t>
      </w:r>
      <w:r>
        <w:t xml:space="preserve"> представляет Заказчику документы, предусмотренные пунктом 2.6. Контракта.</w:t>
      </w:r>
    </w:p>
    <w:p w14:paraId="2038584C" w14:textId="77777777" w:rsidR="00256C19" w:rsidRPr="003D3978" w:rsidRDefault="00D46620">
      <w:pPr>
        <w:ind w:firstLine="540"/>
        <w:jc w:val="both"/>
        <w:rPr>
          <w:rFonts w:eastAsiaTheme="minorHAnsi"/>
          <w:bCs/>
          <w:lang w:eastAsia="en-US"/>
        </w:rPr>
      </w:pPr>
      <w:r>
        <w:rPr>
          <w:rFonts w:eastAsiaTheme="minorHAnsi"/>
          <w:bCs/>
          <w:lang w:eastAsia="en-US"/>
        </w:rPr>
        <w:t xml:space="preserve">Поставка Товара по Заявке осуществляется Поставщиком по адресу, </w:t>
      </w:r>
      <w:r>
        <w:t>указанному</w:t>
      </w:r>
      <w:r>
        <w:rPr>
          <w:rFonts w:eastAsiaTheme="minorHAnsi"/>
          <w:bCs/>
          <w:lang w:eastAsia="en-US"/>
        </w:rPr>
        <w:t xml:space="preserve"> </w:t>
      </w:r>
      <w:r>
        <w:rPr>
          <w:rFonts w:eastAsiaTheme="minorHAnsi"/>
          <w:bCs/>
          <w:lang w:eastAsia="en-US"/>
        </w:rPr>
        <w:br/>
        <w:t xml:space="preserve">в Описании </w:t>
      </w:r>
      <w:r w:rsidRPr="003D3978">
        <w:rPr>
          <w:rFonts w:eastAsiaTheme="minorHAnsi"/>
          <w:bCs/>
          <w:lang w:eastAsia="en-US"/>
        </w:rPr>
        <w:t>объекта закупки (Приложение № 2 к Контракту).</w:t>
      </w:r>
    </w:p>
    <w:p w14:paraId="1491E39B" w14:textId="77777777" w:rsidR="00256C19" w:rsidRDefault="00D46620">
      <w:pPr>
        <w:ind w:firstLine="708"/>
        <w:jc w:val="both"/>
      </w:pPr>
      <w:r>
        <w:t xml:space="preserve">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w:t>
      </w:r>
      <w:r>
        <w:lastRenderedPageBreak/>
        <w:t>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lastRenderedPageBreak/>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lastRenderedPageBreak/>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lastRenderedPageBreak/>
        <w:t xml:space="preserve">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C87DAA3" w:rsidR="00256C19" w:rsidRDefault="00D46620">
      <w:pPr>
        <w:ind w:firstLine="708"/>
        <w:jc w:val="both"/>
      </w:pPr>
      <w:r>
        <w:t xml:space="preserve">9.2. Срок исполнения Сторонами обязательств по Контракту до </w:t>
      </w:r>
      <w:r w:rsidR="00B92CAD">
        <w:t>31.12.2026</w:t>
      </w:r>
      <w:proofErr w:type="gramStart"/>
      <w:r w:rsidR="00B92CAD">
        <w:t>г.</w:t>
      </w:r>
      <w:r w:rsidR="00AD59EF">
        <w:t>.</w:t>
      </w:r>
      <w:proofErr w:type="gramEnd"/>
    </w:p>
    <w:p w14:paraId="7FD70E15" w14:textId="77777777" w:rsidR="00256C19" w:rsidRDefault="00D46620">
      <w:pPr>
        <w:ind w:firstLine="708"/>
        <w:jc w:val="both"/>
      </w:pPr>
      <w:r>
        <w:lastRenderedPageBreak/>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lastRenderedPageBreak/>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w:t>
      </w:r>
      <w:r>
        <w:lastRenderedPageBreak/>
        <w:t xml:space="preserve">(штрафов,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lastRenderedPageBreak/>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B92CAD" w:rsidRPr="00DF08B2" w14:paraId="273B95DC" w14:textId="77777777" w:rsidTr="007E6740">
        <w:trPr>
          <w:trHeight w:val="4020"/>
        </w:trPr>
        <w:tc>
          <w:tcPr>
            <w:tcW w:w="2501" w:type="pct"/>
            <w:hideMark/>
          </w:tcPr>
          <w:p w14:paraId="26A9F64A" w14:textId="68928A9A" w:rsidR="00B92CAD" w:rsidRPr="00B92CAD" w:rsidRDefault="00B92CAD" w:rsidP="00B92CAD">
            <w:pPr>
              <w:jc w:val="both"/>
              <w:rPr>
                <w:b/>
                <w:bCs/>
              </w:rPr>
            </w:pPr>
            <w:r w:rsidRPr="00B92CAD">
              <w:rPr>
                <w:b/>
                <w:bCs/>
              </w:rPr>
              <w:t>Заказчик</w:t>
            </w:r>
            <w:r w:rsidRPr="009826DD">
              <w:rPr>
                <w:b/>
                <w:bCs/>
              </w:rPr>
              <w:t>:</w:t>
            </w:r>
          </w:p>
          <w:p w14:paraId="495CD944" w14:textId="19FD54C6" w:rsidR="00B92CAD" w:rsidRPr="00FA62FA" w:rsidRDefault="00B92CAD" w:rsidP="00B92CAD">
            <w:pPr>
              <w:jc w:val="both"/>
              <w:rPr>
                <w:b/>
                <w:bCs/>
                <w:sz w:val="18"/>
                <w:szCs w:val="18"/>
              </w:rPr>
            </w:pPr>
            <w:r w:rsidRPr="00FA62FA">
              <w:rPr>
                <w:b/>
                <w:bCs/>
                <w:sz w:val="18"/>
                <w:szCs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p>
          <w:p w14:paraId="0A07E936" w14:textId="77777777" w:rsidR="00B92CAD" w:rsidRPr="00FA62FA" w:rsidRDefault="00B92CAD" w:rsidP="00B92CAD">
            <w:pPr>
              <w:jc w:val="both"/>
              <w:rPr>
                <w:b/>
                <w:bCs/>
                <w:sz w:val="18"/>
                <w:szCs w:val="18"/>
              </w:rPr>
            </w:pPr>
          </w:p>
          <w:p w14:paraId="6C8A787C" w14:textId="77777777" w:rsidR="00B92CAD" w:rsidRPr="00FA62FA" w:rsidRDefault="00B92CAD" w:rsidP="00B92CAD">
            <w:pPr>
              <w:suppressAutoHyphens/>
              <w:autoSpaceDE w:val="0"/>
              <w:autoSpaceDN w:val="0"/>
              <w:adjustRightInd w:val="0"/>
              <w:rPr>
                <w:sz w:val="18"/>
                <w:szCs w:val="18"/>
              </w:rPr>
            </w:pPr>
            <w:r w:rsidRPr="00FA62FA">
              <w:rPr>
                <w:sz w:val="18"/>
                <w:szCs w:val="18"/>
              </w:rPr>
              <w:t>199106, г. Санкт-Петербург, Средний пр. В.О., д. 80, лит. А</w:t>
            </w:r>
          </w:p>
          <w:p w14:paraId="173D0BE9" w14:textId="77777777" w:rsidR="00B92CAD" w:rsidRPr="00FA62FA" w:rsidRDefault="00B92CAD" w:rsidP="00B92CAD">
            <w:pPr>
              <w:suppressAutoHyphens/>
              <w:autoSpaceDE w:val="0"/>
              <w:autoSpaceDN w:val="0"/>
              <w:adjustRightInd w:val="0"/>
              <w:rPr>
                <w:sz w:val="18"/>
                <w:szCs w:val="18"/>
              </w:rPr>
            </w:pPr>
            <w:r w:rsidRPr="00FA62FA">
              <w:rPr>
                <w:sz w:val="18"/>
                <w:szCs w:val="18"/>
              </w:rPr>
              <w:t>Тел.: (812) 321-36-73</w:t>
            </w:r>
          </w:p>
          <w:p w14:paraId="1BFE9BA0" w14:textId="77777777" w:rsidR="00B92CAD" w:rsidRPr="00FA62FA" w:rsidRDefault="00B92CAD" w:rsidP="00B92CAD">
            <w:pPr>
              <w:suppressAutoHyphens/>
              <w:autoSpaceDE w:val="0"/>
              <w:autoSpaceDN w:val="0"/>
              <w:adjustRightInd w:val="0"/>
              <w:rPr>
                <w:sz w:val="18"/>
                <w:szCs w:val="18"/>
              </w:rPr>
            </w:pPr>
            <w:r w:rsidRPr="00FA62FA">
              <w:rPr>
                <w:sz w:val="18"/>
                <w:szCs w:val="18"/>
              </w:rPr>
              <w:t>эл. почта: 4-kor@mail.ru</w:t>
            </w:r>
          </w:p>
          <w:p w14:paraId="11A50286" w14:textId="77777777" w:rsidR="00B92CAD" w:rsidRPr="00FA62FA" w:rsidRDefault="00B92CAD" w:rsidP="00B92CAD">
            <w:pPr>
              <w:suppressAutoHyphens/>
              <w:autoSpaceDE w:val="0"/>
              <w:autoSpaceDN w:val="0"/>
              <w:adjustRightInd w:val="0"/>
              <w:rPr>
                <w:sz w:val="18"/>
                <w:szCs w:val="18"/>
              </w:rPr>
            </w:pPr>
            <w:r w:rsidRPr="00FA62FA">
              <w:rPr>
                <w:sz w:val="18"/>
                <w:szCs w:val="18"/>
              </w:rPr>
              <w:t>ИНН 7801136687 / КПП 780101001</w:t>
            </w:r>
          </w:p>
          <w:p w14:paraId="025E8768" w14:textId="77777777" w:rsidR="00B92CAD" w:rsidRPr="00FA62FA" w:rsidRDefault="00B92CAD" w:rsidP="00B92CAD">
            <w:pPr>
              <w:suppressAutoHyphens/>
              <w:autoSpaceDE w:val="0"/>
              <w:autoSpaceDN w:val="0"/>
              <w:adjustRightInd w:val="0"/>
              <w:rPr>
                <w:sz w:val="18"/>
                <w:szCs w:val="18"/>
              </w:rPr>
            </w:pPr>
            <w:r w:rsidRPr="00FA62FA">
              <w:rPr>
                <w:sz w:val="18"/>
                <w:szCs w:val="18"/>
              </w:rPr>
              <w:t>ОГРН 1037800060770</w:t>
            </w:r>
          </w:p>
          <w:p w14:paraId="7F7D4126" w14:textId="77777777" w:rsidR="00B92CAD" w:rsidRPr="00FA62FA" w:rsidRDefault="00B92CAD" w:rsidP="00B92CAD">
            <w:pPr>
              <w:suppressAutoHyphens/>
              <w:autoSpaceDE w:val="0"/>
              <w:autoSpaceDN w:val="0"/>
              <w:adjustRightInd w:val="0"/>
              <w:rPr>
                <w:sz w:val="18"/>
                <w:szCs w:val="18"/>
              </w:rPr>
            </w:pPr>
            <w:r w:rsidRPr="00FA62FA">
              <w:rPr>
                <w:sz w:val="18"/>
                <w:szCs w:val="18"/>
              </w:rPr>
              <w:t>ОКТМО 40307000</w:t>
            </w:r>
          </w:p>
          <w:p w14:paraId="03393AA2" w14:textId="77777777" w:rsidR="00B92CAD" w:rsidRPr="00FA62FA" w:rsidRDefault="00B92CAD" w:rsidP="00B92CAD">
            <w:pPr>
              <w:suppressAutoHyphens/>
              <w:autoSpaceDE w:val="0"/>
              <w:autoSpaceDN w:val="0"/>
              <w:adjustRightInd w:val="0"/>
              <w:rPr>
                <w:sz w:val="18"/>
                <w:szCs w:val="18"/>
              </w:rPr>
            </w:pPr>
            <w:r w:rsidRPr="00FA62FA">
              <w:rPr>
                <w:sz w:val="18"/>
                <w:szCs w:val="18"/>
              </w:rPr>
              <w:t xml:space="preserve">Комитет финансов Санкт-Петербурга (ГБОУ школа № 4 Василеостровского района Санкт-Петербурга, л/с 0491053), </w:t>
            </w:r>
          </w:p>
          <w:p w14:paraId="458B0B94" w14:textId="77777777" w:rsidR="00B92CAD" w:rsidRPr="00FA62FA" w:rsidRDefault="00B92CAD" w:rsidP="00B92CAD">
            <w:pPr>
              <w:suppressAutoHyphens/>
              <w:autoSpaceDE w:val="0"/>
              <w:autoSpaceDN w:val="0"/>
              <w:adjustRightInd w:val="0"/>
              <w:rPr>
                <w:sz w:val="18"/>
                <w:szCs w:val="18"/>
              </w:rPr>
            </w:pPr>
            <w:r w:rsidRPr="00FA62FA">
              <w:rPr>
                <w:sz w:val="18"/>
                <w:szCs w:val="18"/>
              </w:rPr>
              <w:t xml:space="preserve">р/с 03224643400000007200 </w:t>
            </w:r>
          </w:p>
          <w:p w14:paraId="0248057D" w14:textId="77777777" w:rsidR="00B92CAD" w:rsidRPr="00FA62FA" w:rsidRDefault="00B92CAD" w:rsidP="00B92CAD">
            <w:pPr>
              <w:suppressAutoHyphens/>
              <w:autoSpaceDE w:val="0"/>
              <w:autoSpaceDN w:val="0"/>
              <w:adjustRightInd w:val="0"/>
              <w:rPr>
                <w:sz w:val="18"/>
                <w:szCs w:val="18"/>
              </w:rPr>
            </w:pPr>
            <w:r w:rsidRPr="00FA62FA">
              <w:rPr>
                <w:sz w:val="18"/>
                <w:szCs w:val="18"/>
              </w:rPr>
              <w:t>в ОКЦ №1 СЗГУ Банка России//УФК по г. Санкт-Петербургу, г. Санкт-Петербург</w:t>
            </w:r>
          </w:p>
          <w:p w14:paraId="200732ED" w14:textId="77777777" w:rsidR="00B92CAD" w:rsidRPr="00FA62FA" w:rsidRDefault="00B92CAD" w:rsidP="00B92CAD">
            <w:pPr>
              <w:suppressAutoHyphens/>
              <w:autoSpaceDE w:val="0"/>
              <w:autoSpaceDN w:val="0"/>
              <w:adjustRightInd w:val="0"/>
              <w:rPr>
                <w:sz w:val="18"/>
                <w:szCs w:val="18"/>
              </w:rPr>
            </w:pPr>
            <w:r w:rsidRPr="00FA62FA">
              <w:rPr>
                <w:sz w:val="18"/>
                <w:szCs w:val="18"/>
              </w:rPr>
              <w:t>к/с 40102810945370000005</w:t>
            </w:r>
          </w:p>
          <w:p w14:paraId="4F396F83" w14:textId="77777777" w:rsidR="00B92CAD" w:rsidRPr="00FA62FA" w:rsidRDefault="00B92CAD" w:rsidP="00B92CAD">
            <w:pPr>
              <w:jc w:val="both"/>
              <w:rPr>
                <w:sz w:val="18"/>
                <w:szCs w:val="18"/>
              </w:rPr>
            </w:pPr>
            <w:r w:rsidRPr="00FA62FA">
              <w:rPr>
                <w:sz w:val="18"/>
                <w:szCs w:val="18"/>
              </w:rPr>
              <w:t>БИК 014030106</w:t>
            </w:r>
          </w:p>
          <w:p w14:paraId="6977D505" w14:textId="77777777" w:rsidR="00B92CAD" w:rsidRPr="00FA62FA" w:rsidRDefault="00B92CAD" w:rsidP="00B92CAD">
            <w:pPr>
              <w:jc w:val="both"/>
              <w:rPr>
                <w:sz w:val="18"/>
                <w:szCs w:val="18"/>
              </w:rPr>
            </w:pPr>
          </w:p>
          <w:p w14:paraId="35341841" w14:textId="77777777" w:rsidR="00B92CAD" w:rsidRPr="00FA62FA" w:rsidRDefault="00B92CAD" w:rsidP="00B92CAD">
            <w:pPr>
              <w:jc w:val="both"/>
              <w:rPr>
                <w:sz w:val="18"/>
                <w:szCs w:val="18"/>
              </w:rPr>
            </w:pPr>
          </w:p>
          <w:p w14:paraId="206C03EC" w14:textId="721216CD" w:rsidR="00B92CAD" w:rsidRPr="007A09E0" w:rsidRDefault="00B92CAD" w:rsidP="00B92CAD">
            <w:pPr>
              <w:widowControl w:val="0"/>
              <w:autoSpaceDE w:val="0"/>
              <w:autoSpaceDN w:val="0"/>
              <w:adjustRightInd w:val="0"/>
              <w:ind w:right="180"/>
              <w:rPr>
                <w:color w:val="000000" w:themeColor="text1"/>
                <w:lang w:val="en-US"/>
              </w:rPr>
            </w:pPr>
          </w:p>
        </w:tc>
        <w:tc>
          <w:tcPr>
            <w:tcW w:w="2499" w:type="pct"/>
            <w:hideMark/>
          </w:tcPr>
          <w:p w14:paraId="6ADF2E21" w14:textId="77777777" w:rsidR="00B92CAD" w:rsidRDefault="00B92CAD" w:rsidP="00B92CAD">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B92CAD" w:rsidRPr="007A09E0" w:rsidRDefault="00B92CAD" w:rsidP="00B92CAD">
            <w:pPr>
              <w:widowControl w:val="0"/>
              <w:autoSpaceDE w:val="0"/>
              <w:autoSpaceDN w:val="0"/>
              <w:adjustRightInd w:val="0"/>
              <w:ind w:right="309"/>
              <w:rPr>
                <w:color w:val="000000" w:themeColor="text1"/>
                <w:lang w:val="en-US"/>
              </w:rPr>
            </w:pPr>
          </w:p>
        </w:tc>
      </w:tr>
      <w:tr w:rsidR="00B92CAD" w:rsidRPr="00DF08B2" w14:paraId="068A7E74" w14:textId="77777777" w:rsidTr="007E6740">
        <w:trPr>
          <w:trHeight w:val="4020"/>
        </w:trPr>
        <w:tc>
          <w:tcPr>
            <w:tcW w:w="2501" w:type="pct"/>
          </w:tcPr>
          <w:p w14:paraId="0B3C20FA" w14:textId="683E2A5F" w:rsidR="00B92CAD" w:rsidRPr="00FA62FA" w:rsidRDefault="00B92CAD" w:rsidP="00B92CAD">
            <w:pPr>
              <w:jc w:val="both"/>
              <w:rPr>
                <w:b/>
                <w:bCs/>
                <w:sz w:val="18"/>
                <w:szCs w:val="18"/>
              </w:rPr>
            </w:pPr>
            <w:r w:rsidRPr="00FA62FA">
              <w:rPr>
                <w:sz w:val="18"/>
                <w:szCs w:val="18"/>
              </w:rPr>
              <w:t>___________________ / М.В.</w:t>
            </w:r>
            <w:r>
              <w:rPr>
                <w:sz w:val="18"/>
                <w:szCs w:val="18"/>
              </w:rPr>
              <w:t xml:space="preserve"> </w:t>
            </w:r>
            <w:r w:rsidRPr="00FA62FA">
              <w:rPr>
                <w:sz w:val="18"/>
                <w:szCs w:val="18"/>
              </w:rPr>
              <w:t>Кузнецова /</w:t>
            </w:r>
          </w:p>
        </w:tc>
        <w:tc>
          <w:tcPr>
            <w:tcW w:w="2499" w:type="pct"/>
          </w:tcPr>
          <w:p w14:paraId="1CC9D8AF" w14:textId="77777777" w:rsidR="00B92CAD" w:rsidRPr="004F0647" w:rsidRDefault="00B92CAD" w:rsidP="00B92CAD">
            <w:pPr>
              <w:widowControl w:val="0"/>
              <w:autoSpaceDE w:val="0"/>
              <w:autoSpaceDN w:val="0"/>
              <w:adjustRightInd w:val="0"/>
              <w:ind w:right="309"/>
              <w:rPr>
                <w:b/>
              </w:rPr>
            </w:pPr>
          </w:p>
        </w:tc>
      </w:tr>
      <w:tr w:rsidR="00B92CAD" w:rsidRPr="00DF08B2" w14:paraId="19ACEAE1" w14:textId="77777777" w:rsidTr="007E6740">
        <w:trPr>
          <w:trHeight w:val="4020"/>
        </w:trPr>
        <w:tc>
          <w:tcPr>
            <w:tcW w:w="2501" w:type="pct"/>
          </w:tcPr>
          <w:p w14:paraId="4D163B66" w14:textId="402B10B7" w:rsidR="00B92CAD" w:rsidRPr="00FA62FA" w:rsidRDefault="00B92CAD" w:rsidP="00B92CAD">
            <w:pPr>
              <w:jc w:val="both"/>
              <w:rPr>
                <w:sz w:val="18"/>
                <w:szCs w:val="18"/>
              </w:rPr>
            </w:pPr>
          </w:p>
        </w:tc>
        <w:tc>
          <w:tcPr>
            <w:tcW w:w="2499" w:type="pct"/>
          </w:tcPr>
          <w:p w14:paraId="68F1A752" w14:textId="77777777" w:rsidR="00B92CAD" w:rsidRPr="004F0647" w:rsidRDefault="00B92CAD" w:rsidP="00B92CAD">
            <w:pPr>
              <w:widowControl w:val="0"/>
              <w:autoSpaceDE w:val="0"/>
              <w:autoSpaceDN w:val="0"/>
              <w:adjustRightInd w:val="0"/>
              <w:ind w:right="309"/>
              <w:rPr>
                <w:b/>
              </w:rPr>
            </w:pPr>
          </w:p>
        </w:tc>
      </w:tr>
    </w:tbl>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0456317E" w:rsidR="00256C19" w:rsidRPr="00137DD5" w:rsidRDefault="00256C19">
            <w:pPr>
              <w:rPr>
                <w:sz w:val="22"/>
                <w:szCs w:val="22"/>
              </w:rPr>
            </w:pPr>
          </w:p>
        </w:tc>
        <w:tc>
          <w:tcPr>
            <w:tcW w:w="2415" w:type="dxa"/>
          </w:tcPr>
          <w:p w14:paraId="5325729B" w14:textId="41D43085" w:rsidR="00256C19" w:rsidRPr="00137DD5" w:rsidRDefault="00256C19">
            <w:pPr>
              <w:jc w:val="center"/>
              <w:rPr>
                <w:sz w:val="22"/>
                <w:szCs w:val="22"/>
              </w:rPr>
            </w:pPr>
          </w:p>
        </w:tc>
        <w:tc>
          <w:tcPr>
            <w:tcW w:w="1134" w:type="dxa"/>
          </w:tcPr>
          <w:p w14:paraId="5EAA8471" w14:textId="0ACEFD32" w:rsidR="00256C19" w:rsidRPr="00137DD5" w:rsidRDefault="00256C19">
            <w:pPr>
              <w:jc w:val="center"/>
              <w:rPr>
                <w:sz w:val="22"/>
                <w:szCs w:val="22"/>
              </w:rPr>
            </w:pPr>
          </w:p>
        </w:tc>
        <w:tc>
          <w:tcPr>
            <w:tcW w:w="992" w:type="dxa"/>
          </w:tcPr>
          <w:p w14:paraId="4EA7BE9D" w14:textId="621CED7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FB5ACD">
              <w:rPr>
                <w:lang w:val="en-US"/>
              </w:rPr>
              <w:br w:type="page"/>
            </w:r>
            <w:r w:rsidRPr="004F0647">
              <w:rPr>
                <w:b/>
              </w:rPr>
              <w:t>Заказчик:</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6AD9FF9C"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p>
    <w:p w14:paraId="0B7932CC" w14:textId="36946E96" w:rsidR="00256C19" w:rsidRPr="00E93CAF" w:rsidRDefault="00D46620">
      <w:r w:rsidRPr="00E93CAF">
        <w:t>2. Код ОКПД2:</w:t>
      </w:r>
      <w:r w:rsidR="00C83334" w:rsidRPr="00E93CAF">
        <w:t xml:space="preserve"> </w:t>
      </w:r>
      <w:r w:rsidR="00942609" w:rsidRPr="00942609">
        <w:t>17.23.13.192 Альбомы и папки с бумагой (включая блоки)</w:t>
      </w:r>
      <w:r w:rsidR="00942609">
        <w:t xml:space="preserve">, </w:t>
      </w:r>
      <w:r w:rsidR="00942609" w:rsidRPr="00942609">
        <w:t xml:space="preserve">17.23.14.120 Картон прочий, используемый для письма или </w:t>
      </w:r>
      <w:proofErr w:type="gramStart"/>
      <w:r w:rsidR="00942609" w:rsidRPr="00942609">
        <w:t>печати</w:t>
      </w:r>
      <w:proofErr w:type="gramEnd"/>
      <w:r w:rsidR="00942609" w:rsidRPr="00942609">
        <w:t xml:space="preserve"> или прочих графических целей, тисненый, гофрированный или перфорированный</w:t>
      </w:r>
      <w:r w:rsidR="00942609">
        <w:t xml:space="preserve">, </w:t>
      </w:r>
      <w:r w:rsidR="00942609" w:rsidRPr="00942609">
        <w:t>17.23.13.192 Альбомы и папки с бумагой (включая блоки)</w:t>
      </w:r>
      <w:r w:rsidR="00942609">
        <w:t xml:space="preserve">, </w:t>
      </w:r>
      <w:r w:rsidR="00942609" w:rsidRPr="00942609">
        <w:t>20.30.23.110 Краски для художников, учащихся или оформителей вывесок</w:t>
      </w:r>
      <w:r w:rsidR="00942609">
        <w:t>.</w:t>
      </w:r>
    </w:p>
    <w:p w14:paraId="439E7727" w14:textId="60DF06FB" w:rsidR="00256C19" w:rsidRPr="00E93CAF" w:rsidRDefault="00D46620">
      <w:r w:rsidRPr="00E93CAF">
        <w:t>3. Код ККН:</w:t>
      </w:r>
      <w:r w:rsidR="00C83334" w:rsidRPr="00E93CAF">
        <w:t xml:space="preserve"> </w:t>
      </w:r>
      <w:r w:rsidR="00942609" w:rsidRPr="00942609">
        <w:t>17.23.13.192-012 Бумага цветная для творчества тип 1 (НАБОР)</w:t>
      </w:r>
      <w:r w:rsidR="00942609">
        <w:t xml:space="preserve">, </w:t>
      </w:r>
      <w:r w:rsidR="00942609" w:rsidRPr="00942609">
        <w:t>17.23.14.120-002 Картон канцелярский тип 4 (УПАК)</w:t>
      </w:r>
      <w:r w:rsidR="00942609">
        <w:t xml:space="preserve">, </w:t>
      </w:r>
      <w:r w:rsidR="00942609" w:rsidRPr="00942609">
        <w:t>17.23.13.192-002 Альбом для рисования тип 2 (</w:t>
      </w:r>
      <w:proofErr w:type="spellStart"/>
      <w:r w:rsidR="00942609" w:rsidRPr="00942609">
        <w:t>шт</w:t>
      </w:r>
      <w:proofErr w:type="spellEnd"/>
      <w:r w:rsidR="00942609" w:rsidRPr="00942609">
        <w:t>)</w:t>
      </w:r>
      <w:r w:rsidR="00942609">
        <w:t xml:space="preserve">, </w:t>
      </w:r>
      <w:r w:rsidR="00942609" w:rsidRPr="00942609">
        <w:t>20.30.23.110-003 Краска для рисования тип 3 (</w:t>
      </w:r>
      <w:proofErr w:type="spellStart"/>
      <w:r w:rsidR="00942609" w:rsidRPr="00942609">
        <w:t>шт</w:t>
      </w:r>
      <w:proofErr w:type="spellEnd"/>
      <w:r w:rsidR="00942609" w:rsidRPr="00942609">
        <w:t>)</w:t>
      </w:r>
      <w:r w:rsidR="00942609">
        <w:t>.</w:t>
      </w:r>
    </w:p>
    <w:p w14:paraId="314DF21A" w14:textId="3B845667" w:rsidR="00256C19" w:rsidRPr="00C83334" w:rsidRDefault="00D46620">
      <w:r w:rsidRPr="00E93CAF">
        <w:t>4. Код КТРУ:</w:t>
      </w:r>
      <w:r w:rsidR="00C83334" w:rsidRPr="00E93CAF">
        <w:t xml:space="preserve"> </w:t>
      </w:r>
      <w:r w:rsidR="00942609" w:rsidRPr="00942609">
        <w:t>17.23.13.192-00000015 Бумага цветная для творчества</w:t>
      </w:r>
      <w:r w:rsidR="00942609">
        <w:t>,</w:t>
      </w:r>
      <w:r w:rsidR="00942609" w:rsidRPr="00942609">
        <w:t xml:space="preserve"> 17.23.14.120-00000002 Картон канцелярский</w:t>
      </w:r>
      <w:r w:rsidR="00942609">
        <w:t xml:space="preserve">, </w:t>
      </w:r>
      <w:r w:rsidR="00942609" w:rsidRPr="00942609">
        <w:t>17.23.13.192-00000003 Альбом для рисования</w:t>
      </w:r>
      <w:r w:rsidR="00942609">
        <w:t xml:space="preserve">, </w:t>
      </w:r>
      <w:r w:rsidR="00942609" w:rsidRPr="00942609">
        <w:t>20.30.23.110-00000004 Краска для рисования</w:t>
      </w:r>
      <w:r w:rsidR="00942609">
        <w:t>.</w:t>
      </w:r>
    </w:p>
    <w:p w14:paraId="164DAE9B" w14:textId="64307E18" w:rsidR="00256C19" w:rsidRDefault="00D46620" w:rsidP="00FD49AE">
      <w:r>
        <w:t xml:space="preserve">5. Адрес поставки: </w:t>
      </w:r>
      <w:r w:rsidR="00FD49AE">
        <w:rPr>
          <w:sz w:val="22"/>
          <w:szCs w:val="22"/>
        </w:rPr>
        <w:t>Санкт-Петербург, ул. Гаванская, д. 52, лит. А.</w:t>
      </w:r>
    </w:p>
    <w:p w14:paraId="3D303E02" w14:textId="46321750" w:rsidR="00256C19" w:rsidRPr="002A51F8" w:rsidRDefault="00D46620">
      <w:r w:rsidRPr="002A51F8">
        <w:t xml:space="preserve">6. Сопроводительные документы: </w:t>
      </w:r>
      <w:r w:rsidR="002A51F8" w:rsidRPr="002A51F8">
        <w:t>документы</w:t>
      </w:r>
      <w:r w:rsidR="009826DD">
        <w:t>,</w:t>
      </w:r>
      <w:r w:rsidR="002A51F8" w:rsidRPr="002A51F8">
        <w:t xml:space="preserve"> подтверждающие страну происхождения, сертификаты качества, </w:t>
      </w:r>
      <w:r w:rsidR="009826DD" w:rsidRPr="002A51F8">
        <w:t>соответствия</w:t>
      </w:r>
      <w:r w:rsidR="002A51F8" w:rsidRPr="002A51F8">
        <w:t>.</w:t>
      </w:r>
    </w:p>
    <w:p w14:paraId="7EC7BA6C" w14:textId="1AA865BD" w:rsidR="00256C19" w:rsidRPr="00E93CAF" w:rsidRDefault="00D46620">
      <w:r w:rsidRPr="00E93CAF">
        <w:t xml:space="preserve">7. Срок поставки: </w:t>
      </w:r>
      <w:r w:rsidR="00B92CAD">
        <w:t>5 (пять) рабочих дней</w:t>
      </w:r>
    </w:p>
    <w:p w14:paraId="4F47D06C" w14:textId="29527F82" w:rsidR="00256C19" w:rsidRPr="002A51F8" w:rsidRDefault="00D46620">
      <w:r w:rsidRPr="002A51F8">
        <w:t xml:space="preserve">8. </w:t>
      </w:r>
      <w:r w:rsidR="00EF5B83" w:rsidRPr="002A51F8">
        <w:t xml:space="preserve">Срок приемки товара, выполнения работ, оказания услуг: </w:t>
      </w:r>
      <w:r w:rsidR="00B92CAD" w:rsidRPr="002A51F8">
        <w:t>3 (три) рабочих дня.</w:t>
      </w:r>
    </w:p>
    <w:p w14:paraId="11139D93" w14:textId="3395FAD4" w:rsidR="00256C19" w:rsidRPr="002A51F8" w:rsidRDefault="00D46620">
      <w:r w:rsidRPr="002A51F8">
        <w:t xml:space="preserve">9. Срок замены некачественного Товара: </w:t>
      </w:r>
      <w:r w:rsidR="00B92CAD" w:rsidRPr="002A51F8">
        <w:t>3 (три) рабочих дня.</w:t>
      </w:r>
    </w:p>
    <w:p w14:paraId="3890B7D1" w14:textId="77777777" w:rsidR="00256C19" w:rsidRPr="002A51F8" w:rsidRDefault="00D46620">
      <w:r w:rsidRPr="002A51F8">
        <w:t>10. Документы о приемке: ТТН № ТОРГ-12, счет на оплату или УПД.</w:t>
      </w:r>
    </w:p>
    <w:p w14:paraId="1D6978AE" w14:textId="77777777" w:rsidR="002A51F8" w:rsidRPr="002A51F8" w:rsidRDefault="00D46620" w:rsidP="002A51F8">
      <w:pPr>
        <w:ind w:firstLine="567"/>
        <w:jc w:val="both"/>
      </w:pPr>
      <w:r w:rsidRPr="002A51F8">
        <w:t>11. Срок гарантии:</w:t>
      </w:r>
      <w:r w:rsidR="003B0ACC" w:rsidRPr="002A51F8">
        <w:t xml:space="preserve"> </w:t>
      </w:r>
      <w:r w:rsidR="002A51F8" w:rsidRPr="002A51F8">
        <w:t xml:space="preserve">Качество и безопасность Товара должно соответствовать требованиям нормативно-правовых документов, в том числе: </w:t>
      </w:r>
    </w:p>
    <w:p w14:paraId="724773AA" w14:textId="77777777" w:rsidR="002A51F8" w:rsidRPr="002A51F8" w:rsidRDefault="002A51F8" w:rsidP="002A51F8">
      <w:pPr>
        <w:ind w:firstLine="567"/>
        <w:jc w:val="both"/>
      </w:pPr>
      <w:r w:rsidRPr="002A51F8">
        <w:t>-Федерального закона от 30.03.1999 № 52-ФЗ «О санитарно-эпидемиологическом благополучии населения»;</w:t>
      </w:r>
    </w:p>
    <w:p w14:paraId="22E8953C" w14:textId="2C113F98" w:rsidR="00256C19" w:rsidRPr="002A51F8" w:rsidRDefault="002A51F8" w:rsidP="002A51F8">
      <w:pPr>
        <w:ind w:firstLine="567"/>
        <w:jc w:val="both"/>
      </w:pPr>
      <w:r w:rsidRPr="002A51F8">
        <w:t>-Стандартам и требованиям, предъявляемым к Товару такого рода.</w:t>
      </w:r>
    </w:p>
    <w:p w14:paraId="06E75D49" w14:textId="77777777" w:rsidR="002A51F8" w:rsidRPr="002A51F8" w:rsidRDefault="002A51F8" w:rsidP="002A51F8">
      <w:pPr>
        <w:ind w:firstLine="567"/>
        <w:jc w:val="both"/>
      </w:pPr>
      <w:r w:rsidRPr="002A51F8">
        <w:t>Гарантийный срок наступает с момента приемки Заказчиком товара и составляет не менее 12 месяцев, но не может быть менее срока действия гарантии производителя на данный товар.</w:t>
      </w:r>
    </w:p>
    <w:p w14:paraId="2CC1845C" w14:textId="38C9B6FB" w:rsidR="002A51F8" w:rsidRPr="002A51F8" w:rsidRDefault="002A51F8" w:rsidP="002A51F8">
      <w:pPr>
        <w:ind w:firstLine="567"/>
        <w:jc w:val="both"/>
      </w:pPr>
      <w:r w:rsidRPr="002A51F8">
        <w:t xml:space="preserve">12. Прочие условия: </w:t>
      </w:r>
      <w:bookmarkStart w:id="0" w:name="_GoBack"/>
      <w:r w:rsidRPr="002A51F8">
        <w:t>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bookmarkEnd w:id="0"/>
    <w:p w14:paraId="757D6659" w14:textId="77777777" w:rsidR="00256C19" w:rsidRPr="002A51F8"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88624A" w14:paraId="354A8E0D" w14:textId="77777777" w:rsidTr="007E6740">
        <w:tc>
          <w:tcPr>
            <w:tcW w:w="2500" w:type="pct"/>
          </w:tcPr>
          <w:p w14:paraId="627B4E27" w14:textId="76216194" w:rsidR="0088624A" w:rsidRPr="009826DD" w:rsidRDefault="0088624A" w:rsidP="0088624A">
            <w:pPr>
              <w:jc w:val="both"/>
              <w:rPr>
                <w:b/>
                <w:bCs/>
              </w:rPr>
            </w:pPr>
            <w:r w:rsidRPr="0088624A">
              <w:rPr>
                <w:b/>
                <w:bCs/>
              </w:rPr>
              <w:t>Заказчик</w:t>
            </w:r>
            <w:r w:rsidRPr="009826DD">
              <w:rPr>
                <w:b/>
                <w:bCs/>
              </w:rPr>
              <w:t>:</w:t>
            </w:r>
          </w:p>
          <w:p w14:paraId="7689DA51" w14:textId="1EFCC76C" w:rsidR="0088624A" w:rsidRPr="00FA62FA" w:rsidRDefault="0088624A" w:rsidP="0088624A">
            <w:pPr>
              <w:jc w:val="both"/>
              <w:rPr>
                <w:b/>
                <w:bCs/>
                <w:sz w:val="18"/>
                <w:szCs w:val="18"/>
              </w:rPr>
            </w:pPr>
            <w:r w:rsidRPr="00FA62FA">
              <w:rPr>
                <w:b/>
                <w:bCs/>
                <w:sz w:val="18"/>
                <w:szCs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p>
          <w:p w14:paraId="21894273" w14:textId="77777777" w:rsidR="0088624A" w:rsidRPr="00FA62FA" w:rsidRDefault="0088624A" w:rsidP="0088624A">
            <w:pPr>
              <w:jc w:val="both"/>
              <w:rPr>
                <w:b/>
                <w:bCs/>
                <w:sz w:val="18"/>
                <w:szCs w:val="18"/>
              </w:rPr>
            </w:pPr>
          </w:p>
          <w:p w14:paraId="29C6F458" w14:textId="77777777" w:rsidR="0088624A" w:rsidRPr="00FA62FA" w:rsidRDefault="0088624A" w:rsidP="0088624A">
            <w:pPr>
              <w:jc w:val="both"/>
              <w:rPr>
                <w:sz w:val="18"/>
                <w:szCs w:val="18"/>
              </w:rPr>
            </w:pPr>
          </w:p>
          <w:p w14:paraId="180887E0" w14:textId="37CB3081" w:rsidR="0088624A" w:rsidRPr="009D2B0E" w:rsidRDefault="0088624A" w:rsidP="0088624A">
            <w:pPr>
              <w:widowControl w:val="0"/>
              <w:autoSpaceDE w:val="0"/>
              <w:autoSpaceDN w:val="0"/>
              <w:adjustRightInd w:val="0"/>
              <w:ind w:right="423"/>
            </w:pPr>
          </w:p>
        </w:tc>
        <w:tc>
          <w:tcPr>
            <w:tcW w:w="2500" w:type="pct"/>
          </w:tcPr>
          <w:p w14:paraId="1A5167D5" w14:textId="77777777" w:rsidR="0088624A" w:rsidRDefault="0088624A" w:rsidP="0088624A">
            <w:pPr>
              <w:ind w:right="26"/>
            </w:pPr>
            <w:r w:rsidRPr="004F0647">
              <w:rPr>
                <w:b/>
              </w:rPr>
              <w:t>Поставщик:</w:t>
            </w:r>
          </w:p>
          <w:p w14:paraId="4009067C" w14:textId="36F28535" w:rsidR="0088624A" w:rsidRPr="009D2B0E" w:rsidRDefault="0088624A" w:rsidP="0088624A">
            <w:pPr>
              <w:ind w:right="26"/>
            </w:pPr>
          </w:p>
        </w:tc>
      </w:tr>
      <w:tr w:rsidR="0088624A" w14:paraId="11469BE4" w14:textId="77777777" w:rsidTr="007E6740">
        <w:tc>
          <w:tcPr>
            <w:tcW w:w="2500" w:type="pct"/>
          </w:tcPr>
          <w:p w14:paraId="08385BBF" w14:textId="51480FF8" w:rsidR="0088624A" w:rsidRPr="009D2B0E" w:rsidRDefault="0088624A" w:rsidP="0088624A">
            <w:pPr>
              <w:ind w:right="463"/>
            </w:pPr>
            <w:r w:rsidRPr="00FA62FA">
              <w:rPr>
                <w:sz w:val="18"/>
                <w:szCs w:val="18"/>
              </w:rPr>
              <w:t>____________________ / М.В.</w:t>
            </w:r>
            <w:r w:rsidR="002A51F8">
              <w:rPr>
                <w:sz w:val="18"/>
                <w:szCs w:val="18"/>
              </w:rPr>
              <w:t xml:space="preserve"> </w:t>
            </w:r>
            <w:r w:rsidRPr="00FA62FA">
              <w:rPr>
                <w:sz w:val="18"/>
                <w:szCs w:val="18"/>
              </w:rPr>
              <w:t>Кузнецова /</w:t>
            </w:r>
          </w:p>
        </w:tc>
        <w:tc>
          <w:tcPr>
            <w:tcW w:w="2500" w:type="pct"/>
          </w:tcPr>
          <w:p w14:paraId="75246BC0" w14:textId="10ED0219" w:rsidR="0088624A" w:rsidRPr="009D2B0E" w:rsidRDefault="0088624A" w:rsidP="0088624A">
            <w:pPr>
              <w:ind w:right="26"/>
            </w:pPr>
          </w:p>
        </w:tc>
      </w:tr>
      <w:tr w:rsidR="0088624A" w14:paraId="1003FF9E" w14:textId="77777777" w:rsidTr="007E6740">
        <w:tc>
          <w:tcPr>
            <w:tcW w:w="2500" w:type="pct"/>
          </w:tcPr>
          <w:p w14:paraId="5CD7261C" w14:textId="0A6AE5BB" w:rsidR="0088624A" w:rsidRPr="009D2B0E" w:rsidRDefault="0088624A" w:rsidP="0088624A">
            <w:pPr>
              <w:ind w:right="463"/>
            </w:pPr>
            <w:r w:rsidRPr="00FA62FA">
              <w:rPr>
                <w:b/>
                <w:bCs/>
                <w:sz w:val="18"/>
                <w:szCs w:val="18"/>
              </w:rPr>
              <w:t>М.П.</w:t>
            </w:r>
          </w:p>
        </w:tc>
        <w:tc>
          <w:tcPr>
            <w:tcW w:w="2500" w:type="pct"/>
          </w:tcPr>
          <w:p w14:paraId="44DDE76C" w14:textId="6F762344" w:rsidR="0088624A" w:rsidRPr="009D2B0E" w:rsidRDefault="0088624A" w:rsidP="0088624A">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ECED4" w14:textId="77777777" w:rsidR="00F4420E" w:rsidRDefault="00F4420E">
      <w:r>
        <w:separator/>
      </w:r>
    </w:p>
  </w:endnote>
  <w:endnote w:type="continuationSeparator" w:id="0">
    <w:p w14:paraId="78849997" w14:textId="77777777" w:rsidR="00F4420E" w:rsidRDefault="00F44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49805690"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9826DD">
          <w:rPr>
            <w:noProof/>
            <w:sz w:val="18"/>
            <w:szCs w:val="18"/>
          </w:rPr>
          <w:t>15</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E2312C" w14:textId="77777777" w:rsidR="00F4420E" w:rsidRDefault="00F4420E">
      <w:r>
        <w:separator/>
      </w:r>
    </w:p>
  </w:footnote>
  <w:footnote w:type="continuationSeparator" w:id="0">
    <w:p w14:paraId="65BC4B54" w14:textId="77777777" w:rsidR="00F4420E" w:rsidRDefault="00F4420E">
      <w:r>
        <w:continuationSeparator/>
      </w:r>
    </w:p>
  </w:footnote>
  <w:footnote w:id="1">
    <w:p w14:paraId="38BA8854" w14:textId="46CD6673" w:rsidR="005879B9" w:rsidRDefault="005879B9">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F739C"/>
    <w:rsid w:val="001001EF"/>
    <w:rsid w:val="00135EA7"/>
    <w:rsid w:val="00137DD5"/>
    <w:rsid w:val="00143C5F"/>
    <w:rsid w:val="00173A55"/>
    <w:rsid w:val="00184FCE"/>
    <w:rsid w:val="001B0440"/>
    <w:rsid w:val="00227308"/>
    <w:rsid w:val="00247861"/>
    <w:rsid w:val="00255088"/>
    <w:rsid w:val="00256B62"/>
    <w:rsid w:val="00256C19"/>
    <w:rsid w:val="002769B1"/>
    <w:rsid w:val="002A51F8"/>
    <w:rsid w:val="002B7270"/>
    <w:rsid w:val="002C44FB"/>
    <w:rsid w:val="003335C5"/>
    <w:rsid w:val="003716DE"/>
    <w:rsid w:val="00390954"/>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79B9"/>
    <w:rsid w:val="0060368D"/>
    <w:rsid w:val="00611C53"/>
    <w:rsid w:val="00630D87"/>
    <w:rsid w:val="00633AD4"/>
    <w:rsid w:val="0066269F"/>
    <w:rsid w:val="006E3F2B"/>
    <w:rsid w:val="006F6AB0"/>
    <w:rsid w:val="00703675"/>
    <w:rsid w:val="00763F03"/>
    <w:rsid w:val="007711D1"/>
    <w:rsid w:val="0077630A"/>
    <w:rsid w:val="007801EA"/>
    <w:rsid w:val="007A7502"/>
    <w:rsid w:val="007D6F3F"/>
    <w:rsid w:val="007E0362"/>
    <w:rsid w:val="007E7AD8"/>
    <w:rsid w:val="008042B7"/>
    <w:rsid w:val="00804FF9"/>
    <w:rsid w:val="00821CE0"/>
    <w:rsid w:val="008626BB"/>
    <w:rsid w:val="008835E2"/>
    <w:rsid w:val="0088624A"/>
    <w:rsid w:val="00913A0B"/>
    <w:rsid w:val="00942609"/>
    <w:rsid w:val="009766EA"/>
    <w:rsid w:val="009826DD"/>
    <w:rsid w:val="00984F35"/>
    <w:rsid w:val="009929A1"/>
    <w:rsid w:val="009A6FA4"/>
    <w:rsid w:val="009B33D6"/>
    <w:rsid w:val="009B6B3D"/>
    <w:rsid w:val="009E4719"/>
    <w:rsid w:val="00A07F97"/>
    <w:rsid w:val="00A2202F"/>
    <w:rsid w:val="00A31D1F"/>
    <w:rsid w:val="00A46129"/>
    <w:rsid w:val="00AA6C37"/>
    <w:rsid w:val="00AB53AB"/>
    <w:rsid w:val="00AD020B"/>
    <w:rsid w:val="00AD59EF"/>
    <w:rsid w:val="00B053F8"/>
    <w:rsid w:val="00B07C38"/>
    <w:rsid w:val="00B25848"/>
    <w:rsid w:val="00B315DE"/>
    <w:rsid w:val="00B56561"/>
    <w:rsid w:val="00B903E4"/>
    <w:rsid w:val="00B92CAD"/>
    <w:rsid w:val="00BB7015"/>
    <w:rsid w:val="00BC2361"/>
    <w:rsid w:val="00BD3E84"/>
    <w:rsid w:val="00BF2E4C"/>
    <w:rsid w:val="00BF4FED"/>
    <w:rsid w:val="00C0358A"/>
    <w:rsid w:val="00C2070E"/>
    <w:rsid w:val="00C44779"/>
    <w:rsid w:val="00C807CF"/>
    <w:rsid w:val="00C83334"/>
    <w:rsid w:val="00C8796F"/>
    <w:rsid w:val="00C94D7B"/>
    <w:rsid w:val="00CA31F1"/>
    <w:rsid w:val="00CB01DD"/>
    <w:rsid w:val="00CC04A6"/>
    <w:rsid w:val="00CD58EB"/>
    <w:rsid w:val="00CD786C"/>
    <w:rsid w:val="00CE27B2"/>
    <w:rsid w:val="00CF6DEE"/>
    <w:rsid w:val="00D05281"/>
    <w:rsid w:val="00D31278"/>
    <w:rsid w:val="00D32FC1"/>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4420E"/>
    <w:rsid w:val="00FC1CBD"/>
    <w:rsid w:val="00FC291C"/>
    <w:rsid w:val="00FD49AE"/>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1C015-DCA2-4A0D-A4AC-6E4282E8B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4915</Words>
  <Characters>28021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8</cp:revision>
  <dcterms:created xsi:type="dcterms:W3CDTF">2026-05-30T18:47:00Z</dcterms:created>
  <dcterms:modified xsi:type="dcterms:W3CDTF">2026-05-30T19:57:00Z</dcterms:modified>
</cp:coreProperties>
</file>