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947" w:rsidRDefault="00CA05F1" w:rsidP="00B75947">
      <w:pPr>
        <w:keepNext w:val="0"/>
        <w:keepLines w:val="0"/>
        <w:widowControl w:val="0"/>
        <w:ind w:firstLine="0"/>
        <w:jc w:val="center"/>
        <w:rPr>
          <w:b/>
          <w:lang w:eastAsia="ru-RU"/>
        </w:rPr>
      </w:pPr>
      <w:r>
        <w:rPr>
          <w:b/>
          <w:lang w:eastAsia="ru-RU"/>
        </w:rPr>
        <w:t xml:space="preserve">ДОГОВОР № </w:t>
      </w:r>
      <w:r w:rsidR="00102AA0">
        <w:rPr>
          <w:b/>
          <w:lang w:eastAsia="ru-RU"/>
        </w:rPr>
        <w:t>______</w:t>
      </w:r>
    </w:p>
    <w:p w:rsidR="00B75947" w:rsidRDefault="00B75947" w:rsidP="00B75947">
      <w:pPr>
        <w:keepNext w:val="0"/>
        <w:keepLines w:val="0"/>
        <w:widowControl w:val="0"/>
        <w:jc w:val="center"/>
        <w:rPr>
          <w:b/>
          <w:lang w:eastAsia="ru-RU"/>
        </w:rPr>
      </w:pPr>
    </w:p>
    <w:p w:rsidR="00B75947" w:rsidRDefault="00B75947" w:rsidP="00B75947">
      <w:pPr>
        <w:keepNext w:val="0"/>
        <w:keepLines w:val="0"/>
        <w:widowControl w:val="0"/>
        <w:tabs>
          <w:tab w:val="left" w:pos="7230"/>
        </w:tabs>
        <w:ind w:firstLine="0"/>
        <w:jc w:val="both"/>
        <w:rPr>
          <w:b/>
          <w:kern w:val="32"/>
          <w:lang w:eastAsia="ru-RU"/>
        </w:rPr>
      </w:pPr>
      <w:r>
        <w:rPr>
          <w:b/>
          <w:kern w:val="32"/>
          <w:lang w:eastAsia="ru-RU"/>
        </w:rPr>
        <w:t>г. Санкт-П</w:t>
      </w:r>
      <w:r w:rsidR="00233C96">
        <w:rPr>
          <w:b/>
          <w:kern w:val="32"/>
          <w:lang w:eastAsia="ru-RU"/>
        </w:rPr>
        <w:t>етербург</w:t>
      </w:r>
      <w:r w:rsidR="00233C96">
        <w:rPr>
          <w:b/>
          <w:kern w:val="32"/>
          <w:lang w:eastAsia="ru-RU"/>
        </w:rPr>
        <w:tab/>
        <w:t>«____» ___________ 2026</w:t>
      </w:r>
      <w:r>
        <w:rPr>
          <w:b/>
          <w:kern w:val="32"/>
          <w:lang w:eastAsia="ru-RU"/>
        </w:rPr>
        <w:t xml:space="preserve"> г.</w:t>
      </w:r>
    </w:p>
    <w:p w:rsidR="00B75947" w:rsidRPr="00F95C56" w:rsidRDefault="00B75947" w:rsidP="00B75947">
      <w:pPr>
        <w:keepNext w:val="0"/>
        <w:keepLines w:val="0"/>
        <w:widowControl w:val="0"/>
        <w:autoSpaceDE w:val="0"/>
        <w:autoSpaceDN w:val="0"/>
        <w:adjustRightInd w:val="0"/>
        <w:ind w:firstLine="567"/>
        <w:jc w:val="both"/>
        <w:rPr>
          <w:rFonts w:eastAsia="Times New Roman"/>
          <w:i/>
          <w:szCs w:val="24"/>
          <w:lang w:eastAsia="ru-RU"/>
        </w:rPr>
      </w:pPr>
    </w:p>
    <w:p w:rsidR="00B75947" w:rsidRPr="006448B8" w:rsidRDefault="00B75947" w:rsidP="006448B8">
      <w:pPr>
        <w:keepNext w:val="0"/>
        <w:keepLines w:val="0"/>
        <w:widowControl w:val="0"/>
        <w:autoSpaceDE w:val="0"/>
        <w:autoSpaceDN w:val="0"/>
        <w:adjustRightInd w:val="0"/>
        <w:ind w:firstLine="567"/>
        <w:jc w:val="both"/>
        <w:rPr>
          <w:szCs w:val="24"/>
          <w:lang w:eastAsia="ru-RU"/>
        </w:rPr>
      </w:pPr>
      <w:r>
        <w:rPr>
          <w:szCs w:val="24"/>
          <w:lang w:eastAsia="ru-RU"/>
        </w:rPr>
        <w:t xml:space="preserve">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w:t>
      </w:r>
      <w:r w:rsidR="00A81A47">
        <w:rPr>
          <w:rFonts w:eastAsia="Times New Roman"/>
          <w:szCs w:val="24"/>
          <w:lang w:eastAsia="ru-RU"/>
        </w:rPr>
        <w:t>__</w:t>
      </w:r>
      <w:r w:rsidR="00A81A47">
        <w:rPr>
          <w:lang w:eastAsia="ru-RU"/>
        </w:rPr>
        <w:t>____</w:t>
      </w:r>
      <w:r>
        <w:rPr>
          <w:szCs w:val="24"/>
          <w:lang w:eastAsia="ru-RU"/>
        </w:rPr>
        <w:t xml:space="preserve">, действующего на основании </w:t>
      </w:r>
      <w:r w:rsidR="00A81A47">
        <w:rPr>
          <w:rFonts w:eastAsia="Times New Roman"/>
          <w:szCs w:val="24"/>
          <w:lang w:eastAsia="ru-RU"/>
        </w:rPr>
        <w:t>__</w:t>
      </w:r>
      <w:r w:rsidR="00A81A47">
        <w:rPr>
          <w:lang w:eastAsia="ru-RU"/>
        </w:rPr>
        <w:t>____</w:t>
      </w:r>
      <w:r>
        <w:rPr>
          <w:szCs w:val="24"/>
          <w:lang w:eastAsia="ru-RU"/>
        </w:rPr>
        <w:t xml:space="preserve"> с одной стороны, и </w:t>
      </w:r>
      <w:r w:rsidR="00A81A47">
        <w:rPr>
          <w:rFonts w:eastAsia="Times New Roman"/>
          <w:szCs w:val="24"/>
          <w:lang w:eastAsia="ru-RU"/>
        </w:rPr>
        <w:t>__</w:t>
      </w:r>
      <w:r w:rsidR="00A81A47">
        <w:rPr>
          <w:lang w:eastAsia="ru-RU"/>
        </w:rPr>
        <w:t>____</w:t>
      </w:r>
      <w:r>
        <w:rPr>
          <w:szCs w:val="24"/>
          <w:lang w:eastAsia="ru-RU"/>
        </w:rPr>
        <w:t>, именуемое в дальнейшем «</w:t>
      </w:r>
      <w:r w:rsidR="00261360">
        <w:rPr>
          <w:szCs w:val="24"/>
          <w:lang w:eastAsia="ru-RU"/>
        </w:rPr>
        <w:t>Исполнитель</w:t>
      </w:r>
      <w:r>
        <w:rPr>
          <w:szCs w:val="24"/>
          <w:lang w:eastAsia="ru-RU"/>
        </w:rPr>
        <w:t xml:space="preserve">», в лице </w:t>
      </w:r>
      <w:r w:rsidR="00A81A47">
        <w:rPr>
          <w:rFonts w:eastAsia="Times New Roman"/>
          <w:szCs w:val="24"/>
          <w:lang w:eastAsia="ru-RU"/>
        </w:rPr>
        <w:t>__</w:t>
      </w:r>
      <w:r w:rsidR="00A81A47">
        <w:rPr>
          <w:lang w:eastAsia="ru-RU"/>
        </w:rPr>
        <w:t>____</w:t>
      </w:r>
      <w:r>
        <w:rPr>
          <w:szCs w:val="24"/>
          <w:lang w:eastAsia="ru-RU"/>
        </w:rPr>
        <w:t xml:space="preserve">, действующего на основании </w:t>
      </w:r>
      <w:r w:rsidR="00A81A47">
        <w:rPr>
          <w:rFonts w:eastAsia="Times New Roman"/>
          <w:szCs w:val="24"/>
          <w:lang w:eastAsia="ru-RU"/>
        </w:rPr>
        <w:t>__</w:t>
      </w:r>
      <w:r w:rsidR="00A81A47">
        <w:rPr>
          <w:lang w:eastAsia="ru-RU"/>
        </w:rPr>
        <w:t>____</w:t>
      </w:r>
      <w:r>
        <w:rPr>
          <w:szCs w:val="24"/>
          <w:lang w:eastAsia="ru-RU"/>
        </w:rPr>
        <w:t>, с другой стороны, вместе именуемые «Стороны», заключили между собой настоящий договор (да</w:t>
      </w:r>
      <w:r w:rsidR="006448B8">
        <w:rPr>
          <w:szCs w:val="24"/>
          <w:lang w:eastAsia="ru-RU"/>
        </w:rPr>
        <w:t>лее – Договор) о</w:t>
      </w:r>
      <w:r w:rsidR="00610D37">
        <w:rPr>
          <w:szCs w:val="24"/>
          <w:lang w:eastAsia="ru-RU"/>
        </w:rPr>
        <w:t> </w:t>
      </w:r>
      <w:r w:rsidR="006448B8">
        <w:rPr>
          <w:szCs w:val="24"/>
          <w:lang w:eastAsia="ru-RU"/>
        </w:rPr>
        <w:t>нижеследующем:</w:t>
      </w:r>
    </w:p>
    <w:p w:rsidR="00B75947" w:rsidRDefault="00B75947" w:rsidP="00B75947">
      <w:pPr>
        <w:keepNext w:val="0"/>
        <w:keepLines w:val="0"/>
        <w:widowControl w:val="0"/>
        <w:autoSpaceDE w:val="0"/>
        <w:autoSpaceDN w:val="0"/>
        <w:adjustRightInd w:val="0"/>
        <w:ind w:firstLine="567"/>
        <w:jc w:val="both"/>
        <w:rPr>
          <w:szCs w:val="24"/>
          <w:lang w:eastAsia="ru-RU"/>
        </w:rPr>
      </w:pPr>
    </w:p>
    <w:p w:rsidR="00B75947" w:rsidRDefault="00B75947" w:rsidP="00B75947">
      <w:pPr>
        <w:pStyle w:val="10"/>
        <w:keepNext w:val="0"/>
        <w:keepLines w:val="0"/>
        <w:widowControl w:val="0"/>
        <w:numPr>
          <w:ilvl w:val="0"/>
          <w:numId w:val="17"/>
        </w:numPr>
        <w:ind w:left="0" w:firstLine="0"/>
      </w:pPr>
      <w:r>
        <w:t>Предмет Договора</w:t>
      </w:r>
    </w:p>
    <w:p w:rsidR="00632A5D" w:rsidRPr="00632A5D" w:rsidRDefault="00632A5D" w:rsidP="00B75947">
      <w:pPr>
        <w:pStyle w:val="20"/>
        <w:keepNext w:val="0"/>
        <w:keepLines w:val="0"/>
        <w:widowControl w:val="0"/>
        <w:numPr>
          <w:ilvl w:val="1"/>
          <w:numId w:val="17"/>
        </w:numPr>
        <w:ind w:left="0" w:firstLine="0"/>
      </w:pPr>
      <w:r w:rsidRPr="00632A5D">
        <w:rPr>
          <w:rFonts w:eastAsia="Calibri"/>
          <w:szCs w:val="22"/>
          <w:lang w:val="ru-RU" w:eastAsia="en-US"/>
        </w:rPr>
        <w:t xml:space="preserve">Заказчик поручает, а Исполнитель принимает на себя оказание услуг по </w:t>
      </w:r>
      <w:r w:rsidR="00261360">
        <w:rPr>
          <w:b/>
        </w:rPr>
        <w:t xml:space="preserve">техническому обслуживанию </w:t>
      </w:r>
      <w:r w:rsidR="00E960E4" w:rsidRPr="00D33BFC">
        <w:rPr>
          <w:b/>
        </w:rPr>
        <w:t>грузов</w:t>
      </w:r>
      <w:r w:rsidR="00E960E4">
        <w:rPr>
          <w:b/>
        </w:rPr>
        <w:t>ых</w:t>
      </w:r>
      <w:r w:rsidR="00E960E4" w:rsidRPr="00D33BFC">
        <w:rPr>
          <w:b/>
        </w:rPr>
        <w:t xml:space="preserve"> лифт</w:t>
      </w:r>
      <w:r w:rsidR="00E960E4">
        <w:rPr>
          <w:b/>
        </w:rPr>
        <w:t>ов</w:t>
      </w:r>
      <w:r w:rsidR="00E960E4" w:rsidRPr="00632A5D">
        <w:rPr>
          <w:rFonts w:eastAsia="Calibri"/>
          <w:szCs w:val="22"/>
          <w:lang w:val="ru-RU" w:eastAsia="en-US"/>
        </w:rPr>
        <w:t xml:space="preserve"> </w:t>
      </w:r>
      <w:r w:rsidRPr="00632A5D">
        <w:rPr>
          <w:rFonts w:eastAsia="Calibri"/>
          <w:szCs w:val="22"/>
          <w:lang w:val="ru-RU" w:eastAsia="en-US"/>
        </w:rPr>
        <w:t xml:space="preserve">(далее – «услуги») согласно Техническому заданию (Приложение № 1 к настоящему Договору). </w:t>
      </w:r>
    </w:p>
    <w:p w:rsidR="00632A5D" w:rsidRDefault="00E1534D" w:rsidP="00632A5D">
      <w:pPr>
        <w:pStyle w:val="20"/>
        <w:keepNext w:val="0"/>
        <w:keepLines w:val="0"/>
        <w:widowControl w:val="0"/>
        <w:numPr>
          <w:ilvl w:val="1"/>
          <w:numId w:val="17"/>
        </w:numPr>
        <w:ind w:left="0" w:firstLine="0"/>
      </w:pPr>
      <w:r w:rsidRPr="00895563">
        <w:rPr>
          <w:rFonts w:eastAsia="Calibri"/>
          <w:szCs w:val="22"/>
          <w:lang w:val="ru-RU" w:eastAsia="en-US"/>
        </w:rPr>
        <w:t>Заказчик обязуется оплачивать оказанные услуги в соответствии с условиями настоящего Договора</w:t>
      </w:r>
      <w:r w:rsidR="00B75947" w:rsidRPr="00895563">
        <w:t xml:space="preserve">. </w:t>
      </w:r>
    </w:p>
    <w:p w:rsidR="00632A5D" w:rsidRPr="004F0D54" w:rsidRDefault="00E1534D" w:rsidP="004F0D54">
      <w:pPr>
        <w:pStyle w:val="20"/>
        <w:keepNext w:val="0"/>
        <w:keepLines w:val="0"/>
        <w:widowControl w:val="0"/>
        <w:numPr>
          <w:ilvl w:val="1"/>
          <w:numId w:val="17"/>
        </w:numPr>
        <w:ind w:left="0" w:firstLine="0"/>
      </w:pPr>
      <w:r w:rsidRPr="00632A5D">
        <w:rPr>
          <w:rFonts w:eastAsia="Calibri"/>
          <w:szCs w:val="22"/>
          <w:lang w:val="ru-RU" w:eastAsia="en-US"/>
        </w:rPr>
        <w:t>Состав и объем услуг определяется в Техническом задании к Договору (приложение № 1 к настоящему Договору)</w:t>
      </w:r>
      <w:r w:rsidR="00B75947" w:rsidRPr="00895563">
        <w:t>.</w:t>
      </w:r>
    </w:p>
    <w:p w:rsidR="00B75947" w:rsidRPr="00895563" w:rsidRDefault="00B75947" w:rsidP="00B12896">
      <w:pPr>
        <w:pStyle w:val="10"/>
        <w:keepNext w:val="0"/>
        <w:keepLines w:val="0"/>
        <w:widowControl w:val="0"/>
        <w:numPr>
          <w:ilvl w:val="0"/>
          <w:numId w:val="17"/>
        </w:numPr>
        <w:spacing w:after="240"/>
        <w:ind w:left="0" w:firstLine="0"/>
      </w:pPr>
      <w:r w:rsidRPr="00895563">
        <w:t>Права и обязанности сторон</w:t>
      </w:r>
    </w:p>
    <w:p w:rsidR="00B75947" w:rsidRPr="00895563" w:rsidRDefault="00B75947" w:rsidP="00B75947">
      <w:pPr>
        <w:pStyle w:val="20"/>
        <w:keepNext w:val="0"/>
        <w:keepLines w:val="0"/>
        <w:widowControl w:val="0"/>
        <w:numPr>
          <w:ilvl w:val="1"/>
          <w:numId w:val="17"/>
        </w:numPr>
        <w:ind w:left="0" w:firstLine="0"/>
        <w:rPr>
          <w:b/>
        </w:rPr>
      </w:pPr>
      <w:r w:rsidRPr="00895563">
        <w:rPr>
          <w:b/>
        </w:rPr>
        <w:t>Заказчик вправе:</w:t>
      </w:r>
    </w:p>
    <w:p w:rsidR="00B75947" w:rsidRPr="00895563" w:rsidRDefault="006C59C8" w:rsidP="00B75947">
      <w:pPr>
        <w:pStyle w:val="3"/>
        <w:keepNext w:val="0"/>
        <w:keepLines w:val="0"/>
        <w:widowControl w:val="0"/>
        <w:numPr>
          <w:ilvl w:val="2"/>
          <w:numId w:val="17"/>
        </w:numPr>
        <w:ind w:left="0" w:firstLine="0"/>
      </w:pPr>
      <w:r w:rsidRPr="00895563">
        <w:t xml:space="preserve">Требовать от Исполнителя надлежащего оказания услуг по </w:t>
      </w:r>
      <w:r w:rsidRPr="00895563">
        <w:rPr>
          <w:lang w:val="ru-RU"/>
        </w:rPr>
        <w:t>Договор</w:t>
      </w:r>
      <w:r w:rsidRPr="00895563">
        <w:t>у</w:t>
      </w:r>
      <w:r w:rsidR="00B75947" w:rsidRPr="00895563">
        <w:t>.</w:t>
      </w:r>
    </w:p>
    <w:p w:rsidR="00B75947" w:rsidRDefault="006C59C8" w:rsidP="00B75947">
      <w:pPr>
        <w:pStyle w:val="3"/>
        <w:keepNext w:val="0"/>
        <w:keepLines w:val="0"/>
        <w:widowControl w:val="0"/>
        <w:numPr>
          <w:ilvl w:val="2"/>
          <w:numId w:val="17"/>
        </w:numPr>
        <w:ind w:left="0" w:firstLine="0"/>
      </w:pPr>
      <w:r w:rsidRPr="00895563">
        <w:t xml:space="preserve">Осуществлять контроль и надзор за ходом и качеством оказываемых услуг, соблюдением сроков их оказания и соответствием установленной </w:t>
      </w:r>
      <w:r w:rsidRPr="00895563">
        <w:rPr>
          <w:lang w:val="ru-RU"/>
        </w:rPr>
        <w:t>Договор</w:t>
      </w:r>
      <w:r w:rsidRPr="00895563">
        <w:t>ом цене, а также качеством применяемых материалов и оборудования</w:t>
      </w:r>
      <w:r w:rsidRPr="00375A1B">
        <w:t>, не вмешиваясь при этом в оперативно-хозяйственную деятельность Исполнителя</w:t>
      </w:r>
      <w:r w:rsidR="00B75947">
        <w:t xml:space="preserve">. </w:t>
      </w:r>
    </w:p>
    <w:p w:rsidR="00B75947" w:rsidRDefault="006C59C8" w:rsidP="00B75947">
      <w:pPr>
        <w:pStyle w:val="3"/>
        <w:keepNext w:val="0"/>
        <w:keepLines w:val="0"/>
        <w:widowControl w:val="0"/>
        <w:numPr>
          <w:ilvl w:val="2"/>
          <w:numId w:val="17"/>
        </w:numPr>
        <w:ind w:left="0" w:firstLine="0"/>
      </w:pPr>
      <w:r w:rsidRPr="00375A1B">
        <w:t>В случае не устранения Исполнителем недостатков в оказанных услугах в установленный Заказчиком срок</w:t>
      </w:r>
      <w:r>
        <w:t>,</w:t>
      </w:r>
      <w:r w:rsidRPr="00375A1B">
        <w:t xml:space="preserve"> устранить указанные недостатки самостоятельно или с привлечением сторонних организаций с оплатой услуг (работ) по устранению недостатков за счет средств Исполнителя</w:t>
      </w:r>
      <w:r w:rsidR="00B75947">
        <w:t>.</w:t>
      </w:r>
    </w:p>
    <w:p w:rsidR="00B75947" w:rsidRDefault="006C59C8" w:rsidP="00B75947">
      <w:pPr>
        <w:pStyle w:val="3"/>
        <w:keepNext w:val="0"/>
        <w:keepLines w:val="0"/>
        <w:widowControl w:val="0"/>
        <w:numPr>
          <w:ilvl w:val="2"/>
          <w:numId w:val="17"/>
        </w:numPr>
        <w:ind w:left="0" w:firstLine="0"/>
      </w:pPr>
      <w:r w:rsidRPr="005C367F">
        <w:t xml:space="preserve">Требовать представления </w:t>
      </w:r>
      <w:r>
        <w:t>Исполнителем</w:t>
      </w:r>
      <w:r w:rsidRPr="005C367F">
        <w:t xml:space="preserve"> надлежащим образом оформленн</w:t>
      </w:r>
      <w:r>
        <w:t>ых</w:t>
      </w:r>
      <w:r w:rsidRPr="005C367F">
        <w:t xml:space="preserve"> </w:t>
      </w:r>
      <w:r w:rsidRPr="0082282F">
        <w:t xml:space="preserve">отчетных и финансовых документов, подтверждающих исполнение обязательств в соответствии с </w:t>
      </w:r>
      <w:r>
        <w:rPr>
          <w:lang w:val="ru-RU"/>
        </w:rPr>
        <w:t>Договор</w:t>
      </w:r>
      <w:r>
        <w:t>ом</w:t>
      </w:r>
      <w:r w:rsidR="00B75947">
        <w:t>.</w:t>
      </w:r>
    </w:p>
    <w:p w:rsidR="00B75947" w:rsidRDefault="006C59C8" w:rsidP="00B75947">
      <w:pPr>
        <w:pStyle w:val="3"/>
        <w:keepNext w:val="0"/>
        <w:keepLines w:val="0"/>
        <w:widowControl w:val="0"/>
        <w:numPr>
          <w:ilvl w:val="2"/>
          <w:numId w:val="17"/>
        </w:numPr>
        <w:ind w:left="0" w:firstLine="0"/>
      </w:pPr>
      <w:r w:rsidRPr="00375A1B">
        <w:t xml:space="preserve">Запрашивать информацию о ходе и состоянии исполнения обязательств по </w:t>
      </w:r>
      <w:r>
        <w:rPr>
          <w:lang w:val="ru-RU"/>
        </w:rPr>
        <w:t>Договор</w:t>
      </w:r>
      <w:r w:rsidRPr="00375A1B">
        <w:t>у</w:t>
      </w:r>
      <w:r w:rsidR="00B75947">
        <w:t>.</w:t>
      </w:r>
    </w:p>
    <w:p w:rsidR="00B75947" w:rsidRDefault="006C59C8" w:rsidP="00B75947">
      <w:pPr>
        <w:pStyle w:val="3"/>
        <w:keepNext w:val="0"/>
        <w:keepLines w:val="0"/>
        <w:widowControl w:val="0"/>
        <w:numPr>
          <w:ilvl w:val="2"/>
          <w:numId w:val="17"/>
        </w:numPr>
        <w:ind w:left="0" w:firstLine="0"/>
      </w:pPr>
      <w:r w:rsidRPr="00594041">
        <w:t>Требовать возмещения неустойки и (или) убытков, причиненных по вине Исполнителя</w:t>
      </w:r>
      <w:r w:rsidR="00632A5D">
        <w:rPr>
          <w:lang w:val="ru-RU"/>
        </w:rPr>
        <w:t>.</w:t>
      </w:r>
    </w:p>
    <w:p w:rsidR="00B75947" w:rsidRDefault="006C59C8" w:rsidP="00B75947">
      <w:pPr>
        <w:pStyle w:val="3"/>
        <w:keepNext w:val="0"/>
        <w:keepLines w:val="0"/>
        <w:widowControl w:val="0"/>
        <w:numPr>
          <w:ilvl w:val="2"/>
          <w:numId w:val="17"/>
        </w:numPr>
        <w:ind w:left="0" w:firstLine="0"/>
      </w:pPr>
      <w:r w:rsidRPr="00594041">
        <w:t xml:space="preserve">Определять лиц, непосредственно участвующих в контроле за ходом оказания Исполнителем услуг и (или) участвующих в приёмке оказанных услуг по </w:t>
      </w:r>
      <w:r w:rsidRPr="00594041">
        <w:rPr>
          <w:lang w:val="ru-RU"/>
        </w:rPr>
        <w:t>настоящему Договор</w:t>
      </w:r>
      <w:r w:rsidRPr="00594041">
        <w:t>у</w:t>
      </w:r>
      <w:r w:rsidR="00B75947">
        <w:t>.</w:t>
      </w:r>
    </w:p>
    <w:p w:rsidR="00B75947" w:rsidRDefault="006C59C8" w:rsidP="00B75947">
      <w:pPr>
        <w:pStyle w:val="3"/>
        <w:keepNext w:val="0"/>
        <w:keepLines w:val="0"/>
        <w:widowControl w:val="0"/>
        <w:numPr>
          <w:ilvl w:val="2"/>
          <w:numId w:val="17"/>
        </w:numPr>
        <w:ind w:left="0" w:firstLine="0"/>
      </w:pPr>
      <w:r w:rsidRPr="00594041">
        <w:t>Произвести оплату оказанных услуг за вычетом соответствующего размера начисленной неустойки (штрафа, пени)</w:t>
      </w:r>
      <w:r w:rsidR="00B75947">
        <w:t>.</w:t>
      </w:r>
    </w:p>
    <w:p w:rsidR="00B75947" w:rsidRDefault="006C59C8" w:rsidP="00B75947">
      <w:pPr>
        <w:pStyle w:val="3"/>
        <w:keepNext w:val="0"/>
        <w:keepLines w:val="0"/>
        <w:widowControl w:val="0"/>
        <w:numPr>
          <w:ilvl w:val="2"/>
          <w:numId w:val="17"/>
        </w:numPr>
        <w:ind w:left="0" w:firstLine="0"/>
      </w:pPr>
      <w:r w:rsidRPr="00594041">
        <w:t xml:space="preserve">Приостановить оказание услуг по настоящему </w:t>
      </w:r>
      <w:r w:rsidRPr="00594041">
        <w:rPr>
          <w:lang w:val="ru-RU"/>
        </w:rPr>
        <w:t>Договор</w:t>
      </w:r>
      <w:r w:rsidRPr="00594041">
        <w:t xml:space="preserve">у в случае отсутствия у Исполнителя квалифицированного персонала, выявления случаев привлечения к оказанию услуг лиц, не соответствующих требованиям настоящего </w:t>
      </w:r>
      <w:r w:rsidRPr="00594041">
        <w:rPr>
          <w:lang w:val="ru-RU"/>
        </w:rPr>
        <w:t>Договор</w:t>
      </w:r>
      <w:r w:rsidRPr="00594041">
        <w:t xml:space="preserve">а и/или закона, прекращения (приостановки) </w:t>
      </w:r>
      <w:r w:rsidRPr="00594041">
        <w:rPr>
          <w:color w:val="000000"/>
        </w:rPr>
        <w:t>действия лицензий, иной разрешительной документации, предусмотренной требованиями законодательства РФ и</w:t>
      </w:r>
      <w:r w:rsidRPr="00594041">
        <w:rPr>
          <w:color w:val="000000"/>
          <w:lang w:val="ru-RU"/>
        </w:rPr>
        <w:t xml:space="preserve"> настоящим Договором</w:t>
      </w:r>
      <w:r w:rsidRPr="00594041">
        <w:rPr>
          <w:color w:val="000000"/>
        </w:rPr>
        <w:t>. В случае неполучения Исполнителем разрешительных документов и/или неустранения</w:t>
      </w:r>
      <w:r w:rsidRPr="00594041">
        <w:t xml:space="preserve"> выявленных замечаний в срок, указанный Заказчиком, Заказчик вправе в одностороннем порядке отказаться от исполнения настоящего </w:t>
      </w:r>
      <w:r w:rsidRPr="00594041">
        <w:rPr>
          <w:lang w:val="ru-RU"/>
        </w:rPr>
        <w:t>Договор</w:t>
      </w:r>
      <w:r w:rsidRPr="00594041">
        <w:t>а и потребовать возмещения убытков</w:t>
      </w:r>
      <w:r w:rsidR="00B75947">
        <w:t>.</w:t>
      </w:r>
    </w:p>
    <w:p w:rsidR="00B75947" w:rsidRDefault="008F240F" w:rsidP="00B75947">
      <w:pPr>
        <w:pStyle w:val="3"/>
        <w:keepNext w:val="0"/>
        <w:keepLines w:val="0"/>
        <w:widowControl w:val="0"/>
        <w:numPr>
          <w:ilvl w:val="2"/>
          <w:numId w:val="17"/>
        </w:numPr>
        <w:ind w:left="0" w:firstLine="0"/>
      </w:pPr>
      <w:r w:rsidRPr="00594041">
        <w:t>Осуществлять иные права, предусмотренные</w:t>
      </w:r>
      <w:r w:rsidRPr="00091592">
        <w:t xml:space="preserve"> </w:t>
      </w:r>
      <w:r>
        <w:rPr>
          <w:lang w:val="ru-RU"/>
        </w:rPr>
        <w:t>настоящим Договор</w:t>
      </w:r>
      <w:r w:rsidRPr="00091592">
        <w:t>ом и (или) законодательством Российской Федерации</w:t>
      </w:r>
      <w:r w:rsidR="00B75947">
        <w:t>.</w:t>
      </w:r>
    </w:p>
    <w:p w:rsidR="00B75947" w:rsidRDefault="00B75947" w:rsidP="00B75947">
      <w:pPr>
        <w:pStyle w:val="20"/>
        <w:keepNext w:val="0"/>
        <w:keepLines w:val="0"/>
        <w:widowControl w:val="0"/>
        <w:numPr>
          <w:ilvl w:val="1"/>
          <w:numId w:val="17"/>
        </w:numPr>
        <w:ind w:left="0" w:firstLine="0"/>
        <w:rPr>
          <w:b/>
        </w:rPr>
      </w:pPr>
      <w:r>
        <w:rPr>
          <w:b/>
        </w:rPr>
        <w:t>Заказчик обязан:</w:t>
      </w:r>
    </w:p>
    <w:p w:rsidR="00B75947" w:rsidRDefault="00895563" w:rsidP="00B75947">
      <w:pPr>
        <w:pStyle w:val="3"/>
        <w:keepNext w:val="0"/>
        <w:keepLines w:val="0"/>
        <w:widowControl w:val="0"/>
        <w:numPr>
          <w:ilvl w:val="2"/>
          <w:numId w:val="17"/>
        </w:numPr>
        <w:ind w:left="0" w:firstLine="0"/>
      </w:pPr>
      <w:r>
        <w:t xml:space="preserve">Предоставить </w:t>
      </w:r>
      <w:r w:rsidRPr="003D4E5A">
        <w:t>Исполнителю доступ на объект (объекты) Заказчика для оказания услуг по</w:t>
      </w:r>
      <w:r>
        <w:rPr>
          <w:lang w:val="ru-RU"/>
        </w:rPr>
        <w:t> </w:t>
      </w:r>
      <w:r w:rsidR="00632A5D">
        <w:rPr>
          <w:lang w:val="ru-RU"/>
        </w:rPr>
        <w:t xml:space="preserve">настоящему </w:t>
      </w:r>
      <w:r w:rsidRPr="003D4E5A">
        <w:rPr>
          <w:lang w:val="ru-RU"/>
        </w:rPr>
        <w:t>Договор</w:t>
      </w:r>
      <w:r w:rsidRPr="003D4E5A">
        <w:t>у в соответствии с требованиями локальных нормативных актов Заказчика</w:t>
      </w:r>
      <w:r w:rsidRPr="003D4E5A">
        <w:rPr>
          <w:lang w:val="ru-RU"/>
        </w:rPr>
        <w:t>,</w:t>
      </w:r>
      <w:r w:rsidRPr="003D4E5A">
        <w:t xml:space="preserve"> </w:t>
      </w:r>
      <w:r w:rsidRPr="003D4E5A">
        <w:lastRenderedPageBreak/>
        <w:t xml:space="preserve">регулирующих порядок пропускного и </w:t>
      </w:r>
      <w:r w:rsidRPr="00771819">
        <w:t>внутриобъектового</w:t>
      </w:r>
      <w:r w:rsidRPr="003D4E5A">
        <w:t xml:space="preserve"> режим</w:t>
      </w:r>
      <w:r w:rsidRPr="003D4E5A">
        <w:rPr>
          <w:lang w:val="ru-RU"/>
        </w:rPr>
        <w:t>ов</w:t>
      </w:r>
      <w:r w:rsidRPr="003D4E5A">
        <w:t xml:space="preserve"> на объектах Заказчика</w:t>
      </w:r>
      <w:r w:rsidR="00B75947">
        <w:t>.</w:t>
      </w:r>
    </w:p>
    <w:p w:rsidR="00B75947" w:rsidRDefault="00895563" w:rsidP="00B75947">
      <w:pPr>
        <w:pStyle w:val="3"/>
        <w:keepNext w:val="0"/>
        <w:keepLines w:val="0"/>
        <w:widowControl w:val="0"/>
        <w:numPr>
          <w:ilvl w:val="2"/>
          <w:numId w:val="17"/>
        </w:numPr>
        <w:ind w:left="0" w:firstLine="0"/>
      </w:pPr>
      <w:r w:rsidRPr="00627087">
        <w:t xml:space="preserve">При обнаружении в ходе </w:t>
      </w:r>
      <w:r>
        <w:t>оказания услуг</w:t>
      </w:r>
      <w:r w:rsidRPr="00627087">
        <w:t xml:space="preserve"> отступлений от условий настоящего </w:t>
      </w:r>
      <w:r>
        <w:rPr>
          <w:lang w:val="ru-RU"/>
        </w:rPr>
        <w:t>Договор</w:t>
      </w:r>
      <w:r w:rsidRPr="00627087">
        <w:t xml:space="preserve">а, которые могут ухудшить качество </w:t>
      </w:r>
      <w:r>
        <w:t>оказанных услуг</w:t>
      </w:r>
      <w:r w:rsidRPr="00627087">
        <w:t xml:space="preserve">, или иных недостатков, заявить об этом </w:t>
      </w:r>
      <w:r>
        <w:t>Исполнителю</w:t>
      </w:r>
      <w:r w:rsidRPr="00627087">
        <w:t xml:space="preserve"> в письменной форме, назначив срок их устранения</w:t>
      </w:r>
      <w:r w:rsidR="00B75947">
        <w:t>.</w:t>
      </w:r>
    </w:p>
    <w:p w:rsidR="00B75947" w:rsidRDefault="00895563" w:rsidP="00B75947">
      <w:pPr>
        <w:pStyle w:val="3"/>
        <w:keepNext w:val="0"/>
        <w:keepLines w:val="0"/>
        <w:widowControl w:val="0"/>
        <w:numPr>
          <w:ilvl w:val="2"/>
          <w:numId w:val="17"/>
        </w:numPr>
        <w:ind w:left="0" w:firstLine="0"/>
      </w:pPr>
      <w:r w:rsidRPr="00E240CA">
        <w:t xml:space="preserve">Обеспечить приемку </w:t>
      </w:r>
      <w:r>
        <w:t>оказанных</w:t>
      </w:r>
      <w:r w:rsidRPr="00E240CA">
        <w:t xml:space="preserve"> </w:t>
      </w:r>
      <w:r>
        <w:t xml:space="preserve">услуг </w:t>
      </w:r>
      <w:r w:rsidRPr="00E240CA">
        <w:t xml:space="preserve">по </w:t>
      </w:r>
      <w:r w:rsidRPr="00E65394">
        <w:t>Договор</w:t>
      </w:r>
      <w:r w:rsidRPr="00E240CA">
        <w:t>у</w:t>
      </w:r>
      <w:r>
        <w:t xml:space="preserve"> </w:t>
      </w:r>
      <w:r w:rsidRPr="00E240CA">
        <w:t>по объему</w:t>
      </w:r>
      <w:r>
        <w:t xml:space="preserve"> и качеству</w:t>
      </w:r>
      <w:r w:rsidR="00632A5D">
        <w:rPr>
          <w:lang w:val="ru-RU"/>
        </w:rPr>
        <w:t>.</w:t>
      </w:r>
    </w:p>
    <w:p w:rsidR="00895563" w:rsidRDefault="00895563" w:rsidP="00B75947">
      <w:pPr>
        <w:pStyle w:val="3"/>
        <w:keepNext w:val="0"/>
        <w:keepLines w:val="0"/>
        <w:widowControl w:val="0"/>
        <w:numPr>
          <w:ilvl w:val="2"/>
          <w:numId w:val="17"/>
        </w:numPr>
        <w:ind w:left="0" w:firstLine="0"/>
      </w:pPr>
      <w:r w:rsidRPr="00E240CA">
        <w:t xml:space="preserve">Оплатить </w:t>
      </w:r>
      <w:r>
        <w:t>оказанные услуги</w:t>
      </w:r>
      <w:r w:rsidRPr="00E240CA">
        <w:t xml:space="preserve"> в порядке, предусмотренном настоящим </w:t>
      </w:r>
      <w:r>
        <w:rPr>
          <w:lang w:val="ru-RU"/>
        </w:rPr>
        <w:t>Договор</w:t>
      </w:r>
      <w:r w:rsidRPr="00E240CA">
        <w:t>ом</w:t>
      </w:r>
      <w:r w:rsidR="00A81A47">
        <w:rPr>
          <w:lang w:val="ru-RU"/>
        </w:rPr>
        <w:t>.</w:t>
      </w:r>
    </w:p>
    <w:p w:rsidR="00895563" w:rsidRDefault="00895563" w:rsidP="00B75947">
      <w:pPr>
        <w:pStyle w:val="3"/>
        <w:keepNext w:val="0"/>
        <w:keepLines w:val="0"/>
        <w:widowControl w:val="0"/>
        <w:numPr>
          <w:ilvl w:val="2"/>
          <w:numId w:val="17"/>
        </w:numPr>
        <w:ind w:left="0" w:firstLine="0"/>
      </w:pPr>
      <w:r w:rsidRPr="00E240CA">
        <w:t xml:space="preserve">Своевременно предоставить Исполнителю информацию, необходимую для исполнения </w:t>
      </w:r>
      <w:r>
        <w:rPr>
          <w:lang w:val="ru-RU"/>
        </w:rPr>
        <w:t>настоящего Договор</w:t>
      </w:r>
      <w:r w:rsidRPr="00E240CA">
        <w:t>а</w:t>
      </w:r>
      <w:r w:rsidR="00A81A47">
        <w:rPr>
          <w:lang w:val="ru-RU"/>
        </w:rPr>
        <w:t>.</w:t>
      </w:r>
    </w:p>
    <w:p w:rsidR="00B75947" w:rsidRDefault="00895563" w:rsidP="00B75947">
      <w:pPr>
        <w:pStyle w:val="3"/>
        <w:keepNext w:val="0"/>
        <w:keepLines w:val="0"/>
        <w:widowControl w:val="0"/>
        <w:numPr>
          <w:ilvl w:val="2"/>
          <w:numId w:val="17"/>
        </w:numPr>
        <w:ind w:left="0" w:firstLine="0"/>
      </w:pPr>
      <w:r w:rsidRPr="00FA3DA8">
        <w:t xml:space="preserve">Выполнять иные обязанности, </w:t>
      </w:r>
      <w:r w:rsidRPr="007D4D89">
        <w:t>предусмотренные законом, иными правовыми актами или настоящим</w:t>
      </w:r>
      <w:r w:rsidRPr="00FA3DA8">
        <w:t xml:space="preserve"> </w:t>
      </w:r>
      <w:r>
        <w:rPr>
          <w:lang w:val="ru-RU"/>
        </w:rPr>
        <w:t>Договор</w:t>
      </w:r>
      <w:r w:rsidRPr="00FA3DA8">
        <w:t>ом</w:t>
      </w:r>
      <w:r w:rsidR="00B75947">
        <w:t>.</w:t>
      </w:r>
    </w:p>
    <w:p w:rsidR="00632A5D" w:rsidRPr="00632A5D" w:rsidRDefault="00632A5D" w:rsidP="00632A5D">
      <w:pPr>
        <w:pStyle w:val="20"/>
        <w:keepNext w:val="0"/>
        <w:keepLines w:val="0"/>
        <w:widowControl w:val="0"/>
        <w:numPr>
          <w:ilvl w:val="1"/>
          <w:numId w:val="17"/>
        </w:numPr>
        <w:ind w:left="0" w:firstLine="0"/>
        <w:rPr>
          <w:b/>
        </w:rPr>
      </w:pPr>
      <w:r>
        <w:rPr>
          <w:b/>
          <w:lang w:val="ru-RU"/>
        </w:rPr>
        <w:t>Исполнитель</w:t>
      </w:r>
      <w:r>
        <w:rPr>
          <w:b/>
        </w:rPr>
        <w:t xml:space="preserve"> обязан:</w:t>
      </w:r>
    </w:p>
    <w:p w:rsidR="00632A5D" w:rsidRDefault="00632A5D" w:rsidP="00632A5D">
      <w:pPr>
        <w:pStyle w:val="3"/>
        <w:numPr>
          <w:ilvl w:val="2"/>
          <w:numId w:val="17"/>
        </w:numPr>
        <w:ind w:left="0" w:firstLine="0"/>
      </w:pPr>
      <w:r w:rsidRPr="00632A5D">
        <w:t>Оказать услуги лично.</w:t>
      </w:r>
    </w:p>
    <w:p w:rsidR="00632A5D" w:rsidRDefault="00632A5D" w:rsidP="00632A5D">
      <w:pPr>
        <w:pStyle w:val="3"/>
        <w:keepNext w:val="0"/>
        <w:keepLines w:val="0"/>
        <w:widowControl w:val="0"/>
        <w:numPr>
          <w:ilvl w:val="2"/>
          <w:numId w:val="17"/>
        </w:numPr>
        <w:ind w:left="0" w:firstLine="0"/>
      </w:pPr>
      <w:r w:rsidRPr="003D4E5A">
        <w:t xml:space="preserve">Оказать предусмотренные настоящим </w:t>
      </w:r>
      <w:r w:rsidRPr="003D4E5A">
        <w:rPr>
          <w:lang w:val="ru-RU"/>
        </w:rPr>
        <w:t>Договор</w:t>
      </w:r>
      <w:r w:rsidRPr="003D4E5A">
        <w:t xml:space="preserve">ом услуги с использованием своих материалов, </w:t>
      </w:r>
      <w:r w:rsidRPr="003D4E5A">
        <w:rPr>
          <w:lang w:val="ru-RU"/>
        </w:rPr>
        <w:t>своими силами, за свой счет</w:t>
      </w:r>
      <w:r w:rsidRPr="003D4E5A">
        <w:t>, обеспечив их надлежащее качество в соответствии с</w:t>
      </w:r>
      <w:r>
        <w:rPr>
          <w:lang w:val="ru-RU"/>
        </w:rPr>
        <w:t> </w:t>
      </w:r>
      <w:r w:rsidRPr="003D4E5A">
        <w:t xml:space="preserve">условиями настоящего </w:t>
      </w:r>
      <w:r w:rsidRPr="003D4E5A">
        <w:rPr>
          <w:lang w:val="ru-RU"/>
        </w:rPr>
        <w:t>Договор</w:t>
      </w:r>
      <w:r w:rsidRPr="003D4E5A">
        <w:t xml:space="preserve">а, техническими нормами и правилами, в сроки, установленные настоящим </w:t>
      </w:r>
      <w:r w:rsidRPr="003D4E5A">
        <w:rPr>
          <w:lang w:val="ru-RU"/>
        </w:rPr>
        <w:t>Договор</w:t>
      </w:r>
      <w:r w:rsidRPr="003D4E5A">
        <w:t>ом. Предоставить необходимую отчетную документацию</w:t>
      </w:r>
      <w:r>
        <w:t>.</w:t>
      </w:r>
    </w:p>
    <w:p w:rsidR="00632A5D" w:rsidRDefault="00632A5D" w:rsidP="00632A5D">
      <w:pPr>
        <w:pStyle w:val="3"/>
        <w:keepNext w:val="0"/>
        <w:keepLines w:val="0"/>
        <w:widowControl w:val="0"/>
        <w:numPr>
          <w:ilvl w:val="2"/>
          <w:numId w:val="17"/>
        </w:numPr>
        <w:ind w:left="0" w:firstLine="0"/>
      </w:pPr>
      <w:r w:rsidRPr="003D4E5A">
        <w:t>Выполнять и обеспечивать оказание услуг с соблюдением норм пожарной и</w:t>
      </w:r>
      <w:r>
        <w:rPr>
          <w:lang w:val="ru-RU"/>
        </w:rPr>
        <w:t> </w:t>
      </w:r>
      <w:r w:rsidRPr="003D4E5A">
        <w:t>электробезопасности, техники безопасности, охраны окружающей среды, правил эксплуатации электроустановок потребителей, обеспечивать антитеррористические и противопожарные мероприятия, соблюдать иные нормы и требования, установленные</w:t>
      </w:r>
      <w:r w:rsidRPr="003D4E5A">
        <w:rPr>
          <w:lang w:val="ru-RU"/>
        </w:rPr>
        <w:t xml:space="preserve"> настоящим Договором</w:t>
      </w:r>
      <w:r>
        <w:t>.</w:t>
      </w:r>
    </w:p>
    <w:p w:rsidR="00632A5D" w:rsidRDefault="00632A5D" w:rsidP="00632A5D">
      <w:pPr>
        <w:pStyle w:val="3"/>
        <w:keepNext w:val="0"/>
        <w:keepLines w:val="0"/>
        <w:widowControl w:val="0"/>
        <w:numPr>
          <w:ilvl w:val="2"/>
          <w:numId w:val="17"/>
        </w:numPr>
        <w:ind w:left="0" w:firstLine="0"/>
      </w:pPr>
      <w:r w:rsidRPr="00594041">
        <w:t>Немедленно письменно предупредить Заказчика при обнаружении не зависящих от</w:t>
      </w:r>
      <w:r w:rsidRPr="00594041">
        <w:rPr>
          <w:lang w:val="ru-RU"/>
        </w:rPr>
        <w:t> </w:t>
      </w:r>
      <w:r w:rsidRPr="00594041">
        <w:t>Исполнителя обстоятельств, которые грозят качеству оказываемых услуг либо создают невозможность их завершения в срок</w:t>
      </w:r>
      <w:r>
        <w:t>.</w:t>
      </w:r>
    </w:p>
    <w:p w:rsidR="00632A5D" w:rsidRDefault="00632A5D" w:rsidP="00632A5D">
      <w:pPr>
        <w:pStyle w:val="3"/>
        <w:keepNext w:val="0"/>
        <w:keepLines w:val="0"/>
        <w:widowControl w:val="0"/>
        <w:numPr>
          <w:ilvl w:val="2"/>
          <w:numId w:val="17"/>
        </w:numPr>
        <w:ind w:left="0" w:firstLine="0"/>
      </w:pPr>
      <w:r w:rsidRPr="00594041">
        <w:t xml:space="preserve">Исполнять полученные в ходе оказания услуг указания Заказчика,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w:t>
      </w:r>
      <w:r w:rsidRPr="00594041">
        <w:rPr>
          <w:lang w:val="ru-RU"/>
        </w:rPr>
        <w:t>Договор</w:t>
      </w:r>
      <w:r w:rsidRPr="00594041">
        <w:t>а своими средствами и за свой счет</w:t>
      </w:r>
      <w:r>
        <w:t>.</w:t>
      </w:r>
    </w:p>
    <w:p w:rsidR="00632A5D" w:rsidRDefault="00632A5D" w:rsidP="00632A5D">
      <w:pPr>
        <w:pStyle w:val="3"/>
        <w:keepNext w:val="0"/>
        <w:keepLines w:val="0"/>
        <w:widowControl w:val="0"/>
        <w:numPr>
          <w:ilvl w:val="2"/>
          <w:numId w:val="17"/>
        </w:numPr>
        <w:ind w:left="0" w:firstLine="0"/>
        <w:rPr>
          <w:b/>
        </w:rPr>
      </w:pPr>
      <w:r w:rsidRPr="00594041">
        <w:t>Обеспечивать сохранность имущества, материалов, оборудования, зданий и сооружений Заказчика, в период оказания услуг, а также в период устранения недостатков в оказанных услугах</w:t>
      </w:r>
      <w:r>
        <w:t>.</w:t>
      </w:r>
    </w:p>
    <w:p w:rsidR="00632A5D" w:rsidRDefault="00632A5D" w:rsidP="00632A5D">
      <w:pPr>
        <w:pStyle w:val="3"/>
        <w:keepNext w:val="0"/>
        <w:keepLines w:val="0"/>
        <w:widowControl w:val="0"/>
        <w:numPr>
          <w:ilvl w:val="2"/>
          <w:numId w:val="17"/>
        </w:numPr>
        <w:ind w:left="0" w:firstLine="0"/>
        <w:rPr>
          <w:b/>
        </w:rPr>
      </w:pPr>
      <w:r w:rsidRPr="00594041">
        <w:t>Обеспечивать Заказчику возможность контроля и надзора за ходом оказания услуг, качеством используемых материалов и оборудования, в том числе беспрепятственно допускать его представителей к месту оказания услуг, представлять по их требованию отчеты о ходе оказания услуг</w:t>
      </w:r>
      <w:r>
        <w:t>.</w:t>
      </w:r>
    </w:p>
    <w:p w:rsidR="00632A5D" w:rsidRPr="00A81A47" w:rsidRDefault="00632A5D" w:rsidP="00632A5D">
      <w:pPr>
        <w:pStyle w:val="3"/>
        <w:keepNext w:val="0"/>
        <w:keepLines w:val="0"/>
        <w:widowControl w:val="0"/>
        <w:numPr>
          <w:ilvl w:val="2"/>
          <w:numId w:val="17"/>
        </w:numPr>
        <w:ind w:left="0" w:firstLine="0"/>
        <w:rPr>
          <w:b/>
        </w:rPr>
      </w:pPr>
      <w:r w:rsidRPr="00594041">
        <w:t>При оказании услуг соблюдать требования</w:t>
      </w:r>
      <w:r w:rsidRPr="00A81A47">
        <w:rPr>
          <w:lang w:val="ru-RU"/>
        </w:rPr>
        <w:t xml:space="preserve"> </w:t>
      </w:r>
      <w:r w:rsidRPr="00594041">
        <w:t xml:space="preserve">«Инструкции </w:t>
      </w:r>
      <w:r>
        <w:t>о</w:t>
      </w:r>
      <w:r>
        <w:rPr>
          <w:lang w:val="ru-RU"/>
        </w:rPr>
        <w:t> </w:t>
      </w:r>
      <w:r w:rsidRPr="00A81A47">
        <w:t>поря</w:t>
      </w:r>
      <w:r>
        <w:t>дке организации, оказания и прие</w:t>
      </w:r>
      <w:r w:rsidRPr="00A81A47">
        <w:t>мки услуг, оказываемых силами сторонних организаций на подвижном составе и объектах инфраструктуры ГУП «Петербургский метрополитен» в рамках исполнения заключённых договоров и контрактов»</w:t>
      </w:r>
      <w:r w:rsidRPr="00A81A47">
        <w:rPr>
          <w:lang w:val="ru-RU"/>
        </w:rPr>
        <w:t xml:space="preserve"> в действующей редакции</w:t>
      </w:r>
      <w:r w:rsidRPr="003D4E5A">
        <w:t xml:space="preserve">, локальных нормативных актов Заказчика, регулирующих порядок пропускного и </w:t>
      </w:r>
      <w:r w:rsidRPr="00D81878">
        <w:t>внутриобъект</w:t>
      </w:r>
      <w:r w:rsidRPr="00A81A47">
        <w:rPr>
          <w:lang w:val="ru-RU"/>
        </w:rPr>
        <w:t>ового</w:t>
      </w:r>
      <w:r w:rsidRPr="003D4E5A">
        <w:t xml:space="preserve"> режим</w:t>
      </w:r>
      <w:r w:rsidRPr="00A81A47">
        <w:rPr>
          <w:lang w:val="ru-RU"/>
        </w:rPr>
        <w:t>ов</w:t>
      </w:r>
      <w:r w:rsidRPr="003D4E5A">
        <w:t xml:space="preserve"> на объектах Заказчика, иных нормативных актов и технических документов</w:t>
      </w:r>
      <w:r>
        <w:t>.</w:t>
      </w:r>
    </w:p>
    <w:p w:rsidR="00632A5D" w:rsidRDefault="00632A5D" w:rsidP="00632A5D">
      <w:pPr>
        <w:pStyle w:val="3"/>
        <w:keepNext w:val="0"/>
        <w:keepLines w:val="0"/>
        <w:widowControl w:val="0"/>
        <w:numPr>
          <w:ilvl w:val="2"/>
          <w:numId w:val="17"/>
        </w:numPr>
        <w:ind w:left="0" w:firstLine="0"/>
        <w:rPr>
          <w:b/>
        </w:rPr>
      </w:pPr>
      <w:r w:rsidRPr="00E65394">
        <w:t>Оказывать услуги по настоящему Договору с привлечением квалифицированного персонала</w:t>
      </w:r>
      <w:r w:rsidRPr="00E65394">
        <w:rPr>
          <w:lang w:val="ru-RU"/>
        </w:rPr>
        <w:t xml:space="preserve"> </w:t>
      </w:r>
      <w:r w:rsidRPr="00E65394">
        <w:t>и действующей разрешительной документации, предусмотренной требованиями законодательства РФ и</w:t>
      </w:r>
      <w:r w:rsidRPr="00E65394">
        <w:rPr>
          <w:lang w:val="ru-RU"/>
        </w:rPr>
        <w:t xml:space="preserve"> настоящим Договором</w:t>
      </w:r>
      <w:r w:rsidRPr="00E65394">
        <w:t>. В случае приостановления действия, необходимости внесения изменений в разрешительную документацию своевременно обратиться в</w:t>
      </w:r>
      <w:r w:rsidRPr="00E65394">
        <w:rPr>
          <w:lang w:val="ru-RU"/>
        </w:rPr>
        <w:t> </w:t>
      </w:r>
      <w:r w:rsidRPr="00E65394">
        <w:t xml:space="preserve">уполномоченные на выдачу, возобновление, переоформление соответствующей разрешительной документации органы и организации с обязательным письменным уведомлением Заказчика. Выданная уполномоченным органом </w:t>
      </w:r>
      <w:r w:rsidRPr="00E65394">
        <w:rPr>
          <w:lang w:val="ru-RU"/>
        </w:rPr>
        <w:t xml:space="preserve">и/или организацией </w:t>
      </w:r>
      <w:r w:rsidRPr="00E65394">
        <w:t>Исполнителю разрешительная документация, предоставляется Исполнителем Заказчику не позднее 3 (</w:t>
      </w:r>
      <w:r w:rsidRPr="00E65394">
        <w:rPr>
          <w:lang w:val="ru-RU"/>
        </w:rPr>
        <w:t>трех</w:t>
      </w:r>
      <w:r w:rsidRPr="00E65394">
        <w:t>) рабочих дней с</w:t>
      </w:r>
      <w:r w:rsidRPr="00E65394">
        <w:rPr>
          <w:lang w:val="ru-RU"/>
        </w:rPr>
        <w:t> </w:t>
      </w:r>
      <w:r w:rsidRPr="00E65394">
        <w:t>момента ее получения</w:t>
      </w:r>
      <w:r>
        <w:t>.</w:t>
      </w:r>
    </w:p>
    <w:p w:rsidR="00FB23FB" w:rsidRDefault="00FB23FB" w:rsidP="00FB23FB">
      <w:pPr>
        <w:pStyle w:val="3"/>
        <w:keepNext w:val="0"/>
        <w:keepLines w:val="0"/>
        <w:widowControl w:val="0"/>
        <w:numPr>
          <w:ilvl w:val="2"/>
          <w:numId w:val="17"/>
        </w:numPr>
        <w:ind w:left="0" w:firstLine="0"/>
      </w:pPr>
      <w:r>
        <w:t xml:space="preserve">Привлекать к оказанию услуг на территории метрополитена лиц, имеющих гражданство РФ и/или лиц, имеющих официальное разрешение на работу на территории РФ, а также не имеющих ограничений, установленных законодательством Российской Федерации и состоящих в официальных трудовых (гражданско-правовых) отношениях с Исполнителем. </w:t>
      </w:r>
    </w:p>
    <w:p w:rsidR="00FB23FB" w:rsidRDefault="00FB23FB" w:rsidP="00FB23FB">
      <w:pPr>
        <w:pStyle w:val="3"/>
        <w:numPr>
          <w:ilvl w:val="0"/>
          <w:numId w:val="0"/>
        </w:numPr>
      </w:pPr>
      <w:r>
        <w:lastRenderedPageBreak/>
        <w:t>При несоблюдении данных требований Заказчик вправе отказать в оформлении пропуска и разрешении въезда (прохода) на территорию метрополитена для оказания услуг</w:t>
      </w:r>
    </w:p>
    <w:p w:rsidR="00632A5D" w:rsidRDefault="00632A5D" w:rsidP="00632A5D">
      <w:pPr>
        <w:pStyle w:val="3"/>
        <w:keepNext w:val="0"/>
        <w:keepLines w:val="0"/>
        <w:widowControl w:val="0"/>
        <w:numPr>
          <w:ilvl w:val="2"/>
          <w:numId w:val="17"/>
        </w:numPr>
        <w:ind w:left="0" w:firstLine="0"/>
      </w:pPr>
      <w:r w:rsidRPr="00594041">
        <w:t>При оказании услуг не осуществлять подключение к устройствам электроснабжения метрополитена</w:t>
      </w:r>
      <w:r>
        <w:t>.</w:t>
      </w:r>
    </w:p>
    <w:p w:rsidR="00632A5D" w:rsidRDefault="00632A5D" w:rsidP="00632A5D">
      <w:pPr>
        <w:pStyle w:val="3"/>
        <w:keepNext w:val="0"/>
        <w:keepLines w:val="0"/>
        <w:widowControl w:val="0"/>
        <w:numPr>
          <w:ilvl w:val="2"/>
          <w:numId w:val="17"/>
        </w:numPr>
        <w:ind w:left="0" w:firstLine="0"/>
      </w:pPr>
      <w:r w:rsidRPr="00594041">
        <w:t>При оказании услуг не осуществлять подключение к сетям водоснабжения и</w:t>
      </w:r>
      <w:r w:rsidRPr="00594041">
        <w:rPr>
          <w:lang w:val="ru-RU"/>
        </w:rPr>
        <w:t> </w:t>
      </w:r>
      <w:r w:rsidRPr="00594041">
        <w:t>водоотведения метрополитена</w:t>
      </w:r>
      <w:r>
        <w:t>.</w:t>
      </w:r>
    </w:p>
    <w:p w:rsidR="00632A5D" w:rsidRDefault="00632A5D" w:rsidP="00632A5D">
      <w:pPr>
        <w:pStyle w:val="3"/>
        <w:keepNext w:val="0"/>
        <w:keepLines w:val="0"/>
        <w:widowControl w:val="0"/>
        <w:numPr>
          <w:ilvl w:val="2"/>
          <w:numId w:val="17"/>
        </w:numPr>
        <w:ind w:left="0" w:firstLine="0"/>
      </w:pPr>
      <w:r w:rsidRPr="003D4E5A">
        <w:t xml:space="preserve">Уведомить Заказчика о передаче другим лицам право требования оплаты по настоящему </w:t>
      </w:r>
      <w:r w:rsidRPr="003D4E5A">
        <w:rPr>
          <w:lang w:val="ru-RU"/>
        </w:rPr>
        <w:t>Договор</w:t>
      </w:r>
      <w:r w:rsidRPr="003D4E5A">
        <w:t xml:space="preserve">у по сделкам уступки требования (цессии), в течение 3 (трех) рабочих дней с даты заключения соответствующего договора. При этом данные изменения вносятся в </w:t>
      </w:r>
      <w:r w:rsidRPr="003D4E5A">
        <w:rPr>
          <w:lang w:val="ru-RU"/>
        </w:rPr>
        <w:t>Договор</w:t>
      </w:r>
      <w:r w:rsidRPr="003D4E5A">
        <w:t xml:space="preserve"> путем заключения сторонами дополнительного соглашения</w:t>
      </w:r>
      <w:r>
        <w:rPr>
          <w:lang w:val="ru-RU"/>
        </w:rPr>
        <w:t>.</w:t>
      </w:r>
    </w:p>
    <w:p w:rsidR="00632A5D" w:rsidRDefault="00632A5D" w:rsidP="00632A5D">
      <w:pPr>
        <w:pStyle w:val="3"/>
        <w:keepNext w:val="0"/>
        <w:keepLines w:val="0"/>
        <w:widowControl w:val="0"/>
        <w:numPr>
          <w:ilvl w:val="2"/>
          <w:numId w:val="17"/>
        </w:numPr>
        <w:ind w:left="0" w:firstLine="0"/>
      </w:pPr>
      <w:r w:rsidRPr="002A6301">
        <w:rPr>
          <w:rFonts w:eastAsia="Calibri"/>
          <w:szCs w:val="22"/>
          <w:lang w:val="ru-RU" w:eastAsia="en-US"/>
        </w:rPr>
        <w:t>Не предоставлять другим лицам или разглашать иным способом конфиденциальную информацию, полученную в результате исполнения обязательств по Договору</w:t>
      </w:r>
      <w:r>
        <w:t>.</w:t>
      </w:r>
    </w:p>
    <w:p w:rsidR="00632A5D" w:rsidRDefault="00632A5D" w:rsidP="00632A5D">
      <w:pPr>
        <w:pStyle w:val="3"/>
        <w:keepNext w:val="0"/>
        <w:keepLines w:val="0"/>
        <w:widowControl w:val="0"/>
        <w:numPr>
          <w:ilvl w:val="2"/>
          <w:numId w:val="17"/>
        </w:numPr>
        <w:ind w:left="0" w:firstLine="0"/>
      </w:pPr>
      <w:r w:rsidRPr="002A6301">
        <w:rPr>
          <w:rFonts w:eastAsia="Calibri"/>
          <w:szCs w:val="22"/>
          <w:lang w:val="ru-RU" w:eastAsia="en-US"/>
        </w:rPr>
        <w:t xml:space="preserve">Передать надлежащим образом оформленные отчетные и финансовые документы в порядке и </w:t>
      </w:r>
      <w:r>
        <w:rPr>
          <w:rFonts w:eastAsia="Calibri"/>
          <w:szCs w:val="22"/>
          <w:lang w:val="ru-RU" w:eastAsia="en-US"/>
        </w:rPr>
        <w:t xml:space="preserve">в </w:t>
      </w:r>
      <w:r w:rsidRPr="002A6301">
        <w:rPr>
          <w:rFonts w:eastAsia="Calibri"/>
          <w:szCs w:val="22"/>
          <w:lang w:val="ru-RU" w:eastAsia="en-US"/>
        </w:rPr>
        <w:t>срок, установленные Договором</w:t>
      </w:r>
      <w:r>
        <w:t>.</w:t>
      </w:r>
    </w:p>
    <w:p w:rsidR="00632A5D" w:rsidRPr="001A0E18" w:rsidRDefault="00632A5D" w:rsidP="00632A5D">
      <w:pPr>
        <w:pStyle w:val="3"/>
        <w:keepNext w:val="0"/>
        <w:keepLines w:val="0"/>
        <w:widowControl w:val="0"/>
        <w:numPr>
          <w:ilvl w:val="2"/>
          <w:numId w:val="17"/>
        </w:numPr>
        <w:ind w:left="0" w:firstLine="0"/>
      </w:pPr>
      <w:r w:rsidRPr="002A6301">
        <w:rPr>
          <w:rFonts w:eastAsia="Calibri"/>
          <w:szCs w:val="22"/>
          <w:lang w:val="ru-RU" w:eastAsia="en-US"/>
        </w:rPr>
        <w:t xml:space="preserve">Согласовать с Заказчиком необходимость использования охраняемых результатов интеллектуальной деятельности, </w:t>
      </w:r>
      <w:r w:rsidRPr="001A0E18">
        <w:rPr>
          <w:rFonts w:eastAsia="Calibri"/>
          <w:szCs w:val="22"/>
          <w:lang w:val="ru-RU" w:eastAsia="en-US"/>
        </w:rPr>
        <w:t>принадлежащих третьим лицам, и приобретение прав на их использование</w:t>
      </w:r>
      <w:r w:rsidRPr="001A0E18">
        <w:t xml:space="preserve">. </w:t>
      </w:r>
    </w:p>
    <w:p w:rsidR="00632A5D" w:rsidRPr="001A0E18" w:rsidRDefault="00632A5D" w:rsidP="00632A5D">
      <w:pPr>
        <w:pStyle w:val="3"/>
        <w:keepNext w:val="0"/>
        <w:keepLines w:val="0"/>
        <w:widowControl w:val="0"/>
        <w:numPr>
          <w:ilvl w:val="2"/>
          <w:numId w:val="17"/>
        </w:numPr>
        <w:ind w:left="0" w:firstLine="0"/>
        <w:rPr>
          <w:i/>
        </w:rPr>
      </w:pPr>
      <w:r w:rsidRPr="001A0E18">
        <w:rPr>
          <w:rFonts w:eastAsia="Calibri"/>
          <w:szCs w:val="22"/>
          <w:lang w:val="ru-RU" w:eastAsia="en-US"/>
        </w:rPr>
        <w:t>Урегулировать вопросы использования прав на результаты интеллектуальной деятельности, принадлежащих третьим лицам, в объеме, достаточном для использования в рамках оказания услуг по настоящему Договору</w:t>
      </w:r>
      <w:r w:rsidRPr="001A0E18">
        <w:rPr>
          <w:rFonts w:eastAsia="Malgun Gothic"/>
        </w:rPr>
        <w:t>.</w:t>
      </w:r>
    </w:p>
    <w:p w:rsidR="00632A5D" w:rsidRPr="001A0E18" w:rsidRDefault="00632A5D" w:rsidP="00632A5D">
      <w:pPr>
        <w:pStyle w:val="3"/>
        <w:keepNext w:val="0"/>
        <w:keepLines w:val="0"/>
        <w:widowControl w:val="0"/>
        <w:numPr>
          <w:ilvl w:val="2"/>
          <w:numId w:val="17"/>
        </w:numPr>
        <w:ind w:left="0" w:firstLine="0"/>
      </w:pPr>
      <w:r w:rsidRPr="001A0E18">
        <w:rPr>
          <w:rFonts w:eastAsia="Calibri"/>
          <w:szCs w:val="22"/>
          <w:lang w:val="ru-RU" w:eastAsia="en-US"/>
        </w:rPr>
        <w:t>Обеспечить передачу Заказчику полученного по Договору результата оказанных услуг, не нарушающего исключительных прав других лиц и не являющегося предметом залога, ареста или иного обременения</w:t>
      </w:r>
      <w:r w:rsidRPr="001A0E18">
        <w:t>.</w:t>
      </w:r>
    </w:p>
    <w:p w:rsidR="00FB23FB" w:rsidRDefault="00632A5D" w:rsidP="00FB23FB">
      <w:pPr>
        <w:pStyle w:val="3"/>
        <w:keepNext w:val="0"/>
        <w:keepLines w:val="0"/>
        <w:widowControl w:val="0"/>
        <w:numPr>
          <w:ilvl w:val="2"/>
          <w:numId w:val="17"/>
        </w:numPr>
        <w:ind w:left="0" w:firstLine="0"/>
      </w:pPr>
      <w:r w:rsidRPr="001A0E18">
        <w:rPr>
          <w:rFonts w:eastAsia="Calibri"/>
          <w:szCs w:val="22"/>
          <w:lang w:val="ru-RU" w:eastAsia="en-US"/>
        </w:rPr>
        <w:t xml:space="preserve">Незамедлительно уведомлять Заказчика обо всех созданных в процессе исполнения Договора </w:t>
      </w:r>
      <w:r w:rsidRPr="00861051">
        <w:t>объектах интеллектуальной собственности</w:t>
      </w:r>
      <w:r w:rsidRPr="001A0E18">
        <w:t>.</w:t>
      </w:r>
    </w:p>
    <w:p w:rsidR="00FB23FB" w:rsidRPr="00FB23FB" w:rsidRDefault="00FB23FB" w:rsidP="00FB23FB">
      <w:pPr>
        <w:pStyle w:val="3"/>
        <w:keepNext w:val="0"/>
        <w:keepLines w:val="0"/>
        <w:widowControl w:val="0"/>
        <w:numPr>
          <w:ilvl w:val="2"/>
          <w:numId w:val="17"/>
        </w:numPr>
        <w:ind w:left="0" w:firstLine="0"/>
      </w:pPr>
      <w:r w:rsidRPr="00FB23FB">
        <w:t>Получить разовые пропуска для оказания услуг по Договору с учетом требований, установленных локальными нормативными актами Заказчика, регулирующими порядок пропускного и внутриобъектового режимов на объектах Заказчика.</w:t>
      </w:r>
    </w:p>
    <w:p w:rsidR="00632A5D" w:rsidRPr="002A336B" w:rsidRDefault="00632A5D" w:rsidP="00632A5D">
      <w:pPr>
        <w:pStyle w:val="3"/>
        <w:keepNext w:val="0"/>
        <w:keepLines w:val="0"/>
        <w:widowControl w:val="0"/>
        <w:numPr>
          <w:ilvl w:val="2"/>
          <w:numId w:val="17"/>
        </w:numPr>
        <w:ind w:left="0" w:firstLine="0"/>
      </w:pPr>
      <w:r w:rsidRPr="00861051">
        <w:t xml:space="preserve">Единолично </w:t>
      </w:r>
      <w:r w:rsidRPr="00D81878">
        <w:t xml:space="preserve">(или совместно с соисполнителями) </w:t>
      </w:r>
      <w:r w:rsidRPr="00861051">
        <w:t>нести ответственность, а также расходы, связанные с разбирательством по фактам нарушений, а также обеспечивать возмещение ущерба (убытков) и иных выплат в случаях, если к Заказчику будут предъявлены претензии третьих лиц о нарушении их интеллектуальных прав, связанных с использованием результата оказанных услуг по настоящему Договору</w:t>
      </w:r>
      <w:r w:rsidRPr="002A336B">
        <w:t>.</w:t>
      </w:r>
    </w:p>
    <w:p w:rsidR="00632A5D" w:rsidRPr="002A336B" w:rsidRDefault="00632A5D" w:rsidP="00632A5D">
      <w:pPr>
        <w:pStyle w:val="3"/>
        <w:keepNext w:val="0"/>
        <w:keepLines w:val="0"/>
        <w:widowControl w:val="0"/>
        <w:numPr>
          <w:ilvl w:val="2"/>
          <w:numId w:val="17"/>
        </w:numPr>
        <w:ind w:left="0" w:firstLine="0"/>
      </w:pPr>
      <w:r w:rsidRPr="002A336B">
        <w:t>Выполнять иные обязанности, предусмотренные законом, иными правовыми актами или настоящим Договором.</w:t>
      </w:r>
    </w:p>
    <w:p w:rsidR="00B75947" w:rsidRDefault="00D46CBB" w:rsidP="00B75947">
      <w:pPr>
        <w:pStyle w:val="20"/>
        <w:keepNext w:val="0"/>
        <w:keepLines w:val="0"/>
        <w:widowControl w:val="0"/>
        <w:numPr>
          <w:ilvl w:val="1"/>
          <w:numId w:val="17"/>
        </w:numPr>
        <w:ind w:left="0" w:firstLine="0"/>
        <w:rPr>
          <w:b/>
        </w:rPr>
      </w:pPr>
      <w:r>
        <w:rPr>
          <w:b/>
          <w:lang w:val="ru-RU"/>
        </w:rPr>
        <w:t>Исполнитель</w:t>
      </w:r>
      <w:r w:rsidR="00B75947">
        <w:rPr>
          <w:b/>
        </w:rPr>
        <w:t xml:space="preserve"> вправе:</w:t>
      </w:r>
    </w:p>
    <w:p w:rsidR="00B75947" w:rsidRDefault="00E05649" w:rsidP="00B75947">
      <w:pPr>
        <w:pStyle w:val="3"/>
        <w:keepNext w:val="0"/>
        <w:keepLines w:val="0"/>
        <w:widowControl w:val="0"/>
        <w:numPr>
          <w:ilvl w:val="2"/>
          <w:numId w:val="17"/>
        </w:numPr>
        <w:ind w:left="0" w:firstLine="0"/>
      </w:pPr>
      <w:r w:rsidRPr="003D4E5A">
        <w:t xml:space="preserve">Требовать приемки и оплаты оказанных услуг в объеме, порядке, сроки и на условиях, предусмотренных </w:t>
      </w:r>
      <w:r w:rsidRPr="003D4E5A">
        <w:rPr>
          <w:lang w:val="ru-RU"/>
        </w:rPr>
        <w:t>Договор</w:t>
      </w:r>
      <w:r w:rsidRPr="003D4E5A">
        <w:t>ом</w:t>
      </w:r>
      <w:r w:rsidR="00B75947">
        <w:t>.</w:t>
      </w:r>
    </w:p>
    <w:p w:rsidR="00861051" w:rsidRPr="00861051" w:rsidRDefault="00861051" w:rsidP="00B75947">
      <w:pPr>
        <w:pStyle w:val="3"/>
        <w:keepNext w:val="0"/>
        <w:keepLines w:val="0"/>
        <w:widowControl w:val="0"/>
        <w:numPr>
          <w:ilvl w:val="2"/>
          <w:numId w:val="17"/>
        </w:numPr>
        <w:ind w:left="0" w:firstLine="0"/>
        <w:rPr>
          <w:lang w:val="ru-RU"/>
        </w:rPr>
      </w:pPr>
      <w:r w:rsidRPr="0020771C">
        <w:t>По согласованию с Заказчиком оказать услуги, качество, технические и функциональные</w:t>
      </w:r>
      <w:r w:rsidRPr="003D4E5A">
        <w:t xml:space="preserve"> характеристики (потребительские свойства) которых являются улучшенными по сравнению с</w:t>
      </w:r>
      <w:r>
        <w:rPr>
          <w:lang w:val="ru-RU"/>
        </w:rPr>
        <w:t> </w:t>
      </w:r>
      <w:r w:rsidRPr="003D4E5A">
        <w:t xml:space="preserve">качеством и соответствующими техническими и функциональными характеристиками, указанными в </w:t>
      </w:r>
      <w:r w:rsidRPr="003D4E5A">
        <w:rPr>
          <w:lang w:val="ru-RU"/>
        </w:rPr>
        <w:t>Договор</w:t>
      </w:r>
      <w:r w:rsidRPr="003D4E5A">
        <w:t>е</w:t>
      </w:r>
      <w:r>
        <w:rPr>
          <w:lang w:val="ru-RU"/>
        </w:rPr>
        <w:t>.</w:t>
      </w:r>
    </w:p>
    <w:p w:rsidR="00B75947" w:rsidRPr="002A336B" w:rsidRDefault="00B75947" w:rsidP="005665F8">
      <w:pPr>
        <w:pStyle w:val="10"/>
        <w:keepNext w:val="0"/>
        <w:keepLines w:val="0"/>
        <w:widowControl w:val="0"/>
        <w:numPr>
          <w:ilvl w:val="0"/>
          <w:numId w:val="20"/>
        </w:numPr>
      </w:pPr>
      <w:r w:rsidRPr="002A336B">
        <w:t>Цена Договора и порядок расчетов</w:t>
      </w:r>
    </w:p>
    <w:p w:rsidR="004C1D99" w:rsidRPr="002A336B" w:rsidRDefault="004C1D99" w:rsidP="00FB7C9D">
      <w:pPr>
        <w:keepNext w:val="0"/>
        <w:keepLines w:val="0"/>
        <w:widowControl w:val="0"/>
        <w:numPr>
          <w:ilvl w:val="1"/>
          <w:numId w:val="20"/>
        </w:numPr>
        <w:ind w:left="0" w:firstLine="0"/>
        <w:jc w:val="both"/>
        <w:outlineLvl w:val="1"/>
        <w:rPr>
          <w:szCs w:val="24"/>
          <w:lang w:eastAsia="x-none"/>
        </w:rPr>
      </w:pPr>
      <w:r w:rsidRPr="002A336B">
        <w:rPr>
          <w:szCs w:val="24"/>
          <w:lang w:eastAsia="x-none"/>
        </w:rPr>
        <w:t>Стоимость подлежащих оказанию Исполнителем услуг определяется Расчетом цены договора (приложе</w:t>
      </w:r>
      <w:r w:rsidR="00AB3A91" w:rsidRPr="002A336B">
        <w:rPr>
          <w:szCs w:val="24"/>
          <w:lang w:eastAsia="x-none"/>
        </w:rPr>
        <w:t>ние № 2 к настоящему Договору)</w:t>
      </w:r>
      <w:r w:rsidRPr="002A336B">
        <w:rPr>
          <w:szCs w:val="24"/>
          <w:lang w:eastAsia="x-none"/>
        </w:rPr>
        <w:t>, котор</w:t>
      </w:r>
      <w:r w:rsidR="00AB3A91" w:rsidRPr="002A336B">
        <w:rPr>
          <w:szCs w:val="24"/>
          <w:lang w:eastAsia="x-none"/>
        </w:rPr>
        <w:t>ое являе</w:t>
      </w:r>
      <w:r w:rsidRPr="002A336B">
        <w:rPr>
          <w:szCs w:val="24"/>
          <w:lang w:eastAsia="x-none"/>
        </w:rPr>
        <w:t>тся неотъемлем</w:t>
      </w:r>
      <w:r w:rsidR="001A0E18" w:rsidRPr="002A336B">
        <w:rPr>
          <w:szCs w:val="24"/>
          <w:lang w:eastAsia="x-none"/>
        </w:rPr>
        <w:t>ой</w:t>
      </w:r>
      <w:r w:rsidRPr="002A336B">
        <w:rPr>
          <w:szCs w:val="24"/>
          <w:lang w:eastAsia="x-none"/>
        </w:rPr>
        <w:t xml:space="preserve"> част</w:t>
      </w:r>
      <w:r w:rsidR="001A0E18" w:rsidRPr="002A336B">
        <w:rPr>
          <w:szCs w:val="24"/>
          <w:lang w:eastAsia="x-none"/>
        </w:rPr>
        <w:t>ью</w:t>
      </w:r>
      <w:r w:rsidRPr="002A336B">
        <w:rPr>
          <w:szCs w:val="24"/>
          <w:lang w:eastAsia="x-none"/>
        </w:rPr>
        <w:t xml:space="preserve"> настоящего Договора, и составляет ______ (______) рублей ___ копеек, в том числе НДС</w:t>
      </w:r>
      <w:r w:rsidR="002A336B">
        <w:rPr>
          <w:szCs w:val="24"/>
          <w:lang w:eastAsia="x-none"/>
        </w:rPr>
        <w:t xml:space="preserve"> –</w:t>
      </w:r>
      <w:r w:rsidR="00974587">
        <w:rPr>
          <w:szCs w:val="24"/>
          <w:lang w:eastAsia="x-none"/>
        </w:rPr>
        <w:t xml:space="preserve"> ___</w:t>
      </w:r>
      <w:r w:rsidRPr="002A336B">
        <w:rPr>
          <w:szCs w:val="24"/>
          <w:lang w:eastAsia="x-none"/>
        </w:rPr>
        <w:t>, который составляет ______ (______) рублей ___ копеек</w:t>
      </w:r>
      <w:r w:rsidR="00974587">
        <w:rPr>
          <w:szCs w:val="24"/>
          <w:lang w:eastAsia="x-none"/>
        </w:rPr>
        <w:t xml:space="preserve"> (</w:t>
      </w:r>
      <w:r w:rsidR="00974587" w:rsidRPr="00974587">
        <w:rPr>
          <w:i/>
          <w:szCs w:val="24"/>
          <w:lang w:eastAsia="x-none"/>
        </w:rPr>
        <w:t>в</w:t>
      </w:r>
      <w:r w:rsidR="00974587" w:rsidRPr="00974587">
        <w:rPr>
          <w:rFonts w:eastAsia="Times New Roman"/>
          <w:i/>
        </w:rPr>
        <w:t xml:space="preserve"> случае, если Исполнитель не является плательщиком НДС, то вместо слов «в том числе НДС – ______» указывается следующее: «НДС не облагается, в связи с __________ в соответствии с гл. _______ Налогового Кодекса РФ»</w:t>
      </w:r>
      <w:r w:rsidR="00974587">
        <w:rPr>
          <w:rFonts w:eastAsia="Times New Roman"/>
        </w:rPr>
        <w:t>)</w:t>
      </w:r>
      <w:r w:rsidRPr="002A336B">
        <w:rPr>
          <w:szCs w:val="24"/>
          <w:lang w:eastAsia="x-none"/>
        </w:rPr>
        <w:t>.</w:t>
      </w:r>
    </w:p>
    <w:p w:rsidR="000F1D5E" w:rsidRDefault="004C1D99" w:rsidP="009B4E20">
      <w:pPr>
        <w:keepNext w:val="0"/>
        <w:keepLines w:val="0"/>
        <w:widowControl w:val="0"/>
        <w:numPr>
          <w:ilvl w:val="1"/>
          <w:numId w:val="20"/>
        </w:numPr>
        <w:ind w:left="0" w:firstLine="0"/>
        <w:jc w:val="both"/>
        <w:outlineLvl w:val="1"/>
      </w:pPr>
      <w:r w:rsidRPr="002A336B">
        <w:t>Цена Договора является твердой и не подлежит индексации</w:t>
      </w:r>
      <w:r w:rsidR="00F00078" w:rsidRPr="002A336B">
        <w:t>.</w:t>
      </w:r>
      <w:r w:rsidR="002038CE">
        <w:t xml:space="preserve"> </w:t>
      </w:r>
      <w:r w:rsidR="002038CE" w:rsidRPr="008A7A80">
        <w:t xml:space="preserve">Окончательная общая цена Договора определяется </w:t>
      </w:r>
      <w:r w:rsidR="000F1D5E">
        <w:t xml:space="preserve">как общая стоимость оказанных услуг по всем актам об оказанных услугах, </w:t>
      </w:r>
      <w:r w:rsidR="000F1D5E">
        <w:lastRenderedPageBreak/>
        <w:t>подписанным Сторонами при исполнении Договора.</w:t>
      </w:r>
    </w:p>
    <w:p w:rsidR="00B75947" w:rsidRDefault="004C1D99" w:rsidP="009B4E20">
      <w:pPr>
        <w:keepNext w:val="0"/>
        <w:keepLines w:val="0"/>
        <w:widowControl w:val="0"/>
        <w:numPr>
          <w:ilvl w:val="1"/>
          <w:numId w:val="20"/>
        </w:numPr>
        <w:ind w:left="0" w:firstLine="0"/>
        <w:jc w:val="both"/>
        <w:outlineLvl w:val="1"/>
      </w:pPr>
      <w:r w:rsidRPr="002A336B">
        <w:t>В цену Договора включены все расходы Исполнителя, необходимые для осуществления им своих обязательств по Договору в полном объеме и надлежащего качества</w:t>
      </w:r>
      <w:r w:rsidRPr="004C1D99">
        <w:t>, в том числе стоимость материалов, применяемых Исполнителем при оказании услуг, выезд на место оказания услуг, все подлежащие к уплате налоги, сборы и другие обязательные платежи, и иные расходы, связанные с оказанием услуг по настоящему Договору</w:t>
      </w:r>
      <w:r w:rsidR="00B75947">
        <w:t>.</w:t>
      </w:r>
    </w:p>
    <w:p w:rsidR="005B6AC2" w:rsidRDefault="005B6AC2" w:rsidP="00974587">
      <w:pPr>
        <w:keepNext w:val="0"/>
        <w:keepLines w:val="0"/>
        <w:widowControl w:val="0"/>
        <w:numPr>
          <w:ilvl w:val="1"/>
          <w:numId w:val="20"/>
        </w:numPr>
        <w:ind w:left="0" w:firstLine="0"/>
        <w:jc w:val="both"/>
      </w:pPr>
      <w:r w:rsidRPr="005B6AC2">
        <w:t>Оплата по Договору производится в следующем порядке:</w:t>
      </w:r>
    </w:p>
    <w:p w:rsidR="002F3F6A" w:rsidRPr="00D0364F" w:rsidRDefault="002F3F6A" w:rsidP="001A0E18">
      <w:pPr>
        <w:pStyle w:val="20"/>
        <w:keepNext w:val="0"/>
        <w:keepLines w:val="0"/>
        <w:widowControl w:val="0"/>
        <w:numPr>
          <w:ilvl w:val="2"/>
          <w:numId w:val="20"/>
        </w:numPr>
        <w:tabs>
          <w:tab w:val="left" w:pos="709"/>
        </w:tabs>
      </w:pPr>
      <w:r w:rsidRPr="00D0364F">
        <w:t xml:space="preserve">Оплата производится в </w:t>
      </w:r>
      <w:r w:rsidR="00974587">
        <w:rPr>
          <w:lang w:val="ru-RU"/>
        </w:rPr>
        <w:t>российских рублях.</w:t>
      </w:r>
    </w:p>
    <w:p w:rsidR="002F3F6A" w:rsidRDefault="002F3F6A" w:rsidP="002F3F6A">
      <w:pPr>
        <w:pStyle w:val="3"/>
        <w:keepNext w:val="0"/>
        <w:keepLines w:val="0"/>
        <w:widowControl w:val="0"/>
        <w:numPr>
          <w:ilvl w:val="2"/>
          <w:numId w:val="20"/>
        </w:numPr>
        <w:tabs>
          <w:tab w:val="left" w:pos="709"/>
        </w:tabs>
      </w:pPr>
      <w:r w:rsidRPr="00D0364F">
        <w:t>Авансов</w:t>
      </w:r>
      <w:r w:rsidRPr="00F00078">
        <w:t>ы</w:t>
      </w:r>
      <w:r w:rsidRPr="00D0364F">
        <w:t xml:space="preserve">е платежи по </w:t>
      </w:r>
      <w:r w:rsidRPr="00D0364F">
        <w:rPr>
          <w:lang w:val="ru-RU"/>
        </w:rPr>
        <w:t>Договор</w:t>
      </w:r>
      <w:r w:rsidRPr="00D0364F">
        <w:t>у не предусмотрены</w:t>
      </w:r>
      <w:r w:rsidR="00856918">
        <w:rPr>
          <w:lang w:val="ru-RU"/>
        </w:rPr>
        <w:t>.</w:t>
      </w:r>
    </w:p>
    <w:p w:rsidR="009B4E20" w:rsidRPr="003D0808" w:rsidRDefault="009B4E20" w:rsidP="00921812">
      <w:pPr>
        <w:pStyle w:val="a6"/>
        <w:numPr>
          <w:ilvl w:val="2"/>
          <w:numId w:val="20"/>
        </w:numPr>
        <w:ind w:left="0" w:firstLine="0"/>
        <w:jc w:val="both"/>
        <w:rPr>
          <w:rFonts w:eastAsia="Times New Roman"/>
          <w:szCs w:val="24"/>
          <w:lang w:val="x-none" w:eastAsia="x-none"/>
        </w:rPr>
      </w:pPr>
      <w:r w:rsidRPr="003D0808">
        <w:rPr>
          <w:rFonts w:eastAsia="Times New Roman"/>
          <w:szCs w:val="24"/>
          <w:lang w:val="x-none" w:eastAsia="x-none"/>
        </w:rPr>
        <w:t xml:space="preserve">Оплата за фактически оказанные </w:t>
      </w:r>
      <w:r w:rsidR="003D0808" w:rsidRPr="003D0808">
        <w:t xml:space="preserve">за отчетный период (месяц) </w:t>
      </w:r>
      <w:r w:rsidRPr="003D0808">
        <w:rPr>
          <w:rFonts w:eastAsia="Times New Roman"/>
          <w:szCs w:val="24"/>
          <w:lang w:val="x-none" w:eastAsia="x-none"/>
        </w:rPr>
        <w:t>Исполнителем услуги производит</w:t>
      </w:r>
      <w:r w:rsidR="00921812" w:rsidRPr="003D0808">
        <w:rPr>
          <w:rFonts w:eastAsia="Times New Roman"/>
          <w:szCs w:val="24"/>
          <w:lang w:val="x-none" w:eastAsia="x-none"/>
        </w:rPr>
        <w:t xml:space="preserve">ся Заказчиком на основании акта </w:t>
      </w:r>
      <w:r w:rsidR="00921812" w:rsidRPr="003D0808">
        <w:rPr>
          <w:rFonts w:eastAsia="Times New Roman"/>
          <w:szCs w:val="24"/>
          <w:lang w:eastAsia="x-none"/>
        </w:rPr>
        <w:t>об</w:t>
      </w:r>
      <w:r w:rsidRPr="003D0808">
        <w:rPr>
          <w:rFonts w:eastAsia="Times New Roman"/>
          <w:szCs w:val="24"/>
          <w:lang w:val="x-none" w:eastAsia="x-none"/>
        </w:rPr>
        <w:t xml:space="preserve"> оказанных услуг</w:t>
      </w:r>
      <w:r w:rsidR="00921812" w:rsidRPr="003D0808">
        <w:rPr>
          <w:rFonts w:eastAsia="Times New Roman"/>
          <w:szCs w:val="24"/>
          <w:lang w:eastAsia="x-none"/>
        </w:rPr>
        <w:t>ах</w:t>
      </w:r>
      <w:r w:rsidRPr="003D0808">
        <w:rPr>
          <w:rFonts w:eastAsia="Times New Roman"/>
          <w:szCs w:val="24"/>
          <w:lang w:val="x-none" w:eastAsia="x-none"/>
        </w:rPr>
        <w:t>, подписанного Заказчиком и Исполнителем, в течение 7 (семи) рабочих дней с даты подписания Заказчиком акта об оказанных услугах при условии предоставления Исполнителем счета, счета-фактуры (при необходимости). Оплата производится в безналичном порядке путем перечисления Заказчиком денежных средств на указанный в Договоре расчетный счет Исполнителя. Обязательство Заказчика по оплате оказанных услуг по Договору считается исполненным с момента списания денежных средств со счета Заказчика.</w:t>
      </w:r>
    </w:p>
    <w:p w:rsidR="00F00078" w:rsidRPr="00F00078" w:rsidRDefault="002F3F6A" w:rsidP="00F00078">
      <w:pPr>
        <w:pStyle w:val="3"/>
        <w:keepNext w:val="0"/>
        <w:keepLines w:val="0"/>
        <w:widowControl w:val="0"/>
        <w:numPr>
          <w:ilvl w:val="2"/>
          <w:numId w:val="20"/>
        </w:numPr>
        <w:ind w:left="0" w:firstLine="0"/>
      </w:pPr>
      <w:r w:rsidRPr="00F00078">
        <w:t xml:space="preserve">Услуги, оказанные Исполнителем с отклонениями от требований нормативно-правовых актов, </w:t>
      </w:r>
      <w:r w:rsidRPr="00F00078">
        <w:rPr>
          <w:lang w:val="ru-RU"/>
        </w:rPr>
        <w:t>настоящего Договора</w:t>
      </w:r>
      <w:r w:rsidRPr="00F00078">
        <w:t>, иных исходных данных или с иными недостатками, не подлежат оплате Заказчиком до устранения Исполнителем обнаруженных недостатков.</w:t>
      </w:r>
    </w:p>
    <w:p w:rsidR="009B4E20" w:rsidRPr="009B4E20" w:rsidRDefault="009B4E20" w:rsidP="009B4E20">
      <w:pPr>
        <w:keepNext w:val="0"/>
        <w:keepLines w:val="0"/>
        <w:widowControl w:val="0"/>
        <w:numPr>
          <w:ilvl w:val="1"/>
          <w:numId w:val="20"/>
        </w:numPr>
        <w:ind w:left="0" w:firstLine="0"/>
        <w:jc w:val="both"/>
        <w:rPr>
          <w:lang w:eastAsia="x-none"/>
        </w:rPr>
      </w:pPr>
      <w:r w:rsidRPr="003D4E5A">
        <w:rPr>
          <w:lang w:eastAsia="ar-SA"/>
        </w:rPr>
        <w:t>Возможно изменение сроков</w:t>
      </w:r>
      <w:r w:rsidRPr="009B4E20">
        <w:rPr>
          <w:lang w:eastAsia="ar-SA"/>
        </w:rPr>
        <w:t xml:space="preserve"> оказания услуг</w:t>
      </w:r>
      <w:r w:rsidRPr="003D4E5A">
        <w:rPr>
          <w:lang w:eastAsia="ar-SA"/>
        </w:rPr>
        <w:t xml:space="preserve">, срока действия </w:t>
      </w:r>
      <w:r w:rsidRPr="009B4E20">
        <w:rPr>
          <w:lang w:eastAsia="ar-SA"/>
        </w:rPr>
        <w:t>Д</w:t>
      </w:r>
      <w:r w:rsidRPr="003D4E5A">
        <w:rPr>
          <w:lang w:eastAsia="ar-SA"/>
        </w:rPr>
        <w:t xml:space="preserve">оговора, а также изменение объемов, стоимости </w:t>
      </w:r>
      <w:r w:rsidRPr="009B4E20">
        <w:rPr>
          <w:lang w:eastAsia="ar-SA"/>
        </w:rPr>
        <w:t>Д</w:t>
      </w:r>
      <w:r w:rsidRPr="003D4E5A">
        <w:rPr>
          <w:lang w:eastAsia="ar-SA"/>
        </w:rPr>
        <w:t xml:space="preserve">оговора при исполнении </w:t>
      </w:r>
      <w:r w:rsidRPr="009B4E20">
        <w:rPr>
          <w:lang w:eastAsia="ar-SA"/>
        </w:rPr>
        <w:t>Д</w:t>
      </w:r>
      <w:r w:rsidRPr="003D4E5A">
        <w:rPr>
          <w:lang w:eastAsia="ar-SA"/>
        </w:rPr>
        <w:t>оговора</w:t>
      </w:r>
      <w:r w:rsidRPr="009B4E20">
        <w:rPr>
          <w:lang w:eastAsia="ar-SA"/>
        </w:rPr>
        <w:t>:</w:t>
      </w:r>
      <w:r w:rsidRPr="003D4E5A">
        <w:rPr>
          <w:lang w:eastAsia="ar-SA"/>
        </w:rPr>
        <w:t xml:space="preserve"> </w:t>
      </w:r>
    </w:p>
    <w:p w:rsidR="009B4E20" w:rsidRPr="003D4E5A" w:rsidRDefault="009B4E20" w:rsidP="009B4E20">
      <w:pPr>
        <w:pStyle w:val="3"/>
        <w:keepNext w:val="0"/>
        <w:keepLines w:val="0"/>
        <w:widowControl w:val="0"/>
        <w:numPr>
          <w:ilvl w:val="0"/>
          <w:numId w:val="0"/>
        </w:numPr>
        <w:rPr>
          <w:lang w:eastAsia="ar-SA"/>
        </w:rPr>
      </w:pPr>
      <w:r w:rsidRPr="003D4E5A">
        <w:rPr>
          <w:lang w:eastAsia="ar-SA"/>
        </w:rPr>
        <w:t xml:space="preserve"> - </w:t>
      </w:r>
      <w:r w:rsidRPr="003D4E5A">
        <w:rPr>
          <w:lang w:val="ru-RU" w:eastAsia="ar-SA"/>
        </w:rPr>
        <w:t>снижение цены Договора без</w:t>
      </w:r>
      <w:r w:rsidRPr="003D4E5A">
        <w:rPr>
          <w:lang w:eastAsia="ar-SA"/>
        </w:rPr>
        <w:t xml:space="preserve"> измен</w:t>
      </w:r>
      <w:r w:rsidRPr="003D4E5A">
        <w:rPr>
          <w:lang w:val="ru-RU" w:eastAsia="ar-SA"/>
        </w:rPr>
        <w:t>ения</w:t>
      </w:r>
      <w:r w:rsidRPr="003D4E5A">
        <w:rPr>
          <w:lang w:eastAsia="ar-SA"/>
        </w:rPr>
        <w:t xml:space="preserve"> предусмотренны</w:t>
      </w:r>
      <w:r w:rsidRPr="003D4E5A">
        <w:rPr>
          <w:lang w:val="ru-RU" w:eastAsia="ar-SA"/>
        </w:rPr>
        <w:t>х</w:t>
      </w:r>
      <w:r w:rsidRPr="003D4E5A">
        <w:rPr>
          <w:lang w:eastAsia="ar-SA"/>
        </w:rPr>
        <w:t xml:space="preserve"> </w:t>
      </w:r>
      <w:r w:rsidRPr="003D4E5A">
        <w:rPr>
          <w:lang w:val="ru-RU" w:eastAsia="ar-SA"/>
        </w:rPr>
        <w:t>Д</w:t>
      </w:r>
      <w:r w:rsidRPr="003D4E5A">
        <w:rPr>
          <w:lang w:eastAsia="ar-SA"/>
        </w:rPr>
        <w:t>оговором объем</w:t>
      </w:r>
      <w:r w:rsidRPr="003D4E5A">
        <w:rPr>
          <w:lang w:val="ru-RU" w:eastAsia="ar-SA"/>
        </w:rPr>
        <w:t>ов и иных условий Договора</w:t>
      </w:r>
      <w:r w:rsidRPr="003D4E5A">
        <w:rPr>
          <w:lang w:eastAsia="ar-SA"/>
        </w:rPr>
        <w:t>;</w:t>
      </w:r>
    </w:p>
    <w:p w:rsidR="009B4E20" w:rsidRPr="003D4E5A" w:rsidRDefault="009B4E20" w:rsidP="009B4E20">
      <w:pPr>
        <w:pStyle w:val="3"/>
        <w:keepNext w:val="0"/>
        <w:keepLines w:val="0"/>
        <w:widowControl w:val="0"/>
        <w:numPr>
          <w:ilvl w:val="0"/>
          <w:numId w:val="0"/>
        </w:numPr>
        <w:rPr>
          <w:lang w:val="ru-RU" w:eastAsia="ru-RU"/>
        </w:rPr>
      </w:pPr>
      <w:r w:rsidRPr="003D4E5A">
        <w:rPr>
          <w:lang w:eastAsia="ar-SA"/>
        </w:rPr>
        <w:t xml:space="preserve">- </w:t>
      </w:r>
      <w:r w:rsidRPr="003D4E5A">
        <w:rPr>
          <w:lang w:val="ru-RU" w:eastAsia="ar-SA"/>
        </w:rPr>
        <w:t>и</w:t>
      </w:r>
      <w:r w:rsidRPr="003D4E5A">
        <w:rPr>
          <w:lang w:eastAsia="ar-SA"/>
        </w:rPr>
        <w:t>зменение объемов</w:t>
      </w:r>
      <w:r w:rsidRPr="003D4E5A">
        <w:rPr>
          <w:lang w:val="ru-RU" w:eastAsia="ar-SA"/>
        </w:rPr>
        <w:t xml:space="preserve"> предусмотренных Договором</w:t>
      </w:r>
      <w:r w:rsidRPr="003D4E5A">
        <w:rPr>
          <w:lang w:val="ru-RU" w:eastAsia="ru-RU"/>
        </w:rPr>
        <w:t xml:space="preserve">. </w:t>
      </w:r>
      <w:r w:rsidRPr="003D4E5A">
        <w:rPr>
          <w:lang w:eastAsia="ru-RU"/>
        </w:rPr>
        <w:t xml:space="preserve">При этом по соглашению Сторон допускается изменение цены </w:t>
      </w:r>
      <w:r w:rsidRPr="003D4E5A">
        <w:rPr>
          <w:lang w:val="ru-RU" w:eastAsia="ru-RU"/>
        </w:rPr>
        <w:t>Договора</w:t>
      </w:r>
      <w:r w:rsidRPr="003D4E5A">
        <w:rPr>
          <w:lang w:eastAsia="ru-RU"/>
        </w:rPr>
        <w:t xml:space="preserve"> исходя из установленной в </w:t>
      </w:r>
      <w:r w:rsidRPr="003D4E5A">
        <w:rPr>
          <w:lang w:val="ru-RU" w:eastAsia="ru-RU"/>
        </w:rPr>
        <w:t>Договоре</w:t>
      </w:r>
      <w:r w:rsidRPr="003D4E5A">
        <w:rPr>
          <w:lang w:eastAsia="ru-RU"/>
        </w:rPr>
        <w:t xml:space="preserve"> цены единицы услуги, но не более чем на десять процентов цены </w:t>
      </w:r>
      <w:r w:rsidRPr="003D4E5A">
        <w:rPr>
          <w:lang w:val="ru-RU" w:eastAsia="ru-RU"/>
        </w:rPr>
        <w:t>Договора</w:t>
      </w:r>
      <w:r w:rsidRPr="003D4E5A">
        <w:rPr>
          <w:lang w:eastAsia="ru-RU"/>
        </w:rPr>
        <w:t xml:space="preserve">. </w:t>
      </w:r>
      <w:r w:rsidRPr="003D4E5A">
        <w:rPr>
          <w:lang w:val="ru-RU" w:eastAsia="ru-RU"/>
        </w:rPr>
        <w:t>Цена единицы дополнительно оказываемой услуги, определяется как частное от деления первоначальной цены Договора на предусмотренное в</w:t>
      </w:r>
      <w:r>
        <w:rPr>
          <w:lang w:val="ru-RU" w:eastAsia="ru-RU"/>
        </w:rPr>
        <w:t> </w:t>
      </w:r>
      <w:r w:rsidRPr="003D4E5A">
        <w:rPr>
          <w:lang w:val="ru-RU" w:eastAsia="ru-RU"/>
        </w:rPr>
        <w:t>Договоре количество такой услуги;</w:t>
      </w:r>
    </w:p>
    <w:p w:rsidR="009B4E20" w:rsidRDefault="009B4E20" w:rsidP="009B4E20">
      <w:pPr>
        <w:keepNext w:val="0"/>
        <w:keepLines w:val="0"/>
        <w:widowControl w:val="0"/>
        <w:ind w:firstLine="0"/>
        <w:jc w:val="both"/>
        <w:rPr>
          <w:lang w:eastAsia="ru-RU"/>
        </w:rPr>
      </w:pPr>
      <w:r w:rsidRPr="003D4E5A">
        <w:rPr>
          <w:lang w:eastAsia="ru-RU"/>
        </w:rPr>
        <w:t>- 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в половину срока, предусмотренно</w:t>
      </w:r>
      <w:r>
        <w:rPr>
          <w:lang w:eastAsia="ru-RU"/>
        </w:rPr>
        <w:t>го Договором при его заключении;</w:t>
      </w:r>
    </w:p>
    <w:p w:rsidR="009B4E20" w:rsidRPr="00F00078" w:rsidRDefault="009B4E20" w:rsidP="009B4E20">
      <w:pPr>
        <w:keepNext w:val="0"/>
        <w:keepLines w:val="0"/>
        <w:widowControl w:val="0"/>
        <w:ind w:firstLine="0"/>
        <w:jc w:val="both"/>
        <w:rPr>
          <w:lang w:eastAsia="ru-RU"/>
        </w:rPr>
      </w:pPr>
      <w:r w:rsidRPr="00C83390">
        <w:rPr>
          <w:lang w:eastAsia="ru-RU"/>
        </w:rPr>
        <w:t>-</w:t>
      </w:r>
      <w:r w:rsidRPr="00C83390">
        <w:t xml:space="preserve"> </w:t>
      </w:r>
      <w:r w:rsidRPr="00C83390">
        <w:rPr>
          <w:lang w:eastAsia="ru-RU"/>
        </w:rPr>
        <w:t>в иных случаях, предусмотренных Положением о закупке товаров, работ, услуг ГУП «Петербургский метрополитен».</w:t>
      </w:r>
    </w:p>
    <w:p w:rsidR="006207E9" w:rsidRPr="00F00078" w:rsidRDefault="00B75947" w:rsidP="006207E9">
      <w:pPr>
        <w:pStyle w:val="10"/>
        <w:keepNext w:val="0"/>
        <w:keepLines w:val="0"/>
        <w:widowControl w:val="0"/>
        <w:numPr>
          <w:ilvl w:val="0"/>
          <w:numId w:val="20"/>
        </w:numPr>
        <w:spacing w:after="240"/>
        <w:ind w:left="0" w:firstLine="0"/>
      </w:pPr>
      <w:r w:rsidRPr="00F00078">
        <w:t xml:space="preserve">Сроки и порядок </w:t>
      </w:r>
      <w:r w:rsidR="006207E9" w:rsidRPr="00F00078">
        <w:t>оказания услуг</w:t>
      </w:r>
    </w:p>
    <w:p w:rsidR="00B75947" w:rsidRPr="00F00078" w:rsidRDefault="00B75947" w:rsidP="006207E9">
      <w:pPr>
        <w:pStyle w:val="20"/>
        <w:keepNext w:val="0"/>
        <w:keepLines w:val="0"/>
        <w:widowControl w:val="0"/>
        <w:numPr>
          <w:ilvl w:val="0"/>
          <w:numId w:val="0"/>
        </w:numPr>
        <w:spacing w:before="120"/>
      </w:pPr>
      <w:bookmarkStart w:id="0" w:name="_Ref480224771"/>
      <w:r w:rsidRPr="00F00078">
        <w:rPr>
          <w:lang w:val="ru-RU"/>
        </w:rPr>
        <w:t xml:space="preserve">4.1. </w:t>
      </w:r>
      <w:r w:rsidRPr="00F00078">
        <w:t xml:space="preserve">Начало </w:t>
      </w:r>
      <w:r w:rsidR="005665F8" w:rsidRPr="00F00078">
        <w:t xml:space="preserve">оказания услуг </w:t>
      </w:r>
      <w:r w:rsidRPr="00F00078">
        <w:t>–</w:t>
      </w:r>
      <w:r w:rsidRPr="00F00078">
        <w:rPr>
          <w:lang w:val="ru-RU"/>
        </w:rPr>
        <w:t xml:space="preserve"> </w:t>
      </w:r>
      <w:r w:rsidR="00596137" w:rsidRPr="00F00078">
        <w:rPr>
          <w:rFonts w:eastAsia="Calibri"/>
          <w:color w:val="000000"/>
          <w:shd w:val="clear" w:color="auto" w:fill="FFFFFF"/>
          <w:lang w:val="ru-RU"/>
        </w:rPr>
        <w:t>с даты заключения договора</w:t>
      </w:r>
      <w:r w:rsidRPr="00F00078">
        <w:t>.</w:t>
      </w:r>
      <w:bookmarkEnd w:id="0"/>
    </w:p>
    <w:p w:rsidR="00B75947" w:rsidRPr="00F00078" w:rsidRDefault="00B75947" w:rsidP="00B75947">
      <w:pPr>
        <w:pStyle w:val="20"/>
        <w:keepNext w:val="0"/>
        <w:keepLines w:val="0"/>
        <w:widowControl w:val="0"/>
        <w:numPr>
          <w:ilvl w:val="0"/>
          <w:numId w:val="0"/>
        </w:numPr>
      </w:pPr>
      <w:bookmarkStart w:id="1" w:name="_Ref480224782"/>
      <w:r w:rsidRPr="00F00078">
        <w:t xml:space="preserve">Срок </w:t>
      </w:r>
      <w:r w:rsidR="005665F8" w:rsidRPr="00F00078">
        <w:t>окончания оказания услуг</w:t>
      </w:r>
      <w:r w:rsidR="005665F8" w:rsidRPr="00F00078">
        <w:rPr>
          <w:lang w:val="ru-RU"/>
        </w:rPr>
        <w:t xml:space="preserve"> </w:t>
      </w:r>
      <w:r w:rsidRPr="00F00078">
        <w:rPr>
          <w:lang w:val="ru-RU"/>
        </w:rPr>
        <w:t xml:space="preserve">- </w:t>
      </w:r>
      <w:r w:rsidR="00294C91" w:rsidRPr="00F00078">
        <w:t>«</w:t>
      </w:r>
      <w:r w:rsidR="00E960E4">
        <w:rPr>
          <w:lang w:val="ru-RU"/>
        </w:rPr>
        <w:t>30</w:t>
      </w:r>
      <w:r w:rsidR="00294C91" w:rsidRPr="00F00078">
        <w:t xml:space="preserve">» </w:t>
      </w:r>
      <w:r w:rsidR="00E960E4">
        <w:rPr>
          <w:lang w:val="ru-RU"/>
        </w:rPr>
        <w:t>сентября</w:t>
      </w:r>
      <w:r w:rsidR="00294C91" w:rsidRPr="00F00078">
        <w:t xml:space="preserve"> 202</w:t>
      </w:r>
      <w:r w:rsidR="00133111">
        <w:rPr>
          <w:lang w:val="ru-RU"/>
        </w:rPr>
        <w:t>6</w:t>
      </w:r>
      <w:r w:rsidRPr="00F00078">
        <w:t xml:space="preserve"> года (включительно).</w:t>
      </w:r>
      <w:bookmarkEnd w:id="1"/>
      <w:r w:rsidRPr="00F00078">
        <w:t xml:space="preserve"> </w:t>
      </w:r>
    </w:p>
    <w:p w:rsidR="00B75947" w:rsidRPr="00F00078" w:rsidRDefault="00B75947" w:rsidP="00B75947">
      <w:pPr>
        <w:pStyle w:val="20"/>
        <w:keepNext w:val="0"/>
        <w:keepLines w:val="0"/>
        <w:widowControl w:val="0"/>
        <w:numPr>
          <w:ilvl w:val="0"/>
          <w:numId w:val="0"/>
        </w:numPr>
      </w:pPr>
      <w:bookmarkStart w:id="2" w:name="_Ref480224804"/>
      <w:r w:rsidRPr="00F00078">
        <w:rPr>
          <w:lang w:val="ru-RU"/>
        </w:rPr>
        <w:t xml:space="preserve">4.2. </w:t>
      </w:r>
      <w:r w:rsidR="005665F8" w:rsidRPr="00F00078">
        <w:rPr>
          <w:rFonts w:eastAsia="Calibri"/>
          <w:szCs w:val="22"/>
          <w:lang w:val="ru-RU" w:eastAsia="en-US"/>
        </w:rPr>
        <w:t xml:space="preserve">Услуги должны быть оказаны в соответствии с </w:t>
      </w:r>
      <w:r w:rsidR="005C3E84">
        <w:rPr>
          <w:rFonts w:eastAsia="Calibri"/>
          <w:szCs w:val="22"/>
          <w:lang w:val="ru-RU" w:eastAsia="en-US"/>
        </w:rPr>
        <w:t>Техническим заданием (приложение</w:t>
      </w:r>
      <w:r w:rsidR="007E3B3D" w:rsidRPr="00F00078">
        <w:rPr>
          <w:rFonts w:eastAsia="Calibri"/>
          <w:szCs w:val="22"/>
          <w:lang w:val="ru-RU" w:eastAsia="en-US"/>
        </w:rPr>
        <w:t xml:space="preserve"> № 1 к </w:t>
      </w:r>
      <w:r w:rsidR="005665F8" w:rsidRPr="00F00078">
        <w:rPr>
          <w:rFonts w:eastAsia="Calibri"/>
          <w:szCs w:val="22"/>
          <w:lang w:val="ru-RU" w:eastAsia="en-US"/>
        </w:rPr>
        <w:t>Договору), которое является неотъемлемой частью настоящего Договора</w:t>
      </w:r>
      <w:r w:rsidRPr="00F00078">
        <w:t>.</w:t>
      </w:r>
      <w:bookmarkEnd w:id="2"/>
    </w:p>
    <w:p w:rsidR="003D0808" w:rsidRDefault="00B75947" w:rsidP="003D0808">
      <w:pPr>
        <w:keepNext w:val="0"/>
        <w:keepLines w:val="0"/>
        <w:widowControl w:val="0"/>
        <w:ind w:firstLine="0"/>
        <w:jc w:val="both"/>
        <w:rPr>
          <w:lang w:eastAsia="x-none"/>
        </w:rPr>
      </w:pPr>
      <w:r w:rsidRPr="00F00078">
        <w:rPr>
          <w:lang w:eastAsia="x-none"/>
        </w:rPr>
        <w:t xml:space="preserve">4.3. </w:t>
      </w:r>
      <w:r w:rsidR="005665F8" w:rsidRPr="00F00078">
        <w:t>Качество оказываемых услуг должно соответствовать требованиям государственных стандартов и иной нормативно-технической документации, устанавливающей требования к качеству данного вида услуг, и удостоверяться необходимыми документами, установленными законодательством РФ</w:t>
      </w:r>
      <w:r w:rsidRPr="00F00078">
        <w:rPr>
          <w:lang w:eastAsia="x-none"/>
        </w:rPr>
        <w:t>.</w:t>
      </w:r>
    </w:p>
    <w:p w:rsidR="00133111" w:rsidRPr="009B4E20" w:rsidRDefault="003D0808" w:rsidP="003D0808">
      <w:pPr>
        <w:keepNext w:val="0"/>
        <w:keepLines w:val="0"/>
        <w:widowControl w:val="0"/>
        <w:ind w:firstLine="0"/>
        <w:jc w:val="both"/>
        <w:rPr>
          <w:lang w:eastAsia="x-none"/>
        </w:rPr>
      </w:pPr>
      <w:r>
        <w:rPr>
          <w:lang w:eastAsia="x-none"/>
        </w:rPr>
        <w:t xml:space="preserve">4.4. </w:t>
      </w:r>
      <w:r w:rsidRPr="00866011">
        <w:t>Услуги оказываются на территории Заказчика по адресу, указанному в Техническом задании (Приложение №</w:t>
      </w:r>
      <w:r>
        <w:t> </w:t>
      </w:r>
      <w:r w:rsidRPr="00866011">
        <w:t>1 к настоящему Договору).</w:t>
      </w:r>
    </w:p>
    <w:p w:rsidR="00B75947" w:rsidRPr="005B6AC2" w:rsidRDefault="006207E9" w:rsidP="00133111">
      <w:pPr>
        <w:pStyle w:val="10"/>
        <w:keepLines w:val="0"/>
        <w:widowControl w:val="0"/>
        <w:numPr>
          <w:ilvl w:val="0"/>
          <w:numId w:val="21"/>
        </w:numPr>
        <w:spacing w:after="0"/>
        <w:ind w:left="0" w:firstLine="0"/>
      </w:pPr>
      <w:r w:rsidRPr="005B6AC2">
        <w:t>Сроки и порядок прие</w:t>
      </w:r>
      <w:r w:rsidR="00B75947" w:rsidRPr="005B6AC2">
        <w:t xml:space="preserve">мки </w:t>
      </w:r>
      <w:r w:rsidRPr="005B6AC2">
        <w:t>оказанных услуг</w:t>
      </w:r>
    </w:p>
    <w:p w:rsidR="00B75947" w:rsidRDefault="00C40376" w:rsidP="00133111">
      <w:pPr>
        <w:keepLines w:val="0"/>
        <w:widowControl w:val="0"/>
        <w:spacing w:before="120"/>
        <w:ind w:firstLine="0"/>
        <w:jc w:val="both"/>
        <w:rPr>
          <w:lang w:eastAsia="ru-RU"/>
        </w:rPr>
      </w:pPr>
      <w:r w:rsidRPr="005B6AC2">
        <w:rPr>
          <w:lang w:eastAsia="ru-RU"/>
        </w:rPr>
        <w:t>5.1.</w:t>
      </w:r>
      <w:r w:rsidRPr="005B6AC2">
        <w:rPr>
          <w:lang w:eastAsia="ru-RU"/>
        </w:rPr>
        <w:tab/>
      </w:r>
      <w:r w:rsidRPr="005B6AC2">
        <w:t xml:space="preserve">Приемка услуг производится Заказчиком на соответствие объема и качества в соответствии с требованиями, установленными </w:t>
      </w:r>
      <w:r w:rsidRPr="005B6AC2">
        <w:rPr>
          <w:lang w:eastAsia="ru-RU"/>
        </w:rPr>
        <w:t xml:space="preserve">в Техническом задании (приложение № 1 к </w:t>
      </w:r>
      <w:r w:rsidRPr="005B6AC2">
        <w:t>настоящему</w:t>
      </w:r>
      <w:r w:rsidRPr="005B6AC2">
        <w:rPr>
          <w:lang w:eastAsia="ru-RU"/>
        </w:rPr>
        <w:t xml:space="preserve"> </w:t>
      </w:r>
      <w:r w:rsidRPr="005B6AC2">
        <w:rPr>
          <w:lang w:eastAsia="ru-RU"/>
        </w:rPr>
        <w:lastRenderedPageBreak/>
        <w:t>Договору)</w:t>
      </w:r>
      <w:r w:rsidR="00B75947" w:rsidRPr="005B6AC2">
        <w:rPr>
          <w:lang w:eastAsia="ru-RU"/>
        </w:rPr>
        <w:t>.</w:t>
      </w:r>
    </w:p>
    <w:p w:rsidR="00B75947" w:rsidRDefault="00C40376" w:rsidP="00B75947">
      <w:pPr>
        <w:keepNext w:val="0"/>
        <w:keepLines w:val="0"/>
        <w:widowControl w:val="0"/>
        <w:ind w:firstLine="0"/>
        <w:jc w:val="both"/>
        <w:rPr>
          <w:lang w:eastAsia="ru-RU"/>
        </w:rPr>
      </w:pPr>
      <w:r>
        <w:rPr>
          <w:lang w:eastAsia="ru-RU"/>
        </w:rPr>
        <w:t>5.2.</w:t>
      </w:r>
      <w:r>
        <w:rPr>
          <w:lang w:eastAsia="ru-RU"/>
        </w:rPr>
        <w:tab/>
      </w:r>
      <w:r w:rsidRPr="00C40376">
        <w:rPr>
          <w:lang w:eastAsia="ru-RU"/>
        </w:rPr>
        <w:t>Контроль за сроками и качеством оказания услуг производится представителем Заказчика</w:t>
      </w:r>
      <w:r w:rsidR="00B75947">
        <w:rPr>
          <w:lang w:eastAsia="ru-RU"/>
        </w:rPr>
        <w:t>.</w:t>
      </w:r>
    </w:p>
    <w:p w:rsidR="00B75947" w:rsidRPr="00B12896" w:rsidRDefault="00B75947" w:rsidP="00C40376">
      <w:pPr>
        <w:keepNext w:val="0"/>
        <w:keepLines w:val="0"/>
        <w:widowControl w:val="0"/>
        <w:ind w:firstLine="0"/>
        <w:jc w:val="both"/>
        <w:rPr>
          <w:szCs w:val="24"/>
        </w:rPr>
      </w:pPr>
      <w:r>
        <w:rPr>
          <w:lang w:eastAsia="ru-RU"/>
        </w:rPr>
        <w:t>5.3.</w:t>
      </w:r>
      <w:r>
        <w:rPr>
          <w:lang w:eastAsia="ru-RU"/>
        </w:rPr>
        <w:tab/>
      </w:r>
      <w:r w:rsidR="00C40376" w:rsidRPr="00C40376">
        <w:rPr>
          <w:lang w:eastAsia="ru-RU"/>
        </w:rPr>
        <w:t xml:space="preserve">Приемка </w:t>
      </w:r>
      <w:r w:rsidR="00C40376" w:rsidRPr="00B12896">
        <w:rPr>
          <w:lang w:eastAsia="ru-RU"/>
        </w:rPr>
        <w:t xml:space="preserve">услуг осуществляется в порядке, указанном в Техническом задании (приложение № 1 к </w:t>
      </w:r>
      <w:r w:rsidR="00C40376" w:rsidRPr="00B12896">
        <w:t>настоящему</w:t>
      </w:r>
      <w:r w:rsidR="00C40376" w:rsidRPr="00B12896">
        <w:rPr>
          <w:lang w:eastAsia="ru-RU"/>
        </w:rPr>
        <w:t xml:space="preserve"> Договору)</w:t>
      </w:r>
      <w:r w:rsidRPr="00B12896">
        <w:rPr>
          <w:szCs w:val="24"/>
        </w:rPr>
        <w:t>.</w:t>
      </w:r>
    </w:p>
    <w:p w:rsidR="009B4E20" w:rsidRPr="006C54F1" w:rsidRDefault="00B75947" w:rsidP="00DD74CB">
      <w:pPr>
        <w:pStyle w:val="20"/>
        <w:keepNext w:val="0"/>
        <w:keepLines w:val="0"/>
        <w:widowControl w:val="0"/>
        <w:numPr>
          <w:ilvl w:val="0"/>
          <w:numId w:val="0"/>
        </w:numPr>
      </w:pPr>
      <w:r w:rsidRPr="00B12896">
        <w:t>5</w:t>
      </w:r>
      <w:r w:rsidR="00C40376" w:rsidRPr="00B12896">
        <w:t>.4.</w:t>
      </w:r>
      <w:r w:rsidR="00C40376" w:rsidRPr="00B12896">
        <w:tab/>
        <w:t xml:space="preserve">Датой принятия Заказчиком результата оказанных услуг считается дата подписания Сторонами </w:t>
      </w:r>
      <w:r w:rsidR="009B4E20" w:rsidRPr="00065B09">
        <w:t>акта об оказанных услугах.</w:t>
      </w:r>
    </w:p>
    <w:p w:rsidR="00B75947" w:rsidRPr="00B12896" w:rsidRDefault="00B75947" w:rsidP="00B75947">
      <w:pPr>
        <w:pStyle w:val="10"/>
        <w:keepNext w:val="0"/>
        <w:keepLines w:val="0"/>
        <w:widowControl w:val="0"/>
        <w:numPr>
          <w:ilvl w:val="0"/>
          <w:numId w:val="21"/>
        </w:numPr>
        <w:ind w:left="0" w:firstLine="0"/>
      </w:pPr>
      <w:r w:rsidRPr="00B12896">
        <w:t>Ответственность сторон</w:t>
      </w:r>
    </w:p>
    <w:p w:rsidR="00B75947" w:rsidRPr="00B12896" w:rsidRDefault="00B75947" w:rsidP="00FB7C9D">
      <w:pPr>
        <w:pStyle w:val="20"/>
        <w:keepNext w:val="0"/>
        <w:keepLines w:val="0"/>
        <w:widowControl w:val="0"/>
        <w:numPr>
          <w:ilvl w:val="1"/>
          <w:numId w:val="23"/>
        </w:numPr>
        <w:ind w:left="0" w:firstLine="0"/>
        <w:rPr>
          <w:b/>
          <w:lang w:val="ru-RU"/>
        </w:rPr>
      </w:pPr>
      <w:r w:rsidRPr="00B12896">
        <w:rPr>
          <w:b/>
        </w:rPr>
        <w:t>Ответственность Заказчика:</w:t>
      </w:r>
    </w:p>
    <w:p w:rsidR="00B75947" w:rsidRDefault="00D32591" w:rsidP="00B75947">
      <w:pPr>
        <w:pStyle w:val="3"/>
        <w:keepNext w:val="0"/>
        <w:keepLines w:val="0"/>
        <w:widowControl w:val="0"/>
        <w:numPr>
          <w:ilvl w:val="2"/>
          <w:numId w:val="23"/>
        </w:numPr>
        <w:ind w:left="0" w:firstLine="0"/>
      </w:pPr>
      <w:bookmarkStart w:id="3" w:name="_Ref480383610"/>
      <w:r w:rsidRPr="00B12896">
        <w:t>За нарушение сроков оплаты фактически оказанных и принятых услуг Исполнитель вправе требовать уплаты пени в размере 0</w:t>
      </w:r>
      <w:r w:rsidRPr="006C0AA5">
        <w:t>,1% (ноль целых одна десятая процента) от неоплаченной суммы за каждый день просрочки</w:t>
      </w:r>
      <w:r w:rsidR="00B75947">
        <w:t>.</w:t>
      </w:r>
    </w:p>
    <w:p w:rsidR="00B75947" w:rsidRDefault="00B75947" w:rsidP="00B75947">
      <w:pPr>
        <w:pStyle w:val="20"/>
        <w:keepNext w:val="0"/>
        <w:keepLines w:val="0"/>
        <w:widowControl w:val="0"/>
        <w:numPr>
          <w:ilvl w:val="1"/>
          <w:numId w:val="23"/>
        </w:numPr>
        <w:ind w:left="0" w:firstLine="0"/>
        <w:rPr>
          <w:b/>
          <w:lang w:val="ru-RU"/>
        </w:rPr>
      </w:pPr>
      <w:r>
        <w:rPr>
          <w:b/>
        </w:rPr>
        <w:t xml:space="preserve">Ответственность </w:t>
      </w:r>
      <w:r w:rsidR="00D32591">
        <w:rPr>
          <w:b/>
          <w:lang w:val="ru-RU"/>
        </w:rPr>
        <w:t>Исполнителя</w:t>
      </w:r>
      <w:r>
        <w:rPr>
          <w:b/>
        </w:rPr>
        <w:t>:</w:t>
      </w:r>
    </w:p>
    <w:p w:rsidR="00B75947" w:rsidRDefault="00B75947" w:rsidP="00B75947">
      <w:pPr>
        <w:pStyle w:val="3"/>
        <w:keepNext w:val="0"/>
        <w:keepLines w:val="0"/>
        <w:widowControl w:val="0"/>
        <w:numPr>
          <w:ilvl w:val="0"/>
          <w:numId w:val="0"/>
        </w:numPr>
      </w:pPr>
      <w:r>
        <w:rPr>
          <w:lang w:val="ru-RU"/>
        </w:rPr>
        <w:t xml:space="preserve">6.2.1 </w:t>
      </w:r>
      <w:r w:rsidR="00D32591">
        <w:t>В случае приостановления оказания услуг по вине Исполнителя и/или нарушения Исполнителем сроков оказания услуг</w:t>
      </w:r>
      <w:r w:rsidR="00D32591" w:rsidRPr="006C0AA5">
        <w:rPr>
          <w:lang w:val="ru-RU"/>
        </w:rPr>
        <w:t xml:space="preserve"> </w:t>
      </w:r>
      <w:r w:rsidR="00D32591">
        <w:t xml:space="preserve">Заказчик вправе требовать уплаты </w:t>
      </w:r>
      <w:r w:rsidR="00D32591" w:rsidRPr="00065B09">
        <w:rPr>
          <w:color w:val="000000"/>
        </w:rPr>
        <w:t xml:space="preserve">Исполнителем пени в следующем </w:t>
      </w:r>
      <w:r w:rsidR="00D32591" w:rsidRPr="00D14604">
        <w:rPr>
          <w:color w:val="000000"/>
        </w:rPr>
        <w:t>размере</w:t>
      </w:r>
      <w:r>
        <w:t xml:space="preserve">: </w:t>
      </w:r>
    </w:p>
    <w:p w:rsidR="00B75947" w:rsidRDefault="00D32591" w:rsidP="00B75947">
      <w:pPr>
        <w:pStyle w:val="3"/>
        <w:keepNext w:val="0"/>
        <w:keepLines w:val="0"/>
        <w:widowControl w:val="0"/>
        <w:numPr>
          <w:ilvl w:val="0"/>
          <w:numId w:val="0"/>
        </w:numPr>
      </w:pPr>
      <w:r>
        <w:rPr>
          <w:lang w:val="ru-RU"/>
        </w:rPr>
        <w:t>6.2.1.1</w:t>
      </w:r>
      <w:r>
        <w:rPr>
          <w:lang w:val="ru-RU"/>
        </w:rPr>
        <w:tab/>
      </w:r>
      <w:r w:rsidR="007E3B3D" w:rsidRPr="007E3B3D">
        <w:rPr>
          <w:rFonts w:eastAsia="Calibri"/>
          <w:szCs w:val="22"/>
          <w:lang w:val="ru-RU" w:eastAsia="en-US"/>
        </w:rPr>
        <w:t>При нарушении сроков оказания услуг от 1-го по 90-ый день включительно – 0,1%</w:t>
      </w:r>
      <w:r w:rsidR="007E3B3D">
        <w:rPr>
          <w:rFonts w:eastAsia="Calibri"/>
          <w:szCs w:val="22"/>
          <w:lang w:val="ru-RU" w:eastAsia="en-US"/>
        </w:rPr>
        <w:t xml:space="preserve"> </w:t>
      </w:r>
      <w:r w:rsidR="007E3B3D" w:rsidRPr="007E3B3D">
        <w:rPr>
          <w:rFonts w:eastAsia="Calibri"/>
          <w:szCs w:val="22"/>
          <w:lang w:val="ru-RU" w:eastAsia="en-US"/>
        </w:rPr>
        <w:t>(ноль целых одна де</w:t>
      </w:r>
      <w:r w:rsidR="007E3B3D">
        <w:rPr>
          <w:rFonts w:eastAsia="Calibri"/>
          <w:szCs w:val="22"/>
          <w:lang w:val="ru-RU" w:eastAsia="en-US"/>
        </w:rPr>
        <w:t>сятая процента) от стоимости не</w:t>
      </w:r>
      <w:r w:rsidR="007E3B3D" w:rsidRPr="007E3B3D">
        <w:rPr>
          <w:rFonts w:eastAsia="Calibri"/>
          <w:szCs w:val="22"/>
          <w:lang w:val="ru-RU" w:eastAsia="en-US"/>
        </w:rPr>
        <w:t>оказанных в срок услуг за каждый день просрочки</w:t>
      </w:r>
      <w:r w:rsidR="00B75947">
        <w:t>.</w:t>
      </w:r>
    </w:p>
    <w:p w:rsidR="00B75947" w:rsidRDefault="007E3B3D" w:rsidP="00B75947">
      <w:pPr>
        <w:pStyle w:val="4"/>
        <w:keepNext w:val="0"/>
        <w:keepLines w:val="0"/>
        <w:widowControl w:val="0"/>
        <w:numPr>
          <w:ilvl w:val="3"/>
          <w:numId w:val="24"/>
        </w:numPr>
        <w:tabs>
          <w:tab w:val="left" w:pos="851"/>
        </w:tabs>
        <w:ind w:left="0" w:firstLine="0"/>
        <w:rPr>
          <w:lang w:val="ru-RU"/>
        </w:rPr>
      </w:pPr>
      <w:r w:rsidRPr="007E3B3D">
        <w:rPr>
          <w:rFonts w:eastAsia="Calibri"/>
          <w:bCs w:val="0"/>
          <w:iCs w:val="0"/>
          <w:lang w:val="ru-RU"/>
        </w:rPr>
        <w:t>При нарушении сроков оказания услуг свыше 90 дней – 0,3% (ноль целых три десятых процента) от стоимости не оказанных в срок услуг за каждый день просрочки</w:t>
      </w:r>
      <w:r w:rsidR="00B75947">
        <w:t>.</w:t>
      </w:r>
    </w:p>
    <w:p w:rsidR="00B75947" w:rsidRDefault="007E3B3D" w:rsidP="00B75947">
      <w:pPr>
        <w:pStyle w:val="3"/>
        <w:keepNext w:val="0"/>
        <w:keepLines w:val="0"/>
        <w:widowControl w:val="0"/>
        <w:numPr>
          <w:ilvl w:val="2"/>
          <w:numId w:val="24"/>
        </w:numPr>
        <w:ind w:left="0" w:firstLine="0"/>
      </w:pPr>
      <w:r w:rsidRPr="007E3B3D">
        <w:rPr>
          <w:rFonts w:eastAsia="Calibri"/>
          <w:szCs w:val="22"/>
          <w:lang w:val="ru-RU" w:eastAsia="en-US"/>
        </w:rPr>
        <w:t>За каждый факт неисполнения или ненадлежащего исполнения Исполнителем норм пожарной и электробезопасности, техники безопасности, правил эксплуатации электроустановок потребителей на территории Заказчика,</w:t>
      </w:r>
      <w:r w:rsidRPr="007E3B3D">
        <w:rPr>
          <w:rFonts w:eastAsia="Calibri"/>
          <w:i/>
          <w:szCs w:val="22"/>
          <w:lang w:val="ru-RU" w:eastAsia="en-US"/>
        </w:rPr>
        <w:t xml:space="preserve"> </w:t>
      </w:r>
      <w:r w:rsidRPr="007E3B3D">
        <w:rPr>
          <w:rFonts w:eastAsia="Calibri"/>
          <w:szCs w:val="22"/>
          <w:lang w:val="ru-RU" w:eastAsia="en-US"/>
        </w:rPr>
        <w:t>Заказчик взыскивает штраф в размере 10</w:t>
      </w:r>
      <w:r>
        <w:rPr>
          <w:rFonts w:eastAsia="Calibri"/>
          <w:szCs w:val="22"/>
          <w:lang w:val="ru-RU" w:eastAsia="en-US"/>
        </w:rPr>
        <w:t> </w:t>
      </w:r>
      <w:r w:rsidRPr="007E3B3D">
        <w:rPr>
          <w:rFonts w:eastAsia="Calibri"/>
          <w:szCs w:val="22"/>
          <w:lang w:val="ru-RU" w:eastAsia="en-US"/>
        </w:rPr>
        <w:t>000 (десять тысяч) рублей за каждый выявленный случай нарушения независимо от стоимости Договора</w:t>
      </w:r>
      <w:r w:rsidR="00B75947">
        <w:t>.</w:t>
      </w:r>
    </w:p>
    <w:p w:rsidR="00B75947" w:rsidRDefault="007E3B3D" w:rsidP="00B75947">
      <w:pPr>
        <w:pStyle w:val="3"/>
        <w:keepNext w:val="0"/>
        <w:keepLines w:val="0"/>
        <w:widowControl w:val="0"/>
        <w:numPr>
          <w:ilvl w:val="2"/>
          <w:numId w:val="24"/>
        </w:numPr>
        <w:ind w:left="0" w:firstLine="0"/>
        <w:rPr>
          <w:lang w:val="ru-RU"/>
        </w:rPr>
      </w:pPr>
      <w:r w:rsidRPr="007E3B3D">
        <w:rPr>
          <w:rFonts w:eastAsia="Calibri"/>
          <w:szCs w:val="22"/>
          <w:lang w:val="ru-RU" w:eastAsia="en-US"/>
        </w:rPr>
        <w:t>За каждый факт нарушения Исполнителем требований в области охраны окружающей среды при оказании услуг на объектах метрополитена, неисполнения или ненадлежащего исполнения предписаний об устранении нарушений требований в области охраны окружающей среды</w:t>
      </w:r>
      <w:r>
        <w:rPr>
          <w:rFonts w:eastAsia="Calibri"/>
          <w:szCs w:val="22"/>
          <w:lang w:val="ru-RU" w:eastAsia="en-US"/>
        </w:rPr>
        <w:t xml:space="preserve"> </w:t>
      </w:r>
      <w:r w:rsidRPr="007E3B3D">
        <w:rPr>
          <w:rFonts w:eastAsia="Calibri"/>
          <w:szCs w:val="22"/>
          <w:lang w:val="ru-RU" w:eastAsia="en-US"/>
        </w:rPr>
        <w:t>Заказчик взыскивает штраф в размере 1</w:t>
      </w:r>
      <w:r>
        <w:rPr>
          <w:rFonts w:eastAsia="Calibri"/>
          <w:szCs w:val="22"/>
          <w:lang w:val="ru-RU" w:eastAsia="en-US"/>
        </w:rPr>
        <w:t> </w:t>
      </w:r>
      <w:r w:rsidRPr="007E3B3D">
        <w:rPr>
          <w:rFonts w:eastAsia="Calibri"/>
          <w:szCs w:val="22"/>
          <w:lang w:val="ru-RU" w:eastAsia="en-US"/>
        </w:rPr>
        <w:t>000</w:t>
      </w:r>
      <w:r>
        <w:rPr>
          <w:rFonts w:eastAsia="Calibri"/>
          <w:szCs w:val="22"/>
          <w:lang w:val="ru-RU" w:eastAsia="en-US"/>
        </w:rPr>
        <w:t xml:space="preserve"> </w:t>
      </w:r>
      <w:r w:rsidRPr="007E3B3D">
        <w:rPr>
          <w:rFonts w:eastAsia="Calibri"/>
          <w:szCs w:val="22"/>
          <w:lang w:val="ru-RU" w:eastAsia="en-US"/>
        </w:rPr>
        <w:t>(одна тысяча) рублей</w:t>
      </w:r>
      <w:r w:rsidR="00B75947">
        <w:t>.</w:t>
      </w:r>
    </w:p>
    <w:p w:rsidR="00B75947" w:rsidRDefault="00D32591" w:rsidP="00B75947">
      <w:pPr>
        <w:pStyle w:val="3"/>
        <w:keepNext w:val="0"/>
        <w:keepLines w:val="0"/>
        <w:widowControl w:val="0"/>
        <w:numPr>
          <w:ilvl w:val="2"/>
          <w:numId w:val="24"/>
        </w:numPr>
        <w:ind w:left="0" w:firstLine="0"/>
        <w:rPr>
          <w:lang w:val="ru-RU"/>
        </w:rPr>
      </w:pPr>
      <w:r w:rsidRPr="00D14604">
        <w:t xml:space="preserve">За </w:t>
      </w:r>
      <w:r w:rsidRPr="00F24EE7">
        <w:t>нарушение</w:t>
      </w:r>
      <w:r w:rsidRPr="00F24EE7">
        <w:rPr>
          <w:lang w:val="ru-RU"/>
        </w:rPr>
        <w:t xml:space="preserve"> </w:t>
      </w:r>
      <w:r w:rsidRPr="00F24EE7">
        <w:t xml:space="preserve">«Инструкции </w:t>
      </w:r>
      <w:r w:rsidR="00F24EE7" w:rsidRPr="00F24EE7">
        <w:rPr>
          <w:rFonts w:eastAsia="Calibri"/>
          <w:lang w:val="ru-RU" w:eastAsia="en-US"/>
        </w:rPr>
        <w:t>о порядке организации, оказания и приёмки услуг, оказываемых силами сторонних организаций на подвижном составе и объектах инфраструктуры ГУП «Петербургский метрополитен» в рамках исполнения заключённых договоров и контрактов»</w:t>
      </w:r>
      <w:r w:rsidRPr="00F24EE7">
        <w:t xml:space="preserve"> </w:t>
      </w:r>
      <w:r w:rsidRPr="00F24EE7">
        <w:rPr>
          <w:lang w:val="ru-RU"/>
        </w:rPr>
        <w:t>в действующей редакции</w:t>
      </w:r>
      <w:r w:rsidRPr="00F24EE7">
        <w:t xml:space="preserve"> Заказчик вправе требовать уплаты штрафа в размере 5% (пять процентов) от стоимости услуг по </w:t>
      </w:r>
      <w:r w:rsidRPr="00F24EE7">
        <w:rPr>
          <w:lang w:val="ru-RU"/>
        </w:rPr>
        <w:t>настоящему Договор</w:t>
      </w:r>
      <w:r w:rsidRPr="00F24EE7">
        <w:t>у. При систематическом нарушении</w:t>
      </w:r>
      <w:r w:rsidRPr="00D14604">
        <w:t xml:space="preserve"> «Инструкции </w:t>
      </w:r>
      <w:r w:rsidR="00F24EE7" w:rsidRPr="00F24EE7">
        <w:rPr>
          <w:rFonts w:eastAsia="Calibri"/>
          <w:lang w:val="ru-RU" w:eastAsia="en-US"/>
        </w:rPr>
        <w:t>о порядке организации, оказания и приёмки услуг, оказываемых силами сторонних организаций на подвижном составе и объектах инфраструктуры ГУП «Петербургский метрополитен» в рамках исполнения заключённых договоров и контрактов»</w:t>
      </w:r>
      <w:r w:rsidR="00F24EE7" w:rsidRPr="00F24EE7">
        <w:t xml:space="preserve"> </w:t>
      </w:r>
      <w:r w:rsidRPr="00D14604">
        <w:rPr>
          <w:lang w:val="ru-RU"/>
        </w:rPr>
        <w:t>в действующей редакции</w:t>
      </w:r>
      <w:r>
        <w:t xml:space="preserve"> Заказчик вправе в одностороннем порядке отказаться от исполнения настоящего Договора</w:t>
      </w:r>
      <w:r w:rsidR="00B75947">
        <w:rPr>
          <w:lang w:val="ru-RU"/>
        </w:rPr>
        <w:t>.</w:t>
      </w:r>
    </w:p>
    <w:p w:rsidR="00B75947" w:rsidRDefault="007E3B3D" w:rsidP="00B75947">
      <w:pPr>
        <w:pStyle w:val="3"/>
        <w:keepNext w:val="0"/>
        <w:keepLines w:val="0"/>
        <w:widowControl w:val="0"/>
        <w:numPr>
          <w:ilvl w:val="2"/>
          <w:numId w:val="24"/>
        </w:numPr>
        <w:ind w:left="0" w:firstLine="0"/>
        <w:rPr>
          <w:lang w:val="ru-RU"/>
        </w:rPr>
      </w:pPr>
      <w:r w:rsidRPr="007E3B3D">
        <w:rPr>
          <w:rFonts w:eastAsia="Calibri"/>
          <w:szCs w:val="22"/>
          <w:lang w:val="ru-RU" w:eastAsia="en-US"/>
        </w:rPr>
        <w:t>За ненадлежащее качество оказанных услуг Заказчик взыскивает с Исполнителя штраф</w:t>
      </w:r>
      <w:r>
        <w:rPr>
          <w:rFonts w:eastAsia="Calibri"/>
          <w:szCs w:val="22"/>
          <w:lang w:val="ru-RU" w:eastAsia="en-US"/>
        </w:rPr>
        <w:t xml:space="preserve"> в размере 10% (десяти</w:t>
      </w:r>
      <w:r w:rsidRPr="007E3B3D">
        <w:rPr>
          <w:rFonts w:eastAsia="Calibri"/>
          <w:szCs w:val="22"/>
          <w:lang w:val="ru-RU" w:eastAsia="en-US"/>
        </w:rPr>
        <w:t xml:space="preserve"> процентов) от стоимости услуг по Договору и вправе требовать устранения недостатков силами Исполнителя и за его счет. Если в результате некачественного оказания услуг у Заказчика возникли убытки, он в соответствии со ст. 15 ГК РФ вправе потребовать у Исполнителя возмещения убытков в полном объеме</w:t>
      </w:r>
      <w:r w:rsidR="00B75947">
        <w:t>.</w:t>
      </w:r>
    </w:p>
    <w:p w:rsidR="00B75947" w:rsidRDefault="007E3B3D" w:rsidP="007E3B3D">
      <w:pPr>
        <w:pStyle w:val="3"/>
        <w:keepNext w:val="0"/>
        <w:keepLines w:val="0"/>
        <w:widowControl w:val="0"/>
        <w:numPr>
          <w:ilvl w:val="2"/>
          <w:numId w:val="24"/>
        </w:numPr>
        <w:ind w:left="0" w:firstLine="0"/>
      </w:pPr>
      <w:r>
        <w:t>За каждый факт неисполнения или ненадлежащего исполнения Исполнителем</w:t>
      </w:r>
      <w:r w:rsidRPr="007E3B3D">
        <w:rPr>
          <w:lang w:val="ru-RU"/>
        </w:rPr>
        <w:t xml:space="preserve"> </w:t>
      </w:r>
      <w:r>
        <w:t>обязательств предусмотренных Договором, за исключением просрочки исполнения Исполнителем</w:t>
      </w:r>
      <w:r>
        <w:rPr>
          <w:lang w:val="ru-RU"/>
        </w:rPr>
        <w:t xml:space="preserve"> </w:t>
      </w:r>
      <w:r>
        <w:t>обязательств (в том числе гарантийного обязательства), предусмотренных Договором, Заказчик взыскивает с Исполнителя штраф в размере 10% (десять процентов) от цены Договора и вправе требовать устранения недостатков силами Исполнителя и за его счет</w:t>
      </w:r>
      <w:r w:rsidR="00B75947">
        <w:t>.</w:t>
      </w:r>
    </w:p>
    <w:p w:rsidR="00B75947" w:rsidRDefault="00B75947" w:rsidP="00B75947">
      <w:pPr>
        <w:keepNext w:val="0"/>
        <w:keepLines w:val="0"/>
        <w:widowControl w:val="0"/>
        <w:ind w:firstLine="0"/>
        <w:jc w:val="both"/>
        <w:rPr>
          <w:lang w:eastAsia="ru-RU"/>
        </w:rPr>
      </w:pPr>
      <w:r>
        <w:rPr>
          <w:lang w:eastAsia="ru-RU"/>
        </w:rPr>
        <w:t xml:space="preserve">6.2.7. </w:t>
      </w:r>
      <w:r w:rsidR="00E07B42">
        <w:t>За нарушение сроков устранения недостатков в оказанных услугах Заказчик вправе требовать уплаты пени в размере, указанном в п. 6.2.1 настоящего Договора</w:t>
      </w:r>
      <w:r>
        <w:rPr>
          <w:lang w:eastAsia="ru-RU"/>
        </w:rPr>
        <w:t>.</w:t>
      </w:r>
    </w:p>
    <w:p w:rsidR="00B75947" w:rsidRDefault="00B75947" w:rsidP="00B75947">
      <w:pPr>
        <w:keepNext w:val="0"/>
        <w:keepLines w:val="0"/>
        <w:widowControl w:val="0"/>
        <w:ind w:firstLine="0"/>
        <w:jc w:val="both"/>
        <w:rPr>
          <w:lang w:eastAsia="ru-RU"/>
        </w:rPr>
      </w:pPr>
      <w:r>
        <w:t xml:space="preserve">6.2.8. </w:t>
      </w:r>
      <w:r w:rsidR="00E07B42">
        <w:t xml:space="preserve">Исполнитель несет ответственность за ненадлежащее качество предоставленных и используемых им при оказании услуг материалов и оборудования, а также за использование материалов и оборудования, прав на результаты интеллектуальной деятельности, обремененных </w:t>
      </w:r>
      <w:r w:rsidR="00E07B42">
        <w:lastRenderedPageBreak/>
        <w:t>правами третьих лиц. В случае нарушения данного пункта или предоставления результата оказанных услуг, обремененного правами третьих лиц, Исполнитель обязуется компенсировать Заказчику понесенные убытки в полном объеме</w:t>
      </w:r>
      <w:r>
        <w:rPr>
          <w:lang w:eastAsia="ru-RU"/>
        </w:rPr>
        <w:t>.</w:t>
      </w:r>
    </w:p>
    <w:p w:rsidR="00B75947" w:rsidRDefault="00E07B42" w:rsidP="00B75947">
      <w:pPr>
        <w:pStyle w:val="3"/>
        <w:keepNext w:val="0"/>
        <w:keepLines w:val="0"/>
        <w:widowControl w:val="0"/>
        <w:numPr>
          <w:ilvl w:val="2"/>
          <w:numId w:val="25"/>
        </w:numPr>
        <w:tabs>
          <w:tab w:val="left" w:pos="708"/>
        </w:tabs>
        <w:ind w:left="0" w:firstLine="0"/>
      </w:pPr>
      <w:r>
        <w:t xml:space="preserve">В случае </w:t>
      </w:r>
      <w:r w:rsidR="007E3B3D">
        <w:t>причинения вреда Заказчику или третьим</w:t>
      </w:r>
      <w:r>
        <w:t xml:space="preserve"> лицам вследствие ненадлежащего исполнения обязательств по</w:t>
      </w:r>
      <w:r>
        <w:rPr>
          <w:lang w:val="ru-RU"/>
        </w:rPr>
        <w:t xml:space="preserve"> настоящему </w:t>
      </w:r>
      <w:r>
        <w:t>Договору Исполнителем, Исполнитель возмещает причиненный ущерб в полном объеме</w:t>
      </w:r>
      <w:r w:rsidR="00B75947">
        <w:t>.</w:t>
      </w:r>
    </w:p>
    <w:p w:rsidR="00B75947" w:rsidRDefault="00E07B42" w:rsidP="00B75947">
      <w:pPr>
        <w:pStyle w:val="3"/>
        <w:keepNext w:val="0"/>
        <w:keepLines w:val="0"/>
        <w:widowControl w:val="0"/>
        <w:numPr>
          <w:ilvl w:val="2"/>
          <w:numId w:val="25"/>
        </w:numPr>
        <w:ind w:left="0" w:firstLine="0"/>
      </w:pPr>
      <w:r>
        <w:t>В случае предъявления Заказчику претензий третьих лиц, в том числе штрафных санкций государственных органов, возникших по вине Исполнителя, Исполнитель обязуется компенсировать Заказчику понесенные убытки в полном объеме н</w:t>
      </w:r>
      <w:r w:rsidR="007E3B3D">
        <w:t>езависимо от стоимости услуг по</w:t>
      </w:r>
      <w:r w:rsidR="007E3B3D">
        <w:rPr>
          <w:lang w:val="ru-RU"/>
        </w:rPr>
        <w:t> </w:t>
      </w:r>
      <w:r>
        <w:rPr>
          <w:lang w:val="ru-RU"/>
        </w:rPr>
        <w:t xml:space="preserve">настоящему </w:t>
      </w:r>
      <w:r>
        <w:t>Договору и окончания срока действия</w:t>
      </w:r>
      <w:r>
        <w:rPr>
          <w:lang w:val="ru-RU"/>
        </w:rPr>
        <w:t xml:space="preserve"> настоящего</w:t>
      </w:r>
      <w:r>
        <w:t xml:space="preserve"> Договора</w:t>
      </w:r>
      <w:r w:rsidR="00B75947">
        <w:rPr>
          <w:lang w:val="ru-RU"/>
        </w:rPr>
        <w:t>.</w:t>
      </w:r>
    </w:p>
    <w:p w:rsidR="00B75947" w:rsidRDefault="00E07B42" w:rsidP="00B75947">
      <w:pPr>
        <w:pStyle w:val="3"/>
        <w:keepNext w:val="0"/>
        <w:keepLines w:val="0"/>
        <w:widowControl w:val="0"/>
        <w:numPr>
          <w:ilvl w:val="2"/>
          <w:numId w:val="25"/>
        </w:numPr>
        <w:ind w:left="0" w:firstLine="0"/>
      </w:pPr>
      <w:r>
        <w:t>При выявлении факта прохождения на территорию метрополитена (по территории метрополитена) двух и более лиц по одному пропуску, Заказчик вправе треб</w:t>
      </w:r>
      <w:r w:rsidR="00515C73">
        <w:t>овать уплаты штрафа в размере 1</w:t>
      </w:r>
      <w:r w:rsidR="00515C73">
        <w:rPr>
          <w:lang w:val="ru-RU"/>
        </w:rPr>
        <w:t> </w:t>
      </w:r>
      <w:r>
        <w:t xml:space="preserve">000 (одна тысяча) рублей за каждый выявленный случай нарушения независимо от стоимости </w:t>
      </w:r>
      <w:r>
        <w:rPr>
          <w:lang w:val="ru-RU"/>
        </w:rPr>
        <w:t xml:space="preserve">настоящего </w:t>
      </w:r>
      <w:r>
        <w:t>Договора</w:t>
      </w:r>
      <w:r w:rsidR="00B75947">
        <w:t>.</w:t>
      </w:r>
    </w:p>
    <w:p w:rsidR="00B75947" w:rsidRDefault="00E07B42" w:rsidP="00B75947">
      <w:pPr>
        <w:pStyle w:val="3"/>
        <w:keepNext w:val="0"/>
        <w:keepLines w:val="0"/>
        <w:widowControl w:val="0"/>
        <w:numPr>
          <w:ilvl w:val="2"/>
          <w:numId w:val="25"/>
        </w:numPr>
        <w:ind w:left="0" w:firstLine="0"/>
      </w:pPr>
      <w:r>
        <w:t xml:space="preserve">В случае прохода на территорию метрополитена работников Исполнителя (а также </w:t>
      </w:r>
      <w:r w:rsidR="00515C73">
        <w:rPr>
          <w:lang w:val="ru-RU"/>
        </w:rPr>
        <w:t>третьих</w:t>
      </w:r>
      <w:r>
        <w:t xml:space="preserve"> лиц) по пропускам, выданным иным лицам, Заказчик вправе требовать от Исполнителя уплаты штрафа в размере 50</w:t>
      </w:r>
      <w:r>
        <w:rPr>
          <w:lang w:val="ru-RU"/>
        </w:rPr>
        <w:t> </w:t>
      </w:r>
      <w:r>
        <w:t xml:space="preserve">000 (пятьдесят тысяч) рублей за каждый выявленный случай нарушения независимо от стоимости </w:t>
      </w:r>
      <w:r>
        <w:rPr>
          <w:lang w:val="ru-RU"/>
        </w:rPr>
        <w:t>настоящего Д</w:t>
      </w:r>
      <w:r>
        <w:t>оговора</w:t>
      </w:r>
      <w:r w:rsidR="00B75947">
        <w:t>.</w:t>
      </w:r>
    </w:p>
    <w:p w:rsidR="00406006" w:rsidRPr="00406006" w:rsidRDefault="00E07B42" w:rsidP="00406006">
      <w:pPr>
        <w:pStyle w:val="a6"/>
        <w:numPr>
          <w:ilvl w:val="2"/>
          <w:numId w:val="25"/>
        </w:numPr>
        <w:ind w:left="0" w:firstLine="0"/>
        <w:jc w:val="both"/>
        <w:rPr>
          <w:rFonts w:eastAsia="Times New Roman"/>
          <w:szCs w:val="24"/>
          <w:lang w:val="x-none" w:eastAsia="x-none"/>
        </w:rPr>
      </w:pPr>
      <w:r>
        <w:t xml:space="preserve">В случае прохода на территорию метрополитена работников Исполнителя (а также </w:t>
      </w:r>
      <w:r w:rsidR="00515C73">
        <w:t>третьих</w:t>
      </w:r>
      <w:r>
        <w:t xml:space="preserve"> лиц) по пропускам, выданным иным лицам два и более раза, Заказчик вправе в одностороннем порядке отказаться от исполнения настоящего Договора</w:t>
      </w:r>
      <w:r w:rsidR="00B75947">
        <w:t>.</w:t>
      </w:r>
      <w:r w:rsidR="00406006" w:rsidRPr="00406006">
        <w:t xml:space="preserve"> </w:t>
      </w:r>
    </w:p>
    <w:p w:rsidR="00406006" w:rsidRPr="00406006" w:rsidRDefault="00406006" w:rsidP="00406006">
      <w:pPr>
        <w:pStyle w:val="a6"/>
        <w:numPr>
          <w:ilvl w:val="2"/>
          <w:numId w:val="25"/>
        </w:numPr>
        <w:ind w:left="0" w:firstLine="0"/>
        <w:jc w:val="both"/>
        <w:rPr>
          <w:rFonts w:eastAsia="Times New Roman"/>
          <w:szCs w:val="24"/>
          <w:lang w:val="x-none" w:eastAsia="x-none"/>
        </w:rPr>
      </w:pPr>
      <w:r w:rsidRPr="00406006">
        <w:rPr>
          <w:rFonts w:eastAsia="Times New Roman"/>
          <w:szCs w:val="24"/>
          <w:lang w:val="x-none" w:eastAsia="x-none"/>
        </w:rPr>
        <w:t>За каждый факт нарушения требований локальных нормативных актов Заказчика регулирующих порядок пропускного и внутриобъектового режимов на объектах Заказчика, Заказчик взыскивает с Исполнителя штраф в размере 50 000 (пятьдесят тысяч) рублей.</w:t>
      </w:r>
    </w:p>
    <w:p w:rsidR="00B75947" w:rsidRDefault="00E07B42" w:rsidP="00B75947">
      <w:pPr>
        <w:pStyle w:val="3"/>
        <w:keepNext w:val="0"/>
        <w:keepLines w:val="0"/>
        <w:widowControl w:val="0"/>
        <w:numPr>
          <w:ilvl w:val="2"/>
          <w:numId w:val="25"/>
        </w:numPr>
        <w:ind w:left="0" w:firstLine="0"/>
      </w:pPr>
      <w:r>
        <w:t>Исполнитель</w:t>
      </w:r>
      <w:r w:rsidRPr="009F61B1">
        <w:t xml:space="preserve"> несет ответственность за действия третьих лиц, привлеченных им к исполнению обязательств по </w:t>
      </w:r>
      <w:r>
        <w:rPr>
          <w:lang w:val="ru-RU"/>
        </w:rPr>
        <w:t>настоящему Договор</w:t>
      </w:r>
      <w:r w:rsidRPr="009F61B1">
        <w:t xml:space="preserve">у в порядке и на условиях, установленных </w:t>
      </w:r>
      <w:r>
        <w:rPr>
          <w:lang w:val="ru-RU"/>
        </w:rPr>
        <w:t>настоящим Договор</w:t>
      </w:r>
      <w:r w:rsidRPr="009F61B1">
        <w:t>ом</w:t>
      </w:r>
      <w:r w:rsidR="00B75947">
        <w:t>.</w:t>
      </w:r>
    </w:p>
    <w:p w:rsidR="00515C73" w:rsidRDefault="00515C73" w:rsidP="00515C73">
      <w:pPr>
        <w:pStyle w:val="3"/>
        <w:keepNext w:val="0"/>
        <w:keepLines w:val="0"/>
        <w:widowControl w:val="0"/>
        <w:numPr>
          <w:ilvl w:val="2"/>
          <w:numId w:val="25"/>
        </w:numPr>
        <w:ind w:left="0" w:firstLine="0"/>
      </w:pPr>
      <w:r w:rsidRPr="00594041">
        <w:t>При обнаружении недостатков Исполнитель обязан безвозмездно устранять их своими силами, а также возместить Заказчику причиненные убытки в полном объеме</w:t>
      </w:r>
      <w:r>
        <w:t>.</w:t>
      </w:r>
    </w:p>
    <w:p w:rsidR="00515C73" w:rsidRDefault="00515C73" w:rsidP="00B75947">
      <w:pPr>
        <w:pStyle w:val="3"/>
        <w:keepNext w:val="0"/>
        <w:keepLines w:val="0"/>
        <w:widowControl w:val="0"/>
        <w:numPr>
          <w:ilvl w:val="2"/>
          <w:numId w:val="25"/>
        </w:numPr>
        <w:ind w:left="0" w:firstLine="0"/>
      </w:pPr>
      <w:r w:rsidRPr="006838F4">
        <w:t>Исполнитель несет ответственность за соблюдение требований действующего законодательства Российской Федерации в области транспортной безопасности, а также локальных нормативных актов ГУП «Петербургский метрополитен» регулирующих порядок осуществления пропускного и внутриобъектового режимов объектов метрополитена</w:t>
      </w:r>
    </w:p>
    <w:bookmarkEnd w:id="3"/>
    <w:p w:rsidR="00B75947" w:rsidRDefault="00E07B42" w:rsidP="00B75947">
      <w:pPr>
        <w:pStyle w:val="20"/>
        <w:keepNext w:val="0"/>
        <w:keepLines w:val="0"/>
        <w:widowControl w:val="0"/>
        <w:numPr>
          <w:ilvl w:val="1"/>
          <w:numId w:val="25"/>
        </w:numPr>
        <w:ind w:left="0" w:firstLine="0"/>
      </w:pPr>
      <w:r w:rsidRPr="007E5492">
        <w:rPr>
          <w:lang w:val="ru-RU"/>
        </w:rPr>
        <w:t xml:space="preserve">Днем оплаты Заказчиком требования </w:t>
      </w:r>
      <w:r w:rsidRPr="007E5492">
        <w:t xml:space="preserve">об уплате неустойки (штрафа, пени) является день </w:t>
      </w:r>
      <w:r w:rsidRPr="007E5492">
        <w:rPr>
          <w:lang w:val="ru-RU"/>
        </w:rPr>
        <w:t>списания</w:t>
      </w:r>
      <w:r w:rsidRPr="007E5492">
        <w:t xml:space="preserve"> денежных средств </w:t>
      </w:r>
      <w:r w:rsidRPr="007E5492">
        <w:rPr>
          <w:lang w:val="ru-RU"/>
        </w:rPr>
        <w:t>с</w:t>
      </w:r>
      <w:r w:rsidRPr="007E5492">
        <w:t xml:space="preserve"> расчетн</w:t>
      </w:r>
      <w:r w:rsidRPr="007E5492">
        <w:rPr>
          <w:lang w:val="ru-RU"/>
        </w:rPr>
        <w:t>ого</w:t>
      </w:r>
      <w:r w:rsidRPr="007E5492">
        <w:t xml:space="preserve"> счет</w:t>
      </w:r>
      <w:r w:rsidRPr="007E5492">
        <w:rPr>
          <w:lang w:val="ru-RU"/>
        </w:rPr>
        <w:t>а</w:t>
      </w:r>
      <w:r w:rsidRPr="007E5492">
        <w:t xml:space="preserve"> Заказчика</w:t>
      </w:r>
      <w:r w:rsidR="00B75947">
        <w:t>.</w:t>
      </w:r>
    </w:p>
    <w:p w:rsidR="00B75947" w:rsidRDefault="00E07B42" w:rsidP="00B75947">
      <w:pPr>
        <w:pStyle w:val="20"/>
        <w:keepNext w:val="0"/>
        <w:keepLines w:val="0"/>
        <w:widowControl w:val="0"/>
        <w:numPr>
          <w:ilvl w:val="1"/>
          <w:numId w:val="25"/>
        </w:numPr>
        <w:ind w:left="0" w:firstLine="0"/>
      </w:pPr>
      <w:r w:rsidRPr="009F61B1">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Pr>
          <w:lang w:val="ru-RU"/>
        </w:rPr>
        <w:t xml:space="preserve"> настоящим</w:t>
      </w:r>
      <w:r w:rsidRPr="009F61B1">
        <w:t xml:space="preserve"> </w:t>
      </w:r>
      <w:r>
        <w:rPr>
          <w:lang w:val="ru-RU"/>
        </w:rPr>
        <w:t>Договор</w:t>
      </w:r>
      <w:r w:rsidRPr="009F61B1">
        <w:t>ом, произошло вследствие обстоятельств непреодолимой силы или по вине другой стороны</w:t>
      </w:r>
      <w:r w:rsidR="00B75947">
        <w:t>.</w:t>
      </w:r>
    </w:p>
    <w:p w:rsidR="00B75947" w:rsidRDefault="00E07B42" w:rsidP="00B75947">
      <w:pPr>
        <w:pStyle w:val="20"/>
        <w:keepNext w:val="0"/>
        <w:keepLines w:val="0"/>
        <w:widowControl w:val="0"/>
        <w:numPr>
          <w:ilvl w:val="1"/>
          <w:numId w:val="25"/>
        </w:numPr>
        <w:ind w:left="0" w:firstLine="0"/>
      </w:pPr>
      <w:r w:rsidRPr="009F61B1">
        <w:t xml:space="preserve">Оплата </w:t>
      </w:r>
      <w:r w:rsidRPr="00AF4A9E">
        <w:t>Исполнителем</w:t>
      </w:r>
      <w:r w:rsidRPr="009F61B1">
        <w:t xml:space="preserve"> неустойки (штрафа, пени) или применение иной формы ответственности не освобождает его от исполнения обязательств по </w:t>
      </w:r>
      <w:r>
        <w:rPr>
          <w:lang w:val="ru-RU"/>
        </w:rPr>
        <w:t>настоящему Договор</w:t>
      </w:r>
      <w:r w:rsidRPr="009F61B1">
        <w:t>у</w:t>
      </w:r>
      <w:r w:rsidR="00B75947">
        <w:t>.</w:t>
      </w:r>
    </w:p>
    <w:p w:rsidR="00B75947" w:rsidRDefault="00E07B42" w:rsidP="00B75947">
      <w:pPr>
        <w:pStyle w:val="20"/>
        <w:keepNext w:val="0"/>
        <w:keepLines w:val="0"/>
        <w:widowControl w:val="0"/>
        <w:numPr>
          <w:ilvl w:val="1"/>
          <w:numId w:val="25"/>
        </w:numPr>
        <w:ind w:left="0" w:firstLine="0"/>
      </w:pPr>
      <w:r w:rsidRPr="009F61B1">
        <w:t xml:space="preserve">Подписанием настоящего </w:t>
      </w:r>
      <w:r>
        <w:rPr>
          <w:lang w:val="ru-RU"/>
        </w:rPr>
        <w:t>Договор</w:t>
      </w:r>
      <w:r w:rsidRPr="009F61B1">
        <w:t xml:space="preserve">а </w:t>
      </w:r>
      <w:r w:rsidRPr="00AF4A9E">
        <w:t>Исполнител</w:t>
      </w:r>
      <w:r>
        <w:t>ь</w:t>
      </w:r>
      <w:r w:rsidRPr="009F61B1">
        <w:t xml:space="preserve"> подтверждает свое согласие на оплату </w:t>
      </w:r>
      <w:r>
        <w:t>оказанных услуг</w:t>
      </w:r>
      <w:r w:rsidRPr="009F61B1">
        <w:t xml:space="preserve"> по </w:t>
      </w:r>
      <w:r>
        <w:rPr>
          <w:lang w:val="ru-RU"/>
        </w:rPr>
        <w:t>настоящему Договор</w:t>
      </w:r>
      <w:r w:rsidRPr="009F61B1">
        <w:t>у за вычетом суммы неустойки (пеней, штрафов), взымаемой Заказчиком, в соответствии с настоящим разделом</w:t>
      </w:r>
      <w:r w:rsidR="00B75947">
        <w:t>.</w:t>
      </w:r>
    </w:p>
    <w:p w:rsidR="00B75947" w:rsidRDefault="00E07B42" w:rsidP="00102AA0">
      <w:pPr>
        <w:pStyle w:val="20"/>
        <w:keepNext w:val="0"/>
        <w:keepLines w:val="0"/>
        <w:widowControl w:val="0"/>
        <w:numPr>
          <w:ilvl w:val="1"/>
          <w:numId w:val="25"/>
        </w:numPr>
        <w:ind w:left="0" w:firstLine="0"/>
      </w:pPr>
      <w:r w:rsidRPr="009F61B1">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r w:rsidR="00B75947">
        <w:t xml:space="preserve">. </w:t>
      </w:r>
    </w:p>
    <w:p w:rsidR="00B75947" w:rsidRPr="00FE3F67" w:rsidRDefault="00E07B42" w:rsidP="00102AA0">
      <w:pPr>
        <w:pStyle w:val="10"/>
        <w:keepNext w:val="0"/>
        <w:keepLines w:val="0"/>
        <w:widowControl w:val="0"/>
        <w:numPr>
          <w:ilvl w:val="0"/>
          <w:numId w:val="25"/>
        </w:numPr>
        <w:spacing w:after="0"/>
        <w:ind w:left="0" w:firstLine="0"/>
        <w:rPr>
          <w:i/>
        </w:rPr>
      </w:pPr>
      <w:r w:rsidRPr="00FE3F67">
        <w:t>Срок действия Договора</w:t>
      </w:r>
    </w:p>
    <w:p w:rsidR="00B75947" w:rsidRPr="00515C73" w:rsidRDefault="00E07B42" w:rsidP="00102AA0">
      <w:pPr>
        <w:pStyle w:val="20"/>
        <w:keepNext w:val="0"/>
        <w:keepLines w:val="0"/>
        <w:widowControl w:val="0"/>
        <w:numPr>
          <w:ilvl w:val="1"/>
          <w:numId w:val="26"/>
        </w:numPr>
        <w:spacing w:before="120"/>
        <w:ind w:left="0" w:firstLine="0"/>
        <w:rPr>
          <w:b/>
        </w:rPr>
      </w:pPr>
      <w:r w:rsidRPr="00594041">
        <w:rPr>
          <w:lang w:val="ru-RU"/>
        </w:rPr>
        <w:t>Договор</w:t>
      </w:r>
      <w:r w:rsidRPr="00594041">
        <w:t xml:space="preserve"> вступает в силу со дня подписания его </w:t>
      </w:r>
      <w:r w:rsidRPr="00515C73">
        <w:t>Сторонами</w:t>
      </w:r>
      <w:r w:rsidRPr="00515C73">
        <w:rPr>
          <w:lang w:val="ru-RU"/>
        </w:rPr>
        <w:t xml:space="preserve"> </w:t>
      </w:r>
      <w:r w:rsidRPr="00515C73">
        <w:t xml:space="preserve">и действует </w:t>
      </w:r>
      <w:r w:rsidRPr="00515C73">
        <w:rPr>
          <w:lang w:val="ru-RU"/>
        </w:rPr>
        <w:t>п</w:t>
      </w:r>
      <w:r w:rsidRPr="00515C73">
        <w:t xml:space="preserve">о </w:t>
      </w:r>
      <w:r w:rsidRPr="00515C73">
        <w:rPr>
          <w:lang w:val="ru-RU"/>
        </w:rPr>
        <w:t>«</w:t>
      </w:r>
      <w:r w:rsidR="00117366">
        <w:rPr>
          <w:lang w:val="ru-RU"/>
        </w:rPr>
        <w:t>3</w:t>
      </w:r>
      <w:r w:rsidR="00E960E4">
        <w:rPr>
          <w:lang w:val="ru-RU"/>
        </w:rPr>
        <w:t>0</w:t>
      </w:r>
      <w:r w:rsidRPr="00515C73">
        <w:rPr>
          <w:lang w:val="ru-RU"/>
        </w:rPr>
        <w:t xml:space="preserve">» </w:t>
      </w:r>
      <w:r w:rsidR="00E960E4">
        <w:rPr>
          <w:lang w:val="ru-RU"/>
        </w:rPr>
        <w:t>ноября</w:t>
      </w:r>
      <w:r w:rsidR="00515C73" w:rsidRPr="00515C73">
        <w:rPr>
          <w:lang w:val="ru-RU"/>
        </w:rPr>
        <w:t xml:space="preserve"> </w:t>
      </w:r>
      <w:r w:rsidRPr="00515C73">
        <w:rPr>
          <w:lang w:val="ru-RU"/>
        </w:rPr>
        <w:t>20</w:t>
      </w:r>
      <w:r w:rsidR="00750F66">
        <w:rPr>
          <w:lang w:val="ru-RU"/>
        </w:rPr>
        <w:t>26</w:t>
      </w:r>
      <w:r w:rsidR="00515C73" w:rsidRPr="00515C73">
        <w:rPr>
          <w:lang w:val="ru-RU"/>
        </w:rPr>
        <w:t> </w:t>
      </w:r>
      <w:r w:rsidRPr="00515C73">
        <w:rPr>
          <w:lang w:val="ru-RU"/>
        </w:rPr>
        <w:t>года</w:t>
      </w:r>
      <w:r w:rsidR="00B75947" w:rsidRPr="00515C73">
        <w:t>.</w:t>
      </w:r>
    </w:p>
    <w:p w:rsidR="00406006" w:rsidRDefault="00406006" w:rsidP="00406006">
      <w:pPr>
        <w:pStyle w:val="20"/>
        <w:keepNext w:val="0"/>
        <w:keepLines w:val="0"/>
        <w:widowControl w:val="0"/>
        <w:numPr>
          <w:ilvl w:val="1"/>
          <w:numId w:val="26"/>
        </w:numPr>
        <w:ind w:left="0" w:firstLine="0"/>
        <w:contextualSpacing/>
      </w:pPr>
      <w:r>
        <w:t>Окончание срока действия Договора не влечет прекращения обязательств по настоящему</w:t>
      </w:r>
      <w:r>
        <w:rPr>
          <w:lang w:val="ru-RU"/>
        </w:rPr>
        <w:t xml:space="preserve"> </w:t>
      </w:r>
      <w:r>
        <w:t>Договору.</w:t>
      </w:r>
    </w:p>
    <w:p w:rsidR="00B75947" w:rsidRPr="00E07B42" w:rsidRDefault="00E07B42" w:rsidP="00406006">
      <w:pPr>
        <w:pStyle w:val="20"/>
        <w:keepNext w:val="0"/>
        <w:keepLines w:val="0"/>
        <w:widowControl w:val="0"/>
        <w:numPr>
          <w:ilvl w:val="1"/>
          <w:numId w:val="26"/>
        </w:numPr>
        <w:ind w:left="0" w:firstLine="0"/>
        <w:contextualSpacing/>
      </w:pPr>
      <w:r w:rsidRPr="00E64CA3">
        <w:t>Окончание срока действия</w:t>
      </w:r>
      <w:r w:rsidRPr="00406006">
        <w:rPr>
          <w:lang w:val="ru-RU"/>
        </w:rPr>
        <w:t xml:space="preserve"> настоящего</w:t>
      </w:r>
      <w:r w:rsidRPr="00E64CA3">
        <w:t xml:space="preserve"> </w:t>
      </w:r>
      <w:r w:rsidRPr="00406006">
        <w:rPr>
          <w:lang w:val="ru-RU"/>
        </w:rPr>
        <w:t>Договор</w:t>
      </w:r>
      <w:r w:rsidRPr="00E64CA3">
        <w:t xml:space="preserve">а не освобождает Стороны от </w:t>
      </w:r>
      <w:r w:rsidRPr="00E64CA3">
        <w:lastRenderedPageBreak/>
        <w:t xml:space="preserve">ответственности за нарушение ими обязательств, допущенных в период действия </w:t>
      </w:r>
      <w:r w:rsidRPr="00406006">
        <w:rPr>
          <w:lang w:val="ru-RU"/>
        </w:rPr>
        <w:t>настоящего Договор</w:t>
      </w:r>
      <w:r w:rsidRPr="00E64CA3">
        <w:t>а</w:t>
      </w:r>
      <w:r w:rsidR="00B75947">
        <w:t>.</w:t>
      </w:r>
    </w:p>
    <w:p w:rsidR="00B75947" w:rsidRDefault="00E07B42" w:rsidP="00E07B42">
      <w:pPr>
        <w:pStyle w:val="10"/>
        <w:keepNext w:val="0"/>
        <w:keepLines w:val="0"/>
        <w:widowControl w:val="0"/>
        <w:numPr>
          <w:ilvl w:val="0"/>
          <w:numId w:val="27"/>
        </w:numPr>
        <w:spacing w:after="240"/>
        <w:ind w:left="0" w:firstLine="0"/>
        <w:rPr>
          <w:szCs w:val="24"/>
        </w:rPr>
      </w:pPr>
      <w:r>
        <w:rPr>
          <w:szCs w:val="24"/>
        </w:rPr>
        <w:t>Порядок изменения и расторжения Договора</w:t>
      </w:r>
    </w:p>
    <w:p w:rsidR="00B75947" w:rsidRDefault="00E07B42" w:rsidP="00B75947">
      <w:pPr>
        <w:pStyle w:val="20"/>
        <w:keepNext w:val="0"/>
        <w:keepLines w:val="0"/>
        <w:widowControl w:val="0"/>
        <w:numPr>
          <w:ilvl w:val="1"/>
          <w:numId w:val="27"/>
        </w:numPr>
        <w:ind w:left="0" w:firstLine="0"/>
        <w:rPr>
          <w:b/>
        </w:rPr>
      </w:pPr>
      <w:r w:rsidRPr="00492835">
        <w:t xml:space="preserve">Все изменения и дополнения к настоящему </w:t>
      </w:r>
      <w:r>
        <w:rPr>
          <w:lang w:val="ru-RU"/>
        </w:rPr>
        <w:t>Договор</w:t>
      </w:r>
      <w:r w:rsidRPr="00492835">
        <w:t>у действительны, если они совершены в письменной форме и подписаны Сторонами</w:t>
      </w:r>
      <w:r w:rsidR="00B75947">
        <w:t>.</w:t>
      </w:r>
    </w:p>
    <w:p w:rsidR="00B75947" w:rsidRDefault="00E07B42" w:rsidP="00B75947">
      <w:pPr>
        <w:pStyle w:val="20"/>
        <w:keepNext w:val="0"/>
        <w:keepLines w:val="0"/>
        <w:widowControl w:val="0"/>
        <w:numPr>
          <w:ilvl w:val="1"/>
          <w:numId w:val="27"/>
        </w:numPr>
        <w:ind w:left="0" w:firstLine="0"/>
        <w:rPr>
          <w:b/>
        </w:rPr>
      </w:pPr>
      <w:r w:rsidRPr="009700BC">
        <w:t xml:space="preserve">При исполнении </w:t>
      </w:r>
      <w:r>
        <w:rPr>
          <w:lang w:val="ru-RU"/>
        </w:rPr>
        <w:t>настоящего Договор</w:t>
      </w:r>
      <w:r w:rsidRPr="009700BC">
        <w:t>а</w:t>
      </w:r>
      <w:r w:rsidRPr="00492835">
        <w:t xml:space="preserve"> по согласованию Заказчика с </w:t>
      </w:r>
      <w:r>
        <w:t>Исполнителем</w:t>
      </w:r>
      <w:r w:rsidRPr="00492835">
        <w:t xml:space="preserve">, допускается </w:t>
      </w:r>
      <w:r>
        <w:t>оказание услуг</w:t>
      </w:r>
      <w:r w:rsidRPr="00492835">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Pr>
          <w:lang w:val="ru-RU"/>
        </w:rPr>
        <w:t>настоящем Договор</w:t>
      </w:r>
      <w:r w:rsidRPr="00492835">
        <w:t xml:space="preserve">е. Данные изменения оформляются в виде дополнительного соглашения к </w:t>
      </w:r>
      <w:r w:rsidRPr="00594041">
        <w:rPr>
          <w:lang w:val="ru-RU"/>
        </w:rPr>
        <w:t>настоящему Договор</w:t>
      </w:r>
      <w:r w:rsidRPr="00594041">
        <w:t>у</w:t>
      </w:r>
      <w:r w:rsidR="00B75947">
        <w:t>.</w:t>
      </w:r>
    </w:p>
    <w:p w:rsidR="00E07B42" w:rsidRPr="00E07B42" w:rsidRDefault="00E07B42" w:rsidP="00B75947">
      <w:pPr>
        <w:pStyle w:val="20"/>
        <w:keepNext w:val="0"/>
        <w:keepLines w:val="0"/>
        <w:widowControl w:val="0"/>
        <w:numPr>
          <w:ilvl w:val="1"/>
          <w:numId w:val="27"/>
        </w:numPr>
        <w:ind w:left="0" w:firstLine="0"/>
        <w:rPr>
          <w:lang w:val="ru-RU"/>
        </w:rPr>
      </w:pPr>
      <w:r w:rsidRPr="00594041">
        <w:t>При исполнении</w:t>
      </w:r>
      <w:r w:rsidRPr="00594041">
        <w:rPr>
          <w:lang w:val="ru-RU"/>
        </w:rPr>
        <w:t xml:space="preserve"> настоящего</w:t>
      </w:r>
      <w:r w:rsidRPr="00594041">
        <w:t xml:space="preserve"> </w:t>
      </w:r>
      <w:r w:rsidRPr="00594041">
        <w:rPr>
          <w:lang w:val="ru-RU"/>
        </w:rPr>
        <w:t>Договор</w:t>
      </w:r>
      <w:r w:rsidRPr="00594041">
        <w:t>а не допускается перемена Исполнителя, за исключением случаев, если новый Исполнитель является правопреемником Исполнителя по</w:t>
      </w:r>
      <w:r w:rsidRPr="00594041">
        <w:rPr>
          <w:lang w:val="ru-RU"/>
        </w:rPr>
        <w:t xml:space="preserve"> настоящему Договор</w:t>
      </w:r>
      <w:r w:rsidRPr="00594041">
        <w:t>у вследствие реорганизации юридического лица в форме преобразования, слияния или присоединения</w:t>
      </w:r>
      <w:r>
        <w:rPr>
          <w:lang w:val="ru-RU"/>
        </w:rPr>
        <w:t>.</w:t>
      </w:r>
    </w:p>
    <w:p w:rsidR="00E07B42" w:rsidRPr="00E07B42" w:rsidRDefault="00E07B42" w:rsidP="00B75947">
      <w:pPr>
        <w:pStyle w:val="20"/>
        <w:keepNext w:val="0"/>
        <w:keepLines w:val="0"/>
        <w:widowControl w:val="0"/>
        <w:numPr>
          <w:ilvl w:val="1"/>
          <w:numId w:val="27"/>
        </w:numPr>
        <w:ind w:left="0" w:firstLine="0"/>
        <w:rPr>
          <w:lang w:val="ru-RU"/>
        </w:rPr>
      </w:pPr>
      <w:r w:rsidRPr="00492835">
        <w:t xml:space="preserve">В случае перемены Заказчика по настоящему </w:t>
      </w:r>
      <w:r>
        <w:rPr>
          <w:lang w:val="ru-RU"/>
        </w:rPr>
        <w:t>Договор</w:t>
      </w:r>
      <w:r w:rsidRPr="00492835">
        <w:t>у права и обязанности Заказчика переходят к новому Заказчику в том же объеме и на тех же условиях</w:t>
      </w:r>
      <w:r>
        <w:rPr>
          <w:lang w:val="ru-RU"/>
        </w:rPr>
        <w:t>.</w:t>
      </w:r>
    </w:p>
    <w:p w:rsidR="00E07B42" w:rsidRPr="00E07B42" w:rsidRDefault="00E07B42" w:rsidP="00E07B42">
      <w:pPr>
        <w:pStyle w:val="20"/>
        <w:keepNext w:val="0"/>
        <w:keepLines w:val="0"/>
        <w:widowControl w:val="0"/>
        <w:numPr>
          <w:ilvl w:val="1"/>
          <w:numId w:val="27"/>
        </w:numPr>
        <w:ind w:left="0" w:firstLine="0"/>
        <w:rPr>
          <w:lang w:val="ru-RU"/>
        </w:rPr>
      </w:pPr>
      <w:r w:rsidRPr="00E07B42">
        <w:rPr>
          <w:lang w:val="ru-RU"/>
        </w:rPr>
        <w:t>Настоящий Договор может быть прекращен досрочно в</w:t>
      </w:r>
      <w:r>
        <w:rPr>
          <w:lang w:val="ru-RU"/>
        </w:rPr>
        <w:t xml:space="preserve"> одностороннем порядке только в </w:t>
      </w:r>
      <w:r w:rsidRPr="00E07B42">
        <w:rPr>
          <w:lang w:val="ru-RU"/>
        </w:rPr>
        <w:t>случаях и на условиях, предусмотренных законом или настоящим Договором</w:t>
      </w:r>
      <w:r>
        <w:rPr>
          <w:lang w:val="ru-RU"/>
        </w:rPr>
        <w:t>.</w:t>
      </w:r>
    </w:p>
    <w:p w:rsidR="00E07B42" w:rsidRPr="00E07B42" w:rsidRDefault="00E07B42" w:rsidP="00B75947">
      <w:pPr>
        <w:pStyle w:val="20"/>
        <w:keepNext w:val="0"/>
        <w:keepLines w:val="0"/>
        <w:widowControl w:val="0"/>
        <w:numPr>
          <w:ilvl w:val="1"/>
          <w:numId w:val="27"/>
        </w:numPr>
        <w:ind w:left="0" w:firstLine="0"/>
        <w:rPr>
          <w:lang w:val="ru-RU"/>
        </w:rPr>
      </w:pPr>
      <w:r w:rsidRPr="00E07B42">
        <w:rPr>
          <w:rFonts w:eastAsia="Calibri"/>
          <w:szCs w:val="22"/>
          <w:lang w:val="ru-RU" w:eastAsia="en-US"/>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настоящему Договору невозможно либо возникает нецелесообразность исполнения настоящего Договора</w:t>
      </w:r>
      <w:r>
        <w:rPr>
          <w:rFonts w:eastAsia="Calibri"/>
          <w:szCs w:val="22"/>
          <w:lang w:val="ru-RU" w:eastAsia="en-US"/>
        </w:rPr>
        <w:t>.</w:t>
      </w:r>
    </w:p>
    <w:p w:rsidR="00E07B42" w:rsidRDefault="00E07B42" w:rsidP="00B75947">
      <w:pPr>
        <w:pStyle w:val="20"/>
        <w:keepNext w:val="0"/>
        <w:keepLines w:val="0"/>
        <w:widowControl w:val="0"/>
        <w:numPr>
          <w:ilvl w:val="1"/>
          <w:numId w:val="27"/>
        </w:numPr>
        <w:ind w:left="0" w:firstLine="0"/>
        <w:rPr>
          <w:lang w:val="ru-RU"/>
        </w:rPr>
      </w:pPr>
      <w:r w:rsidRPr="00E07B42">
        <w:rPr>
          <w:rFonts w:eastAsia="Calibri"/>
          <w:szCs w:val="22"/>
          <w:lang w:val="ru-RU" w:eastAsia="en-US"/>
        </w:rPr>
        <w:t>В случае расторжения настоящего Договора по соглашению сторон Исполнитель возвращает полученную от Заказчика документацию и иные товарно-материальные ценности, переданные для оказания услуг по настоящему Договору, а Заказчик оплачивает расходы (издержки) Исполнителя за фактически исполненные обязательства по настоящему Договору</w:t>
      </w:r>
      <w:r>
        <w:rPr>
          <w:rFonts w:eastAsia="Calibri"/>
          <w:szCs w:val="22"/>
          <w:lang w:val="ru-RU" w:eastAsia="en-US"/>
        </w:rPr>
        <w:t>.</w:t>
      </w:r>
    </w:p>
    <w:p w:rsidR="00E07B42" w:rsidRPr="005F4F0A" w:rsidRDefault="005F4F0A" w:rsidP="00B75947">
      <w:pPr>
        <w:pStyle w:val="20"/>
        <w:keepNext w:val="0"/>
        <w:keepLines w:val="0"/>
        <w:widowControl w:val="0"/>
        <w:numPr>
          <w:ilvl w:val="1"/>
          <w:numId w:val="27"/>
        </w:numPr>
        <w:ind w:left="0" w:firstLine="0"/>
        <w:rPr>
          <w:b/>
          <w:lang w:val="ru-RU"/>
        </w:rPr>
      </w:pPr>
      <w:r w:rsidRPr="005F4F0A">
        <w:rPr>
          <w:b/>
          <w:lang w:val="ru-RU"/>
        </w:rPr>
        <w:t>Односторонний отказ Заказчика от исполнения Договора:</w:t>
      </w:r>
    </w:p>
    <w:p w:rsidR="005F4F0A" w:rsidRPr="001C4F4D" w:rsidRDefault="005F4F0A" w:rsidP="005F4F0A">
      <w:pPr>
        <w:pStyle w:val="3"/>
        <w:keepNext w:val="0"/>
        <w:keepLines w:val="0"/>
        <w:widowControl w:val="0"/>
        <w:numPr>
          <w:ilvl w:val="2"/>
          <w:numId w:val="27"/>
        </w:numPr>
        <w:ind w:left="0" w:firstLine="0"/>
      </w:pPr>
      <w:r w:rsidRPr="001C4F4D">
        <w:t xml:space="preserve">Заказчик вправе </w:t>
      </w:r>
      <w:r>
        <w:rPr>
          <w:lang w:val="ru-RU"/>
        </w:rPr>
        <w:t xml:space="preserve">в одностороннем порядке </w:t>
      </w:r>
      <w:r w:rsidRPr="001C4F4D">
        <w:t>отка</w:t>
      </w:r>
      <w:r>
        <w:t xml:space="preserve">заться от </w:t>
      </w:r>
      <w:r>
        <w:rPr>
          <w:lang w:val="ru-RU"/>
        </w:rPr>
        <w:t>исполнения</w:t>
      </w:r>
      <w:r>
        <w:t xml:space="preserve"> </w:t>
      </w:r>
      <w:r>
        <w:rPr>
          <w:lang w:val="ru-RU"/>
        </w:rPr>
        <w:t xml:space="preserve">настоящего </w:t>
      </w:r>
      <w:r>
        <w:t xml:space="preserve">Договора </w:t>
      </w:r>
      <w:r w:rsidRPr="001C4F4D">
        <w:t>в случае установления недостоверности сведений, содержащихся в документах, представленных</w:t>
      </w:r>
      <w:r>
        <w:rPr>
          <w:lang w:val="ru-RU"/>
        </w:rPr>
        <w:t xml:space="preserve"> Исполнителем</w:t>
      </w:r>
      <w:r w:rsidRPr="00065B09">
        <w:rPr>
          <w:color w:val="000000"/>
        </w:rPr>
        <w:t>, установления</w:t>
      </w:r>
      <w:r w:rsidRPr="001C4F4D">
        <w:t xml:space="preserve"> факта проведения в отношении него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w:t>
      </w:r>
      <w:r>
        <w:rPr>
          <w:lang w:val="ru-RU"/>
        </w:rPr>
        <w:t xml:space="preserve"> Исполнителя</w:t>
      </w:r>
      <w:r w:rsidRPr="001C4F4D">
        <w:t xml:space="preserve">, факта приостановления его деятельности, в порядке, предусмотренном Кодексом Российской Федерации об административных правонарушениях. </w:t>
      </w:r>
    </w:p>
    <w:p w:rsidR="005F4F0A" w:rsidRPr="00594041" w:rsidRDefault="005F4F0A" w:rsidP="005F4F0A">
      <w:pPr>
        <w:pStyle w:val="3"/>
        <w:keepNext w:val="0"/>
        <w:keepLines w:val="0"/>
        <w:widowControl w:val="0"/>
        <w:numPr>
          <w:ilvl w:val="2"/>
          <w:numId w:val="27"/>
        </w:numPr>
        <w:ind w:left="0" w:firstLine="0"/>
      </w:pPr>
      <w:r w:rsidRPr="00492835">
        <w:t xml:space="preserve">Заказчик в соответствии с действующим законодательством Российской Федерации, вправе принять решение об одностороннем отказе от исполнения </w:t>
      </w:r>
      <w:r>
        <w:rPr>
          <w:lang w:val="ru-RU"/>
        </w:rPr>
        <w:t>настоящего Договор</w:t>
      </w:r>
      <w:r w:rsidRPr="00492835">
        <w:t xml:space="preserve">а, письменно уведомив об этом </w:t>
      </w:r>
      <w:r>
        <w:t>Исполнителя</w:t>
      </w:r>
      <w:r w:rsidRPr="00492835">
        <w:t xml:space="preserve">, если отступления от условий </w:t>
      </w:r>
      <w:r>
        <w:rPr>
          <w:lang w:val="ru-RU"/>
        </w:rPr>
        <w:t>настоящего Договор</w:t>
      </w:r>
      <w:r w:rsidRPr="00492835">
        <w:t xml:space="preserve">а или недостатки, обнаруженные при приемке </w:t>
      </w:r>
      <w:r>
        <w:t>оказанных услуг</w:t>
      </w:r>
      <w:r w:rsidRPr="00492835">
        <w:t xml:space="preserve">, в установленные Заказчиком сроки не были </w:t>
      </w:r>
      <w:r w:rsidRPr="00594041">
        <w:t>устранены либо являются существенными и неустранимыми.</w:t>
      </w:r>
    </w:p>
    <w:p w:rsidR="005F4F0A" w:rsidRPr="00594041" w:rsidRDefault="005F4F0A" w:rsidP="005F4F0A">
      <w:pPr>
        <w:pStyle w:val="3"/>
        <w:keepNext w:val="0"/>
        <w:keepLines w:val="0"/>
        <w:widowControl w:val="0"/>
        <w:numPr>
          <w:ilvl w:val="2"/>
          <w:numId w:val="27"/>
        </w:numPr>
        <w:ind w:left="0" w:firstLine="0"/>
      </w:pPr>
      <w:r w:rsidRPr="00594041">
        <w:t xml:space="preserve">Если Исполнитель не приступает своевременно к исполнению </w:t>
      </w:r>
      <w:r w:rsidRPr="00594041">
        <w:rPr>
          <w:lang w:val="ru-RU"/>
        </w:rPr>
        <w:t>настоящего Договор</w:t>
      </w:r>
      <w:r w:rsidRPr="00594041">
        <w:t xml:space="preserve">а или оказывает услуги настолько медленно, что окончание их к сроку становится явно невозможным, Заказчик вправе отказаться от исполнения настоящего </w:t>
      </w:r>
      <w:r w:rsidRPr="00594041">
        <w:rPr>
          <w:lang w:val="ru-RU"/>
        </w:rPr>
        <w:t>Договор</w:t>
      </w:r>
      <w:r w:rsidRPr="00594041">
        <w:t>а и потребовать возмещения убытков.</w:t>
      </w:r>
    </w:p>
    <w:p w:rsidR="005F4F0A" w:rsidRPr="004038D5" w:rsidRDefault="005F4F0A" w:rsidP="005F4F0A">
      <w:pPr>
        <w:pStyle w:val="3"/>
        <w:keepNext w:val="0"/>
        <w:keepLines w:val="0"/>
        <w:widowControl w:val="0"/>
        <w:numPr>
          <w:ilvl w:val="2"/>
          <w:numId w:val="27"/>
        </w:numPr>
        <w:ind w:left="0" w:firstLine="0"/>
      </w:pPr>
      <w:r w:rsidRPr="00492835">
        <w:t xml:space="preserve">Заказчик вправе в одностороннем порядке отказаться от исполнения настоящего </w:t>
      </w:r>
      <w:r w:rsidRPr="001F292B">
        <w:rPr>
          <w:lang w:val="ru-RU"/>
        </w:rPr>
        <w:t>Договор</w:t>
      </w:r>
      <w:r w:rsidRPr="00492835">
        <w:t xml:space="preserve">а в полном объеме или частично, при условии оплаты </w:t>
      </w:r>
      <w:r>
        <w:t>Исполнителю</w:t>
      </w:r>
      <w:r w:rsidRPr="00492835">
        <w:t xml:space="preserve"> фактически </w:t>
      </w:r>
      <w:r>
        <w:t xml:space="preserve">понесенных им расходов, связанных с исполнением настоящего </w:t>
      </w:r>
      <w:r w:rsidRPr="001F292B">
        <w:rPr>
          <w:lang w:val="ru-RU"/>
        </w:rPr>
        <w:t>Договор</w:t>
      </w:r>
      <w:r>
        <w:t>а</w:t>
      </w:r>
      <w:r w:rsidRPr="00492835">
        <w:t xml:space="preserve">. </w:t>
      </w:r>
      <w:r w:rsidRPr="004038D5">
        <w:rPr>
          <w:lang w:eastAsia="ru-RU"/>
        </w:rPr>
        <w:t xml:space="preserve">В случае отказа Заказчика от исполнения настоящего Договора в соответствии с настоящим пунктом </w:t>
      </w:r>
      <w:r w:rsidRPr="001F292B">
        <w:rPr>
          <w:color w:val="000000"/>
          <w:lang w:eastAsia="ru-RU"/>
        </w:rPr>
        <w:t>(при отсутствии вины Исполнителя)</w:t>
      </w:r>
      <w:r w:rsidRPr="004038D5">
        <w:rPr>
          <w:lang w:eastAsia="ru-RU"/>
        </w:rPr>
        <w:t xml:space="preserve">, </w:t>
      </w:r>
      <w:r>
        <w:rPr>
          <w:lang w:val="ru-RU" w:eastAsia="ru-RU"/>
        </w:rPr>
        <w:t xml:space="preserve">настоящий </w:t>
      </w:r>
      <w:r w:rsidRPr="004038D5">
        <w:rPr>
          <w:lang w:eastAsia="ru-RU"/>
        </w:rPr>
        <w:t xml:space="preserve">Договор следует считать измененным или расторгнутым </w:t>
      </w:r>
      <w:r w:rsidRPr="001F292B">
        <w:rPr>
          <w:color w:val="000000"/>
          <w:lang w:eastAsia="ru-RU"/>
        </w:rPr>
        <w:t xml:space="preserve">по прошествии 10 (десяти) дней </w:t>
      </w:r>
      <w:r w:rsidRPr="004038D5">
        <w:rPr>
          <w:lang w:eastAsia="ru-RU"/>
        </w:rPr>
        <w:t xml:space="preserve">с момента получения Исполнителем уведомления Заказчика об одностороннем отказе от исполнения </w:t>
      </w:r>
      <w:r>
        <w:rPr>
          <w:lang w:val="ru-RU" w:eastAsia="ru-RU"/>
        </w:rPr>
        <w:t xml:space="preserve">настоящего </w:t>
      </w:r>
      <w:r w:rsidRPr="004038D5">
        <w:rPr>
          <w:lang w:eastAsia="ru-RU"/>
        </w:rPr>
        <w:t xml:space="preserve">Договора полностью или частично, если </w:t>
      </w:r>
      <w:r w:rsidRPr="001F292B">
        <w:rPr>
          <w:color w:val="000000"/>
          <w:lang w:eastAsia="ru-RU"/>
        </w:rPr>
        <w:t>более длительный</w:t>
      </w:r>
      <w:r w:rsidRPr="004038D5">
        <w:rPr>
          <w:lang w:eastAsia="ru-RU"/>
        </w:rPr>
        <w:t xml:space="preserve"> срок </w:t>
      </w:r>
      <w:r w:rsidRPr="004038D5">
        <w:rPr>
          <w:lang w:eastAsia="ru-RU"/>
        </w:rPr>
        <w:lastRenderedPageBreak/>
        <w:t>расторжения или изменения</w:t>
      </w:r>
      <w:r>
        <w:rPr>
          <w:lang w:val="ru-RU" w:eastAsia="ru-RU"/>
        </w:rPr>
        <w:t xml:space="preserve"> настоящего</w:t>
      </w:r>
      <w:r w:rsidRPr="004038D5">
        <w:rPr>
          <w:lang w:eastAsia="ru-RU"/>
        </w:rPr>
        <w:t xml:space="preserve"> Договора не предусмотрен в уведомлении Заказчика. Об одностороннем отказе от исполнения</w:t>
      </w:r>
      <w:r>
        <w:rPr>
          <w:lang w:val="ru-RU" w:eastAsia="ru-RU"/>
        </w:rPr>
        <w:t xml:space="preserve"> настоящего</w:t>
      </w:r>
      <w:r w:rsidRPr="004038D5">
        <w:rPr>
          <w:lang w:eastAsia="ru-RU"/>
        </w:rPr>
        <w:t xml:space="preserve"> Договора в соответствии с настоящим пунктом Заказчик должен предупредить Исполнителя письменно не менее чем за 10 (десять) дней до предполагаемой даты отказа Заказчика от исполнения </w:t>
      </w:r>
      <w:r>
        <w:rPr>
          <w:lang w:val="ru-RU" w:eastAsia="ru-RU"/>
        </w:rPr>
        <w:t xml:space="preserve">настоящего </w:t>
      </w:r>
      <w:r w:rsidRPr="004038D5">
        <w:rPr>
          <w:lang w:eastAsia="ru-RU"/>
        </w:rPr>
        <w:t>Договора.</w:t>
      </w:r>
      <w:r w:rsidRPr="001F292B">
        <w:rPr>
          <w:color w:val="000000"/>
          <w:lang w:eastAsia="ru-RU"/>
        </w:rPr>
        <w:t xml:space="preserve"> Иной срок изменения или расторжения Договора может быть согласован сторонами путем подписания соответствующего соглашения.</w:t>
      </w:r>
      <w:r w:rsidRPr="004038D5">
        <w:rPr>
          <w:lang w:eastAsia="ru-RU"/>
        </w:rPr>
        <w:t xml:space="preserve"> </w:t>
      </w:r>
    </w:p>
    <w:p w:rsidR="005F4F0A" w:rsidRDefault="005F4F0A" w:rsidP="00B12896">
      <w:pPr>
        <w:pStyle w:val="3"/>
        <w:keepNext w:val="0"/>
        <w:keepLines w:val="0"/>
        <w:widowControl w:val="0"/>
        <w:numPr>
          <w:ilvl w:val="2"/>
          <w:numId w:val="27"/>
        </w:numPr>
        <w:spacing w:after="240"/>
        <w:ind w:left="0" w:firstLine="0"/>
      </w:pPr>
      <w:r w:rsidRPr="004038D5">
        <w:rPr>
          <w:lang w:eastAsia="ru-RU"/>
        </w:rPr>
        <w:t xml:space="preserve">В случае расторжения настоящего Договора в одностороннем порядке по вине Исполнителя (в случае неисполнения (ненадлежащего исполнения) Исполнителем своих обязательств по Договору), </w:t>
      </w:r>
      <w:r>
        <w:rPr>
          <w:lang w:val="ru-RU" w:eastAsia="ru-RU"/>
        </w:rPr>
        <w:t xml:space="preserve">настоящий </w:t>
      </w:r>
      <w:r w:rsidRPr="004038D5">
        <w:rPr>
          <w:lang w:eastAsia="ru-RU"/>
        </w:rPr>
        <w:t xml:space="preserve">Договор </w:t>
      </w:r>
      <w:r w:rsidRPr="004038D5">
        <w:t xml:space="preserve">считается расторгнутым или измененным с момента получения контрагентом уведомления об одностороннем отказе от исполнения </w:t>
      </w:r>
      <w:r>
        <w:rPr>
          <w:lang w:val="ru-RU"/>
        </w:rPr>
        <w:t>настоящего Д</w:t>
      </w:r>
      <w:r w:rsidRPr="004038D5">
        <w:t>оговора или с даты прямо указанной в уведомлении.</w:t>
      </w:r>
    </w:p>
    <w:p w:rsidR="00B75947" w:rsidRDefault="005F4F0A" w:rsidP="00B12896">
      <w:pPr>
        <w:pStyle w:val="10"/>
        <w:keepNext w:val="0"/>
        <w:keepLines w:val="0"/>
        <w:widowControl w:val="0"/>
        <w:numPr>
          <w:ilvl w:val="0"/>
          <w:numId w:val="27"/>
        </w:numPr>
        <w:spacing w:after="240"/>
        <w:ind w:left="0" w:firstLine="0"/>
      </w:pPr>
      <w:r>
        <w:t>Обстоятельства непреодолимой силы</w:t>
      </w:r>
    </w:p>
    <w:p w:rsidR="00B75947" w:rsidRDefault="005F4F0A" w:rsidP="00B75947">
      <w:pPr>
        <w:pStyle w:val="20"/>
        <w:keepNext w:val="0"/>
        <w:keepLines w:val="0"/>
        <w:widowControl w:val="0"/>
        <w:numPr>
          <w:ilvl w:val="1"/>
          <w:numId w:val="27"/>
        </w:numPr>
        <w:ind w:left="0" w:firstLine="0"/>
      </w:pPr>
      <w:r w:rsidRPr="005F4F0A">
        <w:rPr>
          <w:rFonts w:eastAsia="Calibri"/>
          <w:szCs w:val="22"/>
          <w:lang w:val="ru-RU" w:eastAsia="en-US"/>
        </w:rPr>
        <w:t>Стороны освобождаются от ответственности за частичное или полное невыполнение обязательств по настоящему Договору, если оно явилось следствием обстоятельств непреодолимой силы (форс-мажор), а именно: пожара,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настоящего Договора. Стороны определили, что сезонные розливы рек, осенне-зимний ледостав, отсутствие переправ либо зимних ледовых дорог не относятся к форс-мажорным обстоятельствам</w:t>
      </w:r>
      <w:r w:rsidR="00B75947">
        <w:t>.</w:t>
      </w:r>
    </w:p>
    <w:p w:rsidR="00B75947" w:rsidRDefault="005F4F0A" w:rsidP="00B75947">
      <w:pPr>
        <w:pStyle w:val="24"/>
        <w:keepNext w:val="0"/>
        <w:keepLines w:val="0"/>
        <w:widowControl w:val="0"/>
        <w:numPr>
          <w:ilvl w:val="1"/>
          <w:numId w:val="27"/>
        </w:numPr>
        <w:suppressAutoHyphens/>
        <w:autoSpaceDE w:val="0"/>
        <w:autoSpaceDN w:val="0"/>
        <w:ind w:left="0" w:firstLine="0"/>
        <w:jc w:val="both"/>
        <w:rPr>
          <w:rFonts w:eastAsia="Malgun Gothic"/>
          <w:szCs w:val="24"/>
        </w:rPr>
      </w:pPr>
      <w:r w:rsidRPr="005F4F0A">
        <w:t>Сторона, для которой создалась невозможность выполнения обязательств по настоящему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r w:rsidR="00B75947">
        <w:rPr>
          <w:rFonts w:eastAsia="Malgun Gothic"/>
          <w:szCs w:val="24"/>
        </w:rPr>
        <w:t>.</w:t>
      </w:r>
    </w:p>
    <w:p w:rsidR="00B75947" w:rsidRDefault="005F4F0A" w:rsidP="00B75947">
      <w:pPr>
        <w:pStyle w:val="20"/>
        <w:keepNext w:val="0"/>
        <w:keepLines w:val="0"/>
        <w:widowControl w:val="0"/>
        <w:numPr>
          <w:ilvl w:val="1"/>
          <w:numId w:val="27"/>
        </w:numPr>
        <w:ind w:left="0" w:firstLine="0"/>
      </w:pPr>
      <w:r w:rsidRPr="005F4F0A">
        <w:rPr>
          <w:rFonts w:eastAsia="Calibri"/>
          <w:szCs w:val="22"/>
          <w:lang w:val="ru-RU" w:eastAsia="en-US"/>
        </w:rPr>
        <w:t>Обязанность доказать наличие обстоятельств непреодолимой силы лежит на Стороне настоящего Договора, не выполнившей свои обязательства по настоящему Договору</w:t>
      </w:r>
      <w:r w:rsidR="00B75947">
        <w:t>.</w:t>
      </w:r>
    </w:p>
    <w:p w:rsidR="00B75947" w:rsidRDefault="005F4F0A" w:rsidP="005A1A24">
      <w:pPr>
        <w:pStyle w:val="20"/>
        <w:keepNext w:val="0"/>
        <w:keepLines w:val="0"/>
        <w:widowControl w:val="0"/>
        <w:numPr>
          <w:ilvl w:val="1"/>
          <w:numId w:val="27"/>
        </w:numPr>
        <w:spacing w:after="240"/>
        <w:ind w:left="0" w:firstLine="0"/>
        <w:rPr>
          <w:lang w:val="ru-RU"/>
        </w:rPr>
      </w:pPr>
      <w:r w:rsidRPr="005F4F0A">
        <w:rPr>
          <w:rFonts w:eastAsia="Calibri"/>
          <w:szCs w:val="22"/>
          <w:lang w:val="ru-RU" w:eastAsia="en-US"/>
        </w:rPr>
        <w:t>Если обстоятельства и их последствия будут длиться более 1 (одного) месяца, то стороны вправе расторгнуть настоящий Договор. В этом случае ни одна из сторон не имеет права потребовать от другой стороны возмещения убытков</w:t>
      </w:r>
      <w:r w:rsidR="00B75947">
        <w:rPr>
          <w:rFonts w:eastAsia="Malgun Gothic"/>
        </w:rPr>
        <w:t>.</w:t>
      </w:r>
    </w:p>
    <w:p w:rsidR="00B75947" w:rsidRDefault="00B75947" w:rsidP="005A1A24">
      <w:pPr>
        <w:pStyle w:val="10"/>
        <w:keepNext w:val="0"/>
        <w:keepLines w:val="0"/>
        <w:widowControl w:val="0"/>
        <w:numPr>
          <w:ilvl w:val="0"/>
          <w:numId w:val="27"/>
        </w:numPr>
        <w:spacing w:before="0" w:after="240"/>
        <w:ind w:left="0" w:firstLine="0"/>
        <w:rPr>
          <w:szCs w:val="24"/>
        </w:rPr>
      </w:pPr>
      <w:r>
        <w:rPr>
          <w:szCs w:val="24"/>
        </w:rPr>
        <w:t>Антикоррупционная оговорка</w:t>
      </w:r>
    </w:p>
    <w:p w:rsidR="00B75947" w:rsidRDefault="00594E88" w:rsidP="00594E88">
      <w:pPr>
        <w:pStyle w:val="20"/>
        <w:keepNext w:val="0"/>
        <w:keepLines w:val="0"/>
        <w:widowControl w:val="0"/>
        <w:numPr>
          <w:ilvl w:val="1"/>
          <w:numId w:val="27"/>
        </w:numPr>
        <w:ind w:left="0" w:firstLine="0"/>
      </w:pPr>
      <w:r w:rsidRPr="00594E88">
        <w:rPr>
          <w:rFonts w:eastAsia="Calibri"/>
          <w:szCs w:val="22"/>
          <w:lang w:val="ru-RU" w:eastAsia="en-US"/>
        </w:rPr>
        <w:t>При исполнении своих обязательств по настоящему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00B75947">
        <w:t>:</w:t>
      </w:r>
    </w:p>
    <w:p w:rsidR="00594E88" w:rsidRPr="00594E88" w:rsidRDefault="00594E88" w:rsidP="00594E88">
      <w:pPr>
        <w:pStyle w:val="a6"/>
        <w:keepNext w:val="0"/>
        <w:keepLines w:val="0"/>
        <w:widowControl w:val="0"/>
        <w:ind w:left="0" w:firstLine="0"/>
        <w:jc w:val="both"/>
        <w:rPr>
          <w:szCs w:val="24"/>
        </w:rPr>
      </w:pPr>
      <w:r w:rsidRPr="00594E88">
        <w:rPr>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настоящему Договору, их аффилированных лиц, работников или посредников, действующих по настоящему Договору;</w:t>
      </w:r>
    </w:p>
    <w:p w:rsidR="00594E88" w:rsidRPr="00594E88" w:rsidRDefault="00594E88" w:rsidP="00594E88">
      <w:pPr>
        <w:pStyle w:val="a6"/>
        <w:keepNext w:val="0"/>
        <w:keepLines w:val="0"/>
        <w:widowControl w:val="0"/>
        <w:ind w:left="0" w:firstLine="0"/>
        <w:jc w:val="both"/>
        <w:rPr>
          <w:szCs w:val="24"/>
        </w:rPr>
      </w:pPr>
      <w:r w:rsidRPr="00594E88">
        <w:rPr>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настоящему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F2EF2" w:rsidRPr="007F2EF2" w:rsidRDefault="00594E88" w:rsidP="00594E88">
      <w:pPr>
        <w:pStyle w:val="a6"/>
        <w:keepNext w:val="0"/>
        <w:keepLines w:val="0"/>
        <w:widowControl w:val="0"/>
        <w:ind w:left="0" w:firstLine="0"/>
        <w:jc w:val="both"/>
        <w:rPr>
          <w:lang w:val="x-none" w:eastAsia="x-none"/>
        </w:rPr>
      </w:pPr>
      <w:r w:rsidRPr="00594E88">
        <w:rPr>
          <w:szCs w:val="24"/>
        </w:rPr>
        <w:t>- не совершать иных действий, нарушающих антикоррупционное законодательство Российской Федерации</w:t>
      </w:r>
      <w:r>
        <w:rPr>
          <w:szCs w:val="24"/>
        </w:rPr>
        <w:t>.</w:t>
      </w:r>
    </w:p>
    <w:p w:rsidR="00B75947" w:rsidRDefault="00B75947" w:rsidP="004A278A">
      <w:pPr>
        <w:pStyle w:val="10"/>
        <w:keepLines w:val="0"/>
        <w:widowControl w:val="0"/>
        <w:numPr>
          <w:ilvl w:val="0"/>
          <w:numId w:val="27"/>
        </w:numPr>
        <w:ind w:left="0" w:firstLine="0"/>
        <w:rPr>
          <w:szCs w:val="24"/>
        </w:rPr>
      </w:pPr>
      <w:r>
        <w:rPr>
          <w:szCs w:val="24"/>
        </w:rPr>
        <w:t>Порядок разрешения споров</w:t>
      </w:r>
    </w:p>
    <w:p w:rsidR="00B75947" w:rsidRDefault="00594E88" w:rsidP="00B75947">
      <w:pPr>
        <w:pStyle w:val="20"/>
        <w:keepNext w:val="0"/>
        <w:keepLines w:val="0"/>
        <w:widowControl w:val="0"/>
        <w:numPr>
          <w:ilvl w:val="1"/>
          <w:numId w:val="27"/>
        </w:numPr>
        <w:ind w:left="0" w:firstLine="0"/>
        <w:rPr>
          <w:b/>
        </w:rPr>
      </w:pPr>
      <w:r w:rsidRPr="00594E88">
        <w:rPr>
          <w:rFonts w:eastAsia="Calibri"/>
          <w:szCs w:val="22"/>
          <w:lang w:val="ru-RU" w:eastAsia="en-US"/>
        </w:rPr>
        <w:t xml:space="preserve">Заказчик и Исполнитель должны приложить все усилия, чтобы путем прямых переговоров разрешить к обоюдному удовлетворению Сторон все противоречия или спорные вопросы, </w:t>
      </w:r>
      <w:r w:rsidRPr="00594E88">
        <w:rPr>
          <w:rFonts w:eastAsia="Calibri"/>
          <w:szCs w:val="22"/>
          <w:lang w:val="ru-RU" w:eastAsia="en-US"/>
        </w:rPr>
        <w:lastRenderedPageBreak/>
        <w:t>возникающие между ними в рамках настоящего Договора</w:t>
      </w:r>
      <w:r w:rsidR="00B75947">
        <w:t>.</w:t>
      </w:r>
    </w:p>
    <w:p w:rsidR="00B75947" w:rsidRDefault="00594E88" w:rsidP="00B75947">
      <w:pPr>
        <w:pStyle w:val="20"/>
        <w:keepNext w:val="0"/>
        <w:keepLines w:val="0"/>
        <w:widowControl w:val="0"/>
        <w:numPr>
          <w:ilvl w:val="1"/>
          <w:numId w:val="27"/>
        </w:numPr>
        <w:ind w:left="0" w:firstLine="0"/>
        <w:rPr>
          <w:b/>
        </w:rPr>
      </w:pPr>
      <w:r w:rsidRPr="00594E88">
        <w:rPr>
          <w:rFonts w:eastAsia="Calibri"/>
          <w:szCs w:val="22"/>
          <w:lang w:val="ru-RU" w:eastAsia="en-US"/>
        </w:rPr>
        <w:t>Споры и разногласия, не урегулированные путем переговоров между сторонами, разрешаются в претензионном порядке</w:t>
      </w:r>
      <w:r w:rsidR="00B75947">
        <w:t xml:space="preserve">. </w:t>
      </w:r>
    </w:p>
    <w:p w:rsidR="00B75947" w:rsidRDefault="00594E88" w:rsidP="00B75947">
      <w:pPr>
        <w:pStyle w:val="20"/>
        <w:keepNext w:val="0"/>
        <w:keepLines w:val="0"/>
        <w:widowControl w:val="0"/>
        <w:numPr>
          <w:ilvl w:val="1"/>
          <w:numId w:val="27"/>
        </w:numPr>
        <w:ind w:left="0" w:firstLine="0"/>
      </w:pPr>
      <w:r w:rsidRPr="00594E88">
        <w:rPr>
          <w:rFonts w:eastAsia="Calibri"/>
          <w:szCs w:val="22"/>
          <w:lang w:val="ru-RU" w:eastAsia="en-US"/>
        </w:rPr>
        <w:t>Претензии вручаются лично надлежащим образом уполномоченным представителям Сторон под подпись или направляются по адресам, указанным в разделе 13</w:t>
      </w:r>
      <w:r w:rsidRPr="00594E88">
        <w:rPr>
          <w:rFonts w:eastAsia="Calibri"/>
          <w:b/>
          <w:szCs w:val="22"/>
          <w:lang w:val="ru-RU" w:eastAsia="en-US"/>
        </w:rPr>
        <w:t xml:space="preserve"> </w:t>
      </w:r>
      <w:r w:rsidRPr="00594E88">
        <w:rPr>
          <w:rFonts w:eastAsia="Calibri"/>
          <w:szCs w:val="22"/>
          <w:lang w:val="ru-RU" w:eastAsia="en-US"/>
        </w:rPr>
        <w:t>настоящего Договора заказным письмом с уведомлением о вручении и описью вложений. Сторона не вправе ссылаться на изменение своих почтовых реквизитов, в случае, если такие изменения не оформлены дополнительным соглашением к настоящему Договору</w:t>
      </w:r>
      <w:r w:rsidR="00B75947">
        <w:t>.</w:t>
      </w:r>
    </w:p>
    <w:p w:rsidR="00B75947" w:rsidRDefault="00594E88" w:rsidP="00B75947">
      <w:pPr>
        <w:pStyle w:val="20"/>
        <w:keepNext w:val="0"/>
        <w:keepLines w:val="0"/>
        <w:widowControl w:val="0"/>
        <w:numPr>
          <w:ilvl w:val="1"/>
          <w:numId w:val="27"/>
        </w:numPr>
        <w:ind w:left="0" w:firstLine="0"/>
      </w:pPr>
      <w:r w:rsidRPr="00594E88">
        <w:rPr>
          <w:rFonts w:eastAsia="Calibri"/>
          <w:szCs w:val="22"/>
          <w:lang w:val="ru-RU" w:eastAsia="en-US"/>
        </w:rPr>
        <w:t>В отношении всех претензий, направляемых по настоящему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r w:rsidR="00B75947">
        <w:t>.</w:t>
      </w:r>
    </w:p>
    <w:p w:rsidR="007F2EF2" w:rsidRPr="00594E88" w:rsidRDefault="00594E88" w:rsidP="00594E88">
      <w:pPr>
        <w:pStyle w:val="20"/>
        <w:keepNext w:val="0"/>
        <w:keepLines w:val="0"/>
        <w:widowControl w:val="0"/>
        <w:numPr>
          <w:ilvl w:val="1"/>
          <w:numId w:val="27"/>
        </w:numPr>
        <w:spacing w:after="240"/>
        <w:ind w:left="0" w:firstLine="0"/>
      </w:pPr>
      <w:r w:rsidRPr="00594E88">
        <w:rPr>
          <w:rFonts w:eastAsia="Calibri"/>
          <w:szCs w:val="22"/>
          <w:lang w:val="ru-RU" w:eastAsia="en-US"/>
        </w:rPr>
        <w:t>Споры и разногласия по настоящему Договору, которые не будут решены в досудебном (претензионном) порядке, подлежат рассмотрению в Арбитражном суде Санкт-Петербурга и Ленинградской области в соответствии с действующим законодательством Российской Федерации</w:t>
      </w:r>
      <w:r w:rsidR="00B75947">
        <w:t>.</w:t>
      </w:r>
    </w:p>
    <w:p w:rsidR="00B75947" w:rsidRDefault="00B75947" w:rsidP="00594E88">
      <w:pPr>
        <w:pStyle w:val="10"/>
        <w:keepNext w:val="0"/>
        <w:keepLines w:val="0"/>
        <w:widowControl w:val="0"/>
        <w:numPr>
          <w:ilvl w:val="0"/>
          <w:numId w:val="27"/>
        </w:numPr>
        <w:spacing w:after="240"/>
        <w:ind w:left="0" w:firstLine="0"/>
        <w:rPr>
          <w:szCs w:val="24"/>
        </w:rPr>
      </w:pPr>
      <w:r>
        <w:rPr>
          <w:szCs w:val="24"/>
        </w:rPr>
        <w:t>Прочие условия</w:t>
      </w:r>
    </w:p>
    <w:p w:rsidR="00B75947" w:rsidRDefault="00594E88" w:rsidP="00B75947">
      <w:pPr>
        <w:pStyle w:val="20"/>
        <w:keepNext w:val="0"/>
        <w:keepLines w:val="0"/>
        <w:widowControl w:val="0"/>
        <w:numPr>
          <w:ilvl w:val="1"/>
          <w:numId w:val="27"/>
        </w:numPr>
        <w:ind w:left="0" w:firstLine="0"/>
      </w:pPr>
      <w:r w:rsidRPr="00594E88">
        <w:rPr>
          <w:rFonts w:eastAsia="Calibri"/>
          <w:szCs w:val="22"/>
          <w:lang w:val="ru-RU" w:eastAsia="en-US"/>
        </w:rPr>
        <w:t>Подписывая настоящий Договор, Исполнитель подтверждает, что ознакомлен с требованиями Технического задания, условиями приемки</w:t>
      </w:r>
      <w:r w:rsidR="005A1A24">
        <w:rPr>
          <w:rFonts w:eastAsia="Calibri"/>
          <w:szCs w:val="22"/>
          <w:lang w:val="ru-RU" w:eastAsia="en-US"/>
        </w:rPr>
        <w:t xml:space="preserve"> услуг</w:t>
      </w:r>
      <w:r w:rsidRPr="00594E88">
        <w:rPr>
          <w:rFonts w:eastAsia="Calibri"/>
          <w:szCs w:val="22"/>
          <w:lang w:val="ru-RU" w:eastAsia="en-US"/>
        </w:rPr>
        <w:t>, а также иных документов, устанавливающих требования к оказанию услуг, указанных в настоящем Договоре в объеме, достаточном для оказания услуг, и не имеет претензий к объему и качеству исходной документации</w:t>
      </w:r>
      <w:r w:rsidR="00B75947">
        <w:t>.</w:t>
      </w:r>
    </w:p>
    <w:p w:rsidR="00B75947" w:rsidRDefault="00594E88" w:rsidP="00B75947">
      <w:pPr>
        <w:pStyle w:val="20"/>
        <w:keepNext w:val="0"/>
        <w:keepLines w:val="0"/>
        <w:widowControl w:val="0"/>
        <w:numPr>
          <w:ilvl w:val="1"/>
          <w:numId w:val="27"/>
        </w:numPr>
        <w:ind w:left="0" w:firstLine="0"/>
      </w:pPr>
      <w:r w:rsidRPr="00594E88">
        <w:rPr>
          <w:rFonts w:eastAsia="Calibri"/>
          <w:szCs w:val="22"/>
          <w:lang w:val="ru-RU" w:eastAsia="en-US"/>
        </w:rPr>
        <w:t>На момент заключения настоящего Договора Исполнитель ознакомлен со всеми действующими локальными актами Заказчика, необходимыми для оказания услуг по настоящему Договору</w:t>
      </w:r>
      <w:r w:rsidR="00B75947">
        <w:t>.</w:t>
      </w:r>
    </w:p>
    <w:p w:rsidR="00B75947" w:rsidRDefault="00594E88" w:rsidP="00B75947">
      <w:pPr>
        <w:pStyle w:val="20"/>
        <w:keepNext w:val="0"/>
        <w:keepLines w:val="0"/>
        <w:widowControl w:val="0"/>
        <w:numPr>
          <w:ilvl w:val="1"/>
          <w:numId w:val="27"/>
        </w:numPr>
        <w:ind w:left="0" w:firstLine="0"/>
      </w:pPr>
      <w:r w:rsidRPr="00594E88">
        <w:rPr>
          <w:rFonts w:eastAsia="Calibri"/>
          <w:szCs w:val="22"/>
          <w:lang w:val="ru-RU" w:eastAsia="en-US"/>
        </w:rPr>
        <w:t>Все сведения, ставшие известными Исполнителем в ходе исполнения настоящего Договора, являются конфиденциальными. Действие условия конфиденциальности не распространяются на передачу информации органам Роспотребнадзора, Росаккредитации, иным государственным органам, уполномоченным законом на получение указанной информации</w:t>
      </w:r>
      <w:r w:rsidR="00B75947">
        <w:t>.</w:t>
      </w:r>
    </w:p>
    <w:p w:rsidR="00376590" w:rsidRDefault="00376590" w:rsidP="00376590">
      <w:pPr>
        <w:keepNext w:val="0"/>
        <w:keepLines w:val="0"/>
        <w:numPr>
          <w:ilvl w:val="1"/>
          <w:numId w:val="27"/>
        </w:numPr>
        <w:ind w:left="0" w:firstLine="0"/>
        <w:jc w:val="both"/>
        <w:rPr>
          <w:sz w:val="22"/>
          <w:lang w:val="x-none" w:eastAsia="x-none"/>
        </w:rPr>
      </w:pPr>
      <w:r>
        <w:rPr>
          <w:lang w:val="x-none" w:eastAsia="x-none"/>
        </w:rPr>
        <w:t xml:space="preserve">Все применяемые </w:t>
      </w:r>
      <w:r>
        <w:rPr>
          <w:lang w:eastAsia="x-none"/>
        </w:rPr>
        <w:t>Исполнителем</w:t>
      </w:r>
      <w:r>
        <w:rPr>
          <w:lang w:val="x-none" w:eastAsia="x-none"/>
        </w:rPr>
        <w:t xml:space="preserve"> для </w:t>
      </w:r>
      <w:r>
        <w:rPr>
          <w:lang w:eastAsia="x-none"/>
        </w:rPr>
        <w:t xml:space="preserve">оказания </w:t>
      </w:r>
      <w:r w:rsidRPr="00921449">
        <w:rPr>
          <w:lang w:eastAsia="x-none"/>
        </w:rPr>
        <w:t>услуг</w:t>
      </w:r>
      <w:r w:rsidRPr="00921449">
        <w:rPr>
          <w:lang w:val="x-none" w:eastAsia="x-none"/>
        </w:rPr>
        <w:t xml:space="preserve"> материалы </w:t>
      </w:r>
      <w:r w:rsidRPr="00921449">
        <w:rPr>
          <w:lang w:eastAsia="x-none"/>
        </w:rPr>
        <w:t xml:space="preserve">(в том числе расходные материалы) </w:t>
      </w:r>
      <w:r w:rsidRPr="00921449">
        <w:rPr>
          <w:lang w:val="x-none" w:eastAsia="x-none"/>
        </w:rPr>
        <w:t xml:space="preserve">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других документов должны быть предоставлены </w:t>
      </w:r>
      <w:r w:rsidRPr="00921449">
        <w:rPr>
          <w:lang w:eastAsia="x-none"/>
        </w:rPr>
        <w:t xml:space="preserve">Исполнителем </w:t>
      </w:r>
      <w:r w:rsidRPr="00921449">
        <w:rPr>
          <w:lang w:val="x-none" w:eastAsia="x-none"/>
        </w:rPr>
        <w:t xml:space="preserve">Заказчику </w:t>
      </w:r>
      <w:r w:rsidR="00944DC0">
        <w:rPr>
          <w:lang w:eastAsia="x-none"/>
        </w:rPr>
        <w:t>по запросу Заказчика.</w:t>
      </w:r>
    </w:p>
    <w:p w:rsidR="00B75947" w:rsidRDefault="00594E88" w:rsidP="00B75947">
      <w:pPr>
        <w:pStyle w:val="20"/>
        <w:keepNext w:val="0"/>
        <w:keepLines w:val="0"/>
        <w:widowControl w:val="0"/>
        <w:numPr>
          <w:ilvl w:val="1"/>
          <w:numId w:val="27"/>
        </w:numPr>
        <w:ind w:left="0" w:firstLine="0"/>
      </w:pPr>
      <w:r w:rsidRPr="00594E88">
        <w:rPr>
          <w:rFonts w:eastAsia="Calibri"/>
          <w:szCs w:val="22"/>
          <w:lang w:val="ru-RU" w:eastAsia="en-US"/>
        </w:rPr>
        <w:t>Стороны обязаны в течение 5 (пяти) рабочих дней письменно сообщать друг другу об изменении своего места нахождения, почтового адреса, номеров телефонов, факсов, банковских и иных реквизитов. Изменение реквизитов сторон оформляется дополнительным соглашением к настоящему Договору</w:t>
      </w:r>
      <w:r w:rsidR="00B75947">
        <w:t>.</w:t>
      </w:r>
    </w:p>
    <w:p w:rsidR="00B75947" w:rsidRDefault="00594E88" w:rsidP="00B75947">
      <w:pPr>
        <w:pStyle w:val="20"/>
        <w:keepNext w:val="0"/>
        <w:keepLines w:val="0"/>
        <w:widowControl w:val="0"/>
        <w:numPr>
          <w:ilvl w:val="1"/>
          <w:numId w:val="27"/>
        </w:numPr>
        <w:ind w:left="0" w:firstLine="0"/>
      </w:pPr>
      <w:r w:rsidRPr="00594E88">
        <w:rPr>
          <w:rFonts w:eastAsia="Calibri"/>
          <w:szCs w:val="22"/>
          <w:lang w:val="ru-RU" w:eastAsia="en-US"/>
        </w:rPr>
        <w:t>Любые изменения и дополнения к настоящему Договору, в том числе изменение реквизитов, исправление технических ошибок, действительны, если они совершены в письменной форме и подписаны обеими сторонами</w:t>
      </w:r>
      <w:r w:rsidR="00B75947">
        <w:t>.</w:t>
      </w:r>
    </w:p>
    <w:p w:rsidR="00B75947" w:rsidRDefault="00594E88" w:rsidP="00B75947">
      <w:pPr>
        <w:pStyle w:val="20"/>
        <w:keepNext w:val="0"/>
        <w:keepLines w:val="0"/>
        <w:widowControl w:val="0"/>
        <w:numPr>
          <w:ilvl w:val="1"/>
          <w:numId w:val="27"/>
        </w:numPr>
        <w:ind w:left="0" w:firstLine="0"/>
      </w:pPr>
      <w:r w:rsidRPr="00594E88">
        <w:rPr>
          <w:rFonts w:eastAsia="Calibri"/>
          <w:szCs w:val="22"/>
          <w:lang w:val="ru-RU" w:eastAsia="en-US"/>
        </w:rPr>
        <w:t>Для контроля исполнения настоящего Договора и информирования Сторон о выявленных недостатках исполнения настоящего Договора Стороны предоставляют друг другу информацию о лицах, ответственных за ведение переговоров, согласование и передачу документов в рамках исполнения настоящего Договора, с указанием их контактных данных (телефон, адрес электронной почты)</w:t>
      </w:r>
      <w:r w:rsidR="00B75947">
        <w:t>.</w:t>
      </w:r>
    </w:p>
    <w:p w:rsidR="00594E88" w:rsidRPr="00226426" w:rsidRDefault="00594E88" w:rsidP="00B75947">
      <w:pPr>
        <w:pStyle w:val="20"/>
        <w:keepNext w:val="0"/>
        <w:keepLines w:val="0"/>
        <w:widowControl w:val="0"/>
        <w:numPr>
          <w:ilvl w:val="1"/>
          <w:numId w:val="27"/>
        </w:numPr>
        <w:ind w:left="0" w:firstLine="0"/>
      </w:pPr>
      <w:r w:rsidRPr="00226426">
        <w:rPr>
          <w:rFonts w:eastAsia="Calibri"/>
          <w:szCs w:val="22"/>
          <w:lang w:val="ru-RU" w:eastAsia="en-US"/>
        </w:rPr>
        <w:t>Во всем остальном, что не урегулировано настоящим Договором, стороны руководствуются действующим законодательством РФ.</w:t>
      </w:r>
    </w:p>
    <w:p w:rsidR="00594E88" w:rsidRPr="00226426" w:rsidRDefault="00594E88" w:rsidP="00B75947">
      <w:pPr>
        <w:pStyle w:val="20"/>
        <w:keepNext w:val="0"/>
        <w:keepLines w:val="0"/>
        <w:widowControl w:val="0"/>
        <w:numPr>
          <w:ilvl w:val="1"/>
          <w:numId w:val="27"/>
        </w:numPr>
        <w:ind w:left="0" w:firstLine="0"/>
      </w:pPr>
      <w:r w:rsidRPr="00226426">
        <w:rPr>
          <w:rFonts w:eastAsia="Calibri"/>
          <w:spacing w:val="-2"/>
          <w:szCs w:val="22"/>
          <w:lang w:val="ru-RU" w:eastAsia="en-US"/>
        </w:rPr>
        <w:t xml:space="preserve">Настоящий Договор составлен в двух подлинных экземплярах, имеющих равную юридическую </w:t>
      </w:r>
      <w:r w:rsidRPr="00226426">
        <w:rPr>
          <w:rFonts w:eastAsia="Calibri"/>
          <w:spacing w:val="-5"/>
          <w:szCs w:val="22"/>
          <w:lang w:val="ru-RU" w:eastAsia="en-US"/>
        </w:rPr>
        <w:t>силу, по одному для каждой из сторон.</w:t>
      </w:r>
    </w:p>
    <w:p w:rsidR="00B75947" w:rsidRPr="00226426" w:rsidRDefault="00B75947" w:rsidP="00B75947">
      <w:pPr>
        <w:pStyle w:val="20"/>
        <w:keepNext w:val="0"/>
        <w:keepLines w:val="0"/>
        <w:widowControl w:val="0"/>
        <w:numPr>
          <w:ilvl w:val="1"/>
          <w:numId w:val="27"/>
        </w:numPr>
        <w:ind w:left="0" w:firstLine="0"/>
      </w:pPr>
      <w:r w:rsidRPr="00226426">
        <w:t xml:space="preserve">К </w:t>
      </w:r>
      <w:r w:rsidRPr="00226426">
        <w:rPr>
          <w:lang w:eastAsia="ru-RU"/>
        </w:rPr>
        <w:t>Договор</w:t>
      </w:r>
      <w:r w:rsidRPr="00226426">
        <w:t>у прилагаются и являются его неотъемлемой частью следующие документы:</w:t>
      </w:r>
    </w:p>
    <w:p w:rsidR="00594E88" w:rsidRPr="00226426" w:rsidRDefault="00594E88" w:rsidP="00594E88">
      <w:pPr>
        <w:keepNext w:val="0"/>
        <w:keepLines w:val="0"/>
        <w:widowControl w:val="0"/>
        <w:autoSpaceDE w:val="0"/>
        <w:autoSpaceDN w:val="0"/>
        <w:adjustRightInd w:val="0"/>
        <w:ind w:firstLine="0"/>
        <w:jc w:val="both"/>
        <w:rPr>
          <w:rFonts w:eastAsia="Times New Roman"/>
          <w:szCs w:val="24"/>
          <w:lang w:eastAsia="ru-RU"/>
        </w:rPr>
      </w:pPr>
      <w:r w:rsidRPr="00226426">
        <w:rPr>
          <w:rFonts w:eastAsia="Times New Roman"/>
          <w:szCs w:val="24"/>
          <w:lang w:eastAsia="ru-RU"/>
        </w:rPr>
        <w:t xml:space="preserve">Приложение № 1 – Техническое задание на </w:t>
      </w:r>
      <w:r w:rsidR="006E3CFF">
        <w:rPr>
          <w:rFonts w:eastAsia="Times New Roman"/>
          <w:szCs w:val="24"/>
          <w:lang w:eastAsia="ru-RU"/>
        </w:rPr>
        <w:t>__</w:t>
      </w:r>
      <w:r w:rsidRPr="00226426">
        <w:rPr>
          <w:rFonts w:eastAsia="Times New Roman"/>
          <w:szCs w:val="24"/>
          <w:lang w:eastAsia="ru-RU"/>
        </w:rPr>
        <w:t xml:space="preserve"> (</w:t>
      </w:r>
      <w:r w:rsidR="006E3CFF">
        <w:rPr>
          <w:rFonts w:eastAsia="Times New Roman"/>
          <w:szCs w:val="24"/>
          <w:lang w:eastAsia="ru-RU"/>
        </w:rPr>
        <w:t>____</w:t>
      </w:r>
      <w:r w:rsidRPr="00226426">
        <w:rPr>
          <w:rFonts w:eastAsia="Times New Roman"/>
          <w:szCs w:val="24"/>
          <w:lang w:eastAsia="ru-RU"/>
        </w:rPr>
        <w:t>) лист</w:t>
      </w:r>
      <w:r w:rsidR="006E3CFF">
        <w:rPr>
          <w:rFonts w:eastAsia="Times New Roman"/>
          <w:szCs w:val="24"/>
          <w:lang w:eastAsia="ru-RU"/>
        </w:rPr>
        <w:t>_</w:t>
      </w:r>
      <w:r w:rsidRPr="00226426">
        <w:rPr>
          <w:rFonts w:eastAsia="Times New Roman"/>
          <w:szCs w:val="24"/>
          <w:lang w:eastAsia="ru-RU"/>
        </w:rPr>
        <w:t>;</w:t>
      </w:r>
    </w:p>
    <w:p w:rsidR="00B12896" w:rsidRDefault="00594E88" w:rsidP="005A1A24">
      <w:pPr>
        <w:keepNext w:val="0"/>
        <w:keepLines w:val="0"/>
        <w:widowControl w:val="0"/>
        <w:autoSpaceDE w:val="0"/>
        <w:autoSpaceDN w:val="0"/>
        <w:adjustRightInd w:val="0"/>
        <w:ind w:firstLine="0"/>
        <w:jc w:val="both"/>
        <w:rPr>
          <w:rFonts w:eastAsia="Times New Roman"/>
          <w:szCs w:val="24"/>
          <w:lang w:eastAsia="ru-RU"/>
        </w:rPr>
      </w:pPr>
      <w:r w:rsidRPr="00226426">
        <w:rPr>
          <w:rFonts w:eastAsia="Times New Roman"/>
          <w:szCs w:val="24"/>
          <w:lang w:eastAsia="ru-RU"/>
        </w:rPr>
        <w:t>Приложение № 2 – Расчет це</w:t>
      </w:r>
      <w:r w:rsidR="005A1A24" w:rsidRPr="00226426">
        <w:rPr>
          <w:rFonts w:eastAsia="Times New Roman"/>
          <w:szCs w:val="24"/>
          <w:lang w:eastAsia="ru-RU"/>
        </w:rPr>
        <w:t xml:space="preserve">ны договора на </w:t>
      </w:r>
      <w:r w:rsidR="006E3CFF">
        <w:rPr>
          <w:rFonts w:eastAsia="Times New Roman"/>
          <w:szCs w:val="24"/>
          <w:lang w:eastAsia="ru-RU"/>
        </w:rPr>
        <w:t>__</w:t>
      </w:r>
      <w:r w:rsidR="005A1A24" w:rsidRPr="00226426">
        <w:rPr>
          <w:rFonts w:eastAsia="Times New Roman"/>
          <w:szCs w:val="24"/>
          <w:lang w:eastAsia="ru-RU"/>
        </w:rPr>
        <w:t xml:space="preserve"> (</w:t>
      </w:r>
      <w:r w:rsidR="006E3CFF">
        <w:rPr>
          <w:rFonts w:eastAsia="Times New Roman"/>
          <w:szCs w:val="24"/>
          <w:lang w:eastAsia="ru-RU"/>
        </w:rPr>
        <w:t>____</w:t>
      </w:r>
      <w:r w:rsidR="005A1A24" w:rsidRPr="00226426">
        <w:rPr>
          <w:rFonts w:eastAsia="Times New Roman"/>
          <w:szCs w:val="24"/>
          <w:lang w:eastAsia="ru-RU"/>
        </w:rPr>
        <w:t>) лист</w:t>
      </w:r>
      <w:r w:rsidR="006E3CFF">
        <w:rPr>
          <w:rFonts w:eastAsia="Times New Roman"/>
          <w:szCs w:val="24"/>
          <w:lang w:eastAsia="ru-RU"/>
        </w:rPr>
        <w:t>_</w:t>
      </w:r>
      <w:r w:rsidR="005A1A24" w:rsidRPr="00226426">
        <w:rPr>
          <w:rFonts w:eastAsia="Times New Roman"/>
          <w:szCs w:val="24"/>
          <w:lang w:eastAsia="ru-RU"/>
        </w:rPr>
        <w:t>.</w:t>
      </w:r>
    </w:p>
    <w:p w:rsidR="003D0808" w:rsidRPr="005A1A24" w:rsidRDefault="003D0808" w:rsidP="005A1A24">
      <w:pPr>
        <w:keepNext w:val="0"/>
        <w:keepLines w:val="0"/>
        <w:widowControl w:val="0"/>
        <w:autoSpaceDE w:val="0"/>
        <w:autoSpaceDN w:val="0"/>
        <w:adjustRightInd w:val="0"/>
        <w:ind w:firstLine="0"/>
        <w:jc w:val="both"/>
        <w:rPr>
          <w:rFonts w:eastAsia="Times New Roman"/>
          <w:szCs w:val="24"/>
          <w:lang w:eastAsia="ru-RU"/>
        </w:rPr>
      </w:pPr>
    </w:p>
    <w:p w:rsidR="00B75947" w:rsidRDefault="00B75947" w:rsidP="00B12896">
      <w:pPr>
        <w:pStyle w:val="10"/>
        <w:keepNext w:val="0"/>
        <w:keepLines w:val="0"/>
        <w:widowControl w:val="0"/>
        <w:numPr>
          <w:ilvl w:val="0"/>
          <w:numId w:val="27"/>
        </w:numPr>
        <w:spacing w:after="240"/>
        <w:ind w:left="0" w:firstLine="0"/>
      </w:pPr>
      <w:bookmarkStart w:id="4" w:name="_Ref480225643"/>
      <w:r>
        <w:lastRenderedPageBreak/>
        <w:t>Адреса места нахождения, банковские реквизиты сторон</w:t>
      </w:r>
      <w:bookmarkEnd w:id="4"/>
    </w:p>
    <w:tbl>
      <w:tblPr>
        <w:tblW w:w="9813" w:type="dxa"/>
        <w:jc w:val="center"/>
        <w:tblLook w:val="0000" w:firstRow="0" w:lastRow="0" w:firstColumn="0" w:lastColumn="0" w:noHBand="0" w:noVBand="0"/>
      </w:tblPr>
      <w:tblGrid>
        <w:gridCol w:w="4962"/>
        <w:gridCol w:w="4757"/>
        <w:gridCol w:w="94"/>
      </w:tblGrid>
      <w:tr w:rsidR="00732B09" w:rsidRPr="001A16F7" w:rsidTr="005A1A24">
        <w:trPr>
          <w:gridAfter w:val="1"/>
          <w:wAfter w:w="94" w:type="dxa"/>
          <w:trHeight w:val="36"/>
          <w:jc w:val="center"/>
        </w:trPr>
        <w:tc>
          <w:tcPr>
            <w:tcW w:w="4962" w:type="dxa"/>
          </w:tcPr>
          <w:p w:rsidR="00732B09" w:rsidRPr="00E240CA" w:rsidRDefault="00732B09" w:rsidP="009E66BC">
            <w:pPr>
              <w:keepNext w:val="0"/>
              <w:keepLines w:val="0"/>
              <w:widowControl w:val="0"/>
              <w:autoSpaceDE w:val="0"/>
              <w:autoSpaceDN w:val="0"/>
              <w:adjustRightInd w:val="0"/>
              <w:ind w:hanging="19"/>
              <w:rPr>
                <w:rFonts w:eastAsia="Times New Roman"/>
                <w:b/>
                <w:szCs w:val="24"/>
                <w:lang w:eastAsia="zh-CN"/>
              </w:rPr>
            </w:pPr>
            <w:r>
              <w:rPr>
                <w:rFonts w:eastAsia="Times New Roman"/>
                <w:b/>
                <w:szCs w:val="24"/>
                <w:lang w:eastAsia="zh-CN"/>
              </w:rPr>
              <w:t>Заказчик</w:t>
            </w:r>
            <w:r w:rsidRPr="00E240CA">
              <w:rPr>
                <w:rFonts w:eastAsia="Times New Roman"/>
                <w:b/>
                <w:szCs w:val="24"/>
                <w:lang w:eastAsia="zh-CN"/>
              </w:rPr>
              <w:t>:</w:t>
            </w:r>
          </w:p>
        </w:tc>
        <w:tc>
          <w:tcPr>
            <w:tcW w:w="4757" w:type="dxa"/>
          </w:tcPr>
          <w:p w:rsidR="00732B09" w:rsidRPr="00E240CA" w:rsidRDefault="00594E88" w:rsidP="005A1A24">
            <w:pPr>
              <w:keepNext w:val="0"/>
              <w:keepLines w:val="0"/>
              <w:widowControl w:val="0"/>
              <w:autoSpaceDE w:val="0"/>
              <w:autoSpaceDN w:val="0"/>
              <w:adjustRightInd w:val="0"/>
              <w:ind w:firstLine="0"/>
              <w:rPr>
                <w:rFonts w:eastAsia="Times New Roman"/>
                <w:b/>
                <w:szCs w:val="24"/>
                <w:lang w:eastAsia="zh-CN"/>
              </w:rPr>
            </w:pPr>
            <w:r>
              <w:rPr>
                <w:rFonts w:eastAsia="Times New Roman"/>
                <w:b/>
                <w:szCs w:val="24"/>
                <w:lang w:eastAsia="zh-CN"/>
              </w:rPr>
              <w:t>Исполнитель</w:t>
            </w:r>
            <w:r w:rsidR="00732B09" w:rsidRPr="00E240CA">
              <w:rPr>
                <w:rFonts w:eastAsia="Times New Roman"/>
                <w:b/>
                <w:szCs w:val="24"/>
                <w:lang w:eastAsia="zh-CN"/>
              </w:rPr>
              <w:t>:</w:t>
            </w:r>
          </w:p>
        </w:tc>
      </w:tr>
      <w:tr w:rsidR="00732B09" w:rsidRPr="001A16F7" w:rsidTr="005A1A24">
        <w:trPr>
          <w:trHeight w:val="624"/>
          <w:jc w:val="center"/>
        </w:trPr>
        <w:tc>
          <w:tcPr>
            <w:tcW w:w="4962" w:type="dxa"/>
          </w:tcPr>
          <w:p w:rsidR="00732B09" w:rsidRPr="004F7C95" w:rsidRDefault="00732B09" w:rsidP="009E66BC">
            <w:pPr>
              <w:keepNext w:val="0"/>
              <w:keepLines w:val="0"/>
              <w:widowControl w:val="0"/>
              <w:autoSpaceDE w:val="0"/>
              <w:autoSpaceDN w:val="0"/>
              <w:adjustRightInd w:val="0"/>
              <w:ind w:hanging="19"/>
              <w:rPr>
                <w:rFonts w:eastAsia="Times New Roman"/>
                <w:szCs w:val="24"/>
                <w:lang w:eastAsia="zh-CN"/>
              </w:rPr>
            </w:pPr>
            <w:r w:rsidRPr="004F7C95">
              <w:rPr>
                <w:rFonts w:eastAsia="Times New Roman"/>
                <w:szCs w:val="24"/>
                <w:lang w:eastAsia="zh-CN"/>
              </w:rPr>
              <w:t>Санкт-Петербургское государственное унитарное предприятие «Петербургский метрополитен» (ГУП «Петербургский метрополитен»)</w:t>
            </w:r>
          </w:p>
          <w:p w:rsidR="00732B09" w:rsidRPr="004F7C95" w:rsidRDefault="00732B09" w:rsidP="009E66BC">
            <w:pPr>
              <w:keepNext w:val="0"/>
              <w:keepLines w:val="0"/>
              <w:widowControl w:val="0"/>
              <w:autoSpaceDE w:val="0"/>
              <w:autoSpaceDN w:val="0"/>
              <w:adjustRightInd w:val="0"/>
              <w:ind w:hanging="19"/>
              <w:rPr>
                <w:rFonts w:eastAsia="Times New Roman"/>
                <w:szCs w:val="24"/>
                <w:lang w:eastAsia="zh-CN"/>
              </w:rPr>
            </w:pPr>
            <w:r w:rsidRPr="004F7C95">
              <w:rPr>
                <w:rFonts w:eastAsia="Times New Roman"/>
                <w:szCs w:val="24"/>
                <w:lang w:eastAsia="zh-CN"/>
              </w:rPr>
              <w:t>Юридический адрес: 190013, г. Санкт-Петербург, Московский пр., д.28</w:t>
            </w:r>
          </w:p>
          <w:p w:rsidR="00732B09" w:rsidRPr="00925AAF" w:rsidRDefault="00732B09" w:rsidP="009E66BC">
            <w:pPr>
              <w:keepNext w:val="0"/>
              <w:keepLines w:val="0"/>
              <w:autoSpaceDE w:val="0"/>
              <w:autoSpaceDN w:val="0"/>
              <w:ind w:hanging="19"/>
              <w:rPr>
                <w:szCs w:val="24"/>
                <w:lang w:eastAsia="zh-CN"/>
              </w:rPr>
            </w:pPr>
            <w:r w:rsidRPr="004F7C95">
              <w:rPr>
                <w:szCs w:val="24"/>
                <w:lang w:eastAsia="zh-CN"/>
              </w:rPr>
              <w:t xml:space="preserve">Адрес подразделения: </w:t>
            </w:r>
            <w:r w:rsidR="00944DC0" w:rsidRPr="00944DC0">
              <w:rPr>
                <w:szCs w:val="24"/>
                <w:lang w:eastAsia="zh-CN"/>
              </w:rPr>
              <w:t>194358, Санкт-Петербург, пос. Парголово, пр. Энгельса, д. 162, литера А</w:t>
            </w:r>
          </w:p>
          <w:p w:rsidR="00732B09" w:rsidRDefault="00732B09" w:rsidP="009E66BC">
            <w:pPr>
              <w:keepNext w:val="0"/>
              <w:keepLines w:val="0"/>
              <w:autoSpaceDE w:val="0"/>
              <w:autoSpaceDN w:val="0"/>
              <w:ind w:hanging="19"/>
              <w:rPr>
                <w:szCs w:val="24"/>
                <w:lang w:eastAsia="zh-CN"/>
              </w:rPr>
            </w:pPr>
            <w:r w:rsidRPr="004F7C95">
              <w:rPr>
                <w:szCs w:val="24"/>
                <w:lang w:eastAsia="zh-CN"/>
              </w:rPr>
              <w:t xml:space="preserve">Тел./факс: </w:t>
            </w:r>
            <w:r w:rsidR="00944DC0">
              <w:rPr>
                <w:szCs w:val="24"/>
                <w:lang w:eastAsia="ru-RU"/>
              </w:rPr>
              <w:t>592-28-80</w:t>
            </w:r>
          </w:p>
          <w:p w:rsidR="00732B09" w:rsidRPr="00507517" w:rsidRDefault="00732B09" w:rsidP="009E66BC">
            <w:pPr>
              <w:keepNext w:val="0"/>
              <w:keepLines w:val="0"/>
              <w:autoSpaceDE w:val="0"/>
              <w:autoSpaceDN w:val="0"/>
              <w:ind w:hanging="19"/>
              <w:rPr>
                <w:szCs w:val="24"/>
                <w:lang w:eastAsia="zh-CN"/>
              </w:rPr>
            </w:pPr>
            <w:r w:rsidRPr="006C40AE">
              <w:rPr>
                <w:szCs w:val="24"/>
                <w:lang w:val="en-US" w:eastAsia="zh-CN"/>
              </w:rPr>
              <w:t>E</w:t>
            </w:r>
            <w:r w:rsidRPr="00507517">
              <w:rPr>
                <w:szCs w:val="24"/>
                <w:lang w:eastAsia="zh-CN"/>
              </w:rPr>
              <w:t>-</w:t>
            </w:r>
            <w:r w:rsidRPr="006C40AE">
              <w:rPr>
                <w:szCs w:val="24"/>
                <w:lang w:val="en-US" w:eastAsia="zh-CN"/>
              </w:rPr>
              <w:t>mail</w:t>
            </w:r>
            <w:r w:rsidRPr="00507517">
              <w:rPr>
                <w:szCs w:val="24"/>
                <w:lang w:eastAsia="zh-CN"/>
              </w:rPr>
              <w:t xml:space="preserve">: </w:t>
            </w:r>
            <w:r w:rsidR="00944DC0">
              <w:rPr>
                <w:szCs w:val="24"/>
                <w:lang w:eastAsia="ru-RU"/>
              </w:rPr>
              <w:t>mailbox@depo6.metro.spb.ru</w:t>
            </w:r>
          </w:p>
          <w:p w:rsidR="00732B09" w:rsidRPr="006C40AE" w:rsidRDefault="00732B09" w:rsidP="009E66BC">
            <w:pPr>
              <w:keepNext w:val="0"/>
              <w:keepLines w:val="0"/>
              <w:autoSpaceDE w:val="0"/>
              <w:autoSpaceDN w:val="0"/>
              <w:ind w:hanging="19"/>
              <w:rPr>
                <w:szCs w:val="24"/>
                <w:lang w:eastAsia="zh-CN"/>
              </w:rPr>
            </w:pPr>
            <w:r w:rsidRPr="006C40AE">
              <w:rPr>
                <w:szCs w:val="24"/>
                <w:lang w:eastAsia="zh-CN"/>
              </w:rPr>
              <w:t>ИНН 7830000970</w:t>
            </w:r>
          </w:p>
          <w:p w:rsidR="00732B09" w:rsidRPr="006C40AE" w:rsidRDefault="00732B09" w:rsidP="009E66BC">
            <w:pPr>
              <w:keepNext w:val="0"/>
              <w:keepLines w:val="0"/>
              <w:autoSpaceDE w:val="0"/>
              <w:autoSpaceDN w:val="0"/>
              <w:ind w:hanging="19"/>
              <w:rPr>
                <w:szCs w:val="24"/>
                <w:lang w:eastAsia="zh-CN"/>
              </w:rPr>
            </w:pPr>
            <w:r w:rsidRPr="006C40AE">
              <w:rPr>
                <w:szCs w:val="24"/>
                <w:lang w:eastAsia="zh-CN"/>
              </w:rPr>
              <w:t>КПП 997650001</w:t>
            </w:r>
          </w:p>
          <w:p w:rsidR="00732B09" w:rsidRPr="006C40AE" w:rsidRDefault="00732B09" w:rsidP="009E66BC">
            <w:pPr>
              <w:keepNext w:val="0"/>
              <w:keepLines w:val="0"/>
              <w:autoSpaceDE w:val="0"/>
              <w:autoSpaceDN w:val="0"/>
              <w:ind w:hanging="19"/>
              <w:rPr>
                <w:szCs w:val="24"/>
                <w:lang w:eastAsia="zh-CN"/>
              </w:rPr>
            </w:pPr>
            <w:r w:rsidRPr="006C40AE">
              <w:rPr>
                <w:szCs w:val="24"/>
                <w:lang w:eastAsia="zh-CN"/>
              </w:rPr>
              <w:t>ОГРН 1027810223407</w:t>
            </w:r>
          </w:p>
          <w:p w:rsidR="00732B09" w:rsidRPr="006C40AE" w:rsidRDefault="00732B09" w:rsidP="009E66BC">
            <w:pPr>
              <w:keepNext w:val="0"/>
              <w:keepLines w:val="0"/>
              <w:autoSpaceDE w:val="0"/>
              <w:autoSpaceDN w:val="0"/>
              <w:ind w:hanging="19"/>
              <w:rPr>
                <w:szCs w:val="24"/>
                <w:lang w:eastAsia="zh-CN"/>
              </w:rPr>
            </w:pPr>
            <w:r w:rsidRPr="006C40AE">
              <w:rPr>
                <w:szCs w:val="24"/>
                <w:lang w:eastAsia="zh-CN"/>
              </w:rPr>
              <w:t>ОКПО 03222055</w:t>
            </w:r>
          </w:p>
          <w:p w:rsidR="00944DC0" w:rsidRDefault="00944DC0" w:rsidP="00944DC0">
            <w:pPr>
              <w:keepNext w:val="0"/>
              <w:keepLines w:val="0"/>
              <w:autoSpaceDE w:val="0"/>
              <w:autoSpaceDN w:val="0"/>
              <w:adjustRightInd w:val="0"/>
              <w:ind w:firstLine="0"/>
              <w:rPr>
                <w:szCs w:val="24"/>
                <w:lang w:eastAsia="ru-RU"/>
              </w:rPr>
            </w:pPr>
            <w:r>
              <w:rPr>
                <w:szCs w:val="24"/>
                <w:lang w:eastAsia="ru-RU"/>
              </w:rPr>
              <w:t>р/с 406 028 108 000 000 000 44</w:t>
            </w:r>
          </w:p>
          <w:p w:rsidR="00944DC0" w:rsidRDefault="00944DC0" w:rsidP="00944DC0">
            <w:pPr>
              <w:keepNext w:val="0"/>
              <w:keepLines w:val="0"/>
              <w:autoSpaceDE w:val="0"/>
              <w:autoSpaceDN w:val="0"/>
              <w:adjustRightInd w:val="0"/>
              <w:ind w:firstLine="0"/>
              <w:rPr>
                <w:szCs w:val="24"/>
                <w:lang w:eastAsia="ru-RU"/>
              </w:rPr>
            </w:pPr>
            <w:r>
              <w:rPr>
                <w:szCs w:val="24"/>
                <w:lang w:eastAsia="ru-RU"/>
              </w:rPr>
              <w:t>в банке АО «АБ «Россия»</w:t>
            </w:r>
          </w:p>
          <w:p w:rsidR="00944DC0" w:rsidRDefault="00944DC0" w:rsidP="00944DC0">
            <w:pPr>
              <w:keepNext w:val="0"/>
              <w:keepLines w:val="0"/>
              <w:widowControl w:val="0"/>
              <w:autoSpaceDE w:val="0"/>
              <w:autoSpaceDN w:val="0"/>
              <w:adjustRightInd w:val="0"/>
              <w:ind w:hanging="19"/>
              <w:rPr>
                <w:szCs w:val="24"/>
                <w:lang w:eastAsia="ru-RU"/>
              </w:rPr>
            </w:pPr>
            <w:r>
              <w:rPr>
                <w:szCs w:val="24"/>
                <w:lang w:eastAsia="ru-RU"/>
              </w:rPr>
              <w:t>к/с 301 018 108 000 000 008 61</w:t>
            </w:r>
          </w:p>
          <w:p w:rsidR="00732B09" w:rsidRPr="006906A5" w:rsidRDefault="00732B09" w:rsidP="00944DC0">
            <w:pPr>
              <w:keepNext w:val="0"/>
              <w:keepLines w:val="0"/>
              <w:widowControl w:val="0"/>
              <w:autoSpaceDE w:val="0"/>
              <w:autoSpaceDN w:val="0"/>
              <w:adjustRightInd w:val="0"/>
              <w:ind w:hanging="19"/>
              <w:rPr>
                <w:color w:val="1F497D"/>
              </w:rPr>
            </w:pPr>
            <w:r w:rsidRPr="006C40AE">
              <w:rPr>
                <w:szCs w:val="24"/>
                <w:lang w:eastAsia="zh-CN"/>
              </w:rPr>
              <w:t>БИК 044030861</w:t>
            </w:r>
          </w:p>
        </w:tc>
        <w:tc>
          <w:tcPr>
            <w:tcW w:w="4851" w:type="dxa"/>
            <w:gridSpan w:val="2"/>
          </w:tcPr>
          <w:p w:rsidR="00594E88" w:rsidRPr="00594E88" w:rsidRDefault="00594E88" w:rsidP="00594E88">
            <w:pPr>
              <w:keepNext w:val="0"/>
              <w:keepLines w:val="0"/>
              <w:widowControl w:val="0"/>
              <w:autoSpaceDE w:val="0"/>
              <w:autoSpaceDN w:val="0"/>
              <w:adjustRightInd w:val="0"/>
              <w:ind w:hanging="19"/>
              <w:rPr>
                <w:rFonts w:eastAsia="Times New Roman"/>
                <w:szCs w:val="24"/>
                <w:lang w:eastAsia="zh-CN"/>
              </w:rPr>
            </w:pPr>
            <w:r w:rsidRPr="00594E88">
              <w:rPr>
                <w:rFonts w:eastAsia="Times New Roman"/>
                <w:szCs w:val="24"/>
                <w:lang w:eastAsia="zh-CN"/>
              </w:rPr>
              <w:t>Полное наименование</w:t>
            </w:r>
            <w:r w:rsidRPr="00594E88">
              <w:rPr>
                <w:rFonts w:eastAsia="Times New Roman"/>
                <w:szCs w:val="24"/>
                <w:lang w:eastAsia="zh-CN"/>
              </w:rPr>
              <w:tab/>
            </w:r>
          </w:p>
          <w:p w:rsidR="00594E88" w:rsidRPr="00594E88" w:rsidRDefault="00594E88" w:rsidP="00594E88">
            <w:pPr>
              <w:keepNext w:val="0"/>
              <w:keepLines w:val="0"/>
              <w:widowControl w:val="0"/>
              <w:autoSpaceDE w:val="0"/>
              <w:autoSpaceDN w:val="0"/>
              <w:adjustRightInd w:val="0"/>
              <w:ind w:hanging="19"/>
              <w:rPr>
                <w:rFonts w:eastAsia="Times New Roman"/>
                <w:szCs w:val="24"/>
                <w:lang w:eastAsia="zh-CN"/>
              </w:rPr>
            </w:pPr>
            <w:r w:rsidRPr="00594E88">
              <w:rPr>
                <w:rFonts w:eastAsia="Times New Roman"/>
                <w:szCs w:val="24"/>
                <w:lang w:eastAsia="zh-CN"/>
              </w:rPr>
              <w:t>Сокращенное наименование</w:t>
            </w:r>
            <w:r w:rsidRPr="00594E88">
              <w:rPr>
                <w:rFonts w:eastAsia="Times New Roman"/>
                <w:szCs w:val="24"/>
                <w:lang w:eastAsia="zh-CN"/>
              </w:rPr>
              <w:tab/>
            </w:r>
          </w:p>
          <w:p w:rsidR="00594E88" w:rsidRPr="00594E88" w:rsidRDefault="00594E88" w:rsidP="00594E88">
            <w:pPr>
              <w:keepNext w:val="0"/>
              <w:keepLines w:val="0"/>
              <w:widowControl w:val="0"/>
              <w:autoSpaceDE w:val="0"/>
              <w:autoSpaceDN w:val="0"/>
              <w:adjustRightInd w:val="0"/>
              <w:ind w:hanging="19"/>
              <w:rPr>
                <w:rFonts w:eastAsia="Times New Roman"/>
                <w:szCs w:val="24"/>
                <w:lang w:eastAsia="zh-CN"/>
              </w:rPr>
            </w:pPr>
            <w:r w:rsidRPr="00594E88">
              <w:rPr>
                <w:rFonts w:eastAsia="Times New Roman"/>
                <w:szCs w:val="24"/>
                <w:lang w:eastAsia="zh-CN"/>
              </w:rPr>
              <w:t xml:space="preserve">ИНН </w:t>
            </w:r>
            <w:r w:rsidRPr="00594E88">
              <w:rPr>
                <w:rFonts w:eastAsia="Times New Roman"/>
                <w:szCs w:val="24"/>
                <w:lang w:eastAsia="zh-CN"/>
              </w:rPr>
              <w:tab/>
            </w:r>
          </w:p>
          <w:p w:rsidR="00594E88" w:rsidRPr="00594E88" w:rsidRDefault="00594E88" w:rsidP="00594E88">
            <w:pPr>
              <w:keepNext w:val="0"/>
              <w:keepLines w:val="0"/>
              <w:widowControl w:val="0"/>
              <w:autoSpaceDE w:val="0"/>
              <w:autoSpaceDN w:val="0"/>
              <w:adjustRightInd w:val="0"/>
              <w:ind w:hanging="19"/>
              <w:rPr>
                <w:rFonts w:eastAsia="Times New Roman"/>
                <w:szCs w:val="24"/>
                <w:lang w:eastAsia="zh-CN"/>
              </w:rPr>
            </w:pPr>
            <w:r w:rsidRPr="00594E88">
              <w:rPr>
                <w:rFonts w:eastAsia="Times New Roman"/>
                <w:szCs w:val="24"/>
                <w:lang w:eastAsia="zh-CN"/>
              </w:rPr>
              <w:t xml:space="preserve">КПП </w:t>
            </w:r>
            <w:r w:rsidRPr="00594E88">
              <w:rPr>
                <w:rFonts w:eastAsia="Times New Roman"/>
                <w:szCs w:val="24"/>
                <w:lang w:eastAsia="zh-CN"/>
              </w:rPr>
              <w:tab/>
            </w:r>
          </w:p>
          <w:p w:rsidR="00594E88" w:rsidRPr="00594E88" w:rsidRDefault="00594E88" w:rsidP="00594E88">
            <w:pPr>
              <w:keepNext w:val="0"/>
              <w:keepLines w:val="0"/>
              <w:widowControl w:val="0"/>
              <w:autoSpaceDE w:val="0"/>
              <w:autoSpaceDN w:val="0"/>
              <w:adjustRightInd w:val="0"/>
              <w:ind w:hanging="19"/>
              <w:rPr>
                <w:rFonts w:eastAsia="Times New Roman"/>
                <w:szCs w:val="24"/>
                <w:lang w:eastAsia="zh-CN"/>
              </w:rPr>
            </w:pPr>
            <w:r w:rsidRPr="00594E88">
              <w:rPr>
                <w:rFonts w:eastAsia="Times New Roman"/>
                <w:szCs w:val="24"/>
                <w:lang w:eastAsia="zh-CN"/>
              </w:rPr>
              <w:t xml:space="preserve">ОГРН </w:t>
            </w:r>
            <w:r w:rsidRPr="00594E88">
              <w:rPr>
                <w:rFonts w:eastAsia="Times New Roman"/>
                <w:szCs w:val="24"/>
                <w:lang w:eastAsia="zh-CN"/>
              </w:rPr>
              <w:tab/>
            </w:r>
          </w:p>
          <w:p w:rsidR="00594E88" w:rsidRPr="00594E88" w:rsidRDefault="00594E88" w:rsidP="00594E88">
            <w:pPr>
              <w:keepNext w:val="0"/>
              <w:keepLines w:val="0"/>
              <w:widowControl w:val="0"/>
              <w:autoSpaceDE w:val="0"/>
              <w:autoSpaceDN w:val="0"/>
              <w:adjustRightInd w:val="0"/>
              <w:ind w:hanging="19"/>
              <w:rPr>
                <w:rFonts w:eastAsia="Times New Roman"/>
                <w:szCs w:val="24"/>
                <w:lang w:eastAsia="zh-CN"/>
              </w:rPr>
            </w:pPr>
            <w:r w:rsidRPr="00594E88">
              <w:rPr>
                <w:rFonts w:eastAsia="Times New Roman"/>
                <w:szCs w:val="24"/>
                <w:lang w:eastAsia="zh-CN"/>
              </w:rPr>
              <w:t>Коды ОКВЭД2</w:t>
            </w:r>
            <w:r w:rsidRPr="00594E88">
              <w:rPr>
                <w:rFonts w:eastAsia="Times New Roman"/>
                <w:szCs w:val="24"/>
                <w:lang w:eastAsia="zh-CN"/>
              </w:rPr>
              <w:tab/>
            </w:r>
          </w:p>
          <w:p w:rsidR="00594E88" w:rsidRPr="00594E88" w:rsidRDefault="00594E88" w:rsidP="00594E88">
            <w:pPr>
              <w:keepNext w:val="0"/>
              <w:keepLines w:val="0"/>
              <w:widowControl w:val="0"/>
              <w:autoSpaceDE w:val="0"/>
              <w:autoSpaceDN w:val="0"/>
              <w:adjustRightInd w:val="0"/>
              <w:ind w:hanging="19"/>
              <w:rPr>
                <w:rFonts w:eastAsia="Times New Roman"/>
                <w:szCs w:val="24"/>
                <w:lang w:eastAsia="zh-CN"/>
              </w:rPr>
            </w:pPr>
            <w:r w:rsidRPr="00594E88">
              <w:rPr>
                <w:rFonts w:eastAsia="Times New Roman"/>
                <w:szCs w:val="24"/>
                <w:lang w:eastAsia="zh-CN"/>
              </w:rPr>
              <w:t>ОКПО</w:t>
            </w:r>
            <w:r w:rsidRPr="00594E88">
              <w:rPr>
                <w:rFonts w:eastAsia="Times New Roman"/>
                <w:szCs w:val="24"/>
                <w:lang w:eastAsia="zh-CN"/>
              </w:rPr>
              <w:tab/>
            </w:r>
          </w:p>
          <w:p w:rsidR="00594E88" w:rsidRPr="00594E88" w:rsidRDefault="00594E88" w:rsidP="00594E88">
            <w:pPr>
              <w:keepNext w:val="0"/>
              <w:keepLines w:val="0"/>
              <w:widowControl w:val="0"/>
              <w:autoSpaceDE w:val="0"/>
              <w:autoSpaceDN w:val="0"/>
              <w:adjustRightInd w:val="0"/>
              <w:ind w:hanging="19"/>
              <w:rPr>
                <w:rFonts w:eastAsia="Times New Roman"/>
                <w:szCs w:val="24"/>
                <w:lang w:eastAsia="zh-CN"/>
              </w:rPr>
            </w:pPr>
            <w:r w:rsidRPr="00594E88">
              <w:rPr>
                <w:rFonts w:eastAsia="Times New Roman"/>
                <w:szCs w:val="24"/>
                <w:lang w:eastAsia="zh-CN"/>
              </w:rPr>
              <w:t>ОКТМО</w:t>
            </w:r>
            <w:r w:rsidRPr="00594E88">
              <w:rPr>
                <w:rFonts w:eastAsia="Times New Roman"/>
                <w:szCs w:val="24"/>
                <w:lang w:eastAsia="zh-CN"/>
              </w:rPr>
              <w:tab/>
            </w:r>
          </w:p>
          <w:p w:rsidR="00594E88" w:rsidRPr="00594E88" w:rsidRDefault="00594E88" w:rsidP="00594E88">
            <w:pPr>
              <w:keepNext w:val="0"/>
              <w:keepLines w:val="0"/>
              <w:widowControl w:val="0"/>
              <w:autoSpaceDE w:val="0"/>
              <w:autoSpaceDN w:val="0"/>
              <w:adjustRightInd w:val="0"/>
              <w:ind w:hanging="19"/>
              <w:rPr>
                <w:rFonts w:eastAsia="Times New Roman"/>
                <w:szCs w:val="24"/>
                <w:lang w:eastAsia="zh-CN"/>
              </w:rPr>
            </w:pPr>
            <w:r w:rsidRPr="00594E88">
              <w:rPr>
                <w:rFonts w:eastAsia="Times New Roman"/>
                <w:szCs w:val="24"/>
                <w:lang w:eastAsia="zh-CN"/>
              </w:rPr>
              <w:t>Юридический адрес</w:t>
            </w:r>
            <w:r w:rsidRPr="00594E88">
              <w:rPr>
                <w:rFonts w:eastAsia="Times New Roman"/>
                <w:szCs w:val="24"/>
                <w:lang w:eastAsia="zh-CN"/>
              </w:rPr>
              <w:tab/>
            </w:r>
          </w:p>
          <w:p w:rsidR="00594E88" w:rsidRPr="00594E88" w:rsidRDefault="00594E88" w:rsidP="00594E88">
            <w:pPr>
              <w:keepNext w:val="0"/>
              <w:keepLines w:val="0"/>
              <w:widowControl w:val="0"/>
              <w:autoSpaceDE w:val="0"/>
              <w:autoSpaceDN w:val="0"/>
              <w:adjustRightInd w:val="0"/>
              <w:ind w:hanging="19"/>
              <w:rPr>
                <w:rFonts w:eastAsia="Times New Roman"/>
                <w:szCs w:val="24"/>
                <w:lang w:eastAsia="zh-CN"/>
              </w:rPr>
            </w:pPr>
            <w:r w:rsidRPr="00594E88">
              <w:rPr>
                <w:rFonts w:eastAsia="Times New Roman"/>
                <w:szCs w:val="24"/>
                <w:lang w:eastAsia="zh-CN"/>
              </w:rPr>
              <w:t>Фактический адрес</w:t>
            </w:r>
            <w:r w:rsidRPr="00594E88">
              <w:rPr>
                <w:rFonts w:eastAsia="Times New Roman"/>
                <w:szCs w:val="24"/>
                <w:lang w:eastAsia="zh-CN"/>
              </w:rPr>
              <w:tab/>
            </w:r>
          </w:p>
          <w:p w:rsidR="00594E88" w:rsidRPr="00594E88" w:rsidRDefault="00594E88" w:rsidP="00594E88">
            <w:pPr>
              <w:keepNext w:val="0"/>
              <w:keepLines w:val="0"/>
              <w:widowControl w:val="0"/>
              <w:autoSpaceDE w:val="0"/>
              <w:autoSpaceDN w:val="0"/>
              <w:adjustRightInd w:val="0"/>
              <w:ind w:hanging="19"/>
              <w:rPr>
                <w:rFonts w:eastAsia="Times New Roman"/>
                <w:szCs w:val="24"/>
                <w:lang w:eastAsia="zh-CN"/>
              </w:rPr>
            </w:pPr>
            <w:r w:rsidRPr="00594E88">
              <w:rPr>
                <w:rFonts w:eastAsia="Times New Roman"/>
                <w:szCs w:val="24"/>
                <w:lang w:eastAsia="zh-CN"/>
              </w:rPr>
              <w:t>Адрес для отправки корреспонденции</w:t>
            </w:r>
            <w:r w:rsidRPr="00594E88">
              <w:rPr>
                <w:rFonts w:eastAsia="Times New Roman"/>
                <w:szCs w:val="24"/>
                <w:lang w:eastAsia="zh-CN"/>
              </w:rPr>
              <w:tab/>
            </w:r>
          </w:p>
          <w:p w:rsidR="00594E88" w:rsidRPr="00594E88" w:rsidRDefault="00594E88" w:rsidP="00594E88">
            <w:pPr>
              <w:keepNext w:val="0"/>
              <w:keepLines w:val="0"/>
              <w:widowControl w:val="0"/>
              <w:autoSpaceDE w:val="0"/>
              <w:autoSpaceDN w:val="0"/>
              <w:adjustRightInd w:val="0"/>
              <w:ind w:hanging="19"/>
              <w:rPr>
                <w:rFonts w:eastAsia="Times New Roman"/>
                <w:szCs w:val="24"/>
                <w:lang w:eastAsia="zh-CN"/>
              </w:rPr>
            </w:pPr>
            <w:r w:rsidRPr="00594E88">
              <w:rPr>
                <w:rFonts w:eastAsia="Times New Roman"/>
                <w:szCs w:val="24"/>
                <w:lang w:eastAsia="zh-CN"/>
              </w:rPr>
              <w:t>Контактный телефон</w:t>
            </w:r>
            <w:r w:rsidRPr="00594E88">
              <w:rPr>
                <w:rFonts w:eastAsia="Times New Roman"/>
                <w:szCs w:val="24"/>
                <w:lang w:eastAsia="zh-CN"/>
              </w:rPr>
              <w:tab/>
            </w:r>
          </w:p>
          <w:p w:rsidR="00594E88" w:rsidRPr="00594E88" w:rsidRDefault="00594E88" w:rsidP="00594E88">
            <w:pPr>
              <w:keepNext w:val="0"/>
              <w:keepLines w:val="0"/>
              <w:widowControl w:val="0"/>
              <w:autoSpaceDE w:val="0"/>
              <w:autoSpaceDN w:val="0"/>
              <w:adjustRightInd w:val="0"/>
              <w:ind w:hanging="19"/>
              <w:rPr>
                <w:rFonts w:eastAsia="Times New Roman"/>
                <w:szCs w:val="24"/>
                <w:lang w:eastAsia="zh-CN"/>
              </w:rPr>
            </w:pPr>
            <w:r w:rsidRPr="00594E88">
              <w:rPr>
                <w:rFonts w:eastAsia="Times New Roman"/>
                <w:szCs w:val="24"/>
                <w:lang w:eastAsia="zh-CN"/>
              </w:rPr>
              <w:t>Факс</w:t>
            </w:r>
            <w:r w:rsidRPr="00594E88">
              <w:rPr>
                <w:rFonts w:eastAsia="Times New Roman"/>
                <w:szCs w:val="24"/>
                <w:lang w:eastAsia="zh-CN"/>
              </w:rPr>
              <w:tab/>
            </w:r>
          </w:p>
          <w:p w:rsidR="00594E88" w:rsidRPr="00594E88" w:rsidRDefault="00594E88" w:rsidP="00594E88">
            <w:pPr>
              <w:keepNext w:val="0"/>
              <w:keepLines w:val="0"/>
              <w:widowControl w:val="0"/>
              <w:autoSpaceDE w:val="0"/>
              <w:autoSpaceDN w:val="0"/>
              <w:adjustRightInd w:val="0"/>
              <w:ind w:hanging="19"/>
              <w:rPr>
                <w:rFonts w:eastAsia="Times New Roman"/>
                <w:szCs w:val="24"/>
                <w:lang w:eastAsia="zh-CN"/>
              </w:rPr>
            </w:pPr>
            <w:r w:rsidRPr="00594E88">
              <w:rPr>
                <w:rFonts w:eastAsia="Times New Roman"/>
                <w:szCs w:val="24"/>
                <w:lang w:eastAsia="zh-CN"/>
              </w:rPr>
              <w:t>E-mail</w:t>
            </w:r>
            <w:r w:rsidRPr="00594E88">
              <w:rPr>
                <w:rFonts w:eastAsia="Times New Roman"/>
                <w:szCs w:val="24"/>
                <w:lang w:eastAsia="zh-CN"/>
              </w:rPr>
              <w:tab/>
            </w:r>
          </w:p>
          <w:p w:rsidR="00594E88" w:rsidRPr="00594E88" w:rsidRDefault="00594E88" w:rsidP="00594E88">
            <w:pPr>
              <w:keepNext w:val="0"/>
              <w:keepLines w:val="0"/>
              <w:widowControl w:val="0"/>
              <w:autoSpaceDE w:val="0"/>
              <w:autoSpaceDN w:val="0"/>
              <w:adjustRightInd w:val="0"/>
              <w:ind w:hanging="19"/>
              <w:rPr>
                <w:rFonts w:eastAsia="Times New Roman"/>
                <w:szCs w:val="24"/>
                <w:lang w:eastAsia="zh-CN"/>
              </w:rPr>
            </w:pPr>
            <w:r w:rsidRPr="00594E88">
              <w:rPr>
                <w:rFonts w:eastAsia="Times New Roman"/>
                <w:szCs w:val="24"/>
                <w:lang w:eastAsia="zh-CN"/>
              </w:rPr>
              <w:t>Реквизиты расчетного счета</w:t>
            </w:r>
            <w:r w:rsidRPr="00594E88">
              <w:rPr>
                <w:rFonts w:eastAsia="Times New Roman"/>
                <w:szCs w:val="24"/>
                <w:lang w:eastAsia="zh-CN"/>
              </w:rPr>
              <w:tab/>
            </w:r>
          </w:p>
          <w:p w:rsidR="00732B09" w:rsidRPr="00864694" w:rsidRDefault="00594E88" w:rsidP="00594E88">
            <w:pPr>
              <w:keepNext w:val="0"/>
              <w:keepLines w:val="0"/>
              <w:widowControl w:val="0"/>
              <w:autoSpaceDE w:val="0"/>
              <w:autoSpaceDN w:val="0"/>
              <w:adjustRightInd w:val="0"/>
              <w:ind w:hanging="19"/>
              <w:rPr>
                <w:rFonts w:eastAsia="Times New Roman"/>
                <w:szCs w:val="24"/>
                <w:lang w:eastAsia="zh-CN"/>
              </w:rPr>
            </w:pPr>
            <w:r w:rsidRPr="00594E88">
              <w:rPr>
                <w:rFonts w:eastAsia="Times New Roman"/>
                <w:szCs w:val="24"/>
                <w:lang w:eastAsia="zh-CN"/>
              </w:rPr>
              <w:t>Контактное лицо</w:t>
            </w:r>
            <w:r w:rsidRPr="00594E88">
              <w:rPr>
                <w:rFonts w:eastAsia="Times New Roman"/>
                <w:szCs w:val="24"/>
                <w:lang w:eastAsia="zh-CN"/>
              </w:rPr>
              <w:tab/>
            </w:r>
          </w:p>
        </w:tc>
      </w:tr>
    </w:tbl>
    <w:p w:rsidR="00732B09" w:rsidRPr="00732B09" w:rsidRDefault="00732B09" w:rsidP="00732B09">
      <w:pPr>
        <w:rPr>
          <w:lang w:eastAsia="ru-RU"/>
        </w:rPr>
      </w:pPr>
    </w:p>
    <w:p w:rsidR="00B75947" w:rsidRDefault="00B75947" w:rsidP="00B75947">
      <w:pPr>
        <w:pStyle w:val="10"/>
        <w:keepNext w:val="0"/>
        <w:keepLines w:val="0"/>
        <w:widowControl w:val="0"/>
        <w:numPr>
          <w:ilvl w:val="0"/>
          <w:numId w:val="27"/>
        </w:numPr>
        <w:ind w:left="0" w:firstLine="0"/>
      </w:pPr>
      <w:r>
        <w:t>Подписи сторон</w:t>
      </w:r>
    </w:p>
    <w:p w:rsidR="00B75947" w:rsidRDefault="00B75947" w:rsidP="00B75947">
      <w:pPr>
        <w:keepNext w:val="0"/>
        <w:keepLines w:val="0"/>
        <w:widowControl w:val="0"/>
        <w:ind w:firstLine="0"/>
        <w:jc w:val="right"/>
        <w:rPr>
          <w:rFonts w:eastAsia="Times New Roman"/>
        </w:rPr>
      </w:pPr>
    </w:p>
    <w:tbl>
      <w:tblPr>
        <w:tblW w:w="10139" w:type="dxa"/>
        <w:tblLayout w:type="fixed"/>
        <w:tblLook w:val="04A0" w:firstRow="1" w:lastRow="0" w:firstColumn="1" w:lastColumn="0" w:noHBand="0" w:noVBand="1"/>
      </w:tblPr>
      <w:tblGrid>
        <w:gridCol w:w="4928"/>
        <w:gridCol w:w="418"/>
        <w:gridCol w:w="4793"/>
      </w:tblGrid>
      <w:tr w:rsidR="00594E88" w:rsidRPr="00594E88" w:rsidTr="00AB3A91">
        <w:trPr>
          <w:trHeight w:val="480"/>
        </w:trPr>
        <w:tc>
          <w:tcPr>
            <w:tcW w:w="4928" w:type="dxa"/>
            <w:vAlign w:val="center"/>
          </w:tcPr>
          <w:p w:rsidR="00594E88" w:rsidRPr="00594E88" w:rsidRDefault="00594E88" w:rsidP="00594E88">
            <w:pPr>
              <w:keepNext w:val="0"/>
              <w:keepLines w:val="0"/>
              <w:widowControl w:val="0"/>
              <w:tabs>
                <w:tab w:val="num" w:pos="426"/>
              </w:tabs>
              <w:ind w:firstLine="0"/>
              <w:rPr>
                <w:rFonts w:eastAsia="Times New Roman"/>
                <w:b/>
                <w:lang w:eastAsia="ar-SA"/>
              </w:rPr>
            </w:pPr>
            <w:r w:rsidRPr="00594E88">
              <w:rPr>
                <w:rFonts w:eastAsia="Times New Roman"/>
                <w:b/>
                <w:lang w:eastAsia="ar-SA"/>
              </w:rPr>
              <w:t>Заказчик</w:t>
            </w:r>
          </w:p>
          <w:p w:rsidR="00594E88" w:rsidRPr="00594E88" w:rsidRDefault="00594E88" w:rsidP="00594E88">
            <w:pPr>
              <w:keepNext w:val="0"/>
              <w:keepLines w:val="0"/>
              <w:widowControl w:val="0"/>
              <w:tabs>
                <w:tab w:val="num" w:pos="426"/>
              </w:tabs>
              <w:ind w:firstLine="0"/>
              <w:jc w:val="both"/>
              <w:rPr>
                <w:rFonts w:eastAsia="Times New Roman"/>
                <w:i/>
                <w:sz w:val="20"/>
                <w:szCs w:val="24"/>
                <w:lang w:eastAsia="ru-RU"/>
              </w:rPr>
            </w:pPr>
            <w:r w:rsidRPr="00594E88">
              <w:rPr>
                <w:rFonts w:eastAsia="Times New Roman"/>
                <w:i/>
                <w:sz w:val="20"/>
                <w:szCs w:val="24"/>
                <w:lang w:eastAsia="ru-RU"/>
              </w:rPr>
              <w:t>(указывать должность и Ф.И.О)</w:t>
            </w:r>
          </w:p>
          <w:p w:rsidR="00594E88" w:rsidRDefault="00594E88" w:rsidP="00594E88">
            <w:pPr>
              <w:keepNext w:val="0"/>
              <w:keepLines w:val="0"/>
              <w:widowControl w:val="0"/>
              <w:tabs>
                <w:tab w:val="num" w:pos="426"/>
              </w:tabs>
              <w:ind w:firstLine="0"/>
              <w:jc w:val="both"/>
              <w:rPr>
                <w:rFonts w:eastAsia="Times New Roman"/>
                <w:szCs w:val="24"/>
                <w:lang w:eastAsia="ru-RU"/>
              </w:rPr>
            </w:pPr>
          </w:p>
          <w:p w:rsidR="00247439" w:rsidRPr="00594E88" w:rsidRDefault="00247439" w:rsidP="00594E88">
            <w:pPr>
              <w:keepNext w:val="0"/>
              <w:keepLines w:val="0"/>
              <w:widowControl w:val="0"/>
              <w:tabs>
                <w:tab w:val="num" w:pos="426"/>
              </w:tabs>
              <w:ind w:firstLine="0"/>
              <w:jc w:val="both"/>
              <w:rPr>
                <w:rFonts w:eastAsia="Times New Roman"/>
                <w:szCs w:val="24"/>
                <w:lang w:eastAsia="ru-RU"/>
              </w:rPr>
            </w:pPr>
            <w:r w:rsidRPr="00D81878">
              <w:rPr>
                <w:rFonts w:eastAsia="Times New Roman"/>
                <w:szCs w:val="24"/>
                <w:lang w:eastAsia="ru-RU"/>
              </w:rPr>
              <w:t>М.П.</w:t>
            </w:r>
          </w:p>
        </w:tc>
        <w:tc>
          <w:tcPr>
            <w:tcW w:w="418" w:type="dxa"/>
            <w:vAlign w:val="center"/>
          </w:tcPr>
          <w:p w:rsidR="00594E88" w:rsidRPr="00594E88" w:rsidRDefault="00594E88" w:rsidP="00594E88">
            <w:pPr>
              <w:keepNext w:val="0"/>
              <w:keepLines w:val="0"/>
              <w:widowControl w:val="0"/>
              <w:tabs>
                <w:tab w:val="num" w:pos="426"/>
              </w:tabs>
              <w:jc w:val="both"/>
              <w:rPr>
                <w:rFonts w:eastAsia="Times New Roman"/>
                <w:szCs w:val="24"/>
                <w:lang w:eastAsia="ru-RU"/>
              </w:rPr>
            </w:pPr>
          </w:p>
        </w:tc>
        <w:tc>
          <w:tcPr>
            <w:tcW w:w="4793" w:type="dxa"/>
            <w:vAlign w:val="center"/>
          </w:tcPr>
          <w:p w:rsidR="00594E88" w:rsidRPr="00594E88" w:rsidRDefault="00594E88" w:rsidP="00594E88">
            <w:pPr>
              <w:keepNext w:val="0"/>
              <w:keepLines w:val="0"/>
              <w:widowControl w:val="0"/>
              <w:tabs>
                <w:tab w:val="num" w:pos="426"/>
              </w:tabs>
              <w:ind w:firstLine="41"/>
              <w:rPr>
                <w:rFonts w:eastAsia="Times New Roman"/>
                <w:b/>
                <w:lang w:eastAsia="ar-SA"/>
              </w:rPr>
            </w:pPr>
            <w:r>
              <w:rPr>
                <w:rFonts w:eastAsia="Times New Roman"/>
                <w:b/>
                <w:lang w:eastAsia="ar-SA"/>
              </w:rPr>
              <w:t>Исполнитель</w:t>
            </w:r>
          </w:p>
          <w:p w:rsidR="00594E88" w:rsidRPr="00594E88" w:rsidRDefault="00594E88" w:rsidP="00594E88">
            <w:pPr>
              <w:keepNext w:val="0"/>
              <w:keepLines w:val="0"/>
              <w:widowControl w:val="0"/>
              <w:tabs>
                <w:tab w:val="num" w:pos="426"/>
              </w:tabs>
              <w:ind w:firstLine="41"/>
              <w:jc w:val="both"/>
              <w:rPr>
                <w:rFonts w:eastAsia="Times New Roman"/>
                <w:i/>
                <w:sz w:val="20"/>
                <w:szCs w:val="24"/>
                <w:lang w:eastAsia="ru-RU"/>
              </w:rPr>
            </w:pPr>
            <w:r w:rsidRPr="00594E88">
              <w:rPr>
                <w:rFonts w:eastAsia="Times New Roman"/>
                <w:i/>
                <w:sz w:val="20"/>
                <w:szCs w:val="24"/>
                <w:lang w:eastAsia="ru-RU"/>
              </w:rPr>
              <w:t>(указывать должность и Ф.И.О)</w:t>
            </w:r>
          </w:p>
          <w:p w:rsidR="00594E88" w:rsidRDefault="00594E88" w:rsidP="00594E88">
            <w:pPr>
              <w:keepNext w:val="0"/>
              <w:keepLines w:val="0"/>
              <w:widowControl w:val="0"/>
              <w:tabs>
                <w:tab w:val="num" w:pos="426"/>
              </w:tabs>
              <w:ind w:firstLine="41"/>
              <w:jc w:val="both"/>
              <w:rPr>
                <w:rFonts w:eastAsia="Times New Roman"/>
                <w:szCs w:val="24"/>
                <w:lang w:eastAsia="ru-RU"/>
              </w:rPr>
            </w:pPr>
          </w:p>
          <w:p w:rsidR="00247439" w:rsidRPr="00594E88" w:rsidRDefault="00247439" w:rsidP="00594E88">
            <w:pPr>
              <w:keepNext w:val="0"/>
              <w:keepLines w:val="0"/>
              <w:widowControl w:val="0"/>
              <w:tabs>
                <w:tab w:val="num" w:pos="426"/>
              </w:tabs>
              <w:ind w:firstLine="41"/>
              <w:jc w:val="both"/>
              <w:rPr>
                <w:rFonts w:eastAsia="Times New Roman"/>
                <w:szCs w:val="24"/>
                <w:lang w:eastAsia="ru-RU"/>
              </w:rPr>
            </w:pPr>
            <w:r w:rsidRPr="00D81878">
              <w:rPr>
                <w:rFonts w:eastAsia="Times New Roman"/>
                <w:szCs w:val="24"/>
                <w:lang w:eastAsia="ru-RU"/>
              </w:rPr>
              <w:t>М.П.</w:t>
            </w:r>
          </w:p>
        </w:tc>
      </w:tr>
      <w:tr w:rsidR="00594E88" w:rsidRPr="00594E88" w:rsidTr="00AB3A91">
        <w:trPr>
          <w:trHeight w:val="408"/>
        </w:trPr>
        <w:tc>
          <w:tcPr>
            <w:tcW w:w="4928" w:type="dxa"/>
          </w:tcPr>
          <w:p w:rsidR="00594E88" w:rsidRPr="00594E88" w:rsidRDefault="00594E88" w:rsidP="00594E88">
            <w:pPr>
              <w:keepNext w:val="0"/>
              <w:keepLines w:val="0"/>
              <w:widowControl w:val="0"/>
              <w:tabs>
                <w:tab w:val="num" w:pos="426"/>
              </w:tabs>
              <w:ind w:firstLine="0"/>
              <w:jc w:val="both"/>
              <w:rPr>
                <w:rFonts w:eastAsia="Times New Roman"/>
                <w:szCs w:val="24"/>
                <w:lang w:eastAsia="ru-RU"/>
              </w:rPr>
            </w:pPr>
            <w:r w:rsidRPr="00594E88">
              <w:rPr>
                <w:rFonts w:eastAsia="Times New Roman"/>
                <w:szCs w:val="24"/>
                <w:lang w:eastAsia="ru-RU"/>
              </w:rPr>
              <w:t>________________ /________________/</w:t>
            </w:r>
          </w:p>
          <w:p w:rsidR="00594E88" w:rsidRPr="00594E88" w:rsidRDefault="00594E88" w:rsidP="00594E88">
            <w:pPr>
              <w:keepNext w:val="0"/>
              <w:keepLines w:val="0"/>
              <w:widowControl w:val="0"/>
              <w:tabs>
                <w:tab w:val="num" w:pos="426"/>
              </w:tabs>
              <w:ind w:firstLine="0"/>
              <w:jc w:val="both"/>
              <w:rPr>
                <w:rFonts w:eastAsia="Times New Roman"/>
                <w:i/>
                <w:sz w:val="20"/>
                <w:szCs w:val="24"/>
                <w:lang w:eastAsia="ru-RU"/>
              </w:rPr>
            </w:pPr>
            <w:r w:rsidRPr="00594E88">
              <w:rPr>
                <w:rFonts w:eastAsia="Times New Roman"/>
                <w:i/>
                <w:sz w:val="20"/>
                <w:szCs w:val="24"/>
                <w:lang w:val="en-US" w:eastAsia="ru-RU"/>
              </w:rPr>
              <w:t xml:space="preserve">           </w:t>
            </w:r>
            <w:r w:rsidRPr="00594E88">
              <w:rPr>
                <w:rFonts w:eastAsia="Times New Roman"/>
                <w:i/>
                <w:sz w:val="20"/>
                <w:szCs w:val="24"/>
                <w:lang w:eastAsia="ru-RU"/>
              </w:rPr>
              <w:t xml:space="preserve">Подпись </w:t>
            </w:r>
            <w:r w:rsidRPr="00594E88">
              <w:rPr>
                <w:rFonts w:eastAsia="Times New Roman"/>
                <w:i/>
                <w:sz w:val="20"/>
                <w:szCs w:val="24"/>
                <w:lang w:val="en-US" w:eastAsia="ru-RU"/>
              </w:rPr>
              <w:t xml:space="preserve">             </w:t>
            </w:r>
            <w:r w:rsidRPr="00594E88">
              <w:rPr>
                <w:rFonts w:eastAsia="Times New Roman"/>
                <w:i/>
                <w:sz w:val="20"/>
                <w:szCs w:val="24"/>
                <w:lang w:eastAsia="ru-RU"/>
              </w:rPr>
              <w:t>расшифровка подписи</w:t>
            </w:r>
          </w:p>
          <w:p w:rsidR="00594E88" w:rsidRPr="00594E88" w:rsidRDefault="00594E88" w:rsidP="00594E88">
            <w:pPr>
              <w:keepNext w:val="0"/>
              <w:keepLines w:val="0"/>
              <w:widowControl w:val="0"/>
              <w:tabs>
                <w:tab w:val="num" w:pos="426"/>
              </w:tabs>
              <w:ind w:firstLine="0"/>
              <w:jc w:val="both"/>
              <w:rPr>
                <w:rFonts w:eastAsia="Times New Roman"/>
                <w:i/>
                <w:szCs w:val="24"/>
                <w:lang w:eastAsia="ru-RU"/>
              </w:rPr>
            </w:pPr>
          </w:p>
        </w:tc>
        <w:tc>
          <w:tcPr>
            <w:tcW w:w="418" w:type="dxa"/>
          </w:tcPr>
          <w:p w:rsidR="00594E88" w:rsidRPr="00594E88" w:rsidRDefault="00594E88" w:rsidP="00594E88">
            <w:pPr>
              <w:keepNext w:val="0"/>
              <w:keepLines w:val="0"/>
              <w:widowControl w:val="0"/>
              <w:tabs>
                <w:tab w:val="num" w:pos="426"/>
              </w:tabs>
              <w:jc w:val="both"/>
              <w:rPr>
                <w:rFonts w:eastAsia="Times New Roman"/>
                <w:szCs w:val="24"/>
                <w:lang w:eastAsia="ru-RU"/>
              </w:rPr>
            </w:pPr>
          </w:p>
        </w:tc>
        <w:tc>
          <w:tcPr>
            <w:tcW w:w="4793" w:type="dxa"/>
            <w:hideMark/>
          </w:tcPr>
          <w:p w:rsidR="00594E88" w:rsidRPr="00594E88" w:rsidRDefault="00594E88" w:rsidP="00594E88">
            <w:pPr>
              <w:keepNext w:val="0"/>
              <w:keepLines w:val="0"/>
              <w:widowControl w:val="0"/>
              <w:tabs>
                <w:tab w:val="num" w:pos="426"/>
              </w:tabs>
              <w:ind w:firstLine="41"/>
              <w:jc w:val="both"/>
              <w:rPr>
                <w:rFonts w:eastAsia="Times New Roman"/>
                <w:szCs w:val="24"/>
                <w:lang w:eastAsia="ru-RU"/>
              </w:rPr>
            </w:pPr>
            <w:r w:rsidRPr="00594E88">
              <w:rPr>
                <w:rFonts w:eastAsia="Times New Roman"/>
                <w:szCs w:val="24"/>
                <w:lang w:eastAsia="ru-RU"/>
              </w:rPr>
              <w:t>________________ /________________/</w:t>
            </w:r>
          </w:p>
          <w:p w:rsidR="00594E88" w:rsidRPr="00594E88" w:rsidRDefault="00594E88" w:rsidP="00594E88">
            <w:pPr>
              <w:keepNext w:val="0"/>
              <w:keepLines w:val="0"/>
              <w:widowControl w:val="0"/>
              <w:tabs>
                <w:tab w:val="num" w:pos="426"/>
              </w:tabs>
              <w:ind w:firstLine="41"/>
              <w:jc w:val="both"/>
              <w:rPr>
                <w:rFonts w:eastAsia="Times New Roman"/>
                <w:i/>
                <w:sz w:val="20"/>
                <w:szCs w:val="24"/>
                <w:lang w:eastAsia="ru-RU"/>
              </w:rPr>
            </w:pPr>
            <w:r w:rsidRPr="00594E88">
              <w:rPr>
                <w:rFonts w:eastAsia="Times New Roman"/>
                <w:i/>
                <w:sz w:val="20"/>
                <w:szCs w:val="24"/>
                <w:lang w:val="en-US" w:eastAsia="ru-RU"/>
              </w:rPr>
              <w:t xml:space="preserve">           </w:t>
            </w:r>
            <w:r w:rsidRPr="00594E88">
              <w:rPr>
                <w:rFonts w:eastAsia="Times New Roman"/>
                <w:i/>
                <w:sz w:val="20"/>
                <w:szCs w:val="24"/>
                <w:lang w:eastAsia="ru-RU"/>
              </w:rPr>
              <w:t xml:space="preserve">Подпись </w:t>
            </w:r>
            <w:r w:rsidRPr="00594E88">
              <w:rPr>
                <w:rFonts w:eastAsia="Times New Roman"/>
                <w:i/>
                <w:sz w:val="20"/>
                <w:szCs w:val="24"/>
                <w:lang w:val="en-US" w:eastAsia="ru-RU"/>
              </w:rPr>
              <w:t xml:space="preserve">             </w:t>
            </w:r>
            <w:r w:rsidRPr="00594E88">
              <w:rPr>
                <w:rFonts w:eastAsia="Times New Roman"/>
                <w:i/>
                <w:sz w:val="20"/>
                <w:szCs w:val="24"/>
                <w:lang w:eastAsia="ru-RU"/>
              </w:rPr>
              <w:t>расшифровка подписи</w:t>
            </w:r>
          </w:p>
          <w:p w:rsidR="00594E88" w:rsidRPr="00594E88" w:rsidRDefault="00594E88" w:rsidP="00594E88">
            <w:pPr>
              <w:keepNext w:val="0"/>
              <w:keepLines w:val="0"/>
              <w:widowControl w:val="0"/>
              <w:tabs>
                <w:tab w:val="num" w:pos="426"/>
              </w:tabs>
              <w:ind w:firstLine="41"/>
              <w:jc w:val="both"/>
              <w:rPr>
                <w:rFonts w:eastAsia="Times New Roman"/>
                <w:szCs w:val="24"/>
                <w:lang w:eastAsia="ru-RU"/>
              </w:rPr>
            </w:pPr>
          </w:p>
        </w:tc>
      </w:tr>
      <w:tr w:rsidR="00594E88" w:rsidRPr="00594E88" w:rsidTr="00AB3A91">
        <w:trPr>
          <w:trHeight w:val="276"/>
        </w:trPr>
        <w:tc>
          <w:tcPr>
            <w:tcW w:w="4928" w:type="dxa"/>
            <w:hideMark/>
          </w:tcPr>
          <w:p w:rsidR="00594E88" w:rsidRPr="00594E88" w:rsidRDefault="00594E88" w:rsidP="00594E88">
            <w:pPr>
              <w:keepNext w:val="0"/>
              <w:keepLines w:val="0"/>
              <w:widowControl w:val="0"/>
              <w:tabs>
                <w:tab w:val="num" w:pos="426"/>
              </w:tabs>
              <w:ind w:firstLine="0"/>
              <w:jc w:val="both"/>
              <w:rPr>
                <w:rFonts w:eastAsia="Times New Roman"/>
                <w:szCs w:val="24"/>
                <w:lang w:eastAsia="ru-RU"/>
              </w:rPr>
            </w:pPr>
            <w:r w:rsidRPr="00594E88">
              <w:rPr>
                <w:rFonts w:eastAsia="Times New Roman"/>
                <w:szCs w:val="24"/>
                <w:lang w:eastAsia="ru-RU"/>
              </w:rPr>
              <w:t>«____» __________ 20__ г.</w:t>
            </w:r>
          </w:p>
        </w:tc>
        <w:tc>
          <w:tcPr>
            <w:tcW w:w="418" w:type="dxa"/>
          </w:tcPr>
          <w:p w:rsidR="00594E88" w:rsidRPr="00594E88" w:rsidRDefault="00594E88" w:rsidP="00594E88">
            <w:pPr>
              <w:keepNext w:val="0"/>
              <w:keepLines w:val="0"/>
              <w:widowControl w:val="0"/>
              <w:tabs>
                <w:tab w:val="num" w:pos="426"/>
              </w:tabs>
              <w:jc w:val="both"/>
              <w:rPr>
                <w:rFonts w:eastAsia="Times New Roman"/>
                <w:szCs w:val="24"/>
                <w:lang w:eastAsia="ru-RU"/>
              </w:rPr>
            </w:pPr>
          </w:p>
        </w:tc>
        <w:tc>
          <w:tcPr>
            <w:tcW w:w="4793" w:type="dxa"/>
            <w:hideMark/>
          </w:tcPr>
          <w:p w:rsidR="00594E88" w:rsidRPr="00594E88" w:rsidRDefault="00594E88" w:rsidP="00594E88">
            <w:pPr>
              <w:keepNext w:val="0"/>
              <w:keepLines w:val="0"/>
              <w:widowControl w:val="0"/>
              <w:tabs>
                <w:tab w:val="num" w:pos="426"/>
              </w:tabs>
              <w:ind w:firstLine="41"/>
              <w:jc w:val="both"/>
              <w:rPr>
                <w:rFonts w:eastAsia="Times New Roman"/>
                <w:szCs w:val="24"/>
                <w:lang w:eastAsia="ru-RU"/>
              </w:rPr>
            </w:pPr>
            <w:r w:rsidRPr="00594E88">
              <w:rPr>
                <w:rFonts w:eastAsia="Times New Roman"/>
                <w:szCs w:val="24"/>
                <w:lang w:eastAsia="ru-RU"/>
              </w:rPr>
              <w:t>«____» __________ 20__ г.</w:t>
            </w:r>
          </w:p>
        </w:tc>
      </w:tr>
    </w:tbl>
    <w:p w:rsidR="00B75947" w:rsidRDefault="00B75947" w:rsidP="00304D33">
      <w:pPr>
        <w:keepNext w:val="0"/>
        <w:keepLines w:val="0"/>
        <w:widowControl w:val="0"/>
        <w:ind w:firstLine="0"/>
        <w:jc w:val="both"/>
        <w:rPr>
          <w:rFonts w:eastAsia="Times New Roman"/>
        </w:rPr>
      </w:pPr>
    </w:p>
    <w:p w:rsidR="00B75947" w:rsidRDefault="00B75947" w:rsidP="00B75947">
      <w:pPr>
        <w:keepNext w:val="0"/>
        <w:keepLines w:val="0"/>
        <w:widowControl w:val="0"/>
        <w:ind w:firstLine="0"/>
        <w:jc w:val="right"/>
        <w:rPr>
          <w:rFonts w:eastAsia="Times New Roman"/>
        </w:rPr>
      </w:pPr>
    </w:p>
    <w:p w:rsidR="00594E88" w:rsidRDefault="00594E88">
      <w:pPr>
        <w:keepNext w:val="0"/>
        <w:keepLines w:val="0"/>
        <w:ind w:firstLine="0"/>
        <w:rPr>
          <w:rFonts w:eastAsia="Times New Roman"/>
        </w:rPr>
      </w:pPr>
      <w:r>
        <w:rPr>
          <w:rFonts w:eastAsia="Times New Roman"/>
        </w:rPr>
        <w:br w:type="page"/>
      </w:r>
    </w:p>
    <w:p w:rsidR="00B75947" w:rsidRDefault="00B75947" w:rsidP="00B75947">
      <w:pPr>
        <w:keepNext w:val="0"/>
        <w:keepLines w:val="0"/>
        <w:widowControl w:val="0"/>
        <w:ind w:firstLine="0"/>
        <w:jc w:val="right"/>
        <w:rPr>
          <w:rFonts w:eastAsia="Times New Roman"/>
        </w:rPr>
      </w:pPr>
      <w:r>
        <w:rPr>
          <w:rFonts w:eastAsia="Times New Roman"/>
        </w:rPr>
        <w:lastRenderedPageBreak/>
        <w:t xml:space="preserve">Приложение № 1 к </w:t>
      </w:r>
      <w:r>
        <w:rPr>
          <w:rFonts w:eastAsia="Times New Roman"/>
          <w:szCs w:val="24"/>
          <w:lang w:eastAsia="ru-RU"/>
        </w:rPr>
        <w:t>Договор</w:t>
      </w:r>
      <w:r w:rsidR="00CA05F1">
        <w:rPr>
          <w:rFonts w:eastAsia="Times New Roman"/>
        </w:rPr>
        <w:t>у от «___» ____</w:t>
      </w:r>
      <w:r w:rsidR="00594E88">
        <w:rPr>
          <w:rFonts w:eastAsia="Times New Roman"/>
        </w:rPr>
        <w:t>____</w:t>
      </w:r>
      <w:r w:rsidR="00CA05F1">
        <w:rPr>
          <w:rFonts w:eastAsia="Times New Roman"/>
        </w:rPr>
        <w:t>_20</w:t>
      </w:r>
      <w:r w:rsidR="00594E88">
        <w:rPr>
          <w:rFonts w:eastAsia="Times New Roman"/>
        </w:rPr>
        <w:t>___</w:t>
      </w:r>
      <w:r w:rsidR="00CA05F1">
        <w:rPr>
          <w:rFonts w:eastAsia="Times New Roman"/>
        </w:rPr>
        <w:t xml:space="preserve"> </w:t>
      </w:r>
      <w:r>
        <w:rPr>
          <w:rFonts w:eastAsia="Times New Roman"/>
        </w:rPr>
        <w:t>г.</w:t>
      </w:r>
    </w:p>
    <w:p w:rsidR="00B75947" w:rsidRDefault="00B75947" w:rsidP="00B75947">
      <w:pPr>
        <w:keepNext w:val="0"/>
        <w:keepLines w:val="0"/>
        <w:widowControl w:val="0"/>
        <w:ind w:firstLine="0"/>
        <w:jc w:val="right"/>
        <w:rPr>
          <w:rFonts w:eastAsia="Times New Roman"/>
        </w:rPr>
      </w:pPr>
      <w:r>
        <w:rPr>
          <w:rFonts w:eastAsia="Times New Roman"/>
        </w:rPr>
        <w:t xml:space="preserve">№ </w:t>
      </w:r>
      <w:r w:rsidR="009D4224">
        <w:rPr>
          <w:rFonts w:eastAsia="Times New Roman"/>
        </w:rPr>
        <w:t>_____</w:t>
      </w:r>
      <w:r w:rsidR="00594E88">
        <w:rPr>
          <w:rFonts w:eastAsia="Times New Roman"/>
        </w:rPr>
        <w:t>_____________</w:t>
      </w:r>
    </w:p>
    <w:p w:rsidR="00B75947" w:rsidRDefault="00B75947" w:rsidP="00B75947">
      <w:pPr>
        <w:keepNext w:val="0"/>
        <w:keepLines w:val="0"/>
        <w:widowControl w:val="0"/>
        <w:tabs>
          <w:tab w:val="left" w:pos="851"/>
        </w:tabs>
        <w:autoSpaceDE w:val="0"/>
        <w:autoSpaceDN w:val="0"/>
        <w:adjustRightInd w:val="0"/>
        <w:ind w:firstLine="567"/>
        <w:jc w:val="center"/>
        <w:outlineLvl w:val="1"/>
        <w:rPr>
          <w:rFonts w:eastAsia="Times New Roman"/>
          <w:b/>
          <w:bCs/>
        </w:rPr>
      </w:pPr>
    </w:p>
    <w:p w:rsidR="009D4224" w:rsidRDefault="009D4224" w:rsidP="00B75947">
      <w:pPr>
        <w:keepNext w:val="0"/>
        <w:keepLines w:val="0"/>
        <w:widowControl w:val="0"/>
        <w:tabs>
          <w:tab w:val="left" w:pos="851"/>
        </w:tabs>
        <w:autoSpaceDE w:val="0"/>
        <w:autoSpaceDN w:val="0"/>
        <w:adjustRightInd w:val="0"/>
        <w:ind w:firstLine="567"/>
        <w:jc w:val="center"/>
        <w:outlineLvl w:val="1"/>
        <w:rPr>
          <w:rFonts w:eastAsia="Times New Roman"/>
          <w:b/>
          <w:bCs/>
        </w:rPr>
      </w:pPr>
    </w:p>
    <w:p w:rsidR="009D4224" w:rsidRDefault="009D4224" w:rsidP="00B75947">
      <w:pPr>
        <w:keepNext w:val="0"/>
        <w:keepLines w:val="0"/>
        <w:widowControl w:val="0"/>
        <w:tabs>
          <w:tab w:val="left" w:pos="851"/>
        </w:tabs>
        <w:autoSpaceDE w:val="0"/>
        <w:autoSpaceDN w:val="0"/>
        <w:adjustRightInd w:val="0"/>
        <w:ind w:firstLine="567"/>
        <w:jc w:val="center"/>
        <w:outlineLvl w:val="1"/>
        <w:rPr>
          <w:rFonts w:eastAsia="Times New Roman"/>
          <w:b/>
          <w:bCs/>
        </w:rPr>
      </w:pPr>
    </w:p>
    <w:p w:rsidR="00B75947" w:rsidRDefault="00B75947" w:rsidP="00B75947">
      <w:pPr>
        <w:keepNext w:val="0"/>
        <w:keepLines w:val="0"/>
        <w:widowControl w:val="0"/>
        <w:autoSpaceDE w:val="0"/>
        <w:autoSpaceDN w:val="0"/>
        <w:adjustRightInd w:val="0"/>
        <w:ind w:firstLine="0"/>
        <w:jc w:val="center"/>
        <w:outlineLvl w:val="1"/>
        <w:rPr>
          <w:rFonts w:eastAsia="Times New Roman"/>
          <w:b/>
          <w:bCs/>
        </w:rPr>
      </w:pPr>
      <w:r>
        <w:rPr>
          <w:rFonts w:eastAsia="Times New Roman"/>
          <w:b/>
          <w:bCs/>
        </w:rPr>
        <w:t>ТЕХНИЧЕСКОЕ ЗАДАНИЕ</w:t>
      </w:r>
    </w:p>
    <w:p w:rsidR="006D3EC5" w:rsidRDefault="006D3EC5" w:rsidP="006D3EC5">
      <w:pPr>
        <w:keepNext w:val="0"/>
        <w:keepLines w:val="0"/>
        <w:widowControl w:val="0"/>
        <w:jc w:val="center"/>
        <w:rPr>
          <w:b/>
          <w:bCs/>
        </w:rPr>
      </w:pPr>
      <w:r w:rsidRPr="00D7082D">
        <w:rPr>
          <w:b/>
        </w:rPr>
        <w:t xml:space="preserve">на оказание услуг по </w:t>
      </w:r>
      <w:r w:rsidR="004A278A" w:rsidRPr="004A278A">
        <w:rPr>
          <w:b/>
        </w:rPr>
        <w:t>техническому обслуживанию грузового лифта</w:t>
      </w:r>
    </w:p>
    <w:p w:rsidR="004E7F54" w:rsidRPr="00247439" w:rsidRDefault="004E7F54" w:rsidP="004A278A">
      <w:pPr>
        <w:keepNext w:val="0"/>
        <w:keepLines w:val="0"/>
        <w:widowControl w:val="0"/>
        <w:spacing w:line="252" w:lineRule="auto"/>
        <w:jc w:val="both"/>
      </w:pPr>
    </w:p>
    <w:p w:rsidR="004E7F54" w:rsidRDefault="004E7F5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9D4224" w:rsidRDefault="009D4224" w:rsidP="004A278A">
      <w:pPr>
        <w:keepNext w:val="0"/>
        <w:keepLines w:val="0"/>
        <w:widowControl w:val="0"/>
        <w:spacing w:line="252" w:lineRule="auto"/>
        <w:ind w:hanging="142"/>
        <w:jc w:val="center"/>
        <w:rPr>
          <w:b/>
        </w:rPr>
      </w:pPr>
    </w:p>
    <w:p w:rsidR="004E7F54" w:rsidRDefault="004E7F54" w:rsidP="004A278A">
      <w:pPr>
        <w:keepNext w:val="0"/>
        <w:keepLines w:val="0"/>
        <w:widowControl w:val="0"/>
        <w:spacing w:line="252" w:lineRule="auto"/>
        <w:ind w:hanging="142"/>
        <w:jc w:val="center"/>
        <w:rPr>
          <w:b/>
        </w:rPr>
      </w:pPr>
      <w:r w:rsidRPr="00247439">
        <w:rPr>
          <w:b/>
        </w:rPr>
        <w:t>Подписи сторон:</w:t>
      </w:r>
    </w:p>
    <w:p w:rsidR="004E7F54" w:rsidRPr="00247439" w:rsidRDefault="004E7F54" w:rsidP="004A278A">
      <w:pPr>
        <w:keepNext w:val="0"/>
        <w:keepLines w:val="0"/>
        <w:widowControl w:val="0"/>
        <w:spacing w:line="252" w:lineRule="auto"/>
        <w:jc w:val="center"/>
        <w:rPr>
          <w:b/>
        </w:rPr>
      </w:pPr>
    </w:p>
    <w:tbl>
      <w:tblPr>
        <w:tblW w:w="10139" w:type="dxa"/>
        <w:tblLayout w:type="fixed"/>
        <w:tblLook w:val="04A0" w:firstRow="1" w:lastRow="0" w:firstColumn="1" w:lastColumn="0" w:noHBand="0" w:noVBand="1"/>
      </w:tblPr>
      <w:tblGrid>
        <w:gridCol w:w="4928"/>
        <w:gridCol w:w="418"/>
        <w:gridCol w:w="4793"/>
      </w:tblGrid>
      <w:tr w:rsidR="004E7F54" w:rsidRPr="00594E88" w:rsidTr="00BF7B4C">
        <w:trPr>
          <w:trHeight w:val="480"/>
        </w:trPr>
        <w:tc>
          <w:tcPr>
            <w:tcW w:w="4928" w:type="dxa"/>
            <w:vAlign w:val="center"/>
          </w:tcPr>
          <w:p w:rsidR="004E7F54" w:rsidRPr="00594E88" w:rsidRDefault="004E7F54" w:rsidP="004A278A">
            <w:pPr>
              <w:keepNext w:val="0"/>
              <w:keepLines w:val="0"/>
              <w:widowControl w:val="0"/>
              <w:tabs>
                <w:tab w:val="num" w:pos="426"/>
              </w:tabs>
              <w:ind w:firstLine="0"/>
              <w:rPr>
                <w:rFonts w:eastAsia="Times New Roman"/>
                <w:b/>
                <w:lang w:eastAsia="ar-SA"/>
              </w:rPr>
            </w:pPr>
            <w:r w:rsidRPr="00594E88">
              <w:rPr>
                <w:rFonts w:eastAsia="Times New Roman"/>
                <w:b/>
                <w:lang w:eastAsia="ar-SA"/>
              </w:rPr>
              <w:t>Заказчик</w:t>
            </w:r>
          </w:p>
          <w:p w:rsidR="004E7F54" w:rsidRPr="00594E88" w:rsidRDefault="004E7F54" w:rsidP="004A278A">
            <w:pPr>
              <w:keepNext w:val="0"/>
              <w:keepLines w:val="0"/>
              <w:widowControl w:val="0"/>
              <w:tabs>
                <w:tab w:val="num" w:pos="426"/>
              </w:tabs>
              <w:ind w:firstLine="0"/>
              <w:jc w:val="both"/>
              <w:rPr>
                <w:rFonts w:eastAsia="Times New Roman"/>
                <w:i/>
                <w:sz w:val="20"/>
                <w:szCs w:val="24"/>
                <w:lang w:eastAsia="ru-RU"/>
              </w:rPr>
            </w:pPr>
            <w:r w:rsidRPr="00594E88">
              <w:rPr>
                <w:rFonts w:eastAsia="Times New Roman"/>
                <w:i/>
                <w:sz w:val="20"/>
                <w:szCs w:val="24"/>
                <w:lang w:eastAsia="ru-RU"/>
              </w:rPr>
              <w:t>(указывать должность и Ф.И.О)</w:t>
            </w:r>
          </w:p>
          <w:p w:rsidR="004E7F54" w:rsidRDefault="004E7F54" w:rsidP="004A278A">
            <w:pPr>
              <w:keepNext w:val="0"/>
              <w:keepLines w:val="0"/>
              <w:widowControl w:val="0"/>
              <w:tabs>
                <w:tab w:val="num" w:pos="426"/>
              </w:tabs>
              <w:ind w:firstLine="0"/>
              <w:jc w:val="both"/>
              <w:rPr>
                <w:rFonts w:eastAsia="Times New Roman"/>
                <w:szCs w:val="24"/>
                <w:lang w:eastAsia="ru-RU"/>
              </w:rPr>
            </w:pPr>
          </w:p>
          <w:p w:rsidR="004E7F54" w:rsidRPr="00594E88" w:rsidRDefault="004E7F54" w:rsidP="004A278A">
            <w:pPr>
              <w:keepNext w:val="0"/>
              <w:keepLines w:val="0"/>
              <w:widowControl w:val="0"/>
              <w:tabs>
                <w:tab w:val="num" w:pos="426"/>
              </w:tabs>
              <w:ind w:firstLine="0"/>
              <w:jc w:val="both"/>
              <w:rPr>
                <w:rFonts w:eastAsia="Times New Roman"/>
                <w:szCs w:val="24"/>
                <w:lang w:eastAsia="ru-RU"/>
              </w:rPr>
            </w:pPr>
            <w:r w:rsidRPr="00D81878">
              <w:rPr>
                <w:rFonts w:eastAsia="Times New Roman"/>
                <w:szCs w:val="24"/>
                <w:lang w:eastAsia="ru-RU"/>
              </w:rPr>
              <w:t>М.П.</w:t>
            </w:r>
          </w:p>
        </w:tc>
        <w:tc>
          <w:tcPr>
            <w:tcW w:w="418" w:type="dxa"/>
            <w:vAlign w:val="center"/>
          </w:tcPr>
          <w:p w:rsidR="004E7F54" w:rsidRPr="00594E88" w:rsidRDefault="004E7F54" w:rsidP="004A278A">
            <w:pPr>
              <w:keepNext w:val="0"/>
              <w:keepLines w:val="0"/>
              <w:widowControl w:val="0"/>
              <w:tabs>
                <w:tab w:val="num" w:pos="426"/>
              </w:tabs>
              <w:jc w:val="both"/>
              <w:rPr>
                <w:rFonts w:eastAsia="Times New Roman"/>
                <w:szCs w:val="24"/>
                <w:lang w:eastAsia="ru-RU"/>
              </w:rPr>
            </w:pPr>
          </w:p>
        </w:tc>
        <w:tc>
          <w:tcPr>
            <w:tcW w:w="4793" w:type="dxa"/>
            <w:vAlign w:val="center"/>
          </w:tcPr>
          <w:p w:rsidR="004E7F54" w:rsidRPr="00594E88" w:rsidRDefault="004E7F54" w:rsidP="004A278A">
            <w:pPr>
              <w:keepNext w:val="0"/>
              <w:keepLines w:val="0"/>
              <w:widowControl w:val="0"/>
              <w:tabs>
                <w:tab w:val="num" w:pos="426"/>
              </w:tabs>
              <w:ind w:firstLine="41"/>
              <w:rPr>
                <w:rFonts w:eastAsia="Times New Roman"/>
                <w:b/>
                <w:lang w:eastAsia="ar-SA"/>
              </w:rPr>
            </w:pPr>
            <w:r>
              <w:rPr>
                <w:rFonts w:eastAsia="Times New Roman"/>
                <w:b/>
                <w:lang w:eastAsia="ar-SA"/>
              </w:rPr>
              <w:t>Исполнитель</w:t>
            </w:r>
          </w:p>
          <w:p w:rsidR="004E7F54" w:rsidRPr="00594E88" w:rsidRDefault="004E7F54" w:rsidP="004A278A">
            <w:pPr>
              <w:keepNext w:val="0"/>
              <w:keepLines w:val="0"/>
              <w:widowControl w:val="0"/>
              <w:tabs>
                <w:tab w:val="num" w:pos="426"/>
              </w:tabs>
              <w:ind w:firstLine="41"/>
              <w:jc w:val="both"/>
              <w:rPr>
                <w:rFonts w:eastAsia="Times New Roman"/>
                <w:i/>
                <w:sz w:val="20"/>
                <w:szCs w:val="24"/>
                <w:lang w:eastAsia="ru-RU"/>
              </w:rPr>
            </w:pPr>
            <w:r w:rsidRPr="00594E88">
              <w:rPr>
                <w:rFonts w:eastAsia="Times New Roman"/>
                <w:i/>
                <w:sz w:val="20"/>
                <w:szCs w:val="24"/>
                <w:lang w:eastAsia="ru-RU"/>
              </w:rPr>
              <w:t>(указывать должность и Ф.И.О)</w:t>
            </w:r>
          </w:p>
          <w:p w:rsidR="004E7F54" w:rsidRDefault="004E7F54" w:rsidP="004A278A">
            <w:pPr>
              <w:keepNext w:val="0"/>
              <w:keepLines w:val="0"/>
              <w:widowControl w:val="0"/>
              <w:tabs>
                <w:tab w:val="num" w:pos="426"/>
              </w:tabs>
              <w:ind w:firstLine="41"/>
              <w:jc w:val="both"/>
              <w:rPr>
                <w:rFonts w:eastAsia="Times New Roman"/>
                <w:szCs w:val="24"/>
                <w:lang w:eastAsia="ru-RU"/>
              </w:rPr>
            </w:pPr>
          </w:p>
          <w:p w:rsidR="004E7F54" w:rsidRPr="00594E88" w:rsidRDefault="004E7F54" w:rsidP="004A278A">
            <w:pPr>
              <w:keepNext w:val="0"/>
              <w:keepLines w:val="0"/>
              <w:widowControl w:val="0"/>
              <w:tabs>
                <w:tab w:val="num" w:pos="426"/>
              </w:tabs>
              <w:ind w:firstLine="41"/>
              <w:jc w:val="both"/>
              <w:rPr>
                <w:rFonts w:eastAsia="Times New Roman"/>
                <w:szCs w:val="24"/>
                <w:lang w:eastAsia="ru-RU"/>
              </w:rPr>
            </w:pPr>
            <w:r w:rsidRPr="00D81878">
              <w:rPr>
                <w:rFonts w:eastAsia="Times New Roman"/>
                <w:szCs w:val="24"/>
                <w:lang w:eastAsia="ru-RU"/>
              </w:rPr>
              <w:t>М.П.</w:t>
            </w:r>
          </w:p>
        </w:tc>
      </w:tr>
      <w:tr w:rsidR="004E7F54" w:rsidRPr="00594E88" w:rsidTr="00BF7B4C">
        <w:trPr>
          <w:trHeight w:val="408"/>
        </w:trPr>
        <w:tc>
          <w:tcPr>
            <w:tcW w:w="4928" w:type="dxa"/>
          </w:tcPr>
          <w:p w:rsidR="004E7F54" w:rsidRPr="00594E88" w:rsidRDefault="004E7F54" w:rsidP="004A278A">
            <w:pPr>
              <w:keepNext w:val="0"/>
              <w:keepLines w:val="0"/>
              <w:widowControl w:val="0"/>
              <w:tabs>
                <w:tab w:val="num" w:pos="426"/>
              </w:tabs>
              <w:ind w:firstLine="0"/>
              <w:jc w:val="both"/>
              <w:rPr>
                <w:rFonts w:eastAsia="Times New Roman"/>
                <w:szCs w:val="24"/>
                <w:lang w:eastAsia="ru-RU"/>
              </w:rPr>
            </w:pPr>
            <w:r w:rsidRPr="00594E88">
              <w:rPr>
                <w:rFonts w:eastAsia="Times New Roman"/>
                <w:szCs w:val="24"/>
                <w:lang w:eastAsia="ru-RU"/>
              </w:rPr>
              <w:t>________________ /________________/</w:t>
            </w:r>
          </w:p>
          <w:p w:rsidR="004E7F54" w:rsidRPr="00594E88" w:rsidRDefault="004E7F54" w:rsidP="004A278A">
            <w:pPr>
              <w:keepNext w:val="0"/>
              <w:keepLines w:val="0"/>
              <w:widowControl w:val="0"/>
              <w:tabs>
                <w:tab w:val="num" w:pos="426"/>
              </w:tabs>
              <w:ind w:firstLine="0"/>
              <w:jc w:val="both"/>
              <w:rPr>
                <w:rFonts w:eastAsia="Times New Roman"/>
                <w:i/>
                <w:sz w:val="20"/>
                <w:szCs w:val="24"/>
                <w:lang w:eastAsia="ru-RU"/>
              </w:rPr>
            </w:pPr>
            <w:r w:rsidRPr="00594E88">
              <w:rPr>
                <w:rFonts w:eastAsia="Times New Roman"/>
                <w:i/>
                <w:sz w:val="20"/>
                <w:szCs w:val="24"/>
                <w:lang w:val="en-US" w:eastAsia="ru-RU"/>
              </w:rPr>
              <w:t xml:space="preserve">           </w:t>
            </w:r>
            <w:r w:rsidRPr="00594E88">
              <w:rPr>
                <w:rFonts w:eastAsia="Times New Roman"/>
                <w:i/>
                <w:sz w:val="20"/>
                <w:szCs w:val="24"/>
                <w:lang w:eastAsia="ru-RU"/>
              </w:rPr>
              <w:t xml:space="preserve">Подпись </w:t>
            </w:r>
            <w:r w:rsidRPr="00594E88">
              <w:rPr>
                <w:rFonts w:eastAsia="Times New Roman"/>
                <w:i/>
                <w:sz w:val="20"/>
                <w:szCs w:val="24"/>
                <w:lang w:val="en-US" w:eastAsia="ru-RU"/>
              </w:rPr>
              <w:t xml:space="preserve">             </w:t>
            </w:r>
            <w:r w:rsidRPr="00594E88">
              <w:rPr>
                <w:rFonts w:eastAsia="Times New Roman"/>
                <w:i/>
                <w:sz w:val="20"/>
                <w:szCs w:val="24"/>
                <w:lang w:eastAsia="ru-RU"/>
              </w:rPr>
              <w:t>расшифровка подписи</w:t>
            </w:r>
          </w:p>
          <w:p w:rsidR="004E7F54" w:rsidRPr="00594E88" w:rsidRDefault="004E7F54" w:rsidP="004A278A">
            <w:pPr>
              <w:keepNext w:val="0"/>
              <w:keepLines w:val="0"/>
              <w:widowControl w:val="0"/>
              <w:tabs>
                <w:tab w:val="num" w:pos="426"/>
              </w:tabs>
              <w:ind w:firstLine="0"/>
              <w:jc w:val="both"/>
              <w:rPr>
                <w:rFonts w:eastAsia="Times New Roman"/>
                <w:i/>
                <w:szCs w:val="24"/>
                <w:lang w:eastAsia="ru-RU"/>
              </w:rPr>
            </w:pPr>
          </w:p>
        </w:tc>
        <w:tc>
          <w:tcPr>
            <w:tcW w:w="418" w:type="dxa"/>
          </w:tcPr>
          <w:p w:rsidR="004E7F54" w:rsidRPr="00594E88" w:rsidRDefault="004E7F54" w:rsidP="004A278A">
            <w:pPr>
              <w:keepNext w:val="0"/>
              <w:keepLines w:val="0"/>
              <w:widowControl w:val="0"/>
              <w:tabs>
                <w:tab w:val="num" w:pos="426"/>
              </w:tabs>
              <w:jc w:val="both"/>
              <w:rPr>
                <w:rFonts w:eastAsia="Times New Roman"/>
                <w:szCs w:val="24"/>
                <w:lang w:eastAsia="ru-RU"/>
              </w:rPr>
            </w:pPr>
          </w:p>
        </w:tc>
        <w:tc>
          <w:tcPr>
            <w:tcW w:w="4793" w:type="dxa"/>
            <w:hideMark/>
          </w:tcPr>
          <w:p w:rsidR="004E7F54" w:rsidRPr="00594E88" w:rsidRDefault="004E7F54" w:rsidP="004A278A">
            <w:pPr>
              <w:keepNext w:val="0"/>
              <w:keepLines w:val="0"/>
              <w:widowControl w:val="0"/>
              <w:tabs>
                <w:tab w:val="num" w:pos="426"/>
              </w:tabs>
              <w:ind w:firstLine="41"/>
              <w:jc w:val="both"/>
              <w:rPr>
                <w:rFonts w:eastAsia="Times New Roman"/>
                <w:szCs w:val="24"/>
                <w:lang w:eastAsia="ru-RU"/>
              </w:rPr>
            </w:pPr>
            <w:r w:rsidRPr="00594E88">
              <w:rPr>
                <w:rFonts w:eastAsia="Times New Roman"/>
                <w:szCs w:val="24"/>
                <w:lang w:eastAsia="ru-RU"/>
              </w:rPr>
              <w:t>________________ /________________/</w:t>
            </w:r>
          </w:p>
          <w:p w:rsidR="004E7F54" w:rsidRPr="00594E88" w:rsidRDefault="004E7F54" w:rsidP="004A278A">
            <w:pPr>
              <w:keepNext w:val="0"/>
              <w:keepLines w:val="0"/>
              <w:widowControl w:val="0"/>
              <w:tabs>
                <w:tab w:val="num" w:pos="426"/>
              </w:tabs>
              <w:ind w:firstLine="41"/>
              <w:jc w:val="both"/>
              <w:rPr>
                <w:rFonts w:eastAsia="Times New Roman"/>
                <w:i/>
                <w:sz w:val="20"/>
                <w:szCs w:val="24"/>
                <w:lang w:eastAsia="ru-RU"/>
              </w:rPr>
            </w:pPr>
            <w:r w:rsidRPr="00594E88">
              <w:rPr>
                <w:rFonts w:eastAsia="Times New Roman"/>
                <w:i/>
                <w:sz w:val="20"/>
                <w:szCs w:val="24"/>
                <w:lang w:val="en-US" w:eastAsia="ru-RU"/>
              </w:rPr>
              <w:t xml:space="preserve">           </w:t>
            </w:r>
            <w:r w:rsidRPr="00594E88">
              <w:rPr>
                <w:rFonts w:eastAsia="Times New Roman"/>
                <w:i/>
                <w:sz w:val="20"/>
                <w:szCs w:val="24"/>
                <w:lang w:eastAsia="ru-RU"/>
              </w:rPr>
              <w:t xml:space="preserve">Подпись </w:t>
            </w:r>
            <w:r w:rsidRPr="00594E88">
              <w:rPr>
                <w:rFonts w:eastAsia="Times New Roman"/>
                <w:i/>
                <w:sz w:val="20"/>
                <w:szCs w:val="24"/>
                <w:lang w:val="en-US" w:eastAsia="ru-RU"/>
              </w:rPr>
              <w:t xml:space="preserve">             </w:t>
            </w:r>
            <w:r w:rsidRPr="00594E88">
              <w:rPr>
                <w:rFonts w:eastAsia="Times New Roman"/>
                <w:i/>
                <w:sz w:val="20"/>
                <w:szCs w:val="24"/>
                <w:lang w:eastAsia="ru-RU"/>
              </w:rPr>
              <w:t>расшифровка подписи</w:t>
            </w:r>
          </w:p>
          <w:p w:rsidR="004E7F54" w:rsidRPr="00594E88" w:rsidRDefault="004E7F54" w:rsidP="004A278A">
            <w:pPr>
              <w:keepNext w:val="0"/>
              <w:keepLines w:val="0"/>
              <w:widowControl w:val="0"/>
              <w:tabs>
                <w:tab w:val="num" w:pos="426"/>
              </w:tabs>
              <w:ind w:firstLine="41"/>
              <w:jc w:val="both"/>
              <w:rPr>
                <w:rFonts w:eastAsia="Times New Roman"/>
                <w:szCs w:val="24"/>
                <w:lang w:eastAsia="ru-RU"/>
              </w:rPr>
            </w:pPr>
          </w:p>
        </w:tc>
      </w:tr>
      <w:tr w:rsidR="004E7F54" w:rsidRPr="00594E88" w:rsidTr="00BF7B4C">
        <w:trPr>
          <w:trHeight w:val="276"/>
        </w:trPr>
        <w:tc>
          <w:tcPr>
            <w:tcW w:w="4928" w:type="dxa"/>
            <w:hideMark/>
          </w:tcPr>
          <w:p w:rsidR="004E7F54" w:rsidRPr="00594E88" w:rsidRDefault="004E7F54" w:rsidP="004A278A">
            <w:pPr>
              <w:keepNext w:val="0"/>
              <w:keepLines w:val="0"/>
              <w:widowControl w:val="0"/>
              <w:tabs>
                <w:tab w:val="num" w:pos="426"/>
              </w:tabs>
              <w:ind w:firstLine="0"/>
              <w:jc w:val="both"/>
              <w:rPr>
                <w:rFonts w:eastAsia="Times New Roman"/>
                <w:szCs w:val="24"/>
                <w:lang w:eastAsia="ru-RU"/>
              </w:rPr>
            </w:pPr>
            <w:r w:rsidRPr="00594E88">
              <w:rPr>
                <w:rFonts w:eastAsia="Times New Roman"/>
                <w:szCs w:val="24"/>
                <w:lang w:eastAsia="ru-RU"/>
              </w:rPr>
              <w:t>«____» __________ 20__ г.</w:t>
            </w:r>
          </w:p>
        </w:tc>
        <w:tc>
          <w:tcPr>
            <w:tcW w:w="418" w:type="dxa"/>
          </w:tcPr>
          <w:p w:rsidR="004E7F54" w:rsidRPr="00594E88" w:rsidRDefault="004E7F54" w:rsidP="004A278A">
            <w:pPr>
              <w:keepNext w:val="0"/>
              <w:keepLines w:val="0"/>
              <w:widowControl w:val="0"/>
              <w:tabs>
                <w:tab w:val="num" w:pos="426"/>
              </w:tabs>
              <w:jc w:val="both"/>
              <w:rPr>
                <w:rFonts w:eastAsia="Times New Roman"/>
                <w:szCs w:val="24"/>
                <w:lang w:eastAsia="ru-RU"/>
              </w:rPr>
            </w:pPr>
          </w:p>
        </w:tc>
        <w:tc>
          <w:tcPr>
            <w:tcW w:w="4793" w:type="dxa"/>
            <w:hideMark/>
          </w:tcPr>
          <w:p w:rsidR="004E7F54" w:rsidRPr="00594E88" w:rsidRDefault="004E7F54" w:rsidP="004A278A">
            <w:pPr>
              <w:keepNext w:val="0"/>
              <w:keepLines w:val="0"/>
              <w:widowControl w:val="0"/>
              <w:tabs>
                <w:tab w:val="num" w:pos="426"/>
              </w:tabs>
              <w:ind w:firstLine="41"/>
              <w:jc w:val="both"/>
              <w:rPr>
                <w:rFonts w:eastAsia="Times New Roman"/>
                <w:szCs w:val="24"/>
                <w:lang w:eastAsia="ru-RU"/>
              </w:rPr>
            </w:pPr>
            <w:r w:rsidRPr="00594E88">
              <w:rPr>
                <w:rFonts w:eastAsia="Times New Roman"/>
                <w:szCs w:val="24"/>
                <w:lang w:eastAsia="ru-RU"/>
              </w:rPr>
              <w:t>«____» __________ 20__ г.</w:t>
            </w:r>
          </w:p>
        </w:tc>
      </w:tr>
    </w:tbl>
    <w:p w:rsidR="004E7F54" w:rsidRDefault="004E7F54" w:rsidP="004A278A">
      <w:pPr>
        <w:keepNext w:val="0"/>
        <w:keepLines w:val="0"/>
        <w:widowControl w:val="0"/>
        <w:ind w:firstLine="0"/>
        <w:rPr>
          <w:rFonts w:eastAsia="Times New Roman"/>
        </w:rPr>
      </w:pPr>
    </w:p>
    <w:p w:rsidR="004E7F54" w:rsidRDefault="004E7F54" w:rsidP="004A278A">
      <w:pPr>
        <w:keepNext w:val="0"/>
        <w:keepLines w:val="0"/>
        <w:widowControl w:val="0"/>
        <w:ind w:firstLine="0"/>
        <w:jc w:val="right"/>
        <w:rPr>
          <w:rFonts w:eastAsia="Times New Roman"/>
        </w:rPr>
      </w:pPr>
    </w:p>
    <w:p w:rsidR="004E7F54" w:rsidRDefault="004E7F54" w:rsidP="004A278A">
      <w:pPr>
        <w:keepNext w:val="0"/>
        <w:keepLines w:val="0"/>
        <w:widowControl w:val="0"/>
        <w:ind w:firstLine="0"/>
        <w:rPr>
          <w:rFonts w:eastAsia="Times New Roman"/>
        </w:rPr>
      </w:pPr>
      <w:r>
        <w:rPr>
          <w:rFonts w:eastAsia="Times New Roman"/>
        </w:rPr>
        <w:br w:type="page"/>
      </w:r>
    </w:p>
    <w:p w:rsidR="00B75947" w:rsidRDefault="00B75947" w:rsidP="00B75947">
      <w:pPr>
        <w:keepNext w:val="0"/>
        <w:keepLines w:val="0"/>
        <w:widowControl w:val="0"/>
        <w:ind w:firstLine="0"/>
        <w:jc w:val="right"/>
        <w:rPr>
          <w:rFonts w:eastAsia="Times New Roman"/>
        </w:rPr>
      </w:pPr>
      <w:r>
        <w:rPr>
          <w:rFonts w:eastAsia="Times New Roman"/>
        </w:rPr>
        <w:lastRenderedPageBreak/>
        <w:t xml:space="preserve">Приложение № 2 к </w:t>
      </w:r>
      <w:r>
        <w:rPr>
          <w:rFonts w:eastAsia="Times New Roman"/>
          <w:szCs w:val="24"/>
          <w:lang w:eastAsia="ru-RU"/>
        </w:rPr>
        <w:t>Договор</w:t>
      </w:r>
      <w:r w:rsidR="00CA05F1">
        <w:rPr>
          <w:rFonts w:eastAsia="Times New Roman"/>
        </w:rPr>
        <w:t>у от «___» _____20</w:t>
      </w:r>
      <w:r w:rsidR="00594E88">
        <w:rPr>
          <w:rFonts w:eastAsia="Times New Roman"/>
        </w:rPr>
        <w:t>__</w:t>
      </w:r>
      <w:r w:rsidR="00CA05F1">
        <w:rPr>
          <w:rFonts w:eastAsia="Times New Roman"/>
        </w:rPr>
        <w:t xml:space="preserve"> </w:t>
      </w:r>
      <w:r>
        <w:rPr>
          <w:rFonts w:eastAsia="Times New Roman"/>
        </w:rPr>
        <w:t>г.</w:t>
      </w:r>
    </w:p>
    <w:p w:rsidR="009D4224" w:rsidRDefault="009D4224" w:rsidP="009D4224">
      <w:pPr>
        <w:keepNext w:val="0"/>
        <w:keepLines w:val="0"/>
        <w:widowControl w:val="0"/>
        <w:ind w:firstLine="0"/>
        <w:jc w:val="right"/>
        <w:rPr>
          <w:rFonts w:eastAsia="Times New Roman"/>
        </w:rPr>
      </w:pPr>
      <w:r>
        <w:rPr>
          <w:rFonts w:eastAsia="Times New Roman"/>
        </w:rPr>
        <w:t>№ __________________</w:t>
      </w:r>
    </w:p>
    <w:p w:rsidR="00B75947" w:rsidRDefault="00B75947" w:rsidP="004A278A">
      <w:pPr>
        <w:keepNext w:val="0"/>
        <w:keepLines w:val="0"/>
        <w:widowControl w:val="0"/>
        <w:jc w:val="center"/>
        <w:rPr>
          <w:rFonts w:eastAsia="Times New Roman"/>
          <w:b/>
          <w:i/>
          <w:szCs w:val="24"/>
        </w:rPr>
      </w:pPr>
    </w:p>
    <w:p w:rsidR="00B75947" w:rsidRDefault="00B75947" w:rsidP="004A278A">
      <w:pPr>
        <w:keepNext w:val="0"/>
        <w:keepLines w:val="0"/>
        <w:widowControl w:val="0"/>
        <w:jc w:val="center"/>
        <w:rPr>
          <w:rFonts w:eastAsia="Times New Roman"/>
          <w:b/>
          <w:i/>
          <w:szCs w:val="24"/>
        </w:rPr>
      </w:pPr>
    </w:p>
    <w:p w:rsidR="00594E88" w:rsidRPr="00594E88" w:rsidRDefault="00594E88" w:rsidP="004A278A">
      <w:pPr>
        <w:keepNext w:val="0"/>
        <w:keepLines w:val="0"/>
        <w:widowControl w:val="0"/>
        <w:jc w:val="center"/>
        <w:rPr>
          <w:b/>
          <w:bCs/>
        </w:rPr>
      </w:pPr>
      <w:r w:rsidRPr="00594E88">
        <w:rPr>
          <w:b/>
          <w:bCs/>
        </w:rPr>
        <w:t>РАСЧЕТ ЦЕНЫ ДОГОВОРА</w:t>
      </w:r>
    </w:p>
    <w:p w:rsidR="006D3EC5" w:rsidRDefault="006D3EC5" w:rsidP="004A278A">
      <w:pPr>
        <w:keepNext w:val="0"/>
        <w:keepLines w:val="0"/>
        <w:widowControl w:val="0"/>
        <w:jc w:val="center"/>
        <w:rPr>
          <w:b/>
          <w:bCs/>
        </w:rPr>
      </w:pPr>
      <w:r w:rsidRPr="00D7082D">
        <w:rPr>
          <w:b/>
        </w:rPr>
        <w:t xml:space="preserve">на оказание услуг по </w:t>
      </w:r>
      <w:r w:rsidR="004A278A" w:rsidRPr="004A278A">
        <w:rPr>
          <w:b/>
        </w:rPr>
        <w:t>техническому обслуживанию грузового лифта</w:t>
      </w:r>
    </w:p>
    <w:p w:rsidR="00594E88" w:rsidRPr="00594E88" w:rsidRDefault="00594E88" w:rsidP="004A278A">
      <w:pPr>
        <w:keepNext w:val="0"/>
        <w:keepLines w:val="0"/>
        <w:widowControl w:val="0"/>
        <w:jc w:val="center"/>
        <w:rPr>
          <w:b/>
        </w:rPr>
      </w:pPr>
    </w:p>
    <w:p w:rsidR="00594E88" w:rsidRPr="00594E88" w:rsidRDefault="00594E88" w:rsidP="004A278A">
      <w:pPr>
        <w:keepNext w:val="0"/>
        <w:keepLines w:val="0"/>
        <w:widowControl w:val="0"/>
        <w:jc w:val="center"/>
        <w:rPr>
          <w:b/>
          <w:sz w:val="23"/>
          <w:szCs w:val="23"/>
        </w:rPr>
      </w:pPr>
    </w:p>
    <w:tbl>
      <w:tblPr>
        <w:tblW w:w="106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568"/>
        <w:gridCol w:w="2835"/>
        <w:gridCol w:w="850"/>
        <w:gridCol w:w="1276"/>
        <w:gridCol w:w="709"/>
        <w:gridCol w:w="992"/>
        <w:gridCol w:w="1559"/>
        <w:gridCol w:w="1843"/>
      </w:tblGrid>
      <w:tr w:rsidR="003D0808" w:rsidRPr="00524B57" w:rsidTr="003D0808">
        <w:trPr>
          <w:trHeight w:val="1191"/>
          <w:tblHeader/>
        </w:trPr>
        <w:tc>
          <w:tcPr>
            <w:tcW w:w="568" w:type="dxa"/>
            <w:vAlign w:val="center"/>
          </w:tcPr>
          <w:p w:rsidR="003D0808" w:rsidRPr="00524B57" w:rsidRDefault="003D0808" w:rsidP="004A278A">
            <w:pPr>
              <w:keepNext w:val="0"/>
              <w:keepLines w:val="0"/>
              <w:widowControl w:val="0"/>
              <w:ind w:firstLine="0"/>
              <w:jc w:val="center"/>
              <w:rPr>
                <w:b/>
                <w:bCs/>
                <w:sz w:val="22"/>
              </w:rPr>
            </w:pPr>
            <w:r w:rsidRPr="00524B57">
              <w:rPr>
                <w:b/>
                <w:bCs/>
                <w:sz w:val="22"/>
              </w:rPr>
              <w:t>№ п/п.</w:t>
            </w:r>
          </w:p>
        </w:tc>
        <w:tc>
          <w:tcPr>
            <w:tcW w:w="2835" w:type="dxa"/>
            <w:vAlign w:val="center"/>
          </w:tcPr>
          <w:p w:rsidR="003D0808" w:rsidRPr="00524B57" w:rsidRDefault="003D0808" w:rsidP="004A278A">
            <w:pPr>
              <w:keepNext w:val="0"/>
              <w:keepLines w:val="0"/>
              <w:widowControl w:val="0"/>
              <w:ind w:firstLine="0"/>
              <w:jc w:val="center"/>
              <w:rPr>
                <w:b/>
                <w:bCs/>
                <w:sz w:val="22"/>
              </w:rPr>
            </w:pPr>
            <w:r w:rsidRPr="00524B57">
              <w:rPr>
                <w:b/>
                <w:bCs/>
                <w:sz w:val="22"/>
              </w:rPr>
              <w:t>Наименование услуги</w:t>
            </w:r>
          </w:p>
        </w:tc>
        <w:tc>
          <w:tcPr>
            <w:tcW w:w="850" w:type="dxa"/>
            <w:vAlign w:val="center"/>
          </w:tcPr>
          <w:p w:rsidR="003D0808" w:rsidRPr="00524B57" w:rsidRDefault="003D0808" w:rsidP="004A278A">
            <w:pPr>
              <w:keepNext w:val="0"/>
              <w:keepLines w:val="0"/>
              <w:widowControl w:val="0"/>
              <w:ind w:firstLine="0"/>
              <w:jc w:val="center"/>
              <w:rPr>
                <w:b/>
                <w:bCs/>
                <w:sz w:val="22"/>
              </w:rPr>
            </w:pPr>
            <w:r w:rsidRPr="00524B57">
              <w:rPr>
                <w:b/>
                <w:bCs/>
                <w:sz w:val="22"/>
              </w:rPr>
              <w:t>Ед. изм.</w:t>
            </w:r>
          </w:p>
        </w:tc>
        <w:tc>
          <w:tcPr>
            <w:tcW w:w="1276" w:type="dxa"/>
            <w:vAlign w:val="center"/>
          </w:tcPr>
          <w:p w:rsidR="003D0808" w:rsidRPr="00524B57" w:rsidRDefault="003D0808" w:rsidP="003D0808">
            <w:pPr>
              <w:keepNext w:val="0"/>
              <w:keepLines w:val="0"/>
              <w:widowControl w:val="0"/>
              <w:ind w:firstLine="0"/>
              <w:jc w:val="center"/>
              <w:rPr>
                <w:b/>
                <w:bCs/>
                <w:sz w:val="22"/>
              </w:rPr>
            </w:pPr>
            <w:r w:rsidRPr="003D0808">
              <w:rPr>
                <w:b/>
                <w:bCs/>
                <w:sz w:val="22"/>
              </w:rPr>
              <w:t>Срок оказания услуг</w:t>
            </w:r>
          </w:p>
        </w:tc>
        <w:tc>
          <w:tcPr>
            <w:tcW w:w="709" w:type="dxa"/>
            <w:vAlign w:val="center"/>
          </w:tcPr>
          <w:p w:rsidR="003D0808" w:rsidRPr="00524B57" w:rsidRDefault="003D0808" w:rsidP="004A278A">
            <w:pPr>
              <w:keepNext w:val="0"/>
              <w:keepLines w:val="0"/>
              <w:widowControl w:val="0"/>
              <w:ind w:firstLine="0"/>
              <w:jc w:val="center"/>
              <w:rPr>
                <w:b/>
                <w:bCs/>
                <w:sz w:val="22"/>
              </w:rPr>
            </w:pPr>
            <w:r w:rsidRPr="00524B57">
              <w:rPr>
                <w:b/>
                <w:bCs/>
                <w:sz w:val="22"/>
              </w:rPr>
              <w:t>Кол-во услуг</w:t>
            </w:r>
          </w:p>
        </w:tc>
        <w:tc>
          <w:tcPr>
            <w:tcW w:w="992" w:type="dxa"/>
            <w:vAlign w:val="center"/>
          </w:tcPr>
          <w:p w:rsidR="003D0808" w:rsidRPr="00524B57" w:rsidRDefault="003D0808" w:rsidP="004A278A">
            <w:pPr>
              <w:keepNext w:val="0"/>
              <w:keepLines w:val="0"/>
              <w:widowControl w:val="0"/>
              <w:ind w:firstLine="0"/>
              <w:jc w:val="center"/>
              <w:rPr>
                <w:b/>
                <w:bCs/>
                <w:sz w:val="22"/>
              </w:rPr>
            </w:pPr>
            <w:r w:rsidRPr="00524B57">
              <w:rPr>
                <w:b/>
                <w:bCs/>
                <w:sz w:val="22"/>
              </w:rPr>
              <w:t>Периодичность оказания услуг</w:t>
            </w:r>
          </w:p>
        </w:tc>
        <w:tc>
          <w:tcPr>
            <w:tcW w:w="1559" w:type="dxa"/>
            <w:vAlign w:val="center"/>
          </w:tcPr>
          <w:p w:rsidR="003D0808" w:rsidRPr="00524B57" w:rsidRDefault="003D0808" w:rsidP="004A278A">
            <w:pPr>
              <w:keepNext w:val="0"/>
              <w:keepLines w:val="0"/>
              <w:widowControl w:val="0"/>
              <w:ind w:firstLine="0"/>
              <w:jc w:val="center"/>
              <w:rPr>
                <w:b/>
                <w:bCs/>
                <w:sz w:val="22"/>
              </w:rPr>
            </w:pPr>
            <w:r w:rsidRPr="00524B57">
              <w:rPr>
                <w:b/>
                <w:bCs/>
                <w:sz w:val="22"/>
              </w:rPr>
              <w:t>Цена с НДС (*), руб.</w:t>
            </w:r>
          </w:p>
        </w:tc>
        <w:tc>
          <w:tcPr>
            <w:tcW w:w="1843" w:type="dxa"/>
            <w:vAlign w:val="center"/>
          </w:tcPr>
          <w:p w:rsidR="003D0808" w:rsidRPr="00524B57" w:rsidRDefault="003D0808" w:rsidP="004A278A">
            <w:pPr>
              <w:keepNext w:val="0"/>
              <w:keepLines w:val="0"/>
              <w:widowControl w:val="0"/>
              <w:ind w:firstLine="0"/>
              <w:jc w:val="center"/>
              <w:rPr>
                <w:b/>
                <w:bCs/>
                <w:sz w:val="22"/>
              </w:rPr>
            </w:pPr>
            <w:r w:rsidRPr="00524B57">
              <w:rPr>
                <w:b/>
                <w:bCs/>
                <w:sz w:val="22"/>
              </w:rPr>
              <w:t>Общая стоимость с НДС (*), руб.</w:t>
            </w:r>
          </w:p>
        </w:tc>
      </w:tr>
      <w:tr w:rsidR="003D0808" w:rsidRPr="00524B57" w:rsidTr="003D0808">
        <w:trPr>
          <w:trHeight w:val="304"/>
          <w:tblHeader/>
        </w:trPr>
        <w:tc>
          <w:tcPr>
            <w:tcW w:w="568" w:type="dxa"/>
            <w:vAlign w:val="center"/>
          </w:tcPr>
          <w:p w:rsidR="003D0808" w:rsidRPr="00524B57" w:rsidRDefault="003D0808" w:rsidP="004A278A">
            <w:pPr>
              <w:keepNext w:val="0"/>
              <w:keepLines w:val="0"/>
              <w:widowControl w:val="0"/>
              <w:ind w:firstLine="0"/>
              <w:jc w:val="center"/>
              <w:rPr>
                <w:bCs/>
                <w:sz w:val="22"/>
              </w:rPr>
            </w:pPr>
            <w:r w:rsidRPr="00524B57">
              <w:rPr>
                <w:bCs/>
                <w:sz w:val="22"/>
              </w:rPr>
              <w:t>1</w:t>
            </w:r>
          </w:p>
        </w:tc>
        <w:tc>
          <w:tcPr>
            <w:tcW w:w="2835" w:type="dxa"/>
            <w:vAlign w:val="center"/>
          </w:tcPr>
          <w:p w:rsidR="003D0808" w:rsidRPr="00524B57" w:rsidRDefault="003D0808" w:rsidP="004A278A">
            <w:pPr>
              <w:keepNext w:val="0"/>
              <w:keepLines w:val="0"/>
              <w:widowControl w:val="0"/>
              <w:ind w:firstLine="0"/>
              <w:jc w:val="center"/>
              <w:rPr>
                <w:bCs/>
                <w:sz w:val="22"/>
              </w:rPr>
            </w:pPr>
            <w:r w:rsidRPr="00524B57">
              <w:rPr>
                <w:bCs/>
                <w:sz w:val="22"/>
              </w:rPr>
              <w:t>2</w:t>
            </w:r>
          </w:p>
        </w:tc>
        <w:tc>
          <w:tcPr>
            <w:tcW w:w="850" w:type="dxa"/>
            <w:vAlign w:val="center"/>
          </w:tcPr>
          <w:p w:rsidR="003D0808" w:rsidRPr="00524B57" w:rsidRDefault="003D0808" w:rsidP="004A278A">
            <w:pPr>
              <w:keepNext w:val="0"/>
              <w:keepLines w:val="0"/>
              <w:widowControl w:val="0"/>
              <w:ind w:firstLine="0"/>
              <w:jc w:val="center"/>
              <w:rPr>
                <w:bCs/>
                <w:sz w:val="22"/>
              </w:rPr>
            </w:pPr>
          </w:p>
        </w:tc>
        <w:tc>
          <w:tcPr>
            <w:tcW w:w="1276" w:type="dxa"/>
          </w:tcPr>
          <w:p w:rsidR="003D0808" w:rsidRPr="00524B57" w:rsidRDefault="003D0808" w:rsidP="004A278A">
            <w:pPr>
              <w:keepNext w:val="0"/>
              <w:keepLines w:val="0"/>
              <w:widowControl w:val="0"/>
              <w:ind w:firstLine="0"/>
              <w:jc w:val="center"/>
              <w:rPr>
                <w:bCs/>
                <w:sz w:val="22"/>
              </w:rPr>
            </w:pPr>
          </w:p>
        </w:tc>
        <w:tc>
          <w:tcPr>
            <w:tcW w:w="709" w:type="dxa"/>
            <w:vAlign w:val="center"/>
          </w:tcPr>
          <w:p w:rsidR="003D0808" w:rsidRPr="00524B57" w:rsidRDefault="003D0808" w:rsidP="004A278A">
            <w:pPr>
              <w:keepNext w:val="0"/>
              <w:keepLines w:val="0"/>
              <w:widowControl w:val="0"/>
              <w:ind w:firstLine="0"/>
              <w:jc w:val="center"/>
              <w:rPr>
                <w:bCs/>
                <w:sz w:val="22"/>
              </w:rPr>
            </w:pPr>
          </w:p>
        </w:tc>
        <w:tc>
          <w:tcPr>
            <w:tcW w:w="992" w:type="dxa"/>
            <w:vAlign w:val="center"/>
          </w:tcPr>
          <w:p w:rsidR="003D0808" w:rsidRPr="00524B57" w:rsidRDefault="003D0808" w:rsidP="004A278A">
            <w:pPr>
              <w:keepNext w:val="0"/>
              <w:keepLines w:val="0"/>
              <w:widowControl w:val="0"/>
              <w:ind w:firstLine="0"/>
              <w:jc w:val="center"/>
              <w:rPr>
                <w:bCs/>
                <w:sz w:val="22"/>
              </w:rPr>
            </w:pPr>
          </w:p>
        </w:tc>
        <w:tc>
          <w:tcPr>
            <w:tcW w:w="1559" w:type="dxa"/>
            <w:vAlign w:val="center"/>
          </w:tcPr>
          <w:p w:rsidR="003D0808" w:rsidRPr="00524B57" w:rsidRDefault="003D0808" w:rsidP="004A278A">
            <w:pPr>
              <w:keepNext w:val="0"/>
              <w:keepLines w:val="0"/>
              <w:widowControl w:val="0"/>
              <w:ind w:firstLine="0"/>
              <w:jc w:val="center"/>
              <w:rPr>
                <w:bCs/>
                <w:sz w:val="22"/>
              </w:rPr>
            </w:pPr>
          </w:p>
        </w:tc>
        <w:tc>
          <w:tcPr>
            <w:tcW w:w="1843" w:type="dxa"/>
            <w:vAlign w:val="center"/>
          </w:tcPr>
          <w:p w:rsidR="003D0808" w:rsidRPr="00524B57" w:rsidRDefault="003D0808" w:rsidP="004A278A">
            <w:pPr>
              <w:keepNext w:val="0"/>
              <w:keepLines w:val="0"/>
              <w:widowControl w:val="0"/>
              <w:ind w:firstLine="0"/>
              <w:jc w:val="center"/>
              <w:rPr>
                <w:bCs/>
                <w:sz w:val="22"/>
              </w:rPr>
            </w:pPr>
          </w:p>
        </w:tc>
      </w:tr>
      <w:tr w:rsidR="003D0808" w:rsidRPr="00524B57" w:rsidTr="003D0808">
        <w:trPr>
          <w:cantSplit/>
          <w:trHeight w:val="523"/>
          <w:tblHeader/>
        </w:trPr>
        <w:tc>
          <w:tcPr>
            <w:tcW w:w="568" w:type="dxa"/>
            <w:vAlign w:val="center"/>
          </w:tcPr>
          <w:p w:rsidR="003D0808" w:rsidRPr="003D0808" w:rsidRDefault="003D0808" w:rsidP="003D0808">
            <w:pPr>
              <w:keepNext w:val="0"/>
              <w:keepLines w:val="0"/>
              <w:spacing w:line="252" w:lineRule="auto"/>
              <w:ind w:firstLine="0"/>
              <w:jc w:val="center"/>
              <w:rPr>
                <w:sz w:val="20"/>
                <w:szCs w:val="20"/>
              </w:rPr>
            </w:pPr>
            <w:r w:rsidRPr="003D0808">
              <w:rPr>
                <w:sz w:val="20"/>
                <w:szCs w:val="20"/>
              </w:rPr>
              <w:t>1</w:t>
            </w:r>
          </w:p>
        </w:tc>
        <w:tc>
          <w:tcPr>
            <w:tcW w:w="2835" w:type="dxa"/>
            <w:vAlign w:val="center"/>
          </w:tcPr>
          <w:p w:rsidR="003D0808" w:rsidRPr="003D0808" w:rsidRDefault="003D0808" w:rsidP="003D0808">
            <w:pPr>
              <w:spacing w:line="252" w:lineRule="auto"/>
              <w:ind w:firstLine="0"/>
              <w:jc w:val="center"/>
              <w:rPr>
                <w:sz w:val="20"/>
                <w:szCs w:val="20"/>
              </w:rPr>
            </w:pPr>
            <w:r w:rsidRPr="003D0808">
              <w:rPr>
                <w:sz w:val="20"/>
                <w:szCs w:val="20"/>
              </w:rPr>
              <w:t xml:space="preserve">ТО «5 месяц» грузового лифта </w:t>
            </w:r>
            <w:r w:rsidRPr="003D0808">
              <w:rPr>
                <w:sz w:val="20"/>
                <w:szCs w:val="20"/>
              </w:rPr>
              <w:br/>
              <w:t>МЛМ-ЛГ ГБВ2005Р (ГВ2005)</w:t>
            </w:r>
          </w:p>
          <w:p w:rsidR="003D0808" w:rsidRPr="003D0808" w:rsidRDefault="003D0808" w:rsidP="003D0808">
            <w:pPr>
              <w:keepNext w:val="0"/>
              <w:keepLines w:val="0"/>
              <w:spacing w:line="252" w:lineRule="auto"/>
              <w:ind w:firstLine="0"/>
              <w:jc w:val="center"/>
              <w:rPr>
                <w:sz w:val="20"/>
                <w:szCs w:val="20"/>
              </w:rPr>
            </w:pPr>
            <w:r w:rsidRPr="003D0808">
              <w:rPr>
                <w:sz w:val="20"/>
                <w:szCs w:val="20"/>
              </w:rPr>
              <w:t>(заводской № 806131)</w:t>
            </w:r>
          </w:p>
        </w:tc>
        <w:tc>
          <w:tcPr>
            <w:tcW w:w="850" w:type="dxa"/>
            <w:vAlign w:val="center"/>
          </w:tcPr>
          <w:p w:rsidR="003D0808" w:rsidRPr="003D0808" w:rsidRDefault="003D0808" w:rsidP="003D0808">
            <w:pPr>
              <w:keepNext w:val="0"/>
              <w:keepLines w:val="0"/>
              <w:spacing w:line="252" w:lineRule="auto"/>
              <w:ind w:firstLine="0"/>
              <w:jc w:val="center"/>
              <w:rPr>
                <w:sz w:val="20"/>
                <w:szCs w:val="20"/>
              </w:rPr>
            </w:pPr>
            <w:r w:rsidRPr="003D0808">
              <w:rPr>
                <w:sz w:val="20"/>
                <w:szCs w:val="20"/>
              </w:rPr>
              <w:t>Усл.ед</w:t>
            </w:r>
          </w:p>
        </w:tc>
        <w:tc>
          <w:tcPr>
            <w:tcW w:w="1276" w:type="dxa"/>
            <w:vAlign w:val="center"/>
          </w:tcPr>
          <w:p w:rsidR="003D0808" w:rsidRPr="003D0808" w:rsidRDefault="003D0808" w:rsidP="003D0808">
            <w:pPr>
              <w:keepNext w:val="0"/>
              <w:keepLines w:val="0"/>
              <w:spacing w:line="252" w:lineRule="auto"/>
              <w:ind w:firstLine="0"/>
              <w:jc w:val="center"/>
              <w:rPr>
                <w:sz w:val="20"/>
                <w:szCs w:val="20"/>
              </w:rPr>
            </w:pPr>
            <w:r w:rsidRPr="003D0808">
              <w:rPr>
                <w:sz w:val="20"/>
                <w:szCs w:val="20"/>
              </w:rPr>
              <w:t xml:space="preserve">С </w:t>
            </w:r>
            <w:r w:rsidR="00005016">
              <w:rPr>
                <w:sz w:val="20"/>
                <w:szCs w:val="20"/>
              </w:rPr>
              <w:t>даты заключения договора</w:t>
            </w:r>
            <w:r w:rsidRPr="003D0808">
              <w:rPr>
                <w:sz w:val="20"/>
                <w:szCs w:val="20"/>
              </w:rPr>
              <w:t xml:space="preserve"> </w:t>
            </w:r>
          </w:p>
          <w:p w:rsidR="003D0808" w:rsidRPr="003D0808" w:rsidRDefault="003D0808" w:rsidP="003D0808">
            <w:pPr>
              <w:keepNext w:val="0"/>
              <w:keepLines w:val="0"/>
              <w:spacing w:line="252" w:lineRule="auto"/>
              <w:ind w:firstLine="0"/>
              <w:jc w:val="center"/>
              <w:rPr>
                <w:sz w:val="20"/>
                <w:szCs w:val="20"/>
              </w:rPr>
            </w:pPr>
            <w:r w:rsidRPr="003D0808">
              <w:rPr>
                <w:sz w:val="20"/>
                <w:szCs w:val="20"/>
              </w:rPr>
              <w:t>по 30.06.2026</w:t>
            </w:r>
          </w:p>
        </w:tc>
        <w:tc>
          <w:tcPr>
            <w:tcW w:w="709" w:type="dxa"/>
            <w:vAlign w:val="center"/>
          </w:tcPr>
          <w:p w:rsidR="003D0808" w:rsidRPr="003D0808" w:rsidRDefault="003D0808" w:rsidP="003D0808">
            <w:pPr>
              <w:spacing w:line="252" w:lineRule="auto"/>
              <w:ind w:firstLine="0"/>
              <w:jc w:val="center"/>
              <w:rPr>
                <w:sz w:val="20"/>
                <w:szCs w:val="20"/>
              </w:rPr>
            </w:pPr>
            <w:r w:rsidRPr="003D0808">
              <w:rPr>
                <w:sz w:val="20"/>
                <w:szCs w:val="20"/>
              </w:rPr>
              <w:t>1</w:t>
            </w:r>
          </w:p>
        </w:tc>
        <w:tc>
          <w:tcPr>
            <w:tcW w:w="992" w:type="dxa"/>
            <w:vAlign w:val="center"/>
          </w:tcPr>
          <w:p w:rsidR="003D0808" w:rsidRPr="003D0808" w:rsidRDefault="003D0808" w:rsidP="003D0808">
            <w:pPr>
              <w:widowControl w:val="0"/>
              <w:spacing w:line="252" w:lineRule="auto"/>
              <w:ind w:firstLine="0"/>
              <w:jc w:val="center"/>
              <w:rPr>
                <w:sz w:val="20"/>
                <w:szCs w:val="20"/>
              </w:rPr>
            </w:pPr>
            <w:r w:rsidRPr="003D0808">
              <w:rPr>
                <w:sz w:val="20"/>
                <w:szCs w:val="20"/>
              </w:rPr>
              <w:t>1 раз в месяц</w:t>
            </w:r>
          </w:p>
        </w:tc>
        <w:tc>
          <w:tcPr>
            <w:tcW w:w="1559" w:type="dxa"/>
            <w:vAlign w:val="center"/>
          </w:tcPr>
          <w:p w:rsidR="003D0808" w:rsidRPr="00524B57" w:rsidRDefault="003D0808" w:rsidP="003D0808">
            <w:pPr>
              <w:keepNext w:val="0"/>
              <w:keepLines w:val="0"/>
              <w:widowControl w:val="0"/>
              <w:ind w:firstLine="0"/>
              <w:jc w:val="center"/>
              <w:rPr>
                <w:sz w:val="22"/>
              </w:rPr>
            </w:pPr>
          </w:p>
        </w:tc>
        <w:tc>
          <w:tcPr>
            <w:tcW w:w="1843" w:type="dxa"/>
            <w:vAlign w:val="center"/>
          </w:tcPr>
          <w:p w:rsidR="003D0808" w:rsidRPr="00524B57" w:rsidRDefault="003D0808" w:rsidP="003D0808">
            <w:pPr>
              <w:keepNext w:val="0"/>
              <w:keepLines w:val="0"/>
              <w:widowControl w:val="0"/>
              <w:ind w:firstLine="0"/>
              <w:jc w:val="center"/>
              <w:rPr>
                <w:sz w:val="22"/>
              </w:rPr>
            </w:pPr>
          </w:p>
        </w:tc>
      </w:tr>
      <w:tr w:rsidR="003D0808" w:rsidRPr="00524B57" w:rsidTr="003D0808">
        <w:trPr>
          <w:trHeight w:val="545"/>
          <w:tblHeader/>
        </w:trPr>
        <w:tc>
          <w:tcPr>
            <w:tcW w:w="568" w:type="dxa"/>
            <w:vAlign w:val="center"/>
          </w:tcPr>
          <w:p w:rsidR="003D0808" w:rsidRPr="003D0808" w:rsidRDefault="00005016" w:rsidP="003D0808">
            <w:pPr>
              <w:keepNext w:val="0"/>
              <w:keepLines w:val="0"/>
              <w:spacing w:line="252" w:lineRule="auto"/>
              <w:ind w:firstLine="0"/>
              <w:jc w:val="center"/>
              <w:rPr>
                <w:sz w:val="20"/>
                <w:szCs w:val="20"/>
              </w:rPr>
            </w:pPr>
            <w:r>
              <w:rPr>
                <w:sz w:val="20"/>
                <w:szCs w:val="20"/>
              </w:rPr>
              <w:t>2</w:t>
            </w:r>
          </w:p>
        </w:tc>
        <w:tc>
          <w:tcPr>
            <w:tcW w:w="2835" w:type="dxa"/>
            <w:vAlign w:val="center"/>
          </w:tcPr>
          <w:p w:rsidR="003D0808" w:rsidRPr="003D0808" w:rsidRDefault="003D0808" w:rsidP="003D0808">
            <w:pPr>
              <w:spacing w:line="252" w:lineRule="auto"/>
              <w:ind w:firstLine="0"/>
              <w:jc w:val="center"/>
              <w:rPr>
                <w:sz w:val="20"/>
                <w:szCs w:val="20"/>
              </w:rPr>
            </w:pPr>
            <w:r w:rsidRPr="003D0808">
              <w:rPr>
                <w:sz w:val="20"/>
                <w:szCs w:val="20"/>
              </w:rPr>
              <w:t xml:space="preserve">ТО «6 месяц» грузового лифта </w:t>
            </w:r>
            <w:r w:rsidRPr="003D0808">
              <w:rPr>
                <w:sz w:val="20"/>
                <w:szCs w:val="20"/>
              </w:rPr>
              <w:br/>
              <w:t>МЛМ-ЛГ ГБВ2005Р (ГВ2005)</w:t>
            </w:r>
          </w:p>
          <w:p w:rsidR="003D0808" w:rsidRPr="003D0808" w:rsidRDefault="003D0808" w:rsidP="003D0808">
            <w:pPr>
              <w:keepNext w:val="0"/>
              <w:keepLines w:val="0"/>
              <w:spacing w:line="252" w:lineRule="auto"/>
              <w:ind w:firstLine="0"/>
              <w:jc w:val="center"/>
              <w:rPr>
                <w:sz w:val="20"/>
                <w:szCs w:val="20"/>
              </w:rPr>
            </w:pPr>
            <w:r w:rsidRPr="003D0808">
              <w:rPr>
                <w:sz w:val="20"/>
                <w:szCs w:val="20"/>
              </w:rPr>
              <w:t>(заводской № 806131)</w:t>
            </w:r>
          </w:p>
        </w:tc>
        <w:tc>
          <w:tcPr>
            <w:tcW w:w="850" w:type="dxa"/>
            <w:vAlign w:val="center"/>
          </w:tcPr>
          <w:p w:rsidR="003D0808" w:rsidRPr="003D0808" w:rsidRDefault="003D0808" w:rsidP="003D0808">
            <w:pPr>
              <w:keepNext w:val="0"/>
              <w:keepLines w:val="0"/>
              <w:spacing w:line="252" w:lineRule="auto"/>
              <w:ind w:firstLine="0"/>
              <w:jc w:val="center"/>
              <w:rPr>
                <w:sz w:val="20"/>
                <w:szCs w:val="20"/>
              </w:rPr>
            </w:pPr>
            <w:r w:rsidRPr="003D0808">
              <w:rPr>
                <w:sz w:val="20"/>
                <w:szCs w:val="20"/>
              </w:rPr>
              <w:t>Усл.ед</w:t>
            </w:r>
          </w:p>
        </w:tc>
        <w:tc>
          <w:tcPr>
            <w:tcW w:w="1276" w:type="dxa"/>
            <w:vAlign w:val="center"/>
          </w:tcPr>
          <w:p w:rsidR="003D0808" w:rsidRPr="003D0808" w:rsidRDefault="003D0808" w:rsidP="003D0808">
            <w:pPr>
              <w:keepNext w:val="0"/>
              <w:keepLines w:val="0"/>
              <w:spacing w:line="252" w:lineRule="auto"/>
              <w:ind w:firstLine="0"/>
              <w:jc w:val="center"/>
              <w:rPr>
                <w:sz w:val="20"/>
                <w:szCs w:val="20"/>
              </w:rPr>
            </w:pPr>
            <w:r w:rsidRPr="003D0808">
              <w:rPr>
                <w:sz w:val="20"/>
                <w:szCs w:val="20"/>
              </w:rPr>
              <w:t xml:space="preserve">С 01.07.2026 </w:t>
            </w:r>
          </w:p>
          <w:p w:rsidR="003D0808" w:rsidRPr="003D0808" w:rsidRDefault="003D0808" w:rsidP="003D0808">
            <w:pPr>
              <w:keepNext w:val="0"/>
              <w:keepLines w:val="0"/>
              <w:spacing w:line="252" w:lineRule="auto"/>
              <w:ind w:firstLine="0"/>
              <w:jc w:val="center"/>
              <w:rPr>
                <w:sz w:val="20"/>
                <w:szCs w:val="20"/>
              </w:rPr>
            </w:pPr>
            <w:r w:rsidRPr="003D0808">
              <w:rPr>
                <w:sz w:val="20"/>
                <w:szCs w:val="20"/>
              </w:rPr>
              <w:t>по 31.07.2026</w:t>
            </w:r>
          </w:p>
        </w:tc>
        <w:tc>
          <w:tcPr>
            <w:tcW w:w="709" w:type="dxa"/>
            <w:vAlign w:val="center"/>
          </w:tcPr>
          <w:p w:rsidR="003D0808" w:rsidRPr="003D0808" w:rsidRDefault="003D0808" w:rsidP="003D0808">
            <w:pPr>
              <w:spacing w:line="252" w:lineRule="auto"/>
              <w:ind w:firstLine="0"/>
              <w:jc w:val="center"/>
              <w:rPr>
                <w:sz w:val="20"/>
                <w:szCs w:val="20"/>
              </w:rPr>
            </w:pPr>
            <w:r w:rsidRPr="003D0808">
              <w:rPr>
                <w:sz w:val="20"/>
                <w:szCs w:val="20"/>
              </w:rPr>
              <w:t>1</w:t>
            </w:r>
          </w:p>
        </w:tc>
        <w:tc>
          <w:tcPr>
            <w:tcW w:w="992" w:type="dxa"/>
            <w:vAlign w:val="center"/>
          </w:tcPr>
          <w:p w:rsidR="003D0808" w:rsidRPr="003D0808" w:rsidRDefault="003D0808" w:rsidP="003D0808">
            <w:pPr>
              <w:widowControl w:val="0"/>
              <w:spacing w:line="252" w:lineRule="auto"/>
              <w:ind w:firstLine="0"/>
              <w:jc w:val="center"/>
              <w:rPr>
                <w:sz w:val="20"/>
                <w:szCs w:val="20"/>
              </w:rPr>
            </w:pPr>
            <w:r w:rsidRPr="003D0808">
              <w:rPr>
                <w:sz w:val="20"/>
                <w:szCs w:val="20"/>
              </w:rPr>
              <w:t>1 раз в месяц</w:t>
            </w:r>
          </w:p>
        </w:tc>
        <w:tc>
          <w:tcPr>
            <w:tcW w:w="1559" w:type="dxa"/>
            <w:vAlign w:val="center"/>
          </w:tcPr>
          <w:p w:rsidR="003D0808" w:rsidRPr="00524B57" w:rsidRDefault="003D0808" w:rsidP="003D0808">
            <w:pPr>
              <w:keepNext w:val="0"/>
              <w:keepLines w:val="0"/>
              <w:widowControl w:val="0"/>
              <w:ind w:firstLine="0"/>
              <w:jc w:val="center"/>
              <w:rPr>
                <w:sz w:val="22"/>
              </w:rPr>
            </w:pPr>
          </w:p>
        </w:tc>
        <w:tc>
          <w:tcPr>
            <w:tcW w:w="1843" w:type="dxa"/>
            <w:vAlign w:val="center"/>
          </w:tcPr>
          <w:p w:rsidR="003D0808" w:rsidRPr="00524B57" w:rsidRDefault="003D0808" w:rsidP="003D0808">
            <w:pPr>
              <w:keepNext w:val="0"/>
              <w:keepLines w:val="0"/>
              <w:widowControl w:val="0"/>
              <w:ind w:firstLine="0"/>
              <w:jc w:val="center"/>
              <w:rPr>
                <w:sz w:val="22"/>
              </w:rPr>
            </w:pPr>
          </w:p>
        </w:tc>
      </w:tr>
      <w:tr w:rsidR="003D0808" w:rsidRPr="00524B57" w:rsidTr="003D0808">
        <w:trPr>
          <w:trHeight w:val="545"/>
          <w:tblHeader/>
        </w:trPr>
        <w:tc>
          <w:tcPr>
            <w:tcW w:w="568" w:type="dxa"/>
            <w:vAlign w:val="center"/>
          </w:tcPr>
          <w:p w:rsidR="003D0808" w:rsidRPr="003D0808" w:rsidRDefault="00005016" w:rsidP="003D0808">
            <w:pPr>
              <w:keepNext w:val="0"/>
              <w:keepLines w:val="0"/>
              <w:spacing w:line="252" w:lineRule="auto"/>
              <w:ind w:firstLine="0"/>
              <w:jc w:val="center"/>
              <w:rPr>
                <w:sz w:val="20"/>
                <w:szCs w:val="20"/>
              </w:rPr>
            </w:pPr>
            <w:r>
              <w:rPr>
                <w:sz w:val="20"/>
                <w:szCs w:val="20"/>
              </w:rPr>
              <w:t>3</w:t>
            </w:r>
          </w:p>
        </w:tc>
        <w:tc>
          <w:tcPr>
            <w:tcW w:w="2835" w:type="dxa"/>
            <w:vAlign w:val="center"/>
          </w:tcPr>
          <w:p w:rsidR="003D0808" w:rsidRPr="003D0808" w:rsidRDefault="00005016" w:rsidP="003D0808">
            <w:pPr>
              <w:spacing w:line="252" w:lineRule="auto"/>
              <w:ind w:firstLine="0"/>
              <w:jc w:val="center"/>
              <w:rPr>
                <w:sz w:val="20"/>
                <w:szCs w:val="20"/>
              </w:rPr>
            </w:pPr>
            <w:r>
              <w:rPr>
                <w:sz w:val="20"/>
                <w:szCs w:val="20"/>
              </w:rPr>
              <w:t>ТО «1</w:t>
            </w:r>
            <w:r w:rsidR="003D0808" w:rsidRPr="003D0808">
              <w:rPr>
                <w:sz w:val="20"/>
                <w:szCs w:val="20"/>
              </w:rPr>
              <w:t xml:space="preserve"> месяц» грузового лифта </w:t>
            </w:r>
          </w:p>
          <w:p w:rsidR="003D0808" w:rsidRPr="003D0808" w:rsidRDefault="003D0808" w:rsidP="003D0808">
            <w:pPr>
              <w:spacing w:line="252" w:lineRule="auto"/>
              <w:ind w:firstLine="0"/>
              <w:jc w:val="center"/>
              <w:rPr>
                <w:sz w:val="20"/>
                <w:szCs w:val="20"/>
              </w:rPr>
            </w:pPr>
            <w:r w:rsidRPr="003D0808">
              <w:rPr>
                <w:sz w:val="20"/>
                <w:szCs w:val="20"/>
              </w:rPr>
              <w:t>МЛМ-ЛГ ГБВ2005Р (ГВ2005)</w:t>
            </w:r>
          </w:p>
          <w:p w:rsidR="003D0808" w:rsidRPr="003D0808" w:rsidRDefault="003D0808" w:rsidP="003D0808">
            <w:pPr>
              <w:keepNext w:val="0"/>
              <w:keepLines w:val="0"/>
              <w:spacing w:line="252" w:lineRule="auto"/>
              <w:ind w:firstLine="0"/>
              <w:jc w:val="center"/>
              <w:rPr>
                <w:sz w:val="20"/>
                <w:szCs w:val="20"/>
              </w:rPr>
            </w:pPr>
            <w:r w:rsidRPr="003D0808">
              <w:rPr>
                <w:sz w:val="20"/>
                <w:szCs w:val="20"/>
              </w:rPr>
              <w:t>(заводской № 806132)</w:t>
            </w:r>
          </w:p>
        </w:tc>
        <w:tc>
          <w:tcPr>
            <w:tcW w:w="850" w:type="dxa"/>
            <w:vAlign w:val="center"/>
          </w:tcPr>
          <w:p w:rsidR="003D0808" w:rsidRPr="003D0808" w:rsidRDefault="003D0808" w:rsidP="003D0808">
            <w:pPr>
              <w:keepNext w:val="0"/>
              <w:keepLines w:val="0"/>
              <w:spacing w:line="252" w:lineRule="auto"/>
              <w:ind w:firstLine="0"/>
              <w:jc w:val="center"/>
              <w:rPr>
                <w:sz w:val="20"/>
                <w:szCs w:val="20"/>
              </w:rPr>
            </w:pPr>
            <w:r w:rsidRPr="003D0808">
              <w:rPr>
                <w:sz w:val="20"/>
                <w:szCs w:val="20"/>
              </w:rPr>
              <w:t>Усл.ед</w:t>
            </w:r>
          </w:p>
        </w:tc>
        <w:tc>
          <w:tcPr>
            <w:tcW w:w="1276" w:type="dxa"/>
            <w:vAlign w:val="center"/>
          </w:tcPr>
          <w:p w:rsidR="003D0808" w:rsidRPr="003D0808" w:rsidRDefault="003D0808" w:rsidP="003D0808">
            <w:pPr>
              <w:keepNext w:val="0"/>
              <w:keepLines w:val="0"/>
              <w:spacing w:line="252" w:lineRule="auto"/>
              <w:ind w:firstLine="0"/>
              <w:jc w:val="center"/>
              <w:rPr>
                <w:sz w:val="20"/>
                <w:szCs w:val="20"/>
              </w:rPr>
            </w:pPr>
            <w:r w:rsidRPr="003D0808">
              <w:rPr>
                <w:sz w:val="20"/>
                <w:szCs w:val="20"/>
              </w:rPr>
              <w:t xml:space="preserve">С 01.07.2026 </w:t>
            </w:r>
          </w:p>
          <w:p w:rsidR="003D0808" w:rsidRPr="003D0808" w:rsidRDefault="003D0808" w:rsidP="003D0808">
            <w:pPr>
              <w:keepNext w:val="0"/>
              <w:keepLines w:val="0"/>
              <w:spacing w:line="252" w:lineRule="auto"/>
              <w:ind w:firstLine="0"/>
              <w:jc w:val="center"/>
              <w:rPr>
                <w:sz w:val="20"/>
                <w:szCs w:val="20"/>
              </w:rPr>
            </w:pPr>
            <w:r w:rsidRPr="003D0808">
              <w:rPr>
                <w:sz w:val="20"/>
                <w:szCs w:val="20"/>
              </w:rPr>
              <w:t>по 31.07.2026</w:t>
            </w:r>
          </w:p>
        </w:tc>
        <w:tc>
          <w:tcPr>
            <w:tcW w:w="709" w:type="dxa"/>
            <w:vAlign w:val="center"/>
          </w:tcPr>
          <w:p w:rsidR="003D0808" w:rsidRPr="003D0808" w:rsidRDefault="003D0808" w:rsidP="003D0808">
            <w:pPr>
              <w:spacing w:line="252" w:lineRule="auto"/>
              <w:ind w:firstLine="0"/>
              <w:jc w:val="center"/>
              <w:rPr>
                <w:sz w:val="20"/>
                <w:szCs w:val="20"/>
              </w:rPr>
            </w:pPr>
            <w:r w:rsidRPr="003D0808">
              <w:rPr>
                <w:sz w:val="20"/>
                <w:szCs w:val="20"/>
              </w:rPr>
              <w:t>1</w:t>
            </w:r>
          </w:p>
        </w:tc>
        <w:tc>
          <w:tcPr>
            <w:tcW w:w="992" w:type="dxa"/>
            <w:vAlign w:val="center"/>
          </w:tcPr>
          <w:p w:rsidR="003D0808" w:rsidRPr="003D0808" w:rsidRDefault="003D0808" w:rsidP="003D0808">
            <w:pPr>
              <w:widowControl w:val="0"/>
              <w:spacing w:line="252" w:lineRule="auto"/>
              <w:ind w:firstLine="0"/>
              <w:jc w:val="center"/>
              <w:rPr>
                <w:sz w:val="20"/>
                <w:szCs w:val="20"/>
              </w:rPr>
            </w:pPr>
            <w:r w:rsidRPr="003D0808">
              <w:rPr>
                <w:sz w:val="20"/>
                <w:szCs w:val="20"/>
              </w:rPr>
              <w:t>1 раз в месяц</w:t>
            </w:r>
          </w:p>
        </w:tc>
        <w:tc>
          <w:tcPr>
            <w:tcW w:w="1559" w:type="dxa"/>
            <w:vAlign w:val="center"/>
          </w:tcPr>
          <w:p w:rsidR="003D0808" w:rsidRPr="00524B57" w:rsidRDefault="003D0808" w:rsidP="003D0808">
            <w:pPr>
              <w:keepNext w:val="0"/>
              <w:keepLines w:val="0"/>
              <w:widowControl w:val="0"/>
              <w:ind w:firstLine="0"/>
              <w:jc w:val="center"/>
              <w:rPr>
                <w:sz w:val="22"/>
              </w:rPr>
            </w:pPr>
          </w:p>
        </w:tc>
        <w:tc>
          <w:tcPr>
            <w:tcW w:w="1843" w:type="dxa"/>
            <w:vAlign w:val="center"/>
          </w:tcPr>
          <w:p w:rsidR="003D0808" w:rsidRPr="00524B57" w:rsidRDefault="003D0808" w:rsidP="003D0808">
            <w:pPr>
              <w:keepNext w:val="0"/>
              <w:keepLines w:val="0"/>
              <w:widowControl w:val="0"/>
              <w:ind w:firstLine="0"/>
              <w:jc w:val="center"/>
              <w:rPr>
                <w:sz w:val="22"/>
              </w:rPr>
            </w:pPr>
          </w:p>
        </w:tc>
      </w:tr>
      <w:tr w:rsidR="003D0808" w:rsidRPr="00524B57" w:rsidTr="003D0808">
        <w:trPr>
          <w:trHeight w:val="545"/>
          <w:tblHeader/>
        </w:trPr>
        <w:tc>
          <w:tcPr>
            <w:tcW w:w="568" w:type="dxa"/>
            <w:vAlign w:val="center"/>
          </w:tcPr>
          <w:p w:rsidR="003D0808" w:rsidRPr="003D0808" w:rsidRDefault="00005016" w:rsidP="003D0808">
            <w:pPr>
              <w:keepNext w:val="0"/>
              <w:keepLines w:val="0"/>
              <w:spacing w:line="252" w:lineRule="auto"/>
              <w:ind w:firstLine="0"/>
              <w:jc w:val="center"/>
              <w:rPr>
                <w:sz w:val="20"/>
                <w:szCs w:val="20"/>
              </w:rPr>
            </w:pPr>
            <w:r>
              <w:rPr>
                <w:sz w:val="20"/>
                <w:szCs w:val="20"/>
              </w:rPr>
              <w:t>4</w:t>
            </w:r>
          </w:p>
        </w:tc>
        <w:tc>
          <w:tcPr>
            <w:tcW w:w="2835" w:type="dxa"/>
            <w:vAlign w:val="center"/>
          </w:tcPr>
          <w:p w:rsidR="003D0808" w:rsidRPr="003D0808" w:rsidRDefault="003D0808" w:rsidP="003D0808">
            <w:pPr>
              <w:spacing w:line="252" w:lineRule="auto"/>
              <w:ind w:firstLine="0"/>
              <w:jc w:val="center"/>
              <w:rPr>
                <w:sz w:val="20"/>
                <w:szCs w:val="20"/>
              </w:rPr>
            </w:pPr>
            <w:r w:rsidRPr="003D0808">
              <w:rPr>
                <w:sz w:val="20"/>
                <w:szCs w:val="20"/>
              </w:rPr>
              <w:t xml:space="preserve">ТО «7 месяц» грузового лифта </w:t>
            </w:r>
            <w:r w:rsidRPr="003D0808">
              <w:rPr>
                <w:sz w:val="20"/>
                <w:szCs w:val="20"/>
              </w:rPr>
              <w:br/>
              <w:t>МЛМ-ЛГ ГБВ2005Р (ГВ2005)</w:t>
            </w:r>
          </w:p>
          <w:p w:rsidR="003D0808" w:rsidRPr="003D0808" w:rsidRDefault="003D0808" w:rsidP="003D0808">
            <w:pPr>
              <w:keepNext w:val="0"/>
              <w:keepLines w:val="0"/>
              <w:spacing w:line="252" w:lineRule="auto"/>
              <w:ind w:firstLine="0"/>
              <w:jc w:val="center"/>
              <w:rPr>
                <w:sz w:val="20"/>
                <w:szCs w:val="20"/>
              </w:rPr>
            </w:pPr>
            <w:r w:rsidRPr="003D0808">
              <w:rPr>
                <w:sz w:val="20"/>
                <w:szCs w:val="20"/>
              </w:rPr>
              <w:t>(заводской № 806131)</w:t>
            </w:r>
          </w:p>
        </w:tc>
        <w:tc>
          <w:tcPr>
            <w:tcW w:w="850" w:type="dxa"/>
            <w:vAlign w:val="center"/>
          </w:tcPr>
          <w:p w:rsidR="003D0808" w:rsidRPr="003D0808" w:rsidRDefault="003D0808" w:rsidP="003D0808">
            <w:pPr>
              <w:keepNext w:val="0"/>
              <w:keepLines w:val="0"/>
              <w:spacing w:line="252" w:lineRule="auto"/>
              <w:ind w:firstLine="0"/>
              <w:jc w:val="center"/>
              <w:rPr>
                <w:sz w:val="20"/>
                <w:szCs w:val="20"/>
              </w:rPr>
            </w:pPr>
            <w:r w:rsidRPr="003D0808">
              <w:rPr>
                <w:sz w:val="20"/>
                <w:szCs w:val="20"/>
              </w:rPr>
              <w:t>Усл.ед</w:t>
            </w:r>
          </w:p>
        </w:tc>
        <w:tc>
          <w:tcPr>
            <w:tcW w:w="1276" w:type="dxa"/>
            <w:vAlign w:val="center"/>
          </w:tcPr>
          <w:p w:rsidR="003D0808" w:rsidRPr="003D0808" w:rsidRDefault="003D0808" w:rsidP="003D0808">
            <w:pPr>
              <w:keepNext w:val="0"/>
              <w:keepLines w:val="0"/>
              <w:spacing w:line="252" w:lineRule="auto"/>
              <w:ind w:firstLine="0"/>
              <w:jc w:val="center"/>
              <w:rPr>
                <w:sz w:val="20"/>
                <w:szCs w:val="20"/>
              </w:rPr>
            </w:pPr>
            <w:r w:rsidRPr="003D0808">
              <w:rPr>
                <w:sz w:val="20"/>
                <w:szCs w:val="20"/>
              </w:rPr>
              <w:t xml:space="preserve">С 01.08.2026 </w:t>
            </w:r>
          </w:p>
          <w:p w:rsidR="003D0808" w:rsidRPr="003D0808" w:rsidRDefault="003D0808" w:rsidP="003D0808">
            <w:pPr>
              <w:keepNext w:val="0"/>
              <w:keepLines w:val="0"/>
              <w:spacing w:line="252" w:lineRule="auto"/>
              <w:ind w:firstLine="0"/>
              <w:jc w:val="center"/>
              <w:rPr>
                <w:sz w:val="20"/>
                <w:szCs w:val="20"/>
              </w:rPr>
            </w:pPr>
            <w:r w:rsidRPr="003D0808">
              <w:rPr>
                <w:sz w:val="20"/>
                <w:szCs w:val="20"/>
              </w:rPr>
              <w:t>по 31.08.2026</w:t>
            </w:r>
          </w:p>
        </w:tc>
        <w:tc>
          <w:tcPr>
            <w:tcW w:w="709" w:type="dxa"/>
            <w:vAlign w:val="center"/>
          </w:tcPr>
          <w:p w:rsidR="003D0808" w:rsidRPr="003D0808" w:rsidRDefault="003D0808" w:rsidP="003D0808">
            <w:pPr>
              <w:spacing w:line="252" w:lineRule="auto"/>
              <w:ind w:firstLine="0"/>
              <w:jc w:val="center"/>
              <w:rPr>
                <w:sz w:val="20"/>
                <w:szCs w:val="20"/>
              </w:rPr>
            </w:pPr>
            <w:r w:rsidRPr="003D0808">
              <w:rPr>
                <w:sz w:val="20"/>
                <w:szCs w:val="20"/>
              </w:rPr>
              <w:t>1</w:t>
            </w:r>
          </w:p>
        </w:tc>
        <w:tc>
          <w:tcPr>
            <w:tcW w:w="992" w:type="dxa"/>
            <w:vAlign w:val="center"/>
          </w:tcPr>
          <w:p w:rsidR="003D0808" w:rsidRPr="003D0808" w:rsidRDefault="003D0808" w:rsidP="003D0808">
            <w:pPr>
              <w:widowControl w:val="0"/>
              <w:spacing w:line="252" w:lineRule="auto"/>
              <w:ind w:firstLine="0"/>
              <w:jc w:val="center"/>
              <w:rPr>
                <w:sz w:val="20"/>
                <w:szCs w:val="20"/>
              </w:rPr>
            </w:pPr>
            <w:r w:rsidRPr="003D0808">
              <w:rPr>
                <w:sz w:val="20"/>
                <w:szCs w:val="20"/>
              </w:rPr>
              <w:t>1 раз в месяц</w:t>
            </w:r>
          </w:p>
        </w:tc>
        <w:tc>
          <w:tcPr>
            <w:tcW w:w="1559" w:type="dxa"/>
            <w:vAlign w:val="center"/>
          </w:tcPr>
          <w:p w:rsidR="003D0808" w:rsidRPr="00524B57" w:rsidRDefault="003D0808" w:rsidP="003D0808">
            <w:pPr>
              <w:keepNext w:val="0"/>
              <w:keepLines w:val="0"/>
              <w:widowControl w:val="0"/>
              <w:ind w:firstLine="0"/>
              <w:jc w:val="center"/>
              <w:rPr>
                <w:sz w:val="22"/>
              </w:rPr>
            </w:pPr>
          </w:p>
        </w:tc>
        <w:tc>
          <w:tcPr>
            <w:tcW w:w="1843" w:type="dxa"/>
            <w:vAlign w:val="center"/>
          </w:tcPr>
          <w:p w:rsidR="003D0808" w:rsidRPr="00524B57" w:rsidRDefault="003D0808" w:rsidP="003D0808">
            <w:pPr>
              <w:keepNext w:val="0"/>
              <w:keepLines w:val="0"/>
              <w:widowControl w:val="0"/>
              <w:ind w:firstLine="0"/>
              <w:jc w:val="center"/>
              <w:rPr>
                <w:sz w:val="22"/>
              </w:rPr>
            </w:pPr>
          </w:p>
        </w:tc>
      </w:tr>
      <w:tr w:rsidR="003D0808" w:rsidRPr="00524B57" w:rsidTr="003D0808">
        <w:trPr>
          <w:trHeight w:val="545"/>
          <w:tblHeader/>
        </w:trPr>
        <w:tc>
          <w:tcPr>
            <w:tcW w:w="568" w:type="dxa"/>
            <w:vAlign w:val="center"/>
          </w:tcPr>
          <w:p w:rsidR="003D0808" w:rsidRPr="003D0808" w:rsidRDefault="00005016" w:rsidP="003D0808">
            <w:pPr>
              <w:keepNext w:val="0"/>
              <w:keepLines w:val="0"/>
              <w:spacing w:line="252" w:lineRule="auto"/>
              <w:ind w:firstLine="0"/>
              <w:jc w:val="center"/>
              <w:rPr>
                <w:sz w:val="20"/>
                <w:szCs w:val="20"/>
              </w:rPr>
            </w:pPr>
            <w:r>
              <w:rPr>
                <w:sz w:val="20"/>
                <w:szCs w:val="20"/>
              </w:rPr>
              <w:t>5</w:t>
            </w:r>
          </w:p>
        </w:tc>
        <w:tc>
          <w:tcPr>
            <w:tcW w:w="2835" w:type="dxa"/>
            <w:vAlign w:val="center"/>
          </w:tcPr>
          <w:p w:rsidR="003D0808" w:rsidRPr="003D0808" w:rsidRDefault="00005016" w:rsidP="003D0808">
            <w:pPr>
              <w:spacing w:line="252" w:lineRule="auto"/>
              <w:ind w:firstLine="0"/>
              <w:jc w:val="center"/>
              <w:rPr>
                <w:sz w:val="20"/>
                <w:szCs w:val="20"/>
              </w:rPr>
            </w:pPr>
            <w:r>
              <w:rPr>
                <w:sz w:val="20"/>
                <w:szCs w:val="20"/>
              </w:rPr>
              <w:t>ТО «2</w:t>
            </w:r>
            <w:r w:rsidR="003D0808" w:rsidRPr="003D0808">
              <w:rPr>
                <w:sz w:val="20"/>
                <w:szCs w:val="20"/>
              </w:rPr>
              <w:t xml:space="preserve"> месяц» грузового лифта </w:t>
            </w:r>
          </w:p>
          <w:p w:rsidR="003D0808" w:rsidRPr="003D0808" w:rsidRDefault="003D0808" w:rsidP="003D0808">
            <w:pPr>
              <w:spacing w:line="252" w:lineRule="auto"/>
              <w:ind w:firstLine="0"/>
              <w:jc w:val="center"/>
              <w:rPr>
                <w:sz w:val="20"/>
                <w:szCs w:val="20"/>
              </w:rPr>
            </w:pPr>
            <w:r w:rsidRPr="003D0808">
              <w:rPr>
                <w:sz w:val="20"/>
                <w:szCs w:val="20"/>
              </w:rPr>
              <w:t>МЛМ-ЛГ ГБВ2005Р (ГВ2005)</w:t>
            </w:r>
          </w:p>
          <w:p w:rsidR="003D0808" w:rsidRPr="003D0808" w:rsidRDefault="003D0808" w:rsidP="003D0808">
            <w:pPr>
              <w:keepNext w:val="0"/>
              <w:keepLines w:val="0"/>
              <w:spacing w:line="252" w:lineRule="auto"/>
              <w:ind w:firstLine="0"/>
              <w:jc w:val="center"/>
              <w:rPr>
                <w:sz w:val="20"/>
                <w:szCs w:val="20"/>
              </w:rPr>
            </w:pPr>
            <w:r w:rsidRPr="003D0808">
              <w:rPr>
                <w:sz w:val="20"/>
                <w:szCs w:val="20"/>
              </w:rPr>
              <w:t>(заводской № 806132)</w:t>
            </w:r>
          </w:p>
        </w:tc>
        <w:tc>
          <w:tcPr>
            <w:tcW w:w="850" w:type="dxa"/>
            <w:vAlign w:val="center"/>
          </w:tcPr>
          <w:p w:rsidR="003D0808" w:rsidRPr="003D0808" w:rsidRDefault="003D0808" w:rsidP="003D0808">
            <w:pPr>
              <w:keepNext w:val="0"/>
              <w:keepLines w:val="0"/>
              <w:spacing w:line="252" w:lineRule="auto"/>
              <w:ind w:firstLine="0"/>
              <w:jc w:val="center"/>
              <w:rPr>
                <w:sz w:val="20"/>
                <w:szCs w:val="20"/>
              </w:rPr>
            </w:pPr>
            <w:r w:rsidRPr="003D0808">
              <w:rPr>
                <w:sz w:val="20"/>
                <w:szCs w:val="20"/>
              </w:rPr>
              <w:t>Усл.ед</w:t>
            </w:r>
          </w:p>
        </w:tc>
        <w:tc>
          <w:tcPr>
            <w:tcW w:w="1276" w:type="dxa"/>
            <w:vAlign w:val="center"/>
          </w:tcPr>
          <w:p w:rsidR="003D0808" w:rsidRPr="003D0808" w:rsidRDefault="003D0808" w:rsidP="003D0808">
            <w:pPr>
              <w:keepNext w:val="0"/>
              <w:keepLines w:val="0"/>
              <w:spacing w:line="252" w:lineRule="auto"/>
              <w:ind w:firstLine="0"/>
              <w:jc w:val="center"/>
              <w:rPr>
                <w:sz w:val="20"/>
                <w:szCs w:val="20"/>
              </w:rPr>
            </w:pPr>
            <w:r w:rsidRPr="003D0808">
              <w:rPr>
                <w:sz w:val="20"/>
                <w:szCs w:val="20"/>
              </w:rPr>
              <w:t xml:space="preserve">С 01.08.2026 </w:t>
            </w:r>
          </w:p>
          <w:p w:rsidR="003D0808" w:rsidRPr="003D0808" w:rsidRDefault="003D0808" w:rsidP="003D0808">
            <w:pPr>
              <w:keepNext w:val="0"/>
              <w:keepLines w:val="0"/>
              <w:spacing w:line="252" w:lineRule="auto"/>
              <w:ind w:firstLine="0"/>
              <w:jc w:val="center"/>
              <w:rPr>
                <w:sz w:val="20"/>
                <w:szCs w:val="20"/>
              </w:rPr>
            </w:pPr>
            <w:r w:rsidRPr="003D0808">
              <w:rPr>
                <w:sz w:val="20"/>
                <w:szCs w:val="20"/>
              </w:rPr>
              <w:t>по 31.08.2026</w:t>
            </w:r>
          </w:p>
        </w:tc>
        <w:tc>
          <w:tcPr>
            <w:tcW w:w="709" w:type="dxa"/>
            <w:vAlign w:val="center"/>
          </w:tcPr>
          <w:p w:rsidR="003D0808" w:rsidRPr="003D0808" w:rsidRDefault="003D0808" w:rsidP="003D0808">
            <w:pPr>
              <w:spacing w:line="252" w:lineRule="auto"/>
              <w:ind w:firstLine="0"/>
              <w:jc w:val="center"/>
              <w:rPr>
                <w:sz w:val="20"/>
                <w:szCs w:val="20"/>
              </w:rPr>
            </w:pPr>
            <w:r w:rsidRPr="003D0808">
              <w:rPr>
                <w:sz w:val="20"/>
                <w:szCs w:val="20"/>
              </w:rPr>
              <w:t>1</w:t>
            </w:r>
          </w:p>
        </w:tc>
        <w:tc>
          <w:tcPr>
            <w:tcW w:w="992" w:type="dxa"/>
            <w:vAlign w:val="center"/>
          </w:tcPr>
          <w:p w:rsidR="003D0808" w:rsidRPr="003D0808" w:rsidRDefault="003D0808" w:rsidP="003D0808">
            <w:pPr>
              <w:widowControl w:val="0"/>
              <w:spacing w:line="252" w:lineRule="auto"/>
              <w:ind w:firstLine="0"/>
              <w:jc w:val="center"/>
              <w:rPr>
                <w:sz w:val="20"/>
                <w:szCs w:val="20"/>
              </w:rPr>
            </w:pPr>
            <w:r w:rsidRPr="003D0808">
              <w:rPr>
                <w:sz w:val="20"/>
                <w:szCs w:val="20"/>
              </w:rPr>
              <w:t>1 раз в месяц</w:t>
            </w:r>
          </w:p>
        </w:tc>
        <w:tc>
          <w:tcPr>
            <w:tcW w:w="1559" w:type="dxa"/>
            <w:vAlign w:val="center"/>
          </w:tcPr>
          <w:p w:rsidR="003D0808" w:rsidRPr="00524B57" w:rsidRDefault="003D0808" w:rsidP="003D0808">
            <w:pPr>
              <w:keepNext w:val="0"/>
              <w:keepLines w:val="0"/>
              <w:widowControl w:val="0"/>
              <w:ind w:firstLine="0"/>
              <w:jc w:val="center"/>
              <w:rPr>
                <w:sz w:val="22"/>
              </w:rPr>
            </w:pPr>
          </w:p>
        </w:tc>
        <w:tc>
          <w:tcPr>
            <w:tcW w:w="1843" w:type="dxa"/>
            <w:vAlign w:val="center"/>
          </w:tcPr>
          <w:p w:rsidR="003D0808" w:rsidRPr="00524B57" w:rsidRDefault="003D0808" w:rsidP="003D0808">
            <w:pPr>
              <w:keepNext w:val="0"/>
              <w:keepLines w:val="0"/>
              <w:widowControl w:val="0"/>
              <w:ind w:firstLine="0"/>
              <w:jc w:val="center"/>
              <w:rPr>
                <w:sz w:val="22"/>
              </w:rPr>
            </w:pPr>
          </w:p>
        </w:tc>
      </w:tr>
      <w:tr w:rsidR="003D0808" w:rsidRPr="00524B57" w:rsidTr="003D0808">
        <w:trPr>
          <w:trHeight w:val="545"/>
          <w:tblHeader/>
        </w:trPr>
        <w:tc>
          <w:tcPr>
            <w:tcW w:w="568" w:type="dxa"/>
            <w:vAlign w:val="center"/>
          </w:tcPr>
          <w:p w:rsidR="003D0808" w:rsidRPr="003D0808" w:rsidRDefault="00005016" w:rsidP="003D0808">
            <w:pPr>
              <w:keepNext w:val="0"/>
              <w:keepLines w:val="0"/>
              <w:spacing w:line="252" w:lineRule="auto"/>
              <w:ind w:firstLine="0"/>
              <w:jc w:val="center"/>
              <w:rPr>
                <w:sz w:val="20"/>
                <w:szCs w:val="20"/>
              </w:rPr>
            </w:pPr>
            <w:r>
              <w:rPr>
                <w:sz w:val="20"/>
                <w:szCs w:val="20"/>
              </w:rPr>
              <w:t>6</w:t>
            </w:r>
          </w:p>
        </w:tc>
        <w:tc>
          <w:tcPr>
            <w:tcW w:w="2835" w:type="dxa"/>
            <w:vAlign w:val="center"/>
          </w:tcPr>
          <w:p w:rsidR="003D0808" w:rsidRPr="003D0808" w:rsidRDefault="003D0808" w:rsidP="003D0808">
            <w:pPr>
              <w:spacing w:line="252" w:lineRule="auto"/>
              <w:ind w:firstLine="0"/>
              <w:jc w:val="center"/>
              <w:rPr>
                <w:sz w:val="20"/>
                <w:szCs w:val="20"/>
              </w:rPr>
            </w:pPr>
            <w:r w:rsidRPr="003D0808">
              <w:rPr>
                <w:sz w:val="20"/>
                <w:szCs w:val="20"/>
              </w:rPr>
              <w:t xml:space="preserve">ТО «8 месяц» грузового лифта </w:t>
            </w:r>
            <w:r w:rsidRPr="003D0808">
              <w:rPr>
                <w:sz w:val="20"/>
                <w:szCs w:val="20"/>
              </w:rPr>
              <w:br/>
              <w:t>МЛМ-ЛГ ГБВ2005Р (ГВ2005)</w:t>
            </w:r>
          </w:p>
          <w:p w:rsidR="003D0808" w:rsidRPr="003D0808" w:rsidRDefault="003D0808" w:rsidP="003D0808">
            <w:pPr>
              <w:keepNext w:val="0"/>
              <w:keepLines w:val="0"/>
              <w:spacing w:line="252" w:lineRule="auto"/>
              <w:ind w:firstLine="0"/>
              <w:jc w:val="center"/>
              <w:rPr>
                <w:sz w:val="20"/>
                <w:szCs w:val="20"/>
              </w:rPr>
            </w:pPr>
            <w:r w:rsidRPr="003D0808">
              <w:rPr>
                <w:sz w:val="20"/>
                <w:szCs w:val="20"/>
              </w:rPr>
              <w:t>(заводской № 806131)</w:t>
            </w:r>
          </w:p>
        </w:tc>
        <w:tc>
          <w:tcPr>
            <w:tcW w:w="850" w:type="dxa"/>
            <w:vAlign w:val="center"/>
          </w:tcPr>
          <w:p w:rsidR="003D0808" w:rsidRPr="003D0808" w:rsidRDefault="003D0808" w:rsidP="003D0808">
            <w:pPr>
              <w:keepNext w:val="0"/>
              <w:keepLines w:val="0"/>
              <w:spacing w:line="252" w:lineRule="auto"/>
              <w:ind w:firstLine="0"/>
              <w:jc w:val="center"/>
              <w:rPr>
                <w:sz w:val="20"/>
                <w:szCs w:val="20"/>
              </w:rPr>
            </w:pPr>
            <w:r w:rsidRPr="003D0808">
              <w:rPr>
                <w:sz w:val="20"/>
                <w:szCs w:val="20"/>
              </w:rPr>
              <w:t>Усл.ед</w:t>
            </w:r>
          </w:p>
        </w:tc>
        <w:tc>
          <w:tcPr>
            <w:tcW w:w="1276" w:type="dxa"/>
            <w:vAlign w:val="center"/>
          </w:tcPr>
          <w:p w:rsidR="003D0808" w:rsidRPr="003D0808" w:rsidRDefault="003D0808" w:rsidP="003D0808">
            <w:pPr>
              <w:keepNext w:val="0"/>
              <w:keepLines w:val="0"/>
              <w:spacing w:line="252" w:lineRule="auto"/>
              <w:ind w:firstLine="0"/>
              <w:jc w:val="center"/>
              <w:rPr>
                <w:sz w:val="20"/>
                <w:szCs w:val="20"/>
              </w:rPr>
            </w:pPr>
            <w:r w:rsidRPr="003D0808">
              <w:rPr>
                <w:sz w:val="20"/>
                <w:szCs w:val="20"/>
              </w:rPr>
              <w:t xml:space="preserve">С 01.09.2026 </w:t>
            </w:r>
          </w:p>
          <w:p w:rsidR="003D0808" w:rsidRPr="003D0808" w:rsidRDefault="003D0808" w:rsidP="003D0808">
            <w:pPr>
              <w:keepNext w:val="0"/>
              <w:keepLines w:val="0"/>
              <w:spacing w:line="252" w:lineRule="auto"/>
              <w:ind w:firstLine="0"/>
              <w:jc w:val="center"/>
              <w:rPr>
                <w:sz w:val="20"/>
                <w:szCs w:val="20"/>
              </w:rPr>
            </w:pPr>
            <w:r w:rsidRPr="003D0808">
              <w:rPr>
                <w:sz w:val="20"/>
                <w:szCs w:val="20"/>
              </w:rPr>
              <w:t>по 30.09.2026</w:t>
            </w:r>
          </w:p>
        </w:tc>
        <w:tc>
          <w:tcPr>
            <w:tcW w:w="709" w:type="dxa"/>
            <w:vAlign w:val="center"/>
          </w:tcPr>
          <w:p w:rsidR="003D0808" w:rsidRPr="003D0808" w:rsidRDefault="003D0808" w:rsidP="003D0808">
            <w:pPr>
              <w:spacing w:line="252" w:lineRule="auto"/>
              <w:ind w:firstLine="0"/>
              <w:jc w:val="center"/>
              <w:rPr>
                <w:sz w:val="20"/>
                <w:szCs w:val="20"/>
              </w:rPr>
            </w:pPr>
            <w:r w:rsidRPr="003D0808">
              <w:rPr>
                <w:sz w:val="20"/>
                <w:szCs w:val="20"/>
              </w:rPr>
              <w:t>1</w:t>
            </w:r>
          </w:p>
        </w:tc>
        <w:tc>
          <w:tcPr>
            <w:tcW w:w="992" w:type="dxa"/>
            <w:vAlign w:val="center"/>
          </w:tcPr>
          <w:p w:rsidR="003D0808" w:rsidRPr="003D0808" w:rsidRDefault="003D0808" w:rsidP="003D0808">
            <w:pPr>
              <w:widowControl w:val="0"/>
              <w:spacing w:line="252" w:lineRule="auto"/>
              <w:ind w:firstLine="0"/>
              <w:jc w:val="center"/>
              <w:rPr>
                <w:sz w:val="20"/>
                <w:szCs w:val="20"/>
              </w:rPr>
            </w:pPr>
            <w:r w:rsidRPr="003D0808">
              <w:rPr>
                <w:sz w:val="20"/>
                <w:szCs w:val="20"/>
              </w:rPr>
              <w:t>1 раз в месяц</w:t>
            </w:r>
          </w:p>
        </w:tc>
        <w:tc>
          <w:tcPr>
            <w:tcW w:w="1559" w:type="dxa"/>
            <w:vAlign w:val="center"/>
          </w:tcPr>
          <w:p w:rsidR="003D0808" w:rsidRPr="00524B57" w:rsidRDefault="003D0808" w:rsidP="003D0808">
            <w:pPr>
              <w:keepNext w:val="0"/>
              <w:keepLines w:val="0"/>
              <w:widowControl w:val="0"/>
              <w:ind w:firstLine="0"/>
              <w:jc w:val="center"/>
              <w:rPr>
                <w:sz w:val="22"/>
              </w:rPr>
            </w:pPr>
          </w:p>
        </w:tc>
        <w:tc>
          <w:tcPr>
            <w:tcW w:w="1843" w:type="dxa"/>
            <w:vAlign w:val="center"/>
          </w:tcPr>
          <w:p w:rsidR="003D0808" w:rsidRPr="00524B57" w:rsidRDefault="003D0808" w:rsidP="003D0808">
            <w:pPr>
              <w:keepNext w:val="0"/>
              <w:keepLines w:val="0"/>
              <w:widowControl w:val="0"/>
              <w:ind w:firstLine="0"/>
              <w:jc w:val="center"/>
              <w:rPr>
                <w:sz w:val="22"/>
              </w:rPr>
            </w:pPr>
          </w:p>
        </w:tc>
      </w:tr>
      <w:tr w:rsidR="003D0808" w:rsidRPr="00524B57" w:rsidTr="003D0808">
        <w:trPr>
          <w:trHeight w:val="545"/>
          <w:tblHeader/>
        </w:trPr>
        <w:tc>
          <w:tcPr>
            <w:tcW w:w="568" w:type="dxa"/>
            <w:vAlign w:val="center"/>
          </w:tcPr>
          <w:p w:rsidR="003D0808" w:rsidRPr="003D0808" w:rsidRDefault="00005016" w:rsidP="003D0808">
            <w:pPr>
              <w:keepNext w:val="0"/>
              <w:keepLines w:val="0"/>
              <w:spacing w:line="252" w:lineRule="auto"/>
              <w:ind w:firstLine="0"/>
              <w:jc w:val="center"/>
              <w:rPr>
                <w:sz w:val="20"/>
                <w:szCs w:val="20"/>
              </w:rPr>
            </w:pPr>
            <w:r>
              <w:rPr>
                <w:sz w:val="20"/>
                <w:szCs w:val="20"/>
              </w:rPr>
              <w:t>7</w:t>
            </w:r>
          </w:p>
        </w:tc>
        <w:tc>
          <w:tcPr>
            <w:tcW w:w="2835" w:type="dxa"/>
            <w:vAlign w:val="center"/>
          </w:tcPr>
          <w:p w:rsidR="003D0808" w:rsidRPr="003D0808" w:rsidRDefault="00005016" w:rsidP="003D0808">
            <w:pPr>
              <w:spacing w:line="252" w:lineRule="auto"/>
              <w:ind w:firstLine="0"/>
              <w:jc w:val="center"/>
              <w:rPr>
                <w:sz w:val="20"/>
                <w:szCs w:val="20"/>
              </w:rPr>
            </w:pPr>
            <w:r>
              <w:rPr>
                <w:sz w:val="20"/>
                <w:szCs w:val="20"/>
              </w:rPr>
              <w:t>ТО «3</w:t>
            </w:r>
            <w:bookmarkStart w:id="5" w:name="_GoBack"/>
            <w:bookmarkEnd w:id="5"/>
            <w:r w:rsidR="003D0808" w:rsidRPr="003D0808">
              <w:rPr>
                <w:sz w:val="20"/>
                <w:szCs w:val="20"/>
              </w:rPr>
              <w:t xml:space="preserve"> месяц» грузового лифта </w:t>
            </w:r>
          </w:p>
          <w:p w:rsidR="003D0808" w:rsidRPr="003D0808" w:rsidRDefault="003D0808" w:rsidP="003D0808">
            <w:pPr>
              <w:spacing w:line="252" w:lineRule="auto"/>
              <w:ind w:firstLine="0"/>
              <w:jc w:val="center"/>
              <w:rPr>
                <w:sz w:val="20"/>
                <w:szCs w:val="20"/>
              </w:rPr>
            </w:pPr>
            <w:r w:rsidRPr="003D0808">
              <w:rPr>
                <w:sz w:val="20"/>
                <w:szCs w:val="20"/>
              </w:rPr>
              <w:t>МЛМ-ЛГ ГБВ2005Р (ГВ2005)</w:t>
            </w:r>
          </w:p>
          <w:p w:rsidR="003D0808" w:rsidRPr="003D0808" w:rsidRDefault="003D0808" w:rsidP="003D0808">
            <w:pPr>
              <w:keepNext w:val="0"/>
              <w:keepLines w:val="0"/>
              <w:spacing w:line="252" w:lineRule="auto"/>
              <w:ind w:firstLine="0"/>
              <w:jc w:val="center"/>
              <w:rPr>
                <w:sz w:val="20"/>
                <w:szCs w:val="20"/>
              </w:rPr>
            </w:pPr>
            <w:r w:rsidRPr="003D0808">
              <w:rPr>
                <w:sz w:val="20"/>
                <w:szCs w:val="20"/>
              </w:rPr>
              <w:t>(заводской № 806132)</w:t>
            </w:r>
          </w:p>
        </w:tc>
        <w:tc>
          <w:tcPr>
            <w:tcW w:w="850" w:type="dxa"/>
            <w:vAlign w:val="center"/>
          </w:tcPr>
          <w:p w:rsidR="003D0808" w:rsidRPr="003D0808" w:rsidRDefault="003D0808" w:rsidP="003D0808">
            <w:pPr>
              <w:keepNext w:val="0"/>
              <w:keepLines w:val="0"/>
              <w:spacing w:line="252" w:lineRule="auto"/>
              <w:ind w:firstLine="0"/>
              <w:jc w:val="center"/>
              <w:rPr>
                <w:sz w:val="20"/>
                <w:szCs w:val="20"/>
              </w:rPr>
            </w:pPr>
            <w:r w:rsidRPr="003D0808">
              <w:rPr>
                <w:sz w:val="20"/>
                <w:szCs w:val="20"/>
              </w:rPr>
              <w:t>Усл.ед</w:t>
            </w:r>
          </w:p>
        </w:tc>
        <w:tc>
          <w:tcPr>
            <w:tcW w:w="1276" w:type="dxa"/>
            <w:vAlign w:val="center"/>
          </w:tcPr>
          <w:p w:rsidR="003D0808" w:rsidRPr="003D0808" w:rsidRDefault="003D0808" w:rsidP="003D0808">
            <w:pPr>
              <w:keepNext w:val="0"/>
              <w:keepLines w:val="0"/>
              <w:spacing w:line="252" w:lineRule="auto"/>
              <w:ind w:firstLine="0"/>
              <w:jc w:val="center"/>
              <w:rPr>
                <w:sz w:val="20"/>
                <w:szCs w:val="20"/>
              </w:rPr>
            </w:pPr>
            <w:r w:rsidRPr="003D0808">
              <w:rPr>
                <w:sz w:val="20"/>
                <w:szCs w:val="20"/>
              </w:rPr>
              <w:t xml:space="preserve">С 01.09.2026 </w:t>
            </w:r>
          </w:p>
          <w:p w:rsidR="003D0808" w:rsidRPr="003D0808" w:rsidRDefault="003D0808" w:rsidP="003D0808">
            <w:pPr>
              <w:keepNext w:val="0"/>
              <w:keepLines w:val="0"/>
              <w:spacing w:line="252" w:lineRule="auto"/>
              <w:ind w:firstLine="0"/>
              <w:jc w:val="center"/>
              <w:rPr>
                <w:sz w:val="20"/>
                <w:szCs w:val="20"/>
              </w:rPr>
            </w:pPr>
            <w:r w:rsidRPr="003D0808">
              <w:rPr>
                <w:sz w:val="20"/>
                <w:szCs w:val="20"/>
              </w:rPr>
              <w:t>по 30.09.2026</w:t>
            </w:r>
          </w:p>
        </w:tc>
        <w:tc>
          <w:tcPr>
            <w:tcW w:w="709" w:type="dxa"/>
            <w:vAlign w:val="center"/>
          </w:tcPr>
          <w:p w:rsidR="003D0808" w:rsidRPr="003D0808" w:rsidRDefault="003D0808" w:rsidP="003D0808">
            <w:pPr>
              <w:spacing w:line="252" w:lineRule="auto"/>
              <w:ind w:firstLine="0"/>
              <w:jc w:val="center"/>
              <w:rPr>
                <w:sz w:val="20"/>
                <w:szCs w:val="20"/>
              </w:rPr>
            </w:pPr>
            <w:r w:rsidRPr="003D0808">
              <w:rPr>
                <w:sz w:val="20"/>
                <w:szCs w:val="20"/>
              </w:rPr>
              <w:t>1</w:t>
            </w:r>
          </w:p>
        </w:tc>
        <w:tc>
          <w:tcPr>
            <w:tcW w:w="992" w:type="dxa"/>
            <w:vAlign w:val="center"/>
          </w:tcPr>
          <w:p w:rsidR="003D0808" w:rsidRPr="003D0808" w:rsidRDefault="003D0808" w:rsidP="003D0808">
            <w:pPr>
              <w:widowControl w:val="0"/>
              <w:spacing w:line="252" w:lineRule="auto"/>
              <w:ind w:firstLine="0"/>
              <w:jc w:val="center"/>
              <w:rPr>
                <w:sz w:val="20"/>
                <w:szCs w:val="20"/>
              </w:rPr>
            </w:pPr>
            <w:r w:rsidRPr="003D0808">
              <w:rPr>
                <w:sz w:val="20"/>
                <w:szCs w:val="20"/>
              </w:rPr>
              <w:t>1 раз в месяц</w:t>
            </w:r>
          </w:p>
        </w:tc>
        <w:tc>
          <w:tcPr>
            <w:tcW w:w="1559" w:type="dxa"/>
            <w:vAlign w:val="center"/>
          </w:tcPr>
          <w:p w:rsidR="003D0808" w:rsidRPr="00524B57" w:rsidRDefault="003D0808" w:rsidP="003D0808">
            <w:pPr>
              <w:keepNext w:val="0"/>
              <w:keepLines w:val="0"/>
              <w:widowControl w:val="0"/>
              <w:ind w:firstLine="0"/>
              <w:jc w:val="center"/>
              <w:rPr>
                <w:sz w:val="22"/>
              </w:rPr>
            </w:pPr>
          </w:p>
        </w:tc>
        <w:tc>
          <w:tcPr>
            <w:tcW w:w="1843" w:type="dxa"/>
            <w:vAlign w:val="center"/>
          </w:tcPr>
          <w:p w:rsidR="003D0808" w:rsidRPr="00524B57" w:rsidRDefault="003D0808" w:rsidP="003D0808">
            <w:pPr>
              <w:keepNext w:val="0"/>
              <w:keepLines w:val="0"/>
              <w:widowControl w:val="0"/>
              <w:ind w:firstLine="0"/>
              <w:jc w:val="center"/>
              <w:rPr>
                <w:sz w:val="22"/>
              </w:rPr>
            </w:pPr>
          </w:p>
        </w:tc>
      </w:tr>
      <w:tr w:rsidR="003D0808" w:rsidRPr="00524B57" w:rsidTr="002D7B86">
        <w:trPr>
          <w:trHeight w:val="388"/>
          <w:tblHeader/>
        </w:trPr>
        <w:tc>
          <w:tcPr>
            <w:tcW w:w="8789" w:type="dxa"/>
            <w:gridSpan w:val="7"/>
          </w:tcPr>
          <w:p w:rsidR="003D0808" w:rsidRPr="00524B57" w:rsidRDefault="003D0808" w:rsidP="00524B57">
            <w:pPr>
              <w:keepNext w:val="0"/>
              <w:keepLines w:val="0"/>
              <w:widowControl w:val="0"/>
              <w:ind w:firstLine="0"/>
              <w:jc w:val="right"/>
              <w:rPr>
                <w:sz w:val="22"/>
              </w:rPr>
            </w:pPr>
            <w:r>
              <w:rPr>
                <w:sz w:val="22"/>
              </w:rPr>
              <w:t>Итого по договору</w:t>
            </w:r>
            <w:r w:rsidRPr="00524B57">
              <w:rPr>
                <w:sz w:val="22"/>
              </w:rPr>
              <w:t>:</w:t>
            </w:r>
          </w:p>
        </w:tc>
        <w:tc>
          <w:tcPr>
            <w:tcW w:w="1843" w:type="dxa"/>
            <w:vAlign w:val="center"/>
          </w:tcPr>
          <w:p w:rsidR="003D0808" w:rsidRPr="00524B57" w:rsidRDefault="003D0808" w:rsidP="00497A52">
            <w:pPr>
              <w:keepNext w:val="0"/>
              <w:keepLines w:val="0"/>
              <w:widowControl w:val="0"/>
              <w:ind w:firstLine="0"/>
              <w:jc w:val="center"/>
              <w:rPr>
                <w:sz w:val="22"/>
              </w:rPr>
            </w:pPr>
          </w:p>
        </w:tc>
      </w:tr>
      <w:tr w:rsidR="003D0808" w:rsidRPr="00524B57" w:rsidTr="00AA68EE">
        <w:trPr>
          <w:trHeight w:val="388"/>
          <w:tblHeader/>
        </w:trPr>
        <w:tc>
          <w:tcPr>
            <w:tcW w:w="8789" w:type="dxa"/>
            <w:gridSpan w:val="7"/>
          </w:tcPr>
          <w:p w:rsidR="003D0808" w:rsidRPr="00524B57" w:rsidRDefault="003D0808" w:rsidP="00524B57">
            <w:pPr>
              <w:keepNext w:val="0"/>
              <w:keepLines w:val="0"/>
              <w:widowControl w:val="0"/>
              <w:ind w:firstLine="0"/>
              <w:jc w:val="right"/>
              <w:rPr>
                <w:sz w:val="22"/>
              </w:rPr>
            </w:pPr>
            <w:r>
              <w:rPr>
                <w:sz w:val="22"/>
              </w:rPr>
              <w:t>включая</w:t>
            </w:r>
            <w:r w:rsidRPr="00524B57">
              <w:rPr>
                <w:sz w:val="22"/>
              </w:rPr>
              <w:t xml:space="preserve"> НДС (*):</w:t>
            </w:r>
          </w:p>
        </w:tc>
        <w:tc>
          <w:tcPr>
            <w:tcW w:w="1843" w:type="dxa"/>
            <w:vAlign w:val="center"/>
          </w:tcPr>
          <w:p w:rsidR="003D0808" w:rsidRPr="00524B57" w:rsidRDefault="003D0808" w:rsidP="00497A52">
            <w:pPr>
              <w:keepNext w:val="0"/>
              <w:keepLines w:val="0"/>
              <w:widowControl w:val="0"/>
              <w:ind w:firstLine="0"/>
              <w:jc w:val="center"/>
              <w:rPr>
                <w:sz w:val="22"/>
              </w:rPr>
            </w:pPr>
          </w:p>
        </w:tc>
      </w:tr>
    </w:tbl>
    <w:p w:rsidR="00524B57" w:rsidRDefault="00524B57" w:rsidP="004A278A">
      <w:pPr>
        <w:keepNext w:val="0"/>
        <w:keepLines w:val="0"/>
        <w:widowControl w:val="0"/>
        <w:autoSpaceDE w:val="0"/>
        <w:autoSpaceDN w:val="0"/>
        <w:adjustRightInd w:val="0"/>
        <w:ind w:firstLine="0"/>
        <w:rPr>
          <w:sz w:val="20"/>
          <w:szCs w:val="20"/>
        </w:rPr>
      </w:pPr>
    </w:p>
    <w:p w:rsidR="002370C8" w:rsidRPr="002370C8" w:rsidRDefault="002370C8" w:rsidP="004A278A">
      <w:pPr>
        <w:keepNext w:val="0"/>
        <w:keepLines w:val="0"/>
        <w:widowControl w:val="0"/>
        <w:autoSpaceDE w:val="0"/>
        <w:autoSpaceDN w:val="0"/>
        <w:adjustRightInd w:val="0"/>
        <w:ind w:firstLine="0"/>
        <w:rPr>
          <w:sz w:val="20"/>
          <w:szCs w:val="20"/>
        </w:rPr>
      </w:pPr>
      <w:r w:rsidRPr="002370C8">
        <w:rPr>
          <w:sz w:val="20"/>
          <w:szCs w:val="20"/>
        </w:rPr>
        <w:t>(* – если Исполнитель на УСН, то НДС указывать не требуется)</w:t>
      </w:r>
    </w:p>
    <w:p w:rsidR="00A04047" w:rsidRDefault="00A04047" w:rsidP="004A278A">
      <w:pPr>
        <w:keepNext w:val="0"/>
        <w:keepLines w:val="0"/>
        <w:widowControl w:val="0"/>
        <w:ind w:firstLine="0"/>
        <w:jc w:val="center"/>
        <w:rPr>
          <w:b/>
          <w:szCs w:val="24"/>
          <w:lang w:eastAsia="ru-RU"/>
        </w:rPr>
      </w:pPr>
    </w:p>
    <w:p w:rsidR="00A04047" w:rsidRDefault="00A04047" w:rsidP="004A278A">
      <w:pPr>
        <w:keepNext w:val="0"/>
        <w:keepLines w:val="0"/>
        <w:widowControl w:val="0"/>
        <w:ind w:firstLine="0"/>
        <w:jc w:val="center"/>
        <w:rPr>
          <w:b/>
          <w:szCs w:val="24"/>
          <w:lang w:eastAsia="ru-RU"/>
        </w:rPr>
      </w:pPr>
    </w:p>
    <w:p w:rsidR="00A04047" w:rsidRDefault="00A04047" w:rsidP="004A278A">
      <w:pPr>
        <w:keepNext w:val="0"/>
        <w:keepLines w:val="0"/>
        <w:widowControl w:val="0"/>
        <w:ind w:firstLine="0"/>
        <w:jc w:val="center"/>
        <w:rPr>
          <w:b/>
          <w:szCs w:val="24"/>
          <w:lang w:eastAsia="ru-RU"/>
        </w:rPr>
      </w:pPr>
    </w:p>
    <w:p w:rsidR="00A04047" w:rsidRDefault="00A04047" w:rsidP="004A278A">
      <w:pPr>
        <w:keepNext w:val="0"/>
        <w:keepLines w:val="0"/>
        <w:widowControl w:val="0"/>
        <w:ind w:firstLine="0"/>
        <w:jc w:val="center"/>
        <w:rPr>
          <w:b/>
          <w:szCs w:val="24"/>
          <w:lang w:eastAsia="ru-RU"/>
        </w:rPr>
      </w:pPr>
    </w:p>
    <w:p w:rsidR="00247439" w:rsidRDefault="00247439" w:rsidP="004A278A">
      <w:pPr>
        <w:keepNext w:val="0"/>
        <w:keepLines w:val="0"/>
        <w:widowControl w:val="0"/>
        <w:ind w:firstLine="0"/>
        <w:jc w:val="center"/>
        <w:rPr>
          <w:b/>
          <w:szCs w:val="24"/>
          <w:lang w:eastAsia="ru-RU"/>
        </w:rPr>
      </w:pPr>
      <w:r w:rsidRPr="00D81878">
        <w:rPr>
          <w:b/>
          <w:szCs w:val="24"/>
          <w:lang w:eastAsia="ru-RU"/>
        </w:rPr>
        <w:t>Подписи сторон</w:t>
      </w:r>
    </w:p>
    <w:p w:rsidR="00594E88" w:rsidRDefault="00594E88" w:rsidP="004A278A">
      <w:pPr>
        <w:keepNext w:val="0"/>
        <w:keepLines w:val="0"/>
        <w:widowControl w:val="0"/>
        <w:jc w:val="center"/>
        <w:outlineLvl w:val="0"/>
        <w:rPr>
          <w:b/>
          <w:sz w:val="23"/>
          <w:szCs w:val="23"/>
        </w:rPr>
      </w:pPr>
    </w:p>
    <w:tbl>
      <w:tblPr>
        <w:tblW w:w="10139" w:type="dxa"/>
        <w:tblLayout w:type="fixed"/>
        <w:tblLook w:val="04A0" w:firstRow="1" w:lastRow="0" w:firstColumn="1" w:lastColumn="0" w:noHBand="0" w:noVBand="1"/>
      </w:tblPr>
      <w:tblGrid>
        <w:gridCol w:w="4928"/>
        <w:gridCol w:w="418"/>
        <w:gridCol w:w="4793"/>
      </w:tblGrid>
      <w:tr w:rsidR="00247439" w:rsidRPr="00594E88" w:rsidTr="00AB3A91">
        <w:trPr>
          <w:trHeight w:val="480"/>
        </w:trPr>
        <w:tc>
          <w:tcPr>
            <w:tcW w:w="4928" w:type="dxa"/>
            <w:vAlign w:val="center"/>
          </w:tcPr>
          <w:p w:rsidR="00247439" w:rsidRPr="00594E88" w:rsidRDefault="00247439" w:rsidP="004A278A">
            <w:pPr>
              <w:keepNext w:val="0"/>
              <w:keepLines w:val="0"/>
              <w:widowControl w:val="0"/>
              <w:tabs>
                <w:tab w:val="num" w:pos="426"/>
              </w:tabs>
              <w:ind w:firstLine="0"/>
              <w:rPr>
                <w:rFonts w:eastAsia="Times New Roman"/>
                <w:b/>
                <w:lang w:eastAsia="ar-SA"/>
              </w:rPr>
            </w:pPr>
            <w:r w:rsidRPr="00594E88">
              <w:rPr>
                <w:rFonts w:eastAsia="Times New Roman"/>
                <w:b/>
                <w:lang w:eastAsia="ar-SA"/>
              </w:rPr>
              <w:t>Заказчик</w:t>
            </w:r>
          </w:p>
          <w:p w:rsidR="00247439" w:rsidRPr="00594E88" w:rsidRDefault="00247439" w:rsidP="004A278A">
            <w:pPr>
              <w:keepNext w:val="0"/>
              <w:keepLines w:val="0"/>
              <w:widowControl w:val="0"/>
              <w:tabs>
                <w:tab w:val="num" w:pos="426"/>
              </w:tabs>
              <w:ind w:firstLine="0"/>
              <w:jc w:val="both"/>
              <w:rPr>
                <w:rFonts w:eastAsia="Times New Roman"/>
                <w:i/>
                <w:sz w:val="20"/>
                <w:szCs w:val="24"/>
                <w:lang w:eastAsia="ru-RU"/>
              </w:rPr>
            </w:pPr>
            <w:r w:rsidRPr="00594E88">
              <w:rPr>
                <w:rFonts w:eastAsia="Times New Roman"/>
                <w:i/>
                <w:sz w:val="20"/>
                <w:szCs w:val="24"/>
                <w:lang w:eastAsia="ru-RU"/>
              </w:rPr>
              <w:t>(указывать должность и Ф.И.О)</w:t>
            </w:r>
          </w:p>
          <w:p w:rsidR="00247439" w:rsidRDefault="00247439" w:rsidP="004A278A">
            <w:pPr>
              <w:keepNext w:val="0"/>
              <w:keepLines w:val="0"/>
              <w:widowControl w:val="0"/>
              <w:tabs>
                <w:tab w:val="num" w:pos="426"/>
              </w:tabs>
              <w:ind w:firstLine="0"/>
              <w:jc w:val="both"/>
              <w:rPr>
                <w:rFonts w:eastAsia="Times New Roman"/>
                <w:szCs w:val="24"/>
                <w:lang w:eastAsia="ru-RU"/>
              </w:rPr>
            </w:pPr>
          </w:p>
          <w:p w:rsidR="00247439" w:rsidRPr="00594E88" w:rsidRDefault="00247439" w:rsidP="004A278A">
            <w:pPr>
              <w:keepNext w:val="0"/>
              <w:keepLines w:val="0"/>
              <w:widowControl w:val="0"/>
              <w:tabs>
                <w:tab w:val="num" w:pos="426"/>
              </w:tabs>
              <w:ind w:firstLine="0"/>
              <w:jc w:val="both"/>
              <w:rPr>
                <w:rFonts w:eastAsia="Times New Roman"/>
                <w:szCs w:val="24"/>
                <w:lang w:eastAsia="ru-RU"/>
              </w:rPr>
            </w:pPr>
            <w:r w:rsidRPr="00D81878">
              <w:rPr>
                <w:rFonts w:eastAsia="Times New Roman"/>
                <w:szCs w:val="24"/>
                <w:lang w:eastAsia="ru-RU"/>
              </w:rPr>
              <w:t>М.П.</w:t>
            </w:r>
          </w:p>
        </w:tc>
        <w:tc>
          <w:tcPr>
            <w:tcW w:w="418" w:type="dxa"/>
            <w:vAlign w:val="center"/>
          </w:tcPr>
          <w:p w:rsidR="00247439" w:rsidRPr="00594E88" w:rsidRDefault="00247439" w:rsidP="004A278A">
            <w:pPr>
              <w:keepNext w:val="0"/>
              <w:keepLines w:val="0"/>
              <w:widowControl w:val="0"/>
              <w:tabs>
                <w:tab w:val="num" w:pos="426"/>
              </w:tabs>
              <w:jc w:val="both"/>
              <w:rPr>
                <w:rFonts w:eastAsia="Times New Roman"/>
                <w:szCs w:val="24"/>
                <w:lang w:eastAsia="ru-RU"/>
              </w:rPr>
            </w:pPr>
          </w:p>
        </w:tc>
        <w:tc>
          <w:tcPr>
            <w:tcW w:w="4793" w:type="dxa"/>
            <w:vAlign w:val="center"/>
          </w:tcPr>
          <w:p w:rsidR="00247439" w:rsidRPr="00594E88" w:rsidRDefault="00247439" w:rsidP="004A278A">
            <w:pPr>
              <w:keepNext w:val="0"/>
              <w:keepLines w:val="0"/>
              <w:widowControl w:val="0"/>
              <w:tabs>
                <w:tab w:val="num" w:pos="426"/>
              </w:tabs>
              <w:ind w:firstLine="41"/>
              <w:rPr>
                <w:rFonts w:eastAsia="Times New Roman"/>
                <w:b/>
                <w:lang w:eastAsia="ar-SA"/>
              </w:rPr>
            </w:pPr>
            <w:r>
              <w:rPr>
                <w:rFonts w:eastAsia="Times New Roman"/>
                <w:b/>
                <w:lang w:eastAsia="ar-SA"/>
              </w:rPr>
              <w:t>Исполнитель</w:t>
            </w:r>
          </w:p>
          <w:p w:rsidR="00247439" w:rsidRPr="00594E88" w:rsidRDefault="00247439" w:rsidP="004A278A">
            <w:pPr>
              <w:keepNext w:val="0"/>
              <w:keepLines w:val="0"/>
              <w:widowControl w:val="0"/>
              <w:tabs>
                <w:tab w:val="num" w:pos="426"/>
              </w:tabs>
              <w:ind w:firstLine="41"/>
              <w:jc w:val="both"/>
              <w:rPr>
                <w:rFonts w:eastAsia="Times New Roman"/>
                <w:i/>
                <w:sz w:val="20"/>
                <w:szCs w:val="24"/>
                <w:lang w:eastAsia="ru-RU"/>
              </w:rPr>
            </w:pPr>
            <w:r w:rsidRPr="00594E88">
              <w:rPr>
                <w:rFonts w:eastAsia="Times New Roman"/>
                <w:i/>
                <w:sz w:val="20"/>
                <w:szCs w:val="24"/>
                <w:lang w:eastAsia="ru-RU"/>
              </w:rPr>
              <w:t>(указывать должность и Ф.И.О)</w:t>
            </w:r>
          </w:p>
          <w:p w:rsidR="00247439" w:rsidRDefault="00247439" w:rsidP="004A278A">
            <w:pPr>
              <w:keepNext w:val="0"/>
              <w:keepLines w:val="0"/>
              <w:widowControl w:val="0"/>
              <w:tabs>
                <w:tab w:val="num" w:pos="426"/>
              </w:tabs>
              <w:ind w:firstLine="41"/>
              <w:jc w:val="both"/>
              <w:rPr>
                <w:rFonts w:eastAsia="Times New Roman"/>
                <w:szCs w:val="24"/>
                <w:lang w:eastAsia="ru-RU"/>
              </w:rPr>
            </w:pPr>
          </w:p>
          <w:p w:rsidR="00247439" w:rsidRPr="00594E88" w:rsidRDefault="00247439" w:rsidP="004A278A">
            <w:pPr>
              <w:keepNext w:val="0"/>
              <w:keepLines w:val="0"/>
              <w:widowControl w:val="0"/>
              <w:tabs>
                <w:tab w:val="num" w:pos="426"/>
              </w:tabs>
              <w:ind w:firstLine="41"/>
              <w:jc w:val="both"/>
              <w:rPr>
                <w:rFonts w:eastAsia="Times New Roman"/>
                <w:szCs w:val="24"/>
                <w:lang w:eastAsia="ru-RU"/>
              </w:rPr>
            </w:pPr>
            <w:r w:rsidRPr="00D81878">
              <w:rPr>
                <w:rFonts w:eastAsia="Times New Roman"/>
                <w:szCs w:val="24"/>
                <w:lang w:eastAsia="ru-RU"/>
              </w:rPr>
              <w:t>М.П.</w:t>
            </w:r>
          </w:p>
        </w:tc>
      </w:tr>
      <w:tr w:rsidR="00247439" w:rsidRPr="00594E88" w:rsidTr="00AB3A91">
        <w:trPr>
          <w:trHeight w:val="408"/>
        </w:trPr>
        <w:tc>
          <w:tcPr>
            <w:tcW w:w="4928" w:type="dxa"/>
          </w:tcPr>
          <w:p w:rsidR="00247439" w:rsidRPr="00594E88" w:rsidRDefault="00247439" w:rsidP="004A278A">
            <w:pPr>
              <w:keepNext w:val="0"/>
              <w:keepLines w:val="0"/>
              <w:widowControl w:val="0"/>
              <w:tabs>
                <w:tab w:val="num" w:pos="426"/>
              </w:tabs>
              <w:ind w:firstLine="0"/>
              <w:jc w:val="both"/>
              <w:rPr>
                <w:rFonts w:eastAsia="Times New Roman"/>
                <w:szCs w:val="24"/>
                <w:lang w:eastAsia="ru-RU"/>
              </w:rPr>
            </w:pPr>
            <w:r w:rsidRPr="00594E88">
              <w:rPr>
                <w:rFonts w:eastAsia="Times New Roman"/>
                <w:szCs w:val="24"/>
                <w:lang w:eastAsia="ru-RU"/>
              </w:rPr>
              <w:t>________________ /________________/</w:t>
            </w:r>
          </w:p>
          <w:p w:rsidR="00247439" w:rsidRPr="00594E88" w:rsidRDefault="00247439" w:rsidP="004A278A">
            <w:pPr>
              <w:keepNext w:val="0"/>
              <w:keepLines w:val="0"/>
              <w:widowControl w:val="0"/>
              <w:tabs>
                <w:tab w:val="num" w:pos="426"/>
              </w:tabs>
              <w:ind w:firstLine="0"/>
              <w:jc w:val="both"/>
              <w:rPr>
                <w:rFonts w:eastAsia="Times New Roman"/>
                <w:i/>
                <w:sz w:val="20"/>
                <w:szCs w:val="24"/>
                <w:lang w:eastAsia="ru-RU"/>
              </w:rPr>
            </w:pPr>
            <w:r w:rsidRPr="00594E88">
              <w:rPr>
                <w:rFonts w:eastAsia="Times New Roman"/>
                <w:i/>
                <w:sz w:val="20"/>
                <w:szCs w:val="24"/>
                <w:lang w:val="en-US" w:eastAsia="ru-RU"/>
              </w:rPr>
              <w:t xml:space="preserve">           </w:t>
            </w:r>
            <w:r w:rsidRPr="00594E88">
              <w:rPr>
                <w:rFonts w:eastAsia="Times New Roman"/>
                <w:i/>
                <w:sz w:val="20"/>
                <w:szCs w:val="24"/>
                <w:lang w:eastAsia="ru-RU"/>
              </w:rPr>
              <w:t xml:space="preserve">Подпись </w:t>
            </w:r>
            <w:r w:rsidRPr="00594E88">
              <w:rPr>
                <w:rFonts w:eastAsia="Times New Roman"/>
                <w:i/>
                <w:sz w:val="20"/>
                <w:szCs w:val="24"/>
                <w:lang w:val="en-US" w:eastAsia="ru-RU"/>
              </w:rPr>
              <w:t xml:space="preserve">             </w:t>
            </w:r>
            <w:r w:rsidRPr="00594E88">
              <w:rPr>
                <w:rFonts w:eastAsia="Times New Roman"/>
                <w:i/>
                <w:sz w:val="20"/>
                <w:szCs w:val="24"/>
                <w:lang w:eastAsia="ru-RU"/>
              </w:rPr>
              <w:t>расшифровка подписи</w:t>
            </w:r>
          </w:p>
          <w:p w:rsidR="00247439" w:rsidRPr="00594E88" w:rsidRDefault="00247439" w:rsidP="004A278A">
            <w:pPr>
              <w:keepNext w:val="0"/>
              <w:keepLines w:val="0"/>
              <w:widowControl w:val="0"/>
              <w:tabs>
                <w:tab w:val="num" w:pos="426"/>
              </w:tabs>
              <w:ind w:firstLine="0"/>
              <w:jc w:val="both"/>
              <w:rPr>
                <w:rFonts w:eastAsia="Times New Roman"/>
                <w:i/>
                <w:szCs w:val="24"/>
                <w:lang w:eastAsia="ru-RU"/>
              </w:rPr>
            </w:pPr>
          </w:p>
        </w:tc>
        <w:tc>
          <w:tcPr>
            <w:tcW w:w="418" w:type="dxa"/>
          </w:tcPr>
          <w:p w:rsidR="00247439" w:rsidRPr="00594E88" w:rsidRDefault="00247439" w:rsidP="004A278A">
            <w:pPr>
              <w:keepNext w:val="0"/>
              <w:keepLines w:val="0"/>
              <w:widowControl w:val="0"/>
              <w:tabs>
                <w:tab w:val="num" w:pos="426"/>
              </w:tabs>
              <w:jc w:val="both"/>
              <w:rPr>
                <w:rFonts w:eastAsia="Times New Roman"/>
                <w:szCs w:val="24"/>
                <w:lang w:eastAsia="ru-RU"/>
              </w:rPr>
            </w:pPr>
          </w:p>
        </w:tc>
        <w:tc>
          <w:tcPr>
            <w:tcW w:w="4793" w:type="dxa"/>
            <w:hideMark/>
          </w:tcPr>
          <w:p w:rsidR="00247439" w:rsidRPr="00594E88" w:rsidRDefault="00247439" w:rsidP="004A278A">
            <w:pPr>
              <w:keepNext w:val="0"/>
              <w:keepLines w:val="0"/>
              <w:widowControl w:val="0"/>
              <w:tabs>
                <w:tab w:val="num" w:pos="426"/>
              </w:tabs>
              <w:ind w:firstLine="41"/>
              <w:jc w:val="both"/>
              <w:rPr>
                <w:rFonts w:eastAsia="Times New Roman"/>
                <w:szCs w:val="24"/>
                <w:lang w:eastAsia="ru-RU"/>
              </w:rPr>
            </w:pPr>
            <w:r w:rsidRPr="00594E88">
              <w:rPr>
                <w:rFonts w:eastAsia="Times New Roman"/>
                <w:szCs w:val="24"/>
                <w:lang w:eastAsia="ru-RU"/>
              </w:rPr>
              <w:t>________________ /________________/</w:t>
            </w:r>
          </w:p>
          <w:p w:rsidR="00247439" w:rsidRPr="00594E88" w:rsidRDefault="00247439" w:rsidP="004A278A">
            <w:pPr>
              <w:keepNext w:val="0"/>
              <w:keepLines w:val="0"/>
              <w:widowControl w:val="0"/>
              <w:tabs>
                <w:tab w:val="num" w:pos="426"/>
              </w:tabs>
              <w:ind w:firstLine="41"/>
              <w:jc w:val="both"/>
              <w:rPr>
                <w:rFonts w:eastAsia="Times New Roman"/>
                <w:i/>
                <w:sz w:val="20"/>
                <w:szCs w:val="24"/>
                <w:lang w:eastAsia="ru-RU"/>
              </w:rPr>
            </w:pPr>
            <w:r w:rsidRPr="00594E88">
              <w:rPr>
                <w:rFonts w:eastAsia="Times New Roman"/>
                <w:i/>
                <w:sz w:val="20"/>
                <w:szCs w:val="24"/>
                <w:lang w:val="en-US" w:eastAsia="ru-RU"/>
              </w:rPr>
              <w:t xml:space="preserve">           </w:t>
            </w:r>
            <w:r w:rsidRPr="00594E88">
              <w:rPr>
                <w:rFonts w:eastAsia="Times New Roman"/>
                <w:i/>
                <w:sz w:val="20"/>
                <w:szCs w:val="24"/>
                <w:lang w:eastAsia="ru-RU"/>
              </w:rPr>
              <w:t xml:space="preserve">Подпись </w:t>
            </w:r>
            <w:r w:rsidRPr="00594E88">
              <w:rPr>
                <w:rFonts w:eastAsia="Times New Roman"/>
                <w:i/>
                <w:sz w:val="20"/>
                <w:szCs w:val="24"/>
                <w:lang w:val="en-US" w:eastAsia="ru-RU"/>
              </w:rPr>
              <w:t xml:space="preserve">             </w:t>
            </w:r>
            <w:r w:rsidRPr="00594E88">
              <w:rPr>
                <w:rFonts w:eastAsia="Times New Roman"/>
                <w:i/>
                <w:sz w:val="20"/>
                <w:szCs w:val="24"/>
                <w:lang w:eastAsia="ru-RU"/>
              </w:rPr>
              <w:t>расшифровка подписи</w:t>
            </w:r>
          </w:p>
          <w:p w:rsidR="00247439" w:rsidRPr="00594E88" w:rsidRDefault="00247439" w:rsidP="004A278A">
            <w:pPr>
              <w:keepNext w:val="0"/>
              <w:keepLines w:val="0"/>
              <w:widowControl w:val="0"/>
              <w:tabs>
                <w:tab w:val="num" w:pos="426"/>
              </w:tabs>
              <w:ind w:firstLine="41"/>
              <w:jc w:val="both"/>
              <w:rPr>
                <w:rFonts w:eastAsia="Times New Roman"/>
                <w:szCs w:val="24"/>
                <w:lang w:eastAsia="ru-RU"/>
              </w:rPr>
            </w:pPr>
          </w:p>
        </w:tc>
      </w:tr>
      <w:tr w:rsidR="00247439" w:rsidRPr="00594E88" w:rsidTr="00AB3A91">
        <w:trPr>
          <w:trHeight w:val="276"/>
        </w:trPr>
        <w:tc>
          <w:tcPr>
            <w:tcW w:w="4928" w:type="dxa"/>
            <w:hideMark/>
          </w:tcPr>
          <w:p w:rsidR="00247439" w:rsidRPr="00594E88" w:rsidRDefault="00247439" w:rsidP="004A278A">
            <w:pPr>
              <w:keepNext w:val="0"/>
              <w:keepLines w:val="0"/>
              <w:widowControl w:val="0"/>
              <w:tabs>
                <w:tab w:val="num" w:pos="426"/>
              </w:tabs>
              <w:ind w:firstLine="0"/>
              <w:jc w:val="both"/>
              <w:rPr>
                <w:rFonts w:eastAsia="Times New Roman"/>
                <w:szCs w:val="24"/>
                <w:lang w:eastAsia="ru-RU"/>
              </w:rPr>
            </w:pPr>
            <w:r w:rsidRPr="00594E88">
              <w:rPr>
                <w:rFonts w:eastAsia="Times New Roman"/>
                <w:szCs w:val="24"/>
                <w:lang w:eastAsia="ru-RU"/>
              </w:rPr>
              <w:t>«____» __________ 20__ г.</w:t>
            </w:r>
          </w:p>
        </w:tc>
        <w:tc>
          <w:tcPr>
            <w:tcW w:w="418" w:type="dxa"/>
          </w:tcPr>
          <w:p w:rsidR="00247439" w:rsidRPr="00594E88" w:rsidRDefault="00247439" w:rsidP="004A278A">
            <w:pPr>
              <w:keepNext w:val="0"/>
              <w:keepLines w:val="0"/>
              <w:widowControl w:val="0"/>
              <w:tabs>
                <w:tab w:val="num" w:pos="426"/>
              </w:tabs>
              <w:jc w:val="both"/>
              <w:rPr>
                <w:rFonts w:eastAsia="Times New Roman"/>
                <w:szCs w:val="24"/>
                <w:lang w:eastAsia="ru-RU"/>
              </w:rPr>
            </w:pPr>
          </w:p>
        </w:tc>
        <w:tc>
          <w:tcPr>
            <w:tcW w:w="4793" w:type="dxa"/>
            <w:hideMark/>
          </w:tcPr>
          <w:p w:rsidR="00247439" w:rsidRPr="00594E88" w:rsidRDefault="00247439" w:rsidP="004A278A">
            <w:pPr>
              <w:keepNext w:val="0"/>
              <w:keepLines w:val="0"/>
              <w:widowControl w:val="0"/>
              <w:tabs>
                <w:tab w:val="num" w:pos="426"/>
              </w:tabs>
              <w:ind w:firstLine="41"/>
              <w:jc w:val="both"/>
              <w:rPr>
                <w:rFonts w:eastAsia="Times New Roman"/>
                <w:szCs w:val="24"/>
                <w:lang w:eastAsia="ru-RU"/>
              </w:rPr>
            </w:pPr>
            <w:r w:rsidRPr="00594E88">
              <w:rPr>
                <w:rFonts w:eastAsia="Times New Roman"/>
                <w:szCs w:val="24"/>
                <w:lang w:eastAsia="ru-RU"/>
              </w:rPr>
              <w:t>«____» __________ 20__ г.</w:t>
            </w:r>
          </w:p>
        </w:tc>
      </w:tr>
    </w:tbl>
    <w:p w:rsidR="00594E88" w:rsidRDefault="00594E88" w:rsidP="004A278A">
      <w:pPr>
        <w:keepNext w:val="0"/>
        <w:keepLines w:val="0"/>
        <w:widowControl w:val="0"/>
        <w:ind w:firstLine="0"/>
        <w:rPr>
          <w:rFonts w:eastAsia="Times New Roman"/>
        </w:rPr>
      </w:pPr>
    </w:p>
    <w:sectPr w:rsidR="00594E88" w:rsidSect="00EF5801">
      <w:footerReference w:type="default" r:id="rId8"/>
      <w:headerReference w:type="first" r:id="rId9"/>
      <w:type w:val="continuous"/>
      <w:pgSz w:w="11906" w:h="16838"/>
      <w:pgMar w:top="1134" w:right="567" w:bottom="1134" w:left="1134" w:header="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38CE" w:rsidRDefault="002038CE" w:rsidP="00E240CA">
      <w:r>
        <w:separator/>
      </w:r>
    </w:p>
  </w:endnote>
  <w:endnote w:type="continuationSeparator" w:id="0">
    <w:p w:rsidR="002038CE" w:rsidRDefault="002038CE" w:rsidP="00E24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8CE" w:rsidRDefault="002038CE">
    <w:pPr>
      <w:pStyle w:val="ac"/>
      <w:jc w:val="right"/>
    </w:pPr>
    <w:r w:rsidRPr="00C06029">
      <w:rPr>
        <w:sz w:val="20"/>
      </w:rPr>
      <w:fldChar w:fldCharType="begin"/>
    </w:r>
    <w:r w:rsidRPr="00C06029">
      <w:rPr>
        <w:sz w:val="20"/>
      </w:rPr>
      <w:instrText>PAGE   \* MERGEFORMAT</w:instrText>
    </w:r>
    <w:r w:rsidRPr="00C06029">
      <w:rPr>
        <w:sz w:val="20"/>
      </w:rPr>
      <w:fldChar w:fldCharType="separate"/>
    </w:r>
    <w:r w:rsidR="00005016">
      <w:rPr>
        <w:noProof/>
        <w:sz w:val="20"/>
      </w:rPr>
      <w:t>10</w:t>
    </w:r>
    <w:r w:rsidRPr="00C06029">
      <w:rPr>
        <w:sz w:val="20"/>
      </w:rPr>
      <w:fldChar w:fldCharType="end"/>
    </w:r>
  </w:p>
  <w:p w:rsidR="002038CE" w:rsidRDefault="002038C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38CE" w:rsidRDefault="002038CE" w:rsidP="00E240CA">
      <w:r>
        <w:separator/>
      </w:r>
    </w:p>
  </w:footnote>
  <w:footnote w:type="continuationSeparator" w:id="0">
    <w:p w:rsidR="002038CE" w:rsidRDefault="002038CE" w:rsidP="00E240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8CE" w:rsidRDefault="002038CE" w:rsidP="00EF5801">
    <w:pPr>
      <w:pageBreakBefore/>
      <w:autoSpaceDE w:val="0"/>
      <w:autoSpaceDN w:val="0"/>
      <w:adjustRightInd w:val="0"/>
      <w:jc w:val="right"/>
      <w:rPr>
        <w:rFonts w:eastAsia="Times New Roman"/>
        <w:b/>
        <w:sz w:val="20"/>
        <w:szCs w:val="20"/>
        <w:lang w:eastAsia="ru-RU"/>
      </w:rPr>
    </w:pPr>
  </w:p>
  <w:p w:rsidR="002038CE" w:rsidRDefault="002038CE" w:rsidP="00EF5801">
    <w:pPr>
      <w:pageBreakBefore/>
      <w:autoSpaceDE w:val="0"/>
      <w:autoSpaceDN w:val="0"/>
      <w:adjustRightInd w:val="0"/>
      <w:jc w:val="right"/>
      <w:rPr>
        <w:rFonts w:eastAsia="Times New Roman"/>
        <w:b/>
        <w:sz w:val="20"/>
        <w:szCs w:val="20"/>
        <w:lang w:eastAsia="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D3BAE"/>
    <w:multiLevelType w:val="multilevel"/>
    <w:tmpl w:val="0419001D"/>
    <w:styleLink w:val="5"/>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96E729D"/>
    <w:multiLevelType w:val="hybridMultilevel"/>
    <w:tmpl w:val="81CE2BAE"/>
    <w:lvl w:ilvl="0" w:tplc="CE762F1E">
      <w:numFmt w:val="bullet"/>
      <w:lvlText w:val="–"/>
      <w:lvlJc w:val="left"/>
      <w:pPr>
        <w:ind w:left="720" w:hanging="360"/>
      </w:pPr>
      <w:rPr>
        <w:rFonts w:ascii="Times New Roman" w:eastAsia="Malgun Gothic"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FC4274"/>
    <w:multiLevelType w:val="multilevel"/>
    <w:tmpl w:val="7102C61C"/>
    <w:styleLink w:val="1"/>
    <w:lvl w:ilvl="0">
      <w:start w:val="7"/>
      <w:numFmt w:val="decimal"/>
      <w:lvlText w:val="%1."/>
      <w:lvlJc w:val="left"/>
      <w:pPr>
        <w:ind w:left="720" w:hanging="720"/>
      </w:pPr>
      <w:rPr>
        <w:rFonts w:hint="default"/>
        <w:i w:val="0"/>
        <w:color w:val="auto"/>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147B21"/>
    <w:multiLevelType w:val="multilevel"/>
    <w:tmpl w:val="00D669C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nsid w:val="14FC44C5"/>
    <w:multiLevelType w:val="multilevel"/>
    <w:tmpl w:val="FA10F0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6532162"/>
    <w:multiLevelType w:val="multilevel"/>
    <w:tmpl w:val="63DA219A"/>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1A376A60"/>
    <w:multiLevelType w:val="hybridMultilevel"/>
    <w:tmpl w:val="6E6E10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0B7568F"/>
    <w:multiLevelType w:val="multilevel"/>
    <w:tmpl w:val="EBEE9EDA"/>
    <w:lvl w:ilvl="0">
      <w:start w:val="4"/>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262A5557"/>
    <w:multiLevelType w:val="hybridMultilevel"/>
    <w:tmpl w:val="D848BB52"/>
    <w:lvl w:ilvl="0" w:tplc="CE762F1E">
      <w:numFmt w:val="bullet"/>
      <w:lvlText w:val="–"/>
      <w:lvlJc w:val="left"/>
      <w:pPr>
        <w:ind w:left="720" w:hanging="360"/>
      </w:pPr>
      <w:rPr>
        <w:rFonts w:ascii="Times New Roman" w:eastAsia="Malgun Gothic"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9E50357"/>
    <w:multiLevelType w:val="multilevel"/>
    <w:tmpl w:val="82CEB5AE"/>
    <w:lvl w:ilvl="0">
      <w:start w:val="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02378E6"/>
    <w:multiLevelType w:val="multilevel"/>
    <w:tmpl w:val="AC9A1F3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69A61B2"/>
    <w:multiLevelType w:val="multilevel"/>
    <w:tmpl w:val="7236FEB2"/>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nsid w:val="37C36649"/>
    <w:multiLevelType w:val="multilevel"/>
    <w:tmpl w:val="36D4ACC2"/>
    <w:lvl w:ilvl="0">
      <w:start w:val="3"/>
      <w:numFmt w:val="decimal"/>
      <w:lvlText w:val="%1."/>
      <w:lvlJc w:val="left"/>
      <w:pPr>
        <w:ind w:left="360" w:hanging="360"/>
      </w:pPr>
      <w:rPr>
        <w:rFonts w:hint="default"/>
      </w:rPr>
    </w:lvl>
    <w:lvl w:ilvl="1">
      <w:start w:val="3"/>
      <w:numFmt w:val="decimal"/>
      <w:lvlText w:val="%2.5"/>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146629A"/>
    <w:multiLevelType w:val="multilevel"/>
    <w:tmpl w:val="0419001D"/>
    <w:styleLink w:val="2"/>
    <w:lvl w:ilvl="0">
      <w:start w:val="8"/>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468D43A9"/>
    <w:multiLevelType w:val="multilevel"/>
    <w:tmpl w:val="F26EFF0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469F0841"/>
    <w:multiLevelType w:val="multilevel"/>
    <w:tmpl w:val="B81EF3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9545575"/>
    <w:multiLevelType w:val="hybridMultilevel"/>
    <w:tmpl w:val="46BACB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A101C0A"/>
    <w:multiLevelType w:val="multilevel"/>
    <w:tmpl w:val="BE0EA1D4"/>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nsid w:val="4A654647"/>
    <w:multiLevelType w:val="multilevel"/>
    <w:tmpl w:val="E4FA0C0A"/>
    <w:lvl w:ilvl="0">
      <w:start w:val="1"/>
      <w:numFmt w:val="decimal"/>
      <w:suff w:val="space"/>
      <w:lvlText w:val="%1."/>
      <w:lvlJc w:val="left"/>
      <w:pPr>
        <w:ind w:left="0" w:firstLine="709"/>
      </w:pPr>
      <w:rPr>
        <w:rFonts w:cs="Times New Roman"/>
        <w:b/>
      </w:rPr>
    </w:lvl>
    <w:lvl w:ilvl="1">
      <w:start w:val="1"/>
      <w:numFmt w:val="decimal"/>
      <w:suff w:val="space"/>
      <w:lvlText w:val="%1.%2."/>
      <w:lvlJc w:val="left"/>
      <w:pPr>
        <w:ind w:left="0" w:firstLine="709"/>
      </w:pPr>
      <w:rPr>
        <w:rFonts w:cs="Times New Roman"/>
        <w:b w:val="0"/>
        <w:i w:val="0"/>
      </w:rPr>
    </w:lvl>
    <w:lvl w:ilvl="2">
      <w:start w:val="1"/>
      <w:numFmt w:val="decimal"/>
      <w:suff w:val="space"/>
      <w:lvlText w:val="%1.%2.%3."/>
      <w:lvlJc w:val="left"/>
      <w:pPr>
        <w:ind w:left="0" w:firstLine="709"/>
      </w:pPr>
      <w:rPr>
        <w:rFonts w:cs="Times New Roman"/>
      </w:rPr>
    </w:lvl>
    <w:lvl w:ilvl="3">
      <w:start w:val="1"/>
      <w:numFmt w:val="bullet"/>
      <w:suff w:val="space"/>
      <w:lvlText w:val=""/>
      <w:lvlJc w:val="left"/>
      <w:pPr>
        <w:ind w:left="0" w:firstLine="709"/>
      </w:pPr>
      <w:rPr>
        <w:rFonts w:ascii="Symbol" w:hAnsi="Symbol" w:hint="default"/>
      </w:rPr>
    </w:lvl>
    <w:lvl w:ilvl="4">
      <w:start w:val="1"/>
      <w:numFmt w:val="none"/>
      <w:suff w:val="space"/>
      <w:lvlText w:val=""/>
      <w:lvlJc w:val="left"/>
      <w:pPr>
        <w:ind w:left="0" w:firstLine="709"/>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4A821571"/>
    <w:multiLevelType w:val="hybridMultilevel"/>
    <w:tmpl w:val="851881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50E4858"/>
    <w:multiLevelType w:val="hybridMultilevel"/>
    <w:tmpl w:val="FB14C580"/>
    <w:lvl w:ilvl="0" w:tplc="A01A8B72">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0310D77"/>
    <w:multiLevelType w:val="multilevel"/>
    <w:tmpl w:val="60FC39CE"/>
    <w:lvl w:ilvl="0">
      <w:start w:val="1"/>
      <w:numFmt w:val="decimal"/>
      <w:pStyle w:val="10"/>
      <w:lvlText w:val="%1"/>
      <w:lvlJc w:val="left"/>
      <w:pPr>
        <w:ind w:left="432" w:hanging="432"/>
      </w:pPr>
      <w:rPr>
        <w:i w:val="0"/>
        <w:color w:val="auto"/>
      </w:rPr>
    </w:lvl>
    <w:lvl w:ilvl="1">
      <w:start w:val="1"/>
      <w:numFmt w:val="decimal"/>
      <w:pStyle w:val="20"/>
      <w:lvlText w:val="%1.%2"/>
      <w:lvlJc w:val="left"/>
      <w:pPr>
        <w:ind w:left="2845" w:hanging="576"/>
      </w:pPr>
      <w:rPr>
        <w:b w:val="0"/>
        <w:i w:val="0"/>
        <w:color w:val="auto"/>
        <w:lang w:val="ru-RU"/>
      </w:rPr>
    </w:lvl>
    <w:lvl w:ilvl="2">
      <w:start w:val="1"/>
      <w:numFmt w:val="decimal"/>
      <w:pStyle w:val="3"/>
      <w:lvlText w:val="%1.%2.%3"/>
      <w:lvlJc w:val="left"/>
      <w:pPr>
        <w:ind w:left="1146" w:hanging="720"/>
      </w:pPr>
      <w:rPr>
        <w:b w:val="0"/>
        <w:i w:val="0"/>
        <w:color w:val="auto"/>
      </w:rPr>
    </w:lvl>
    <w:lvl w:ilvl="3">
      <w:start w:val="1"/>
      <w:numFmt w:val="decimal"/>
      <w:pStyle w:val="4"/>
      <w:lvlText w:val="%1.%2.%3.%4"/>
      <w:lvlJc w:val="left"/>
      <w:pPr>
        <w:ind w:left="864" w:hanging="864"/>
      </w:pPr>
    </w:lvl>
    <w:lvl w:ilvl="4">
      <w:start w:val="1"/>
      <w:numFmt w:val="decimal"/>
      <w:pStyle w:val="50"/>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3">
    <w:nsid w:val="60FD06F0"/>
    <w:multiLevelType w:val="multilevel"/>
    <w:tmpl w:val="C962389C"/>
    <w:lvl w:ilvl="0">
      <w:start w:val="3"/>
      <w:numFmt w:val="decimal"/>
      <w:lvlText w:val="%1."/>
      <w:lvlJc w:val="left"/>
      <w:pPr>
        <w:ind w:left="360" w:hanging="360"/>
      </w:pPr>
      <w:rPr>
        <w:rFonts w:eastAsia="Calibri" w:hint="default"/>
        <w:color w:val="auto"/>
      </w:rPr>
    </w:lvl>
    <w:lvl w:ilvl="1">
      <w:start w:val="1"/>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24">
    <w:nsid w:val="66A926A1"/>
    <w:multiLevelType w:val="hybridMultilevel"/>
    <w:tmpl w:val="6D34D848"/>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5">
    <w:nsid w:val="68A96A68"/>
    <w:multiLevelType w:val="multilevel"/>
    <w:tmpl w:val="4D1A3EF2"/>
    <w:styleLink w:val="30"/>
    <w:lvl w:ilvl="0">
      <w:start w:val="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8DF0B4A"/>
    <w:multiLevelType w:val="hybridMultilevel"/>
    <w:tmpl w:val="113C9B62"/>
    <w:lvl w:ilvl="0" w:tplc="8CE4AC66">
      <w:start w:val="1"/>
      <w:numFmt w:val="decimal"/>
      <w:lvlText w:val="%1."/>
      <w:lvlJc w:val="left"/>
      <w:pPr>
        <w:ind w:left="644" w:hanging="360"/>
      </w:pPr>
      <w:rPr>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9442CAE"/>
    <w:multiLevelType w:val="multilevel"/>
    <w:tmpl w:val="8BEAF5D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FA26D98"/>
    <w:multiLevelType w:val="multilevel"/>
    <w:tmpl w:val="E04C4980"/>
    <w:lvl w:ilvl="0">
      <w:start w:val="4"/>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00A7B99"/>
    <w:multiLevelType w:val="multilevel"/>
    <w:tmpl w:val="0419001D"/>
    <w:styleLink w:val="40"/>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750D4E6E"/>
    <w:multiLevelType w:val="multilevel"/>
    <w:tmpl w:val="B172CDD8"/>
    <w:lvl w:ilvl="0">
      <w:start w:val="6"/>
      <w:numFmt w:val="decimal"/>
      <w:lvlText w:val="%1."/>
      <w:lvlJc w:val="left"/>
      <w:pPr>
        <w:ind w:left="540" w:hanging="540"/>
      </w:pPr>
      <w:rPr>
        <w:rFonts w:hint="default"/>
        <w:i w:val="0"/>
        <w:color w:val="auto"/>
      </w:rPr>
    </w:lvl>
    <w:lvl w:ilvl="1">
      <w:start w:val="2"/>
      <w:numFmt w:val="decimal"/>
      <w:lvlText w:val="%1.%2."/>
      <w:lvlJc w:val="left"/>
      <w:pPr>
        <w:ind w:left="540" w:hanging="540"/>
      </w:pPr>
      <w:rPr>
        <w:rFonts w:hint="default"/>
      </w:rPr>
    </w:lvl>
    <w:lvl w:ilvl="2">
      <w:start w:val="9"/>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99C226C"/>
    <w:multiLevelType w:val="multilevel"/>
    <w:tmpl w:val="7DFA5514"/>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10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nsid w:val="79A5055E"/>
    <w:multiLevelType w:val="multilevel"/>
    <w:tmpl w:val="7102C61C"/>
    <w:lvl w:ilvl="0">
      <w:start w:val="6"/>
      <w:numFmt w:val="decimal"/>
      <w:lvlText w:val="%1."/>
      <w:lvlJc w:val="left"/>
      <w:pPr>
        <w:ind w:left="720" w:hanging="720"/>
      </w:pPr>
      <w:rPr>
        <w:rFonts w:hint="default"/>
        <w:i w:val="0"/>
        <w:color w:val="auto"/>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FB3421B"/>
    <w:multiLevelType w:val="multilevel"/>
    <w:tmpl w:val="4D1A3EF2"/>
    <w:lvl w:ilvl="0">
      <w:start w:val="2"/>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2"/>
  </w:num>
  <w:num w:numId="2">
    <w:abstractNumId w:val="4"/>
  </w:num>
  <w:num w:numId="3">
    <w:abstractNumId w:val="28"/>
  </w:num>
  <w:num w:numId="4">
    <w:abstractNumId w:val="10"/>
  </w:num>
  <w:num w:numId="5">
    <w:abstractNumId w:val="3"/>
  </w:num>
  <w:num w:numId="6">
    <w:abstractNumId w:val="32"/>
  </w:num>
  <w:num w:numId="7">
    <w:abstractNumId w:val="2"/>
  </w:num>
  <w:num w:numId="8">
    <w:abstractNumId w:val="14"/>
  </w:num>
  <w:num w:numId="9">
    <w:abstractNumId w:val="12"/>
  </w:num>
  <w:num w:numId="10">
    <w:abstractNumId w:val="18"/>
  </w:num>
  <w:num w:numId="11">
    <w:abstractNumId w:val="30"/>
  </w:num>
  <w:num w:numId="12">
    <w:abstractNumId w:val="25"/>
  </w:num>
  <w:num w:numId="13">
    <w:abstractNumId w:val="33"/>
  </w:num>
  <w:num w:numId="14">
    <w:abstractNumId w:val="29"/>
  </w:num>
  <w:num w:numId="15">
    <w:abstractNumId w:val="23"/>
  </w:num>
  <w:num w:numId="16">
    <w:abstractNumId w:val="0"/>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2"/>
    </w:lvlOverride>
    <w:lvlOverride w:ilvl="1">
      <w:startOverride w:val="1"/>
    </w:lvlOverride>
    <w:lvlOverride w:ilvl="2">
      <w:startOverride w:val="1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2"/>
    </w:lvlOverride>
    <w:lvlOverride w:ilvl="1">
      <w:startOverride w:val="4"/>
    </w:lvlOverride>
    <w:lvlOverride w:ilvl="2">
      <w:startOverride w:val="2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4"/>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6"/>
    </w:lvlOverride>
    <w:lvlOverride w:ilvl="1">
      <w:startOverride w:val="2"/>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6"/>
    </w:lvlOverride>
    <w:lvlOverride w:ilvl="1">
      <w:startOverride w:val="2"/>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5"/>
  </w:num>
  <w:num w:numId="30">
    <w:abstractNumId w:val="7"/>
  </w:num>
  <w:num w:numId="31">
    <w:abstractNumId w:val="20"/>
  </w:num>
  <w:num w:numId="32">
    <w:abstractNumId w:val="27"/>
  </w:num>
  <w:num w:numId="33">
    <w:abstractNumId w:val="11"/>
  </w:num>
  <w:num w:numId="34">
    <w:abstractNumId w:val="17"/>
  </w:num>
  <w:num w:numId="35">
    <w:abstractNumId w:val="26"/>
  </w:num>
  <w:num w:numId="36">
    <w:abstractNumId w:val="9"/>
  </w:num>
  <w:num w:numId="37">
    <w:abstractNumId w:val="21"/>
  </w:num>
  <w:num w:numId="38">
    <w:abstractNumId w:val="24"/>
  </w:num>
  <w:num w:numId="39">
    <w:abstractNumId w:val="6"/>
  </w:num>
  <w:num w:numId="40">
    <w:abstractNumId w:val="19"/>
  </w:num>
  <w:num w:numId="41">
    <w:abstractNumId w:val="16"/>
  </w:num>
  <w:num w:numId="42">
    <w:abstractNumId w:val="13"/>
  </w:num>
  <w:num w:numId="43">
    <w:abstractNumId w:val="31"/>
  </w:num>
  <w:num w:numId="4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ttachedTemplate r:id="rId1"/>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86E"/>
    <w:rsid w:val="0000098C"/>
    <w:rsid w:val="00002D60"/>
    <w:rsid w:val="00002F8E"/>
    <w:rsid w:val="00003D79"/>
    <w:rsid w:val="00005016"/>
    <w:rsid w:val="00006C46"/>
    <w:rsid w:val="00010324"/>
    <w:rsid w:val="00011398"/>
    <w:rsid w:val="000120E6"/>
    <w:rsid w:val="00013202"/>
    <w:rsid w:val="0001437B"/>
    <w:rsid w:val="000143EC"/>
    <w:rsid w:val="00014EAC"/>
    <w:rsid w:val="000151B8"/>
    <w:rsid w:val="00016312"/>
    <w:rsid w:val="00020BA4"/>
    <w:rsid w:val="000222DD"/>
    <w:rsid w:val="000222F8"/>
    <w:rsid w:val="00022373"/>
    <w:rsid w:val="000228E6"/>
    <w:rsid w:val="00022B47"/>
    <w:rsid w:val="00022DB7"/>
    <w:rsid w:val="00023EE8"/>
    <w:rsid w:val="0002424B"/>
    <w:rsid w:val="00024FA7"/>
    <w:rsid w:val="00025B09"/>
    <w:rsid w:val="0003000A"/>
    <w:rsid w:val="00030CDD"/>
    <w:rsid w:val="000312CD"/>
    <w:rsid w:val="00031E5A"/>
    <w:rsid w:val="000322C0"/>
    <w:rsid w:val="00032DB9"/>
    <w:rsid w:val="00034719"/>
    <w:rsid w:val="0003476B"/>
    <w:rsid w:val="0003689A"/>
    <w:rsid w:val="00037828"/>
    <w:rsid w:val="00037C29"/>
    <w:rsid w:val="00037EEB"/>
    <w:rsid w:val="00040455"/>
    <w:rsid w:val="00040673"/>
    <w:rsid w:val="000409CD"/>
    <w:rsid w:val="00040E2C"/>
    <w:rsid w:val="00042866"/>
    <w:rsid w:val="000429A7"/>
    <w:rsid w:val="00042D55"/>
    <w:rsid w:val="0004315C"/>
    <w:rsid w:val="00043704"/>
    <w:rsid w:val="0004370E"/>
    <w:rsid w:val="00043CD9"/>
    <w:rsid w:val="00044631"/>
    <w:rsid w:val="00044DC8"/>
    <w:rsid w:val="0004536D"/>
    <w:rsid w:val="00045585"/>
    <w:rsid w:val="00045738"/>
    <w:rsid w:val="00047E8B"/>
    <w:rsid w:val="000507A3"/>
    <w:rsid w:val="00051C13"/>
    <w:rsid w:val="00051CCC"/>
    <w:rsid w:val="00051D3A"/>
    <w:rsid w:val="00052C08"/>
    <w:rsid w:val="0005421A"/>
    <w:rsid w:val="00054876"/>
    <w:rsid w:val="0005564F"/>
    <w:rsid w:val="00055D5A"/>
    <w:rsid w:val="000575CB"/>
    <w:rsid w:val="00061065"/>
    <w:rsid w:val="000634F9"/>
    <w:rsid w:val="000638BB"/>
    <w:rsid w:val="00064F7D"/>
    <w:rsid w:val="00065E3A"/>
    <w:rsid w:val="00065EB8"/>
    <w:rsid w:val="000663DF"/>
    <w:rsid w:val="00066671"/>
    <w:rsid w:val="00066B94"/>
    <w:rsid w:val="000673B3"/>
    <w:rsid w:val="000674CD"/>
    <w:rsid w:val="000705ED"/>
    <w:rsid w:val="000716F8"/>
    <w:rsid w:val="00071CC7"/>
    <w:rsid w:val="0007312D"/>
    <w:rsid w:val="00073DEB"/>
    <w:rsid w:val="00073F09"/>
    <w:rsid w:val="00074C7D"/>
    <w:rsid w:val="000752AC"/>
    <w:rsid w:val="000755F8"/>
    <w:rsid w:val="00076463"/>
    <w:rsid w:val="0007692E"/>
    <w:rsid w:val="00076AEC"/>
    <w:rsid w:val="00076D7D"/>
    <w:rsid w:val="0008035D"/>
    <w:rsid w:val="0008037A"/>
    <w:rsid w:val="00080530"/>
    <w:rsid w:val="00080CE7"/>
    <w:rsid w:val="000813B1"/>
    <w:rsid w:val="00081C87"/>
    <w:rsid w:val="00081D1F"/>
    <w:rsid w:val="00082137"/>
    <w:rsid w:val="00082373"/>
    <w:rsid w:val="00082B0E"/>
    <w:rsid w:val="000831EA"/>
    <w:rsid w:val="00083C54"/>
    <w:rsid w:val="000848A0"/>
    <w:rsid w:val="0008585B"/>
    <w:rsid w:val="00086F93"/>
    <w:rsid w:val="0008713E"/>
    <w:rsid w:val="00087187"/>
    <w:rsid w:val="000900B6"/>
    <w:rsid w:val="000900BA"/>
    <w:rsid w:val="000905DD"/>
    <w:rsid w:val="00090D40"/>
    <w:rsid w:val="00091B14"/>
    <w:rsid w:val="00091EA2"/>
    <w:rsid w:val="00092BCA"/>
    <w:rsid w:val="0009374B"/>
    <w:rsid w:val="00094FDA"/>
    <w:rsid w:val="000965BB"/>
    <w:rsid w:val="00097D11"/>
    <w:rsid w:val="000A038A"/>
    <w:rsid w:val="000A18D2"/>
    <w:rsid w:val="000A192C"/>
    <w:rsid w:val="000A1F67"/>
    <w:rsid w:val="000A30B8"/>
    <w:rsid w:val="000A339B"/>
    <w:rsid w:val="000A34DC"/>
    <w:rsid w:val="000A3F82"/>
    <w:rsid w:val="000A47E0"/>
    <w:rsid w:val="000A4D97"/>
    <w:rsid w:val="000A4F43"/>
    <w:rsid w:val="000A57B3"/>
    <w:rsid w:val="000A6A0E"/>
    <w:rsid w:val="000A7A59"/>
    <w:rsid w:val="000A7C77"/>
    <w:rsid w:val="000A7FED"/>
    <w:rsid w:val="000B05AB"/>
    <w:rsid w:val="000B0AE2"/>
    <w:rsid w:val="000B1C14"/>
    <w:rsid w:val="000B2459"/>
    <w:rsid w:val="000B3535"/>
    <w:rsid w:val="000B3981"/>
    <w:rsid w:val="000B3B57"/>
    <w:rsid w:val="000B3BB1"/>
    <w:rsid w:val="000B426F"/>
    <w:rsid w:val="000B4438"/>
    <w:rsid w:val="000B553E"/>
    <w:rsid w:val="000B5709"/>
    <w:rsid w:val="000B5A72"/>
    <w:rsid w:val="000B63B4"/>
    <w:rsid w:val="000B7D56"/>
    <w:rsid w:val="000C16EC"/>
    <w:rsid w:val="000C1E58"/>
    <w:rsid w:val="000C30AF"/>
    <w:rsid w:val="000C3556"/>
    <w:rsid w:val="000C51CF"/>
    <w:rsid w:val="000D1027"/>
    <w:rsid w:val="000D69D3"/>
    <w:rsid w:val="000D6D5B"/>
    <w:rsid w:val="000D76D4"/>
    <w:rsid w:val="000E08E5"/>
    <w:rsid w:val="000E3091"/>
    <w:rsid w:val="000E5905"/>
    <w:rsid w:val="000E6632"/>
    <w:rsid w:val="000E67C9"/>
    <w:rsid w:val="000E73D0"/>
    <w:rsid w:val="000F09C5"/>
    <w:rsid w:val="000F1D5E"/>
    <w:rsid w:val="000F3689"/>
    <w:rsid w:val="000F394C"/>
    <w:rsid w:val="000F407A"/>
    <w:rsid w:val="000F4CFC"/>
    <w:rsid w:val="000F4E10"/>
    <w:rsid w:val="000F727C"/>
    <w:rsid w:val="000F73A3"/>
    <w:rsid w:val="000F7C10"/>
    <w:rsid w:val="00100CBF"/>
    <w:rsid w:val="00100DB0"/>
    <w:rsid w:val="001016D6"/>
    <w:rsid w:val="001018C9"/>
    <w:rsid w:val="00102AA0"/>
    <w:rsid w:val="00103347"/>
    <w:rsid w:val="00103F1D"/>
    <w:rsid w:val="00105A65"/>
    <w:rsid w:val="00106595"/>
    <w:rsid w:val="00106BCF"/>
    <w:rsid w:val="00107391"/>
    <w:rsid w:val="0011014E"/>
    <w:rsid w:val="00110A7A"/>
    <w:rsid w:val="00111570"/>
    <w:rsid w:val="00111C9F"/>
    <w:rsid w:val="00112D30"/>
    <w:rsid w:val="001162AF"/>
    <w:rsid w:val="00116EE2"/>
    <w:rsid w:val="00117366"/>
    <w:rsid w:val="001173FE"/>
    <w:rsid w:val="001177F3"/>
    <w:rsid w:val="001178B1"/>
    <w:rsid w:val="00120122"/>
    <w:rsid w:val="00120968"/>
    <w:rsid w:val="00120A7D"/>
    <w:rsid w:val="00121B4B"/>
    <w:rsid w:val="00122394"/>
    <w:rsid w:val="00122D04"/>
    <w:rsid w:val="00123903"/>
    <w:rsid w:val="001242DB"/>
    <w:rsid w:val="00126526"/>
    <w:rsid w:val="00126BE6"/>
    <w:rsid w:val="001270FF"/>
    <w:rsid w:val="00127640"/>
    <w:rsid w:val="00127780"/>
    <w:rsid w:val="0013190B"/>
    <w:rsid w:val="00132178"/>
    <w:rsid w:val="00133111"/>
    <w:rsid w:val="00133D0E"/>
    <w:rsid w:val="001347F7"/>
    <w:rsid w:val="00136078"/>
    <w:rsid w:val="00136C33"/>
    <w:rsid w:val="001372BB"/>
    <w:rsid w:val="00137999"/>
    <w:rsid w:val="00141A5C"/>
    <w:rsid w:val="00141B60"/>
    <w:rsid w:val="00141E40"/>
    <w:rsid w:val="00142ABC"/>
    <w:rsid w:val="00142B50"/>
    <w:rsid w:val="00142C04"/>
    <w:rsid w:val="00143111"/>
    <w:rsid w:val="00143112"/>
    <w:rsid w:val="00143465"/>
    <w:rsid w:val="00143C1C"/>
    <w:rsid w:val="001442AA"/>
    <w:rsid w:val="00146364"/>
    <w:rsid w:val="0015383E"/>
    <w:rsid w:val="00154747"/>
    <w:rsid w:val="00157515"/>
    <w:rsid w:val="0016028A"/>
    <w:rsid w:val="00160D14"/>
    <w:rsid w:val="00161153"/>
    <w:rsid w:val="00161732"/>
    <w:rsid w:val="00161F74"/>
    <w:rsid w:val="00162224"/>
    <w:rsid w:val="00162A6C"/>
    <w:rsid w:val="00162B22"/>
    <w:rsid w:val="00162BBB"/>
    <w:rsid w:val="001636FE"/>
    <w:rsid w:val="0016468A"/>
    <w:rsid w:val="00165183"/>
    <w:rsid w:val="00165FA9"/>
    <w:rsid w:val="00167790"/>
    <w:rsid w:val="001706E3"/>
    <w:rsid w:val="001707D4"/>
    <w:rsid w:val="0017168A"/>
    <w:rsid w:val="0017172C"/>
    <w:rsid w:val="001722E1"/>
    <w:rsid w:val="00172B17"/>
    <w:rsid w:val="00173B03"/>
    <w:rsid w:val="00173C77"/>
    <w:rsid w:val="00174B60"/>
    <w:rsid w:val="00176C6A"/>
    <w:rsid w:val="00176ED0"/>
    <w:rsid w:val="001770E4"/>
    <w:rsid w:val="001777B0"/>
    <w:rsid w:val="00181997"/>
    <w:rsid w:val="001820DE"/>
    <w:rsid w:val="00182444"/>
    <w:rsid w:val="00182DE7"/>
    <w:rsid w:val="00184529"/>
    <w:rsid w:val="001850DE"/>
    <w:rsid w:val="001876C5"/>
    <w:rsid w:val="001906D7"/>
    <w:rsid w:val="00193075"/>
    <w:rsid w:val="0019446F"/>
    <w:rsid w:val="001957BE"/>
    <w:rsid w:val="00197361"/>
    <w:rsid w:val="00197A37"/>
    <w:rsid w:val="001A0CF9"/>
    <w:rsid w:val="001A0E18"/>
    <w:rsid w:val="001A1203"/>
    <w:rsid w:val="001A136E"/>
    <w:rsid w:val="001A16F7"/>
    <w:rsid w:val="001A1BB2"/>
    <w:rsid w:val="001A1E41"/>
    <w:rsid w:val="001A2D56"/>
    <w:rsid w:val="001A37E2"/>
    <w:rsid w:val="001A39A7"/>
    <w:rsid w:val="001A44DF"/>
    <w:rsid w:val="001A576E"/>
    <w:rsid w:val="001A5AA4"/>
    <w:rsid w:val="001A5AB7"/>
    <w:rsid w:val="001A5E80"/>
    <w:rsid w:val="001A7675"/>
    <w:rsid w:val="001A76F3"/>
    <w:rsid w:val="001A7CDD"/>
    <w:rsid w:val="001B1004"/>
    <w:rsid w:val="001B2B08"/>
    <w:rsid w:val="001B38F3"/>
    <w:rsid w:val="001B38F4"/>
    <w:rsid w:val="001B3C80"/>
    <w:rsid w:val="001B434D"/>
    <w:rsid w:val="001B4921"/>
    <w:rsid w:val="001B4F28"/>
    <w:rsid w:val="001B4F6E"/>
    <w:rsid w:val="001B5332"/>
    <w:rsid w:val="001B55EF"/>
    <w:rsid w:val="001B664F"/>
    <w:rsid w:val="001B6F0F"/>
    <w:rsid w:val="001B7F7D"/>
    <w:rsid w:val="001C16E1"/>
    <w:rsid w:val="001C19B8"/>
    <w:rsid w:val="001C21B8"/>
    <w:rsid w:val="001C315E"/>
    <w:rsid w:val="001C48CF"/>
    <w:rsid w:val="001C5E93"/>
    <w:rsid w:val="001C691D"/>
    <w:rsid w:val="001C74FA"/>
    <w:rsid w:val="001C7B15"/>
    <w:rsid w:val="001D004A"/>
    <w:rsid w:val="001D0E7E"/>
    <w:rsid w:val="001D10C9"/>
    <w:rsid w:val="001D18ED"/>
    <w:rsid w:val="001D190E"/>
    <w:rsid w:val="001D192F"/>
    <w:rsid w:val="001D1ECE"/>
    <w:rsid w:val="001D2199"/>
    <w:rsid w:val="001D27B2"/>
    <w:rsid w:val="001D2D9F"/>
    <w:rsid w:val="001D3648"/>
    <w:rsid w:val="001D4FCC"/>
    <w:rsid w:val="001D5292"/>
    <w:rsid w:val="001D6C29"/>
    <w:rsid w:val="001D7819"/>
    <w:rsid w:val="001D7CAA"/>
    <w:rsid w:val="001D7F54"/>
    <w:rsid w:val="001E0090"/>
    <w:rsid w:val="001E0780"/>
    <w:rsid w:val="001E1C0C"/>
    <w:rsid w:val="001E1FFC"/>
    <w:rsid w:val="001E25BB"/>
    <w:rsid w:val="001E2619"/>
    <w:rsid w:val="001E3C48"/>
    <w:rsid w:val="001E4220"/>
    <w:rsid w:val="001E62B6"/>
    <w:rsid w:val="001E6661"/>
    <w:rsid w:val="001E691D"/>
    <w:rsid w:val="001E7F5E"/>
    <w:rsid w:val="001F03C8"/>
    <w:rsid w:val="001F07D7"/>
    <w:rsid w:val="001F1A8B"/>
    <w:rsid w:val="001F2C77"/>
    <w:rsid w:val="001F386E"/>
    <w:rsid w:val="001F38E7"/>
    <w:rsid w:val="001F392B"/>
    <w:rsid w:val="001F4237"/>
    <w:rsid w:val="001F4338"/>
    <w:rsid w:val="001F6299"/>
    <w:rsid w:val="001F69E6"/>
    <w:rsid w:val="001F6C9D"/>
    <w:rsid w:val="001F73C0"/>
    <w:rsid w:val="00200EBE"/>
    <w:rsid w:val="00200EEB"/>
    <w:rsid w:val="002013A5"/>
    <w:rsid w:val="0020141D"/>
    <w:rsid w:val="00201BA5"/>
    <w:rsid w:val="002038CE"/>
    <w:rsid w:val="00204670"/>
    <w:rsid w:val="002047B4"/>
    <w:rsid w:val="002050E8"/>
    <w:rsid w:val="002051AD"/>
    <w:rsid w:val="002052EB"/>
    <w:rsid w:val="00205C01"/>
    <w:rsid w:val="00207E8D"/>
    <w:rsid w:val="0021074D"/>
    <w:rsid w:val="00210AFF"/>
    <w:rsid w:val="00210B1B"/>
    <w:rsid w:val="0021293C"/>
    <w:rsid w:val="00213155"/>
    <w:rsid w:val="00214C50"/>
    <w:rsid w:val="00216218"/>
    <w:rsid w:val="00216E0B"/>
    <w:rsid w:val="00217047"/>
    <w:rsid w:val="002172E6"/>
    <w:rsid w:val="00220A85"/>
    <w:rsid w:val="00220DA8"/>
    <w:rsid w:val="00221D0F"/>
    <w:rsid w:val="00222C8E"/>
    <w:rsid w:val="002234C0"/>
    <w:rsid w:val="00223692"/>
    <w:rsid w:val="002243E8"/>
    <w:rsid w:val="00224CEE"/>
    <w:rsid w:val="00225178"/>
    <w:rsid w:val="00225CC2"/>
    <w:rsid w:val="002261B4"/>
    <w:rsid w:val="00226426"/>
    <w:rsid w:val="00226B02"/>
    <w:rsid w:val="00227973"/>
    <w:rsid w:val="00227AB6"/>
    <w:rsid w:val="00230094"/>
    <w:rsid w:val="00231334"/>
    <w:rsid w:val="00231414"/>
    <w:rsid w:val="0023145D"/>
    <w:rsid w:val="00231D7D"/>
    <w:rsid w:val="00231F17"/>
    <w:rsid w:val="00232BF9"/>
    <w:rsid w:val="00233C96"/>
    <w:rsid w:val="00234319"/>
    <w:rsid w:val="002345A4"/>
    <w:rsid w:val="00234A83"/>
    <w:rsid w:val="002359E6"/>
    <w:rsid w:val="002370C8"/>
    <w:rsid w:val="00237264"/>
    <w:rsid w:val="002400CC"/>
    <w:rsid w:val="00240C5D"/>
    <w:rsid w:val="00241AC0"/>
    <w:rsid w:val="00244F87"/>
    <w:rsid w:val="00245C55"/>
    <w:rsid w:val="002461BE"/>
    <w:rsid w:val="00246334"/>
    <w:rsid w:val="00246867"/>
    <w:rsid w:val="00246AF5"/>
    <w:rsid w:val="00247439"/>
    <w:rsid w:val="00247F6A"/>
    <w:rsid w:val="002517F0"/>
    <w:rsid w:val="0025198A"/>
    <w:rsid w:val="00251A24"/>
    <w:rsid w:val="00251A35"/>
    <w:rsid w:val="002537FC"/>
    <w:rsid w:val="002544ED"/>
    <w:rsid w:val="00254BFD"/>
    <w:rsid w:val="0025633D"/>
    <w:rsid w:val="00256C3F"/>
    <w:rsid w:val="00260BEB"/>
    <w:rsid w:val="00261360"/>
    <w:rsid w:val="002613C5"/>
    <w:rsid w:val="00261558"/>
    <w:rsid w:val="00261E63"/>
    <w:rsid w:val="00262220"/>
    <w:rsid w:val="00263A9A"/>
    <w:rsid w:val="00264A0F"/>
    <w:rsid w:val="00265863"/>
    <w:rsid w:val="00265A58"/>
    <w:rsid w:val="00265A91"/>
    <w:rsid w:val="002662C7"/>
    <w:rsid w:val="002668E2"/>
    <w:rsid w:val="0026727A"/>
    <w:rsid w:val="0026735E"/>
    <w:rsid w:val="00267C7C"/>
    <w:rsid w:val="00270778"/>
    <w:rsid w:val="00272966"/>
    <w:rsid w:val="00272E6C"/>
    <w:rsid w:val="00273F55"/>
    <w:rsid w:val="00274774"/>
    <w:rsid w:val="002765F8"/>
    <w:rsid w:val="002768E2"/>
    <w:rsid w:val="00276DA6"/>
    <w:rsid w:val="002774C6"/>
    <w:rsid w:val="0028095E"/>
    <w:rsid w:val="002810CF"/>
    <w:rsid w:val="00281C49"/>
    <w:rsid w:val="002833AE"/>
    <w:rsid w:val="0028347A"/>
    <w:rsid w:val="00285326"/>
    <w:rsid w:val="0029047A"/>
    <w:rsid w:val="00290C79"/>
    <w:rsid w:val="00291D2B"/>
    <w:rsid w:val="00291D40"/>
    <w:rsid w:val="002940D9"/>
    <w:rsid w:val="00294C91"/>
    <w:rsid w:val="0029543F"/>
    <w:rsid w:val="00295801"/>
    <w:rsid w:val="00296EDE"/>
    <w:rsid w:val="00297F0B"/>
    <w:rsid w:val="002A048C"/>
    <w:rsid w:val="002A0BC3"/>
    <w:rsid w:val="002A0C3D"/>
    <w:rsid w:val="002A0E78"/>
    <w:rsid w:val="002A1D07"/>
    <w:rsid w:val="002A2C01"/>
    <w:rsid w:val="002A2C6C"/>
    <w:rsid w:val="002A336B"/>
    <w:rsid w:val="002A374A"/>
    <w:rsid w:val="002A3A7C"/>
    <w:rsid w:val="002A467F"/>
    <w:rsid w:val="002A490D"/>
    <w:rsid w:val="002A60B3"/>
    <w:rsid w:val="002A6301"/>
    <w:rsid w:val="002A7190"/>
    <w:rsid w:val="002A7240"/>
    <w:rsid w:val="002B08F5"/>
    <w:rsid w:val="002B0DA9"/>
    <w:rsid w:val="002B102A"/>
    <w:rsid w:val="002B36BD"/>
    <w:rsid w:val="002B3AB7"/>
    <w:rsid w:val="002B4189"/>
    <w:rsid w:val="002B5253"/>
    <w:rsid w:val="002B75CE"/>
    <w:rsid w:val="002B7691"/>
    <w:rsid w:val="002B7850"/>
    <w:rsid w:val="002B7A0B"/>
    <w:rsid w:val="002C0699"/>
    <w:rsid w:val="002C1440"/>
    <w:rsid w:val="002C1744"/>
    <w:rsid w:val="002C1C5B"/>
    <w:rsid w:val="002C1E4C"/>
    <w:rsid w:val="002C2B9F"/>
    <w:rsid w:val="002C31E3"/>
    <w:rsid w:val="002C3528"/>
    <w:rsid w:val="002C3750"/>
    <w:rsid w:val="002C41A2"/>
    <w:rsid w:val="002C5348"/>
    <w:rsid w:val="002C596E"/>
    <w:rsid w:val="002C662F"/>
    <w:rsid w:val="002D123F"/>
    <w:rsid w:val="002D1273"/>
    <w:rsid w:val="002D22C9"/>
    <w:rsid w:val="002D274B"/>
    <w:rsid w:val="002D2C02"/>
    <w:rsid w:val="002D688D"/>
    <w:rsid w:val="002D6B1C"/>
    <w:rsid w:val="002D6F1E"/>
    <w:rsid w:val="002D7077"/>
    <w:rsid w:val="002D74BC"/>
    <w:rsid w:val="002D7550"/>
    <w:rsid w:val="002D7EF4"/>
    <w:rsid w:val="002D7F30"/>
    <w:rsid w:val="002D7F8C"/>
    <w:rsid w:val="002E02ED"/>
    <w:rsid w:val="002E12DD"/>
    <w:rsid w:val="002E154D"/>
    <w:rsid w:val="002E2092"/>
    <w:rsid w:val="002E297F"/>
    <w:rsid w:val="002E3187"/>
    <w:rsid w:val="002E4B58"/>
    <w:rsid w:val="002E547C"/>
    <w:rsid w:val="002E5DFF"/>
    <w:rsid w:val="002E5E99"/>
    <w:rsid w:val="002E5F5F"/>
    <w:rsid w:val="002E6BD6"/>
    <w:rsid w:val="002E6C65"/>
    <w:rsid w:val="002F1041"/>
    <w:rsid w:val="002F3F6A"/>
    <w:rsid w:val="002F4480"/>
    <w:rsid w:val="002F5327"/>
    <w:rsid w:val="002F552D"/>
    <w:rsid w:val="002F5E12"/>
    <w:rsid w:val="002F7075"/>
    <w:rsid w:val="002F78D3"/>
    <w:rsid w:val="003014EC"/>
    <w:rsid w:val="00301502"/>
    <w:rsid w:val="003017C9"/>
    <w:rsid w:val="0030327C"/>
    <w:rsid w:val="003034FD"/>
    <w:rsid w:val="00303715"/>
    <w:rsid w:val="003039DF"/>
    <w:rsid w:val="00304188"/>
    <w:rsid w:val="00304305"/>
    <w:rsid w:val="0030430B"/>
    <w:rsid w:val="00304812"/>
    <w:rsid w:val="00304A2A"/>
    <w:rsid w:val="00304D33"/>
    <w:rsid w:val="00304D89"/>
    <w:rsid w:val="003059E7"/>
    <w:rsid w:val="00306FE5"/>
    <w:rsid w:val="00307942"/>
    <w:rsid w:val="00311B77"/>
    <w:rsid w:val="003125E2"/>
    <w:rsid w:val="003126E9"/>
    <w:rsid w:val="00313120"/>
    <w:rsid w:val="00313865"/>
    <w:rsid w:val="003147CF"/>
    <w:rsid w:val="00314CEE"/>
    <w:rsid w:val="003159B6"/>
    <w:rsid w:val="00315E4D"/>
    <w:rsid w:val="00316885"/>
    <w:rsid w:val="00317993"/>
    <w:rsid w:val="00317F81"/>
    <w:rsid w:val="00321618"/>
    <w:rsid w:val="00321CEC"/>
    <w:rsid w:val="003226ED"/>
    <w:rsid w:val="00322CB8"/>
    <w:rsid w:val="0032419A"/>
    <w:rsid w:val="0032693C"/>
    <w:rsid w:val="00327432"/>
    <w:rsid w:val="003333BF"/>
    <w:rsid w:val="00333EFD"/>
    <w:rsid w:val="00334078"/>
    <w:rsid w:val="00334936"/>
    <w:rsid w:val="0033521D"/>
    <w:rsid w:val="003365EB"/>
    <w:rsid w:val="003373BF"/>
    <w:rsid w:val="00337683"/>
    <w:rsid w:val="00337697"/>
    <w:rsid w:val="00337904"/>
    <w:rsid w:val="00340582"/>
    <w:rsid w:val="003410C0"/>
    <w:rsid w:val="00341F15"/>
    <w:rsid w:val="0034280E"/>
    <w:rsid w:val="00342B60"/>
    <w:rsid w:val="00343B51"/>
    <w:rsid w:val="00346EB4"/>
    <w:rsid w:val="00347089"/>
    <w:rsid w:val="003477FC"/>
    <w:rsid w:val="00347849"/>
    <w:rsid w:val="003478B7"/>
    <w:rsid w:val="00351B61"/>
    <w:rsid w:val="00353BE0"/>
    <w:rsid w:val="00354750"/>
    <w:rsid w:val="00355C21"/>
    <w:rsid w:val="00355C45"/>
    <w:rsid w:val="00357C92"/>
    <w:rsid w:val="00360618"/>
    <w:rsid w:val="00363438"/>
    <w:rsid w:val="00363930"/>
    <w:rsid w:val="0036454A"/>
    <w:rsid w:val="003666D6"/>
    <w:rsid w:val="00366ECA"/>
    <w:rsid w:val="00367A39"/>
    <w:rsid w:val="003738C3"/>
    <w:rsid w:val="00373FE5"/>
    <w:rsid w:val="00376590"/>
    <w:rsid w:val="00376CEA"/>
    <w:rsid w:val="003775C2"/>
    <w:rsid w:val="00377A9C"/>
    <w:rsid w:val="00377F3D"/>
    <w:rsid w:val="003804A4"/>
    <w:rsid w:val="00380E9D"/>
    <w:rsid w:val="00381201"/>
    <w:rsid w:val="003813D7"/>
    <w:rsid w:val="003814CA"/>
    <w:rsid w:val="00381640"/>
    <w:rsid w:val="00381BB0"/>
    <w:rsid w:val="0038216E"/>
    <w:rsid w:val="003821E2"/>
    <w:rsid w:val="00382539"/>
    <w:rsid w:val="00382885"/>
    <w:rsid w:val="00382947"/>
    <w:rsid w:val="003841ED"/>
    <w:rsid w:val="003873B4"/>
    <w:rsid w:val="003875F3"/>
    <w:rsid w:val="0038772F"/>
    <w:rsid w:val="003878BE"/>
    <w:rsid w:val="003900DD"/>
    <w:rsid w:val="00391C09"/>
    <w:rsid w:val="0039212B"/>
    <w:rsid w:val="00392150"/>
    <w:rsid w:val="00392F41"/>
    <w:rsid w:val="003947F9"/>
    <w:rsid w:val="00395AB6"/>
    <w:rsid w:val="00395AED"/>
    <w:rsid w:val="00395CA5"/>
    <w:rsid w:val="00395FAE"/>
    <w:rsid w:val="00396546"/>
    <w:rsid w:val="00396A78"/>
    <w:rsid w:val="00396D99"/>
    <w:rsid w:val="003970D8"/>
    <w:rsid w:val="00397496"/>
    <w:rsid w:val="00397A8B"/>
    <w:rsid w:val="003A2094"/>
    <w:rsid w:val="003A2505"/>
    <w:rsid w:val="003A2808"/>
    <w:rsid w:val="003A393C"/>
    <w:rsid w:val="003A4399"/>
    <w:rsid w:val="003A4D98"/>
    <w:rsid w:val="003A4DE4"/>
    <w:rsid w:val="003A7BC5"/>
    <w:rsid w:val="003A7D4C"/>
    <w:rsid w:val="003A7E35"/>
    <w:rsid w:val="003B1096"/>
    <w:rsid w:val="003B17C2"/>
    <w:rsid w:val="003B32FC"/>
    <w:rsid w:val="003B35DC"/>
    <w:rsid w:val="003B3BD9"/>
    <w:rsid w:val="003B3F20"/>
    <w:rsid w:val="003B4219"/>
    <w:rsid w:val="003B45D2"/>
    <w:rsid w:val="003B4F48"/>
    <w:rsid w:val="003B51CB"/>
    <w:rsid w:val="003B5F4A"/>
    <w:rsid w:val="003B796F"/>
    <w:rsid w:val="003B79B6"/>
    <w:rsid w:val="003B79F4"/>
    <w:rsid w:val="003B7F76"/>
    <w:rsid w:val="003C0FCC"/>
    <w:rsid w:val="003C1723"/>
    <w:rsid w:val="003C2816"/>
    <w:rsid w:val="003C3BEC"/>
    <w:rsid w:val="003C41F6"/>
    <w:rsid w:val="003C4F65"/>
    <w:rsid w:val="003C51A6"/>
    <w:rsid w:val="003C528E"/>
    <w:rsid w:val="003C540A"/>
    <w:rsid w:val="003C58F7"/>
    <w:rsid w:val="003C5950"/>
    <w:rsid w:val="003C5CDC"/>
    <w:rsid w:val="003C62C3"/>
    <w:rsid w:val="003C7D0B"/>
    <w:rsid w:val="003D0808"/>
    <w:rsid w:val="003D0A7B"/>
    <w:rsid w:val="003D0E0F"/>
    <w:rsid w:val="003D101D"/>
    <w:rsid w:val="003D11B1"/>
    <w:rsid w:val="003D26B1"/>
    <w:rsid w:val="003D4812"/>
    <w:rsid w:val="003D53E2"/>
    <w:rsid w:val="003D5A73"/>
    <w:rsid w:val="003D6195"/>
    <w:rsid w:val="003D6C12"/>
    <w:rsid w:val="003D6DCA"/>
    <w:rsid w:val="003D6ED5"/>
    <w:rsid w:val="003D7664"/>
    <w:rsid w:val="003E01B8"/>
    <w:rsid w:val="003E13DD"/>
    <w:rsid w:val="003E1442"/>
    <w:rsid w:val="003E3084"/>
    <w:rsid w:val="003E30AC"/>
    <w:rsid w:val="003E4779"/>
    <w:rsid w:val="003E4B17"/>
    <w:rsid w:val="003E51A9"/>
    <w:rsid w:val="003E692B"/>
    <w:rsid w:val="003F0BC5"/>
    <w:rsid w:val="003F0D6D"/>
    <w:rsid w:val="003F11B8"/>
    <w:rsid w:val="003F1DEB"/>
    <w:rsid w:val="003F23FB"/>
    <w:rsid w:val="003F2916"/>
    <w:rsid w:val="003F2BF2"/>
    <w:rsid w:val="003F3260"/>
    <w:rsid w:val="003F4498"/>
    <w:rsid w:val="003F5383"/>
    <w:rsid w:val="003F67C0"/>
    <w:rsid w:val="003F76FB"/>
    <w:rsid w:val="0040118E"/>
    <w:rsid w:val="00401C27"/>
    <w:rsid w:val="00402815"/>
    <w:rsid w:val="00403BC5"/>
    <w:rsid w:val="0040440C"/>
    <w:rsid w:val="004046C3"/>
    <w:rsid w:val="00404E5E"/>
    <w:rsid w:val="00405638"/>
    <w:rsid w:val="00406006"/>
    <w:rsid w:val="0040612C"/>
    <w:rsid w:val="00407580"/>
    <w:rsid w:val="00413361"/>
    <w:rsid w:val="00413C3D"/>
    <w:rsid w:val="00415438"/>
    <w:rsid w:val="00416F15"/>
    <w:rsid w:val="0041702C"/>
    <w:rsid w:val="0041723D"/>
    <w:rsid w:val="004174E9"/>
    <w:rsid w:val="0042043D"/>
    <w:rsid w:val="0042082B"/>
    <w:rsid w:val="00420EB0"/>
    <w:rsid w:val="0042102A"/>
    <w:rsid w:val="00422212"/>
    <w:rsid w:val="0042284A"/>
    <w:rsid w:val="00423A6A"/>
    <w:rsid w:val="00423F86"/>
    <w:rsid w:val="00424C4E"/>
    <w:rsid w:val="00424E0A"/>
    <w:rsid w:val="00425248"/>
    <w:rsid w:val="00425F56"/>
    <w:rsid w:val="00430B6B"/>
    <w:rsid w:val="00431258"/>
    <w:rsid w:val="00431DA4"/>
    <w:rsid w:val="0043237E"/>
    <w:rsid w:val="00433987"/>
    <w:rsid w:val="00433E2C"/>
    <w:rsid w:val="004346A9"/>
    <w:rsid w:val="00434FC0"/>
    <w:rsid w:val="0043539C"/>
    <w:rsid w:val="00435AA6"/>
    <w:rsid w:val="00435D9A"/>
    <w:rsid w:val="00436211"/>
    <w:rsid w:val="00436F3E"/>
    <w:rsid w:val="004451E9"/>
    <w:rsid w:val="00445C22"/>
    <w:rsid w:val="004468E0"/>
    <w:rsid w:val="0044775A"/>
    <w:rsid w:val="00447BBD"/>
    <w:rsid w:val="004515E0"/>
    <w:rsid w:val="00452113"/>
    <w:rsid w:val="00452205"/>
    <w:rsid w:val="004522E9"/>
    <w:rsid w:val="00452643"/>
    <w:rsid w:val="0045288C"/>
    <w:rsid w:val="00453540"/>
    <w:rsid w:val="0045359D"/>
    <w:rsid w:val="00454261"/>
    <w:rsid w:val="0045442D"/>
    <w:rsid w:val="004546D8"/>
    <w:rsid w:val="0045486E"/>
    <w:rsid w:val="00455756"/>
    <w:rsid w:val="00455A09"/>
    <w:rsid w:val="00455FCA"/>
    <w:rsid w:val="00457091"/>
    <w:rsid w:val="0046082C"/>
    <w:rsid w:val="004609DE"/>
    <w:rsid w:val="00460CBD"/>
    <w:rsid w:val="00461A66"/>
    <w:rsid w:val="00461BDB"/>
    <w:rsid w:val="0046204A"/>
    <w:rsid w:val="00462172"/>
    <w:rsid w:val="004633FB"/>
    <w:rsid w:val="004634F0"/>
    <w:rsid w:val="00463EA7"/>
    <w:rsid w:val="004646C2"/>
    <w:rsid w:val="00465406"/>
    <w:rsid w:val="004666A5"/>
    <w:rsid w:val="004671E0"/>
    <w:rsid w:val="004672B7"/>
    <w:rsid w:val="00467D8C"/>
    <w:rsid w:val="004705B6"/>
    <w:rsid w:val="004711BF"/>
    <w:rsid w:val="004714AA"/>
    <w:rsid w:val="004715E6"/>
    <w:rsid w:val="0047241C"/>
    <w:rsid w:val="00472AA9"/>
    <w:rsid w:val="00472F08"/>
    <w:rsid w:val="004738F4"/>
    <w:rsid w:val="00474A86"/>
    <w:rsid w:val="00476C5E"/>
    <w:rsid w:val="00477CCB"/>
    <w:rsid w:val="004808F2"/>
    <w:rsid w:val="00480F8D"/>
    <w:rsid w:val="004811CF"/>
    <w:rsid w:val="00481D87"/>
    <w:rsid w:val="004823D3"/>
    <w:rsid w:val="004839C6"/>
    <w:rsid w:val="0048453E"/>
    <w:rsid w:val="004854CE"/>
    <w:rsid w:val="00485734"/>
    <w:rsid w:val="004864EE"/>
    <w:rsid w:val="00487B43"/>
    <w:rsid w:val="00487BC9"/>
    <w:rsid w:val="0049045E"/>
    <w:rsid w:val="00490D31"/>
    <w:rsid w:val="0049178A"/>
    <w:rsid w:val="0049193A"/>
    <w:rsid w:val="004921CF"/>
    <w:rsid w:val="00492983"/>
    <w:rsid w:val="00493746"/>
    <w:rsid w:val="0049417C"/>
    <w:rsid w:val="004942E1"/>
    <w:rsid w:val="00495665"/>
    <w:rsid w:val="00495979"/>
    <w:rsid w:val="004964A9"/>
    <w:rsid w:val="004969B4"/>
    <w:rsid w:val="00497715"/>
    <w:rsid w:val="00497A52"/>
    <w:rsid w:val="004A0B5E"/>
    <w:rsid w:val="004A1A89"/>
    <w:rsid w:val="004A1AB9"/>
    <w:rsid w:val="004A229B"/>
    <w:rsid w:val="004A278A"/>
    <w:rsid w:val="004A2B79"/>
    <w:rsid w:val="004A38BE"/>
    <w:rsid w:val="004A4A3E"/>
    <w:rsid w:val="004A5989"/>
    <w:rsid w:val="004A5D3B"/>
    <w:rsid w:val="004A7142"/>
    <w:rsid w:val="004A73AD"/>
    <w:rsid w:val="004A774C"/>
    <w:rsid w:val="004B073D"/>
    <w:rsid w:val="004B1261"/>
    <w:rsid w:val="004B15AF"/>
    <w:rsid w:val="004B2B6D"/>
    <w:rsid w:val="004B3CB7"/>
    <w:rsid w:val="004B4CBC"/>
    <w:rsid w:val="004B57A1"/>
    <w:rsid w:val="004B5D59"/>
    <w:rsid w:val="004B67C6"/>
    <w:rsid w:val="004B6F82"/>
    <w:rsid w:val="004C082D"/>
    <w:rsid w:val="004C0B32"/>
    <w:rsid w:val="004C1D99"/>
    <w:rsid w:val="004C21AA"/>
    <w:rsid w:val="004C2B0D"/>
    <w:rsid w:val="004C2C18"/>
    <w:rsid w:val="004C3CBD"/>
    <w:rsid w:val="004C40F8"/>
    <w:rsid w:val="004C4497"/>
    <w:rsid w:val="004C4BF3"/>
    <w:rsid w:val="004C7E73"/>
    <w:rsid w:val="004D043B"/>
    <w:rsid w:val="004D18A7"/>
    <w:rsid w:val="004D1EF3"/>
    <w:rsid w:val="004D229D"/>
    <w:rsid w:val="004D27D7"/>
    <w:rsid w:val="004D34A8"/>
    <w:rsid w:val="004D480E"/>
    <w:rsid w:val="004D4B4E"/>
    <w:rsid w:val="004D598C"/>
    <w:rsid w:val="004D7145"/>
    <w:rsid w:val="004D7334"/>
    <w:rsid w:val="004D765A"/>
    <w:rsid w:val="004D76B6"/>
    <w:rsid w:val="004D79CB"/>
    <w:rsid w:val="004E00B5"/>
    <w:rsid w:val="004E01F5"/>
    <w:rsid w:val="004E0E12"/>
    <w:rsid w:val="004E1264"/>
    <w:rsid w:val="004E1533"/>
    <w:rsid w:val="004E17B2"/>
    <w:rsid w:val="004E2724"/>
    <w:rsid w:val="004E4759"/>
    <w:rsid w:val="004E5176"/>
    <w:rsid w:val="004E755A"/>
    <w:rsid w:val="004E7F54"/>
    <w:rsid w:val="004F0D54"/>
    <w:rsid w:val="004F2D53"/>
    <w:rsid w:val="004F2D83"/>
    <w:rsid w:val="004F311D"/>
    <w:rsid w:val="004F3138"/>
    <w:rsid w:val="004F4153"/>
    <w:rsid w:val="004F487A"/>
    <w:rsid w:val="004F4A47"/>
    <w:rsid w:val="004F4BC1"/>
    <w:rsid w:val="004F51D1"/>
    <w:rsid w:val="004F526F"/>
    <w:rsid w:val="004F5272"/>
    <w:rsid w:val="004F55D0"/>
    <w:rsid w:val="004F5E23"/>
    <w:rsid w:val="004F752D"/>
    <w:rsid w:val="004F7C95"/>
    <w:rsid w:val="00502807"/>
    <w:rsid w:val="00502C8D"/>
    <w:rsid w:val="00502DCB"/>
    <w:rsid w:val="00503199"/>
    <w:rsid w:val="00504398"/>
    <w:rsid w:val="00504773"/>
    <w:rsid w:val="00504976"/>
    <w:rsid w:val="00504D6A"/>
    <w:rsid w:val="00504EA7"/>
    <w:rsid w:val="00505033"/>
    <w:rsid w:val="0050566B"/>
    <w:rsid w:val="00507E40"/>
    <w:rsid w:val="005100B9"/>
    <w:rsid w:val="0051094C"/>
    <w:rsid w:val="00511605"/>
    <w:rsid w:val="0051171A"/>
    <w:rsid w:val="005123E2"/>
    <w:rsid w:val="0051358E"/>
    <w:rsid w:val="0051368D"/>
    <w:rsid w:val="00513B27"/>
    <w:rsid w:val="00514746"/>
    <w:rsid w:val="00515524"/>
    <w:rsid w:val="00515C73"/>
    <w:rsid w:val="005161CD"/>
    <w:rsid w:val="005162B6"/>
    <w:rsid w:val="00516F74"/>
    <w:rsid w:val="005205BB"/>
    <w:rsid w:val="00521BF2"/>
    <w:rsid w:val="005221E2"/>
    <w:rsid w:val="00523FFF"/>
    <w:rsid w:val="00524B57"/>
    <w:rsid w:val="0052535D"/>
    <w:rsid w:val="005271D9"/>
    <w:rsid w:val="005278EB"/>
    <w:rsid w:val="00527C17"/>
    <w:rsid w:val="005305DC"/>
    <w:rsid w:val="0053114F"/>
    <w:rsid w:val="0053180E"/>
    <w:rsid w:val="0053232F"/>
    <w:rsid w:val="0053258C"/>
    <w:rsid w:val="005326C3"/>
    <w:rsid w:val="00532906"/>
    <w:rsid w:val="00532A1E"/>
    <w:rsid w:val="0053328B"/>
    <w:rsid w:val="00533DA5"/>
    <w:rsid w:val="0053409B"/>
    <w:rsid w:val="00534330"/>
    <w:rsid w:val="00534F5B"/>
    <w:rsid w:val="005350C0"/>
    <w:rsid w:val="0053574B"/>
    <w:rsid w:val="00537301"/>
    <w:rsid w:val="0053739B"/>
    <w:rsid w:val="00537B5C"/>
    <w:rsid w:val="00537EE2"/>
    <w:rsid w:val="00537FA6"/>
    <w:rsid w:val="005418E5"/>
    <w:rsid w:val="0054342F"/>
    <w:rsid w:val="00543C28"/>
    <w:rsid w:val="005454D0"/>
    <w:rsid w:val="00545802"/>
    <w:rsid w:val="005467CB"/>
    <w:rsid w:val="00546B5A"/>
    <w:rsid w:val="005475E2"/>
    <w:rsid w:val="00547603"/>
    <w:rsid w:val="00547F5F"/>
    <w:rsid w:val="00550643"/>
    <w:rsid w:val="00550945"/>
    <w:rsid w:val="00550E33"/>
    <w:rsid w:val="005510D3"/>
    <w:rsid w:val="005510F7"/>
    <w:rsid w:val="00551A26"/>
    <w:rsid w:val="00551B04"/>
    <w:rsid w:val="00553C85"/>
    <w:rsid w:val="00555812"/>
    <w:rsid w:val="00556EFE"/>
    <w:rsid w:val="00557DE1"/>
    <w:rsid w:val="00561FE7"/>
    <w:rsid w:val="00562262"/>
    <w:rsid w:val="0056234F"/>
    <w:rsid w:val="00562FA0"/>
    <w:rsid w:val="00563DB7"/>
    <w:rsid w:val="00564343"/>
    <w:rsid w:val="00565679"/>
    <w:rsid w:val="00565C60"/>
    <w:rsid w:val="005665F8"/>
    <w:rsid w:val="00566DAB"/>
    <w:rsid w:val="00566E0C"/>
    <w:rsid w:val="005674FF"/>
    <w:rsid w:val="005754EF"/>
    <w:rsid w:val="005803EB"/>
    <w:rsid w:val="005809A0"/>
    <w:rsid w:val="00580DD2"/>
    <w:rsid w:val="00580EFF"/>
    <w:rsid w:val="00581B94"/>
    <w:rsid w:val="00581BD6"/>
    <w:rsid w:val="00581EC3"/>
    <w:rsid w:val="005822F7"/>
    <w:rsid w:val="00582AF0"/>
    <w:rsid w:val="00582B6B"/>
    <w:rsid w:val="00583132"/>
    <w:rsid w:val="00583199"/>
    <w:rsid w:val="00583E0F"/>
    <w:rsid w:val="00583F9C"/>
    <w:rsid w:val="00584259"/>
    <w:rsid w:val="0058437E"/>
    <w:rsid w:val="00585A7F"/>
    <w:rsid w:val="00585B83"/>
    <w:rsid w:val="00585EB1"/>
    <w:rsid w:val="00585FB7"/>
    <w:rsid w:val="0058627C"/>
    <w:rsid w:val="00586A54"/>
    <w:rsid w:val="0058757F"/>
    <w:rsid w:val="00590025"/>
    <w:rsid w:val="00590337"/>
    <w:rsid w:val="005903D9"/>
    <w:rsid w:val="00591190"/>
    <w:rsid w:val="0059187C"/>
    <w:rsid w:val="00591BCF"/>
    <w:rsid w:val="00592DBC"/>
    <w:rsid w:val="005933E3"/>
    <w:rsid w:val="00593D84"/>
    <w:rsid w:val="00594629"/>
    <w:rsid w:val="005947A7"/>
    <w:rsid w:val="00594E88"/>
    <w:rsid w:val="00595243"/>
    <w:rsid w:val="00596137"/>
    <w:rsid w:val="00596299"/>
    <w:rsid w:val="005A0143"/>
    <w:rsid w:val="005A02A9"/>
    <w:rsid w:val="005A06D0"/>
    <w:rsid w:val="005A0860"/>
    <w:rsid w:val="005A1A24"/>
    <w:rsid w:val="005A2285"/>
    <w:rsid w:val="005A23C5"/>
    <w:rsid w:val="005A264D"/>
    <w:rsid w:val="005A3440"/>
    <w:rsid w:val="005A3578"/>
    <w:rsid w:val="005A4243"/>
    <w:rsid w:val="005A4551"/>
    <w:rsid w:val="005A5044"/>
    <w:rsid w:val="005A523C"/>
    <w:rsid w:val="005A541E"/>
    <w:rsid w:val="005A5948"/>
    <w:rsid w:val="005A5C8C"/>
    <w:rsid w:val="005A6314"/>
    <w:rsid w:val="005B0856"/>
    <w:rsid w:val="005B0E55"/>
    <w:rsid w:val="005B10F4"/>
    <w:rsid w:val="005B1170"/>
    <w:rsid w:val="005B154D"/>
    <w:rsid w:val="005B1726"/>
    <w:rsid w:val="005B1A4C"/>
    <w:rsid w:val="005B1D36"/>
    <w:rsid w:val="005B1E13"/>
    <w:rsid w:val="005B3600"/>
    <w:rsid w:val="005B3876"/>
    <w:rsid w:val="005B3993"/>
    <w:rsid w:val="005B3D19"/>
    <w:rsid w:val="005B3FD9"/>
    <w:rsid w:val="005B4D32"/>
    <w:rsid w:val="005B5CDD"/>
    <w:rsid w:val="005B623C"/>
    <w:rsid w:val="005B6AC2"/>
    <w:rsid w:val="005B6B36"/>
    <w:rsid w:val="005B7980"/>
    <w:rsid w:val="005C18A8"/>
    <w:rsid w:val="005C197F"/>
    <w:rsid w:val="005C2564"/>
    <w:rsid w:val="005C331C"/>
    <w:rsid w:val="005C365A"/>
    <w:rsid w:val="005C367F"/>
    <w:rsid w:val="005C3E84"/>
    <w:rsid w:val="005C5372"/>
    <w:rsid w:val="005C5F46"/>
    <w:rsid w:val="005C7082"/>
    <w:rsid w:val="005C7992"/>
    <w:rsid w:val="005D0798"/>
    <w:rsid w:val="005D08BB"/>
    <w:rsid w:val="005D0962"/>
    <w:rsid w:val="005D1007"/>
    <w:rsid w:val="005D14FD"/>
    <w:rsid w:val="005D26C8"/>
    <w:rsid w:val="005D3029"/>
    <w:rsid w:val="005D3B08"/>
    <w:rsid w:val="005D5159"/>
    <w:rsid w:val="005D5636"/>
    <w:rsid w:val="005D5E8C"/>
    <w:rsid w:val="005D6B99"/>
    <w:rsid w:val="005D71C3"/>
    <w:rsid w:val="005E0408"/>
    <w:rsid w:val="005E08D9"/>
    <w:rsid w:val="005E190A"/>
    <w:rsid w:val="005E1F01"/>
    <w:rsid w:val="005E2A39"/>
    <w:rsid w:val="005E494E"/>
    <w:rsid w:val="005E4D22"/>
    <w:rsid w:val="005E5633"/>
    <w:rsid w:val="005E56DF"/>
    <w:rsid w:val="005E6C1D"/>
    <w:rsid w:val="005E7049"/>
    <w:rsid w:val="005E7736"/>
    <w:rsid w:val="005E7BD2"/>
    <w:rsid w:val="005F06F3"/>
    <w:rsid w:val="005F0BF2"/>
    <w:rsid w:val="005F0E6F"/>
    <w:rsid w:val="005F0F2B"/>
    <w:rsid w:val="005F1DF5"/>
    <w:rsid w:val="005F2C62"/>
    <w:rsid w:val="005F3511"/>
    <w:rsid w:val="005F4974"/>
    <w:rsid w:val="005F49DA"/>
    <w:rsid w:val="005F4F0A"/>
    <w:rsid w:val="005F554C"/>
    <w:rsid w:val="005F624B"/>
    <w:rsid w:val="005F77CC"/>
    <w:rsid w:val="005F7A1A"/>
    <w:rsid w:val="00600B64"/>
    <w:rsid w:val="00600E67"/>
    <w:rsid w:val="00600F73"/>
    <w:rsid w:val="006022AA"/>
    <w:rsid w:val="0060698A"/>
    <w:rsid w:val="006076D3"/>
    <w:rsid w:val="00610D37"/>
    <w:rsid w:val="00611E9E"/>
    <w:rsid w:val="006124EA"/>
    <w:rsid w:val="00612685"/>
    <w:rsid w:val="006126DB"/>
    <w:rsid w:val="00612F31"/>
    <w:rsid w:val="00613BA4"/>
    <w:rsid w:val="00614DB3"/>
    <w:rsid w:val="00615BF8"/>
    <w:rsid w:val="00616144"/>
    <w:rsid w:val="00616247"/>
    <w:rsid w:val="006169CB"/>
    <w:rsid w:val="006207E9"/>
    <w:rsid w:val="00620944"/>
    <w:rsid w:val="00621446"/>
    <w:rsid w:val="0062156A"/>
    <w:rsid w:val="00622B0E"/>
    <w:rsid w:val="00622E3B"/>
    <w:rsid w:val="00624877"/>
    <w:rsid w:val="006248DB"/>
    <w:rsid w:val="006250B9"/>
    <w:rsid w:val="00626834"/>
    <w:rsid w:val="00626DBC"/>
    <w:rsid w:val="00627228"/>
    <w:rsid w:val="006275C7"/>
    <w:rsid w:val="00630DDE"/>
    <w:rsid w:val="00632703"/>
    <w:rsid w:val="006329FF"/>
    <w:rsid w:val="00632A5D"/>
    <w:rsid w:val="0063365F"/>
    <w:rsid w:val="006336AC"/>
    <w:rsid w:val="00634A1E"/>
    <w:rsid w:val="00634FA2"/>
    <w:rsid w:val="0063544D"/>
    <w:rsid w:val="0063568F"/>
    <w:rsid w:val="00636A56"/>
    <w:rsid w:val="006377FD"/>
    <w:rsid w:val="00640EA5"/>
    <w:rsid w:val="00641803"/>
    <w:rsid w:val="00641A2E"/>
    <w:rsid w:val="006427B2"/>
    <w:rsid w:val="00642925"/>
    <w:rsid w:val="0064377F"/>
    <w:rsid w:val="00643856"/>
    <w:rsid w:val="00643977"/>
    <w:rsid w:val="00643AB2"/>
    <w:rsid w:val="006448B8"/>
    <w:rsid w:val="0064602C"/>
    <w:rsid w:val="006462AA"/>
    <w:rsid w:val="00647BAD"/>
    <w:rsid w:val="00650DB0"/>
    <w:rsid w:val="006523D7"/>
    <w:rsid w:val="00652E2C"/>
    <w:rsid w:val="00655E86"/>
    <w:rsid w:val="00655EF8"/>
    <w:rsid w:val="00656127"/>
    <w:rsid w:val="006576E6"/>
    <w:rsid w:val="006603D1"/>
    <w:rsid w:val="006609FC"/>
    <w:rsid w:val="0066149D"/>
    <w:rsid w:val="00662007"/>
    <w:rsid w:val="0066276C"/>
    <w:rsid w:val="00663508"/>
    <w:rsid w:val="0066391B"/>
    <w:rsid w:val="006640C3"/>
    <w:rsid w:val="006647C2"/>
    <w:rsid w:val="006647D7"/>
    <w:rsid w:val="006660EB"/>
    <w:rsid w:val="00666F45"/>
    <w:rsid w:val="006719C4"/>
    <w:rsid w:val="00672C37"/>
    <w:rsid w:val="00673445"/>
    <w:rsid w:val="00673F79"/>
    <w:rsid w:val="00674730"/>
    <w:rsid w:val="0067488B"/>
    <w:rsid w:val="006750C4"/>
    <w:rsid w:val="0067646C"/>
    <w:rsid w:val="00677FB0"/>
    <w:rsid w:val="00680A21"/>
    <w:rsid w:val="00680CF7"/>
    <w:rsid w:val="006822A4"/>
    <w:rsid w:val="006844BB"/>
    <w:rsid w:val="00684A32"/>
    <w:rsid w:val="00684CD7"/>
    <w:rsid w:val="0068556E"/>
    <w:rsid w:val="00685995"/>
    <w:rsid w:val="00687D5F"/>
    <w:rsid w:val="00687D9E"/>
    <w:rsid w:val="006906A5"/>
    <w:rsid w:val="00690A9C"/>
    <w:rsid w:val="0069187D"/>
    <w:rsid w:val="00692D82"/>
    <w:rsid w:val="006947C9"/>
    <w:rsid w:val="00695395"/>
    <w:rsid w:val="006953F8"/>
    <w:rsid w:val="00695494"/>
    <w:rsid w:val="00696197"/>
    <w:rsid w:val="006963F0"/>
    <w:rsid w:val="00696D3C"/>
    <w:rsid w:val="006971BD"/>
    <w:rsid w:val="006A0166"/>
    <w:rsid w:val="006A0C29"/>
    <w:rsid w:val="006A169F"/>
    <w:rsid w:val="006A3DCB"/>
    <w:rsid w:val="006A44EE"/>
    <w:rsid w:val="006A48B4"/>
    <w:rsid w:val="006A62EB"/>
    <w:rsid w:val="006A66E3"/>
    <w:rsid w:val="006A7842"/>
    <w:rsid w:val="006B00FD"/>
    <w:rsid w:val="006B07DA"/>
    <w:rsid w:val="006B1220"/>
    <w:rsid w:val="006B1266"/>
    <w:rsid w:val="006B1AD7"/>
    <w:rsid w:val="006B1B30"/>
    <w:rsid w:val="006B1F75"/>
    <w:rsid w:val="006B36BF"/>
    <w:rsid w:val="006B5F9F"/>
    <w:rsid w:val="006B6AA7"/>
    <w:rsid w:val="006B7452"/>
    <w:rsid w:val="006B7EC2"/>
    <w:rsid w:val="006C00C7"/>
    <w:rsid w:val="006C043B"/>
    <w:rsid w:val="006C135C"/>
    <w:rsid w:val="006C18AB"/>
    <w:rsid w:val="006C26A1"/>
    <w:rsid w:val="006C2A64"/>
    <w:rsid w:val="006C35AD"/>
    <w:rsid w:val="006C3881"/>
    <w:rsid w:val="006C3D1E"/>
    <w:rsid w:val="006C41B3"/>
    <w:rsid w:val="006C47B5"/>
    <w:rsid w:val="006C59C8"/>
    <w:rsid w:val="006C6128"/>
    <w:rsid w:val="006C7835"/>
    <w:rsid w:val="006C79B6"/>
    <w:rsid w:val="006C7F62"/>
    <w:rsid w:val="006D0345"/>
    <w:rsid w:val="006D0A9F"/>
    <w:rsid w:val="006D1300"/>
    <w:rsid w:val="006D20A0"/>
    <w:rsid w:val="006D218C"/>
    <w:rsid w:val="006D25EB"/>
    <w:rsid w:val="006D281D"/>
    <w:rsid w:val="006D3325"/>
    <w:rsid w:val="006D3EC5"/>
    <w:rsid w:val="006D420F"/>
    <w:rsid w:val="006D53C4"/>
    <w:rsid w:val="006D5F6A"/>
    <w:rsid w:val="006D605C"/>
    <w:rsid w:val="006D6380"/>
    <w:rsid w:val="006E02F6"/>
    <w:rsid w:val="006E21CB"/>
    <w:rsid w:val="006E3AC7"/>
    <w:rsid w:val="006E3B6A"/>
    <w:rsid w:val="006E3BE0"/>
    <w:rsid w:val="006E3CE5"/>
    <w:rsid w:val="006E3CFF"/>
    <w:rsid w:val="006E4F6A"/>
    <w:rsid w:val="006E540E"/>
    <w:rsid w:val="006E58E4"/>
    <w:rsid w:val="006E59A1"/>
    <w:rsid w:val="006E5B4D"/>
    <w:rsid w:val="006E5D70"/>
    <w:rsid w:val="006E7C6C"/>
    <w:rsid w:val="006F06F2"/>
    <w:rsid w:val="006F25E9"/>
    <w:rsid w:val="006F2714"/>
    <w:rsid w:val="006F3351"/>
    <w:rsid w:val="006F47A8"/>
    <w:rsid w:val="006F4CE0"/>
    <w:rsid w:val="006F5892"/>
    <w:rsid w:val="006F64F1"/>
    <w:rsid w:val="006F661B"/>
    <w:rsid w:val="006F73FA"/>
    <w:rsid w:val="006F76D5"/>
    <w:rsid w:val="006F7AB6"/>
    <w:rsid w:val="006F7C3A"/>
    <w:rsid w:val="006F7CDB"/>
    <w:rsid w:val="007014E9"/>
    <w:rsid w:val="00701A4A"/>
    <w:rsid w:val="007027E6"/>
    <w:rsid w:val="00702F1F"/>
    <w:rsid w:val="007058A3"/>
    <w:rsid w:val="00705DD1"/>
    <w:rsid w:val="007061A1"/>
    <w:rsid w:val="00710A89"/>
    <w:rsid w:val="00712C29"/>
    <w:rsid w:val="0071447A"/>
    <w:rsid w:val="00714528"/>
    <w:rsid w:val="007205EB"/>
    <w:rsid w:val="00720D5F"/>
    <w:rsid w:val="00721EE5"/>
    <w:rsid w:val="00721FEF"/>
    <w:rsid w:val="0072506C"/>
    <w:rsid w:val="00727E99"/>
    <w:rsid w:val="00730053"/>
    <w:rsid w:val="0073158D"/>
    <w:rsid w:val="007322EB"/>
    <w:rsid w:val="00732B09"/>
    <w:rsid w:val="00732E60"/>
    <w:rsid w:val="00733628"/>
    <w:rsid w:val="00733C8D"/>
    <w:rsid w:val="007355E1"/>
    <w:rsid w:val="007358E5"/>
    <w:rsid w:val="007359A4"/>
    <w:rsid w:val="00736366"/>
    <w:rsid w:val="0073689A"/>
    <w:rsid w:val="00737320"/>
    <w:rsid w:val="00740FCB"/>
    <w:rsid w:val="007418D0"/>
    <w:rsid w:val="00741E23"/>
    <w:rsid w:val="0074430C"/>
    <w:rsid w:val="0074542E"/>
    <w:rsid w:val="00745EC6"/>
    <w:rsid w:val="0074720A"/>
    <w:rsid w:val="00750702"/>
    <w:rsid w:val="00750F66"/>
    <w:rsid w:val="007512B3"/>
    <w:rsid w:val="00753BBC"/>
    <w:rsid w:val="00754120"/>
    <w:rsid w:val="00754F54"/>
    <w:rsid w:val="00756CF1"/>
    <w:rsid w:val="00760491"/>
    <w:rsid w:val="0076174E"/>
    <w:rsid w:val="00762704"/>
    <w:rsid w:val="00762859"/>
    <w:rsid w:val="0076296E"/>
    <w:rsid w:val="007638A3"/>
    <w:rsid w:val="00763E9E"/>
    <w:rsid w:val="00764615"/>
    <w:rsid w:val="00764A02"/>
    <w:rsid w:val="00764BB0"/>
    <w:rsid w:val="00765222"/>
    <w:rsid w:val="007653EC"/>
    <w:rsid w:val="0076545E"/>
    <w:rsid w:val="00765EDC"/>
    <w:rsid w:val="00766573"/>
    <w:rsid w:val="007666FA"/>
    <w:rsid w:val="00766E6E"/>
    <w:rsid w:val="00767006"/>
    <w:rsid w:val="0076797F"/>
    <w:rsid w:val="0077273D"/>
    <w:rsid w:val="0077357D"/>
    <w:rsid w:val="00773CBF"/>
    <w:rsid w:val="00775C81"/>
    <w:rsid w:val="00776B1A"/>
    <w:rsid w:val="00780DF0"/>
    <w:rsid w:val="00781B92"/>
    <w:rsid w:val="00783992"/>
    <w:rsid w:val="00783DA2"/>
    <w:rsid w:val="00784FD6"/>
    <w:rsid w:val="007869E5"/>
    <w:rsid w:val="0078788D"/>
    <w:rsid w:val="00787B24"/>
    <w:rsid w:val="007909A3"/>
    <w:rsid w:val="00790B82"/>
    <w:rsid w:val="00791252"/>
    <w:rsid w:val="0079202A"/>
    <w:rsid w:val="00792650"/>
    <w:rsid w:val="00792976"/>
    <w:rsid w:val="007939AF"/>
    <w:rsid w:val="00794904"/>
    <w:rsid w:val="00794D84"/>
    <w:rsid w:val="007958D9"/>
    <w:rsid w:val="00795A80"/>
    <w:rsid w:val="00795E0E"/>
    <w:rsid w:val="00796E5A"/>
    <w:rsid w:val="00796FF5"/>
    <w:rsid w:val="007977BA"/>
    <w:rsid w:val="007A0668"/>
    <w:rsid w:val="007A0765"/>
    <w:rsid w:val="007A1363"/>
    <w:rsid w:val="007A147A"/>
    <w:rsid w:val="007A1DDC"/>
    <w:rsid w:val="007A24F8"/>
    <w:rsid w:val="007A264C"/>
    <w:rsid w:val="007A2C02"/>
    <w:rsid w:val="007A4198"/>
    <w:rsid w:val="007A4C6C"/>
    <w:rsid w:val="007A4D84"/>
    <w:rsid w:val="007A63C3"/>
    <w:rsid w:val="007A701B"/>
    <w:rsid w:val="007A7765"/>
    <w:rsid w:val="007B1258"/>
    <w:rsid w:val="007B2391"/>
    <w:rsid w:val="007B32B8"/>
    <w:rsid w:val="007B3DE0"/>
    <w:rsid w:val="007B41B6"/>
    <w:rsid w:val="007B452C"/>
    <w:rsid w:val="007B4534"/>
    <w:rsid w:val="007B6DCB"/>
    <w:rsid w:val="007C0653"/>
    <w:rsid w:val="007C0E10"/>
    <w:rsid w:val="007C1931"/>
    <w:rsid w:val="007C4377"/>
    <w:rsid w:val="007C4769"/>
    <w:rsid w:val="007C4B0F"/>
    <w:rsid w:val="007C5764"/>
    <w:rsid w:val="007C5F65"/>
    <w:rsid w:val="007C730C"/>
    <w:rsid w:val="007D01F5"/>
    <w:rsid w:val="007D07A8"/>
    <w:rsid w:val="007D1E79"/>
    <w:rsid w:val="007D26CC"/>
    <w:rsid w:val="007D3720"/>
    <w:rsid w:val="007D42C5"/>
    <w:rsid w:val="007D624E"/>
    <w:rsid w:val="007D6557"/>
    <w:rsid w:val="007E1026"/>
    <w:rsid w:val="007E2765"/>
    <w:rsid w:val="007E2C67"/>
    <w:rsid w:val="007E2CE3"/>
    <w:rsid w:val="007E366D"/>
    <w:rsid w:val="007E3B3D"/>
    <w:rsid w:val="007E3D82"/>
    <w:rsid w:val="007E4524"/>
    <w:rsid w:val="007E4713"/>
    <w:rsid w:val="007E55A3"/>
    <w:rsid w:val="007E5B46"/>
    <w:rsid w:val="007E5BEC"/>
    <w:rsid w:val="007E5C9D"/>
    <w:rsid w:val="007E7208"/>
    <w:rsid w:val="007F0483"/>
    <w:rsid w:val="007F1FB2"/>
    <w:rsid w:val="007F2388"/>
    <w:rsid w:val="007F2EF2"/>
    <w:rsid w:val="007F317E"/>
    <w:rsid w:val="007F4059"/>
    <w:rsid w:val="007F4867"/>
    <w:rsid w:val="007F4D57"/>
    <w:rsid w:val="007F4EA5"/>
    <w:rsid w:val="007F62DA"/>
    <w:rsid w:val="007F64C8"/>
    <w:rsid w:val="00800921"/>
    <w:rsid w:val="008027C1"/>
    <w:rsid w:val="00802BEA"/>
    <w:rsid w:val="00803A85"/>
    <w:rsid w:val="00803D6C"/>
    <w:rsid w:val="00804068"/>
    <w:rsid w:val="008053EB"/>
    <w:rsid w:val="008059DF"/>
    <w:rsid w:val="00805D71"/>
    <w:rsid w:val="00806047"/>
    <w:rsid w:val="008069AC"/>
    <w:rsid w:val="00807781"/>
    <w:rsid w:val="00807B1F"/>
    <w:rsid w:val="00810756"/>
    <w:rsid w:val="00810799"/>
    <w:rsid w:val="008112D7"/>
    <w:rsid w:val="0081318D"/>
    <w:rsid w:val="00813580"/>
    <w:rsid w:val="0081400E"/>
    <w:rsid w:val="0081411B"/>
    <w:rsid w:val="00814942"/>
    <w:rsid w:val="00815649"/>
    <w:rsid w:val="00815ABE"/>
    <w:rsid w:val="00815CCD"/>
    <w:rsid w:val="00816F64"/>
    <w:rsid w:val="008175EC"/>
    <w:rsid w:val="0081787B"/>
    <w:rsid w:val="00817FBC"/>
    <w:rsid w:val="008205C5"/>
    <w:rsid w:val="00820ED5"/>
    <w:rsid w:val="0082138A"/>
    <w:rsid w:val="00821BBF"/>
    <w:rsid w:val="008227EF"/>
    <w:rsid w:val="0082282F"/>
    <w:rsid w:val="00822B7B"/>
    <w:rsid w:val="00823363"/>
    <w:rsid w:val="008239E9"/>
    <w:rsid w:val="0082404B"/>
    <w:rsid w:val="008246E7"/>
    <w:rsid w:val="00824DA1"/>
    <w:rsid w:val="0082567B"/>
    <w:rsid w:val="00826054"/>
    <w:rsid w:val="00826953"/>
    <w:rsid w:val="00827DF5"/>
    <w:rsid w:val="008312EB"/>
    <w:rsid w:val="00831C3E"/>
    <w:rsid w:val="00831C4A"/>
    <w:rsid w:val="00832242"/>
    <w:rsid w:val="008325B0"/>
    <w:rsid w:val="00832C22"/>
    <w:rsid w:val="00832CA6"/>
    <w:rsid w:val="00833B28"/>
    <w:rsid w:val="008345B2"/>
    <w:rsid w:val="00834BD1"/>
    <w:rsid w:val="008356C0"/>
    <w:rsid w:val="008358F0"/>
    <w:rsid w:val="00835CA2"/>
    <w:rsid w:val="008371D9"/>
    <w:rsid w:val="008374C9"/>
    <w:rsid w:val="00837D46"/>
    <w:rsid w:val="00844AA7"/>
    <w:rsid w:val="00844AC5"/>
    <w:rsid w:val="008450D0"/>
    <w:rsid w:val="00845513"/>
    <w:rsid w:val="00846721"/>
    <w:rsid w:val="00846B09"/>
    <w:rsid w:val="00846EC5"/>
    <w:rsid w:val="008478E2"/>
    <w:rsid w:val="00847AEC"/>
    <w:rsid w:val="008508EE"/>
    <w:rsid w:val="00850A8E"/>
    <w:rsid w:val="00851935"/>
    <w:rsid w:val="00851A8C"/>
    <w:rsid w:val="008527FF"/>
    <w:rsid w:val="00854075"/>
    <w:rsid w:val="00854744"/>
    <w:rsid w:val="00854982"/>
    <w:rsid w:val="0085551F"/>
    <w:rsid w:val="00855CFD"/>
    <w:rsid w:val="00855D2B"/>
    <w:rsid w:val="00856249"/>
    <w:rsid w:val="008566F6"/>
    <w:rsid w:val="00856918"/>
    <w:rsid w:val="00860CF0"/>
    <w:rsid w:val="00861051"/>
    <w:rsid w:val="0086171E"/>
    <w:rsid w:val="00862B07"/>
    <w:rsid w:val="00863FE9"/>
    <w:rsid w:val="00864694"/>
    <w:rsid w:val="0086563D"/>
    <w:rsid w:val="008662EA"/>
    <w:rsid w:val="008663C5"/>
    <w:rsid w:val="008668FD"/>
    <w:rsid w:val="008671ED"/>
    <w:rsid w:val="00867963"/>
    <w:rsid w:val="008700E8"/>
    <w:rsid w:val="008701E7"/>
    <w:rsid w:val="0087027B"/>
    <w:rsid w:val="00870663"/>
    <w:rsid w:val="00871DA1"/>
    <w:rsid w:val="00872508"/>
    <w:rsid w:val="00872968"/>
    <w:rsid w:val="00872EB7"/>
    <w:rsid w:val="008731F9"/>
    <w:rsid w:val="00873D54"/>
    <w:rsid w:val="008741DE"/>
    <w:rsid w:val="00874E4E"/>
    <w:rsid w:val="00875C96"/>
    <w:rsid w:val="00877464"/>
    <w:rsid w:val="00880E1D"/>
    <w:rsid w:val="00884023"/>
    <w:rsid w:val="0088625F"/>
    <w:rsid w:val="0088684B"/>
    <w:rsid w:val="00887CBB"/>
    <w:rsid w:val="00890BEA"/>
    <w:rsid w:val="00891337"/>
    <w:rsid w:val="0089133C"/>
    <w:rsid w:val="00891D50"/>
    <w:rsid w:val="00892C3B"/>
    <w:rsid w:val="00893685"/>
    <w:rsid w:val="0089457D"/>
    <w:rsid w:val="00895563"/>
    <w:rsid w:val="008964F0"/>
    <w:rsid w:val="008971EB"/>
    <w:rsid w:val="008A0077"/>
    <w:rsid w:val="008A2667"/>
    <w:rsid w:val="008A35B5"/>
    <w:rsid w:val="008A53AE"/>
    <w:rsid w:val="008A5430"/>
    <w:rsid w:val="008A5562"/>
    <w:rsid w:val="008A5E42"/>
    <w:rsid w:val="008A6303"/>
    <w:rsid w:val="008A650C"/>
    <w:rsid w:val="008B0513"/>
    <w:rsid w:val="008B1AAF"/>
    <w:rsid w:val="008B1C1C"/>
    <w:rsid w:val="008B3729"/>
    <w:rsid w:val="008B4E9F"/>
    <w:rsid w:val="008B5A2A"/>
    <w:rsid w:val="008B67BF"/>
    <w:rsid w:val="008B695B"/>
    <w:rsid w:val="008B6B21"/>
    <w:rsid w:val="008B7192"/>
    <w:rsid w:val="008B7C9E"/>
    <w:rsid w:val="008C03D9"/>
    <w:rsid w:val="008C14A3"/>
    <w:rsid w:val="008C1645"/>
    <w:rsid w:val="008C1687"/>
    <w:rsid w:val="008C1D92"/>
    <w:rsid w:val="008C1F57"/>
    <w:rsid w:val="008C2115"/>
    <w:rsid w:val="008C21D7"/>
    <w:rsid w:val="008C236B"/>
    <w:rsid w:val="008C27FD"/>
    <w:rsid w:val="008C3584"/>
    <w:rsid w:val="008C3B35"/>
    <w:rsid w:val="008C3C95"/>
    <w:rsid w:val="008C4B86"/>
    <w:rsid w:val="008C4C60"/>
    <w:rsid w:val="008C4F17"/>
    <w:rsid w:val="008C5486"/>
    <w:rsid w:val="008C5966"/>
    <w:rsid w:val="008C6643"/>
    <w:rsid w:val="008C7C58"/>
    <w:rsid w:val="008D156A"/>
    <w:rsid w:val="008D2327"/>
    <w:rsid w:val="008D263E"/>
    <w:rsid w:val="008D2B5B"/>
    <w:rsid w:val="008D34D1"/>
    <w:rsid w:val="008D35C1"/>
    <w:rsid w:val="008D4644"/>
    <w:rsid w:val="008D465A"/>
    <w:rsid w:val="008D4ECE"/>
    <w:rsid w:val="008D557F"/>
    <w:rsid w:val="008D5651"/>
    <w:rsid w:val="008D64CD"/>
    <w:rsid w:val="008D6792"/>
    <w:rsid w:val="008E01F6"/>
    <w:rsid w:val="008E079D"/>
    <w:rsid w:val="008E0D91"/>
    <w:rsid w:val="008E1572"/>
    <w:rsid w:val="008E1F84"/>
    <w:rsid w:val="008E242B"/>
    <w:rsid w:val="008E3B9E"/>
    <w:rsid w:val="008E3FA3"/>
    <w:rsid w:val="008E56C9"/>
    <w:rsid w:val="008E5ECC"/>
    <w:rsid w:val="008E6B43"/>
    <w:rsid w:val="008E6C23"/>
    <w:rsid w:val="008E7014"/>
    <w:rsid w:val="008E7198"/>
    <w:rsid w:val="008E7485"/>
    <w:rsid w:val="008E7624"/>
    <w:rsid w:val="008F207F"/>
    <w:rsid w:val="008F212F"/>
    <w:rsid w:val="008F240F"/>
    <w:rsid w:val="008F2788"/>
    <w:rsid w:val="008F31DD"/>
    <w:rsid w:val="008F3602"/>
    <w:rsid w:val="008F49C1"/>
    <w:rsid w:val="008F5ED2"/>
    <w:rsid w:val="008F63A7"/>
    <w:rsid w:val="008F66EB"/>
    <w:rsid w:val="008F69F0"/>
    <w:rsid w:val="008F71AB"/>
    <w:rsid w:val="009004EE"/>
    <w:rsid w:val="00901762"/>
    <w:rsid w:val="00901B55"/>
    <w:rsid w:val="00901F32"/>
    <w:rsid w:val="009032C7"/>
    <w:rsid w:val="00903C24"/>
    <w:rsid w:val="00903E9B"/>
    <w:rsid w:val="00903F70"/>
    <w:rsid w:val="0090410B"/>
    <w:rsid w:val="00904942"/>
    <w:rsid w:val="009072CE"/>
    <w:rsid w:val="00907471"/>
    <w:rsid w:val="0091101C"/>
    <w:rsid w:val="00911087"/>
    <w:rsid w:val="009113F2"/>
    <w:rsid w:val="0091145F"/>
    <w:rsid w:val="00912437"/>
    <w:rsid w:val="0091253C"/>
    <w:rsid w:val="009128AD"/>
    <w:rsid w:val="00912E08"/>
    <w:rsid w:val="009131BB"/>
    <w:rsid w:val="009143C8"/>
    <w:rsid w:val="00916967"/>
    <w:rsid w:val="00916E3F"/>
    <w:rsid w:val="00917643"/>
    <w:rsid w:val="0091773B"/>
    <w:rsid w:val="00917BCD"/>
    <w:rsid w:val="00917D9E"/>
    <w:rsid w:val="00921449"/>
    <w:rsid w:val="00921663"/>
    <w:rsid w:val="00921812"/>
    <w:rsid w:val="00921A4E"/>
    <w:rsid w:val="00922142"/>
    <w:rsid w:val="00922232"/>
    <w:rsid w:val="009222A8"/>
    <w:rsid w:val="00922466"/>
    <w:rsid w:val="00923674"/>
    <w:rsid w:val="00924525"/>
    <w:rsid w:val="0092526C"/>
    <w:rsid w:val="00925AAF"/>
    <w:rsid w:val="00931C2C"/>
    <w:rsid w:val="00931D14"/>
    <w:rsid w:val="009337D1"/>
    <w:rsid w:val="009350B4"/>
    <w:rsid w:val="0093529C"/>
    <w:rsid w:val="0093536F"/>
    <w:rsid w:val="0093562E"/>
    <w:rsid w:val="009374AC"/>
    <w:rsid w:val="00937DDD"/>
    <w:rsid w:val="00940167"/>
    <w:rsid w:val="00940ACC"/>
    <w:rsid w:val="009414C1"/>
    <w:rsid w:val="0094151D"/>
    <w:rsid w:val="009427AA"/>
    <w:rsid w:val="009436AD"/>
    <w:rsid w:val="0094382D"/>
    <w:rsid w:val="009438C3"/>
    <w:rsid w:val="00944DC0"/>
    <w:rsid w:val="009450F2"/>
    <w:rsid w:val="0094543E"/>
    <w:rsid w:val="00946E80"/>
    <w:rsid w:val="009502CF"/>
    <w:rsid w:val="009508F0"/>
    <w:rsid w:val="0095146C"/>
    <w:rsid w:val="009516F0"/>
    <w:rsid w:val="00952B85"/>
    <w:rsid w:val="009537C2"/>
    <w:rsid w:val="00953DF7"/>
    <w:rsid w:val="009545A7"/>
    <w:rsid w:val="00954F66"/>
    <w:rsid w:val="0095559C"/>
    <w:rsid w:val="0095756D"/>
    <w:rsid w:val="00957E96"/>
    <w:rsid w:val="00957EDB"/>
    <w:rsid w:val="0096079D"/>
    <w:rsid w:val="00961795"/>
    <w:rsid w:val="00962185"/>
    <w:rsid w:val="0096230C"/>
    <w:rsid w:val="0096258F"/>
    <w:rsid w:val="009632CA"/>
    <w:rsid w:val="00964047"/>
    <w:rsid w:val="00964393"/>
    <w:rsid w:val="00964822"/>
    <w:rsid w:val="0096483E"/>
    <w:rsid w:val="00964BE2"/>
    <w:rsid w:val="0096500D"/>
    <w:rsid w:val="009661E5"/>
    <w:rsid w:val="009669A3"/>
    <w:rsid w:val="00966AA7"/>
    <w:rsid w:val="009674E4"/>
    <w:rsid w:val="00967D64"/>
    <w:rsid w:val="009701E0"/>
    <w:rsid w:val="0097037B"/>
    <w:rsid w:val="00971097"/>
    <w:rsid w:val="00973701"/>
    <w:rsid w:val="00974379"/>
    <w:rsid w:val="00974587"/>
    <w:rsid w:val="00974635"/>
    <w:rsid w:val="00975003"/>
    <w:rsid w:val="00976480"/>
    <w:rsid w:val="009765EC"/>
    <w:rsid w:val="00976652"/>
    <w:rsid w:val="00980D96"/>
    <w:rsid w:val="00980E8D"/>
    <w:rsid w:val="0098249B"/>
    <w:rsid w:val="009827A2"/>
    <w:rsid w:val="00983790"/>
    <w:rsid w:val="009841B2"/>
    <w:rsid w:val="00985176"/>
    <w:rsid w:val="00985C29"/>
    <w:rsid w:val="00986421"/>
    <w:rsid w:val="00986BDF"/>
    <w:rsid w:val="00986F29"/>
    <w:rsid w:val="009875CF"/>
    <w:rsid w:val="00987699"/>
    <w:rsid w:val="009879AA"/>
    <w:rsid w:val="00991024"/>
    <w:rsid w:val="0099237D"/>
    <w:rsid w:val="009927F9"/>
    <w:rsid w:val="00993A7E"/>
    <w:rsid w:val="00993B2B"/>
    <w:rsid w:val="00995960"/>
    <w:rsid w:val="00995CB4"/>
    <w:rsid w:val="00997145"/>
    <w:rsid w:val="00997162"/>
    <w:rsid w:val="00997CF2"/>
    <w:rsid w:val="00997FFA"/>
    <w:rsid w:val="009A1AA1"/>
    <w:rsid w:val="009A21E2"/>
    <w:rsid w:val="009A23F5"/>
    <w:rsid w:val="009A4581"/>
    <w:rsid w:val="009A47A3"/>
    <w:rsid w:val="009A4BC5"/>
    <w:rsid w:val="009A567E"/>
    <w:rsid w:val="009A6AEB"/>
    <w:rsid w:val="009A75F0"/>
    <w:rsid w:val="009B00D5"/>
    <w:rsid w:val="009B0207"/>
    <w:rsid w:val="009B0586"/>
    <w:rsid w:val="009B0FD7"/>
    <w:rsid w:val="009B190F"/>
    <w:rsid w:val="009B1E83"/>
    <w:rsid w:val="009B37EE"/>
    <w:rsid w:val="009B389C"/>
    <w:rsid w:val="009B3BA0"/>
    <w:rsid w:val="009B3E9E"/>
    <w:rsid w:val="009B3FF2"/>
    <w:rsid w:val="009B4E20"/>
    <w:rsid w:val="009B5850"/>
    <w:rsid w:val="009B5B0C"/>
    <w:rsid w:val="009B6151"/>
    <w:rsid w:val="009B61DB"/>
    <w:rsid w:val="009B61E3"/>
    <w:rsid w:val="009B7941"/>
    <w:rsid w:val="009C0257"/>
    <w:rsid w:val="009C0E5E"/>
    <w:rsid w:val="009C2229"/>
    <w:rsid w:val="009C3E42"/>
    <w:rsid w:val="009C47D0"/>
    <w:rsid w:val="009C4C68"/>
    <w:rsid w:val="009C4CE8"/>
    <w:rsid w:val="009C5EAA"/>
    <w:rsid w:val="009C74A1"/>
    <w:rsid w:val="009D0879"/>
    <w:rsid w:val="009D1FAB"/>
    <w:rsid w:val="009D2EC8"/>
    <w:rsid w:val="009D3E8A"/>
    <w:rsid w:val="009D3E90"/>
    <w:rsid w:val="009D4224"/>
    <w:rsid w:val="009D5C95"/>
    <w:rsid w:val="009D61ED"/>
    <w:rsid w:val="009D6917"/>
    <w:rsid w:val="009D73EC"/>
    <w:rsid w:val="009D743A"/>
    <w:rsid w:val="009E12D5"/>
    <w:rsid w:val="009E3B9B"/>
    <w:rsid w:val="009E4D59"/>
    <w:rsid w:val="009E53D4"/>
    <w:rsid w:val="009E553C"/>
    <w:rsid w:val="009E5AF7"/>
    <w:rsid w:val="009E6436"/>
    <w:rsid w:val="009E6531"/>
    <w:rsid w:val="009E66BC"/>
    <w:rsid w:val="009E69C6"/>
    <w:rsid w:val="009E74CE"/>
    <w:rsid w:val="009E78B8"/>
    <w:rsid w:val="009E79AD"/>
    <w:rsid w:val="009F090E"/>
    <w:rsid w:val="009F0C73"/>
    <w:rsid w:val="009F2420"/>
    <w:rsid w:val="009F2CF8"/>
    <w:rsid w:val="009F319A"/>
    <w:rsid w:val="009F32B6"/>
    <w:rsid w:val="009F350F"/>
    <w:rsid w:val="009F5349"/>
    <w:rsid w:val="009F5B35"/>
    <w:rsid w:val="009F71F1"/>
    <w:rsid w:val="009F79A8"/>
    <w:rsid w:val="009F79D5"/>
    <w:rsid w:val="009F7B95"/>
    <w:rsid w:val="00A01A97"/>
    <w:rsid w:val="00A01C16"/>
    <w:rsid w:val="00A01F63"/>
    <w:rsid w:val="00A0347F"/>
    <w:rsid w:val="00A03E72"/>
    <w:rsid w:val="00A04047"/>
    <w:rsid w:val="00A06D4B"/>
    <w:rsid w:val="00A072F6"/>
    <w:rsid w:val="00A0764E"/>
    <w:rsid w:val="00A079E7"/>
    <w:rsid w:val="00A07EA6"/>
    <w:rsid w:val="00A11858"/>
    <w:rsid w:val="00A120E4"/>
    <w:rsid w:val="00A164E6"/>
    <w:rsid w:val="00A16A6A"/>
    <w:rsid w:val="00A178EB"/>
    <w:rsid w:val="00A203E5"/>
    <w:rsid w:val="00A21805"/>
    <w:rsid w:val="00A22428"/>
    <w:rsid w:val="00A23B7D"/>
    <w:rsid w:val="00A2401D"/>
    <w:rsid w:val="00A2429F"/>
    <w:rsid w:val="00A24B24"/>
    <w:rsid w:val="00A2551D"/>
    <w:rsid w:val="00A2760E"/>
    <w:rsid w:val="00A277FA"/>
    <w:rsid w:val="00A2790F"/>
    <w:rsid w:val="00A30608"/>
    <w:rsid w:val="00A309CA"/>
    <w:rsid w:val="00A310DA"/>
    <w:rsid w:val="00A3114C"/>
    <w:rsid w:val="00A325F0"/>
    <w:rsid w:val="00A346B3"/>
    <w:rsid w:val="00A35491"/>
    <w:rsid w:val="00A3585F"/>
    <w:rsid w:val="00A35B1B"/>
    <w:rsid w:val="00A35E70"/>
    <w:rsid w:val="00A36B9C"/>
    <w:rsid w:val="00A40C42"/>
    <w:rsid w:val="00A40FF5"/>
    <w:rsid w:val="00A411A5"/>
    <w:rsid w:val="00A43315"/>
    <w:rsid w:val="00A43C8C"/>
    <w:rsid w:val="00A4418F"/>
    <w:rsid w:val="00A446C3"/>
    <w:rsid w:val="00A45759"/>
    <w:rsid w:val="00A45CDE"/>
    <w:rsid w:val="00A45E7C"/>
    <w:rsid w:val="00A46614"/>
    <w:rsid w:val="00A4712B"/>
    <w:rsid w:val="00A4798C"/>
    <w:rsid w:val="00A47F98"/>
    <w:rsid w:val="00A5140E"/>
    <w:rsid w:val="00A51B62"/>
    <w:rsid w:val="00A523E8"/>
    <w:rsid w:val="00A532FE"/>
    <w:rsid w:val="00A534CE"/>
    <w:rsid w:val="00A546D1"/>
    <w:rsid w:val="00A60350"/>
    <w:rsid w:val="00A60622"/>
    <w:rsid w:val="00A60E08"/>
    <w:rsid w:val="00A61619"/>
    <w:rsid w:val="00A616D8"/>
    <w:rsid w:val="00A619B6"/>
    <w:rsid w:val="00A62A03"/>
    <w:rsid w:val="00A634A5"/>
    <w:rsid w:val="00A63ADF"/>
    <w:rsid w:val="00A63F45"/>
    <w:rsid w:val="00A64963"/>
    <w:rsid w:val="00A64CDE"/>
    <w:rsid w:val="00A659D6"/>
    <w:rsid w:val="00A65A02"/>
    <w:rsid w:val="00A65FEB"/>
    <w:rsid w:val="00A662E3"/>
    <w:rsid w:val="00A678A3"/>
    <w:rsid w:val="00A7157C"/>
    <w:rsid w:val="00A7159A"/>
    <w:rsid w:val="00A72178"/>
    <w:rsid w:val="00A72BDA"/>
    <w:rsid w:val="00A72BDD"/>
    <w:rsid w:val="00A72D8A"/>
    <w:rsid w:val="00A72F88"/>
    <w:rsid w:val="00A73155"/>
    <w:rsid w:val="00A7346A"/>
    <w:rsid w:val="00A73EE1"/>
    <w:rsid w:val="00A75FCE"/>
    <w:rsid w:val="00A76F67"/>
    <w:rsid w:val="00A7765D"/>
    <w:rsid w:val="00A801FC"/>
    <w:rsid w:val="00A80A14"/>
    <w:rsid w:val="00A80BA0"/>
    <w:rsid w:val="00A80CCD"/>
    <w:rsid w:val="00A811CA"/>
    <w:rsid w:val="00A81A47"/>
    <w:rsid w:val="00A81B77"/>
    <w:rsid w:val="00A81C5E"/>
    <w:rsid w:val="00A8274E"/>
    <w:rsid w:val="00A82BB9"/>
    <w:rsid w:val="00A82CC0"/>
    <w:rsid w:val="00A82E6A"/>
    <w:rsid w:val="00A8426C"/>
    <w:rsid w:val="00A8532A"/>
    <w:rsid w:val="00A86450"/>
    <w:rsid w:val="00A8752F"/>
    <w:rsid w:val="00A87E23"/>
    <w:rsid w:val="00A904BB"/>
    <w:rsid w:val="00A909E7"/>
    <w:rsid w:val="00A90FA7"/>
    <w:rsid w:val="00A911DA"/>
    <w:rsid w:val="00A92068"/>
    <w:rsid w:val="00A947F2"/>
    <w:rsid w:val="00A94812"/>
    <w:rsid w:val="00A961D6"/>
    <w:rsid w:val="00A96406"/>
    <w:rsid w:val="00A97F24"/>
    <w:rsid w:val="00AA1449"/>
    <w:rsid w:val="00AA1973"/>
    <w:rsid w:val="00AA43A1"/>
    <w:rsid w:val="00AA483C"/>
    <w:rsid w:val="00AA54B3"/>
    <w:rsid w:val="00AA5AF4"/>
    <w:rsid w:val="00AA677C"/>
    <w:rsid w:val="00AA77A3"/>
    <w:rsid w:val="00AA78A9"/>
    <w:rsid w:val="00AA7B25"/>
    <w:rsid w:val="00AB0021"/>
    <w:rsid w:val="00AB1314"/>
    <w:rsid w:val="00AB202A"/>
    <w:rsid w:val="00AB2141"/>
    <w:rsid w:val="00AB2443"/>
    <w:rsid w:val="00AB2903"/>
    <w:rsid w:val="00AB34BC"/>
    <w:rsid w:val="00AB3A91"/>
    <w:rsid w:val="00AB40DC"/>
    <w:rsid w:val="00AB4867"/>
    <w:rsid w:val="00AB5B1F"/>
    <w:rsid w:val="00AB735E"/>
    <w:rsid w:val="00AC15C4"/>
    <w:rsid w:val="00AC2521"/>
    <w:rsid w:val="00AC3039"/>
    <w:rsid w:val="00AC3601"/>
    <w:rsid w:val="00AC3B7E"/>
    <w:rsid w:val="00AC3D6F"/>
    <w:rsid w:val="00AC48D7"/>
    <w:rsid w:val="00AC5F11"/>
    <w:rsid w:val="00AC7720"/>
    <w:rsid w:val="00AC7AD6"/>
    <w:rsid w:val="00AD0145"/>
    <w:rsid w:val="00AD1C57"/>
    <w:rsid w:val="00AD21AE"/>
    <w:rsid w:val="00AD26E2"/>
    <w:rsid w:val="00AD2DC9"/>
    <w:rsid w:val="00AD31E7"/>
    <w:rsid w:val="00AD3F9B"/>
    <w:rsid w:val="00AD58ED"/>
    <w:rsid w:val="00AD5F53"/>
    <w:rsid w:val="00AD68A6"/>
    <w:rsid w:val="00AE0B51"/>
    <w:rsid w:val="00AE1B49"/>
    <w:rsid w:val="00AE2B2F"/>
    <w:rsid w:val="00AE4090"/>
    <w:rsid w:val="00AE4723"/>
    <w:rsid w:val="00AE474E"/>
    <w:rsid w:val="00AE5963"/>
    <w:rsid w:val="00AF070A"/>
    <w:rsid w:val="00AF0E4C"/>
    <w:rsid w:val="00AF15A1"/>
    <w:rsid w:val="00AF15A3"/>
    <w:rsid w:val="00AF199B"/>
    <w:rsid w:val="00AF1EAC"/>
    <w:rsid w:val="00AF2234"/>
    <w:rsid w:val="00AF2AF4"/>
    <w:rsid w:val="00AF412E"/>
    <w:rsid w:val="00AF5011"/>
    <w:rsid w:val="00AF5395"/>
    <w:rsid w:val="00AF5F4E"/>
    <w:rsid w:val="00AF62D3"/>
    <w:rsid w:val="00AF6C9B"/>
    <w:rsid w:val="00AF726B"/>
    <w:rsid w:val="00AF7BB5"/>
    <w:rsid w:val="00AF7C51"/>
    <w:rsid w:val="00AF7D54"/>
    <w:rsid w:val="00B00A5D"/>
    <w:rsid w:val="00B00F56"/>
    <w:rsid w:val="00B00F68"/>
    <w:rsid w:val="00B02215"/>
    <w:rsid w:val="00B02475"/>
    <w:rsid w:val="00B028E7"/>
    <w:rsid w:val="00B066CC"/>
    <w:rsid w:val="00B07D78"/>
    <w:rsid w:val="00B1054D"/>
    <w:rsid w:val="00B11763"/>
    <w:rsid w:val="00B12896"/>
    <w:rsid w:val="00B12ABF"/>
    <w:rsid w:val="00B137CB"/>
    <w:rsid w:val="00B14961"/>
    <w:rsid w:val="00B153C6"/>
    <w:rsid w:val="00B1596F"/>
    <w:rsid w:val="00B16085"/>
    <w:rsid w:val="00B1712A"/>
    <w:rsid w:val="00B20203"/>
    <w:rsid w:val="00B228E0"/>
    <w:rsid w:val="00B22B8A"/>
    <w:rsid w:val="00B22BC2"/>
    <w:rsid w:val="00B22F8D"/>
    <w:rsid w:val="00B23169"/>
    <w:rsid w:val="00B23496"/>
    <w:rsid w:val="00B23B41"/>
    <w:rsid w:val="00B23C59"/>
    <w:rsid w:val="00B240AD"/>
    <w:rsid w:val="00B24B2C"/>
    <w:rsid w:val="00B26779"/>
    <w:rsid w:val="00B26B55"/>
    <w:rsid w:val="00B27CC3"/>
    <w:rsid w:val="00B302F2"/>
    <w:rsid w:val="00B30646"/>
    <w:rsid w:val="00B3100D"/>
    <w:rsid w:val="00B329A0"/>
    <w:rsid w:val="00B33813"/>
    <w:rsid w:val="00B36E0D"/>
    <w:rsid w:val="00B41459"/>
    <w:rsid w:val="00B41AA7"/>
    <w:rsid w:val="00B41B03"/>
    <w:rsid w:val="00B4221A"/>
    <w:rsid w:val="00B43B13"/>
    <w:rsid w:val="00B44B15"/>
    <w:rsid w:val="00B44F51"/>
    <w:rsid w:val="00B44FC1"/>
    <w:rsid w:val="00B45BF5"/>
    <w:rsid w:val="00B464D8"/>
    <w:rsid w:val="00B47235"/>
    <w:rsid w:val="00B50F79"/>
    <w:rsid w:val="00B51073"/>
    <w:rsid w:val="00B511D3"/>
    <w:rsid w:val="00B51248"/>
    <w:rsid w:val="00B51749"/>
    <w:rsid w:val="00B51E84"/>
    <w:rsid w:val="00B5235A"/>
    <w:rsid w:val="00B537D6"/>
    <w:rsid w:val="00B53D65"/>
    <w:rsid w:val="00B5464E"/>
    <w:rsid w:val="00B54E29"/>
    <w:rsid w:val="00B5564E"/>
    <w:rsid w:val="00B5575B"/>
    <w:rsid w:val="00B559D5"/>
    <w:rsid w:val="00B575EA"/>
    <w:rsid w:val="00B60CD9"/>
    <w:rsid w:val="00B61D0A"/>
    <w:rsid w:val="00B63F24"/>
    <w:rsid w:val="00B64505"/>
    <w:rsid w:val="00B656DB"/>
    <w:rsid w:val="00B6583D"/>
    <w:rsid w:val="00B66A4E"/>
    <w:rsid w:val="00B6779B"/>
    <w:rsid w:val="00B70049"/>
    <w:rsid w:val="00B70499"/>
    <w:rsid w:val="00B707D1"/>
    <w:rsid w:val="00B70CF8"/>
    <w:rsid w:val="00B70D39"/>
    <w:rsid w:val="00B70E58"/>
    <w:rsid w:val="00B718C1"/>
    <w:rsid w:val="00B72E63"/>
    <w:rsid w:val="00B7317D"/>
    <w:rsid w:val="00B751A1"/>
    <w:rsid w:val="00B75947"/>
    <w:rsid w:val="00B7619B"/>
    <w:rsid w:val="00B77D72"/>
    <w:rsid w:val="00B8052B"/>
    <w:rsid w:val="00B80B33"/>
    <w:rsid w:val="00B84C12"/>
    <w:rsid w:val="00B84FEB"/>
    <w:rsid w:val="00B85B5A"/>
    <w:rsid w:val="00B869B8"/>
    <w:rsid w:val="00B869CA"/>
    <w:rsid w:val="00B875C1"/>
    <w:rsid w:val="00B909C0"/>
    <w:rsid w:val="00B90E62"/>
    <w:rsid w:val="00B916C2"/>
    <w:rsid w:val="00B92123"/>
    <w:rsid w:val="00B93219"/>
    <w:rsid w:val="00B933CA"/>
    <w:rsid w:val="00B94008"/>
    <w:rsid w:val="00B94DC4"/>
    <w:rsid w:val="00B955C1"/>
    <w:rsid w:val="00B97548"/>
    <w:rsid w:val="00BA07B4"/>
    <w:rsid w:val="00BA1971"/>
    <w:rsid w:val="00BA1B31"/>
    <w:rsid w:val="00BA38FE"/>
    <w:rsid w:val="00BA473E"/>
    <w:rsid w:val="00BA5473"/>
    <w:rsid w:val="00BA7733"/>
    <w:rsid w:val="00BA7BA6"/>
    <w:rsid w:val="00BA7E77"/>
    <w:rsid w:val="00BB030C"/>
    <w:rsid w:val="00BB0C12"/>
    <w:rsid w:val="00BB1093"/>
    <w:rsid w:val="00BB20C2"/>
    <w:rsid w:val="00BB2970"/>
    <w:rsid w:val="00BB5660"/>
    <w:rsid w:val="00BB5BDF"/>
    <w:rsid w:val="00BB6260"/>
    <w:rsid w:val="00BB6334"/>
    <w:rsid w:val="00BC06D9"/>
    <w:rsid w:val="00BC0702"/>
    <w:rsid w:val="00BC0DCC"/>
    <w:rsid w:val="00BC21E2"/>
    <w:rsid w:val="00BC3870"/>
    <w:rsid w:val="00BC4658"/>
    <w:rsid w:val="00BC4CC4"/>
    <w:rsid w:val="00BC56FA"/>
    <w:rsid w:val="00BC694A"/>
    <w:rsid w:val="00BC7DAA"/>
    <w:rsid w:val="00BD0106"/>
    <w:rsid w:val="00BD0B20"/>
    <w:rsid w:val="00BD1049"/>
    <w:rsid w:val="00BD13C5"/>
    <w:rsid w:val="00BD1EBA"/>
    <w:rsid w:val="00BD3DEC"/>
    <w:rsid w:val="00BD441B"/>
    <w:rsid w:val="00BD4B3D"/>
    <w:rsid w:val="00BD4CB7"/>
    <w:rsid w:val="00BD5A14"/>
    <w:rsid w:val="00BD6652"/>
    <w:rsid w:val="00BD7886"/>
    <w:rsid w:val="00BD7905"/>
    <w:rsid w:val="00BE0C56"/>
    <w:rsid w:val="00BE182D"/>
    <w:rsid w:val="00BE1B9A"/>
    <w:rsid w:val="00BE2440"/>
    <w:rsid w:val="00BE25AD"/>
    <w:rsid w:val="00BE3229"/>
    <w:rsid w:val="00BE339C"/>
    <w:rsid w:val="00BE344D"/>
    <w:rsid w:val="00BE457C"/>
    <w:rsid w:val="00BE76B6"/>
    <w:rsid w:val="00BF06F0"/>
    <w:rsid w:val="00BF2BB5"/>
    <w:rsid w:val="00BF333F"/>
    <w:rsid w:val="00BF34D9"/>
    <w:rsid w:val="00BF4D4C"/>
    <w:rsid w:val="00BF5090"/>
    <w:rsid w:val="00BF55BD"/>
    <w:rsid w:val="00BF6276"/>
    <w:rsid w:val="00BF668C"/>
    <w:rsid w:val="00BF6EE2"/>
    <w:rsid w:val="00BF7B4C"/>
    <w:rsid w:val="00C0056A"/>
    <w:rsid w:val="00C00F2B"/>
    <w:rsid w:val="00C02148"/>
    <w:rsid w:val="00C022FC"/>
    <w:rsid w:val="00C03244"/>
    <w:rsid w:val="00C03F1F"/>
    <w:rsid w:val="00C04A2C"/>
    <w:rsid w:val="00C058F7"/>
    <w:rsid w:val="00C05BE5"/>
    <w:rsid w:val="00C06029"/>
    <w:rsid w:val="00C07CD5"/>
    <w:rsid w:val="00C101BF"/>
    <w:rsid w:val="00C101FA"/>
    <w:rsid w:val="00C11BC6"/>
    <w:rsid w:val="00C127F1"/>
    <w:rsid w:val="00C13496"/>
    <w:rsid w:val="00C14440"/>
    <w:rsid w:val="00C14B17"/>
    <w:rsid w:val="00C14C25"/>
    <w:rsid w:val="00C1508E"/>
    <w:rsid w:val="00C15482"/>
    <w:rsid w:val="00C15560"/>
    <w:rsid w:val="00C15742"/>
    <w:rsid w:val="00C15F58"/>
    <w:rsid w:val="00C1606A"/>
    <w:rsid w:val="00C1754F"/>
    <w:rsid w:val="00C178FF"/>
    <w:rsid w:val="00C20EDC"/>
    <w:rsid w:val="00C21380"/>
    <w:rsid w:val="00C21B27"/>
    <w:rsid w:val="00C21DEF"/>
    <w:rsid w:val="00C21F5F"/>
    <w:rsid w:val="00C22827"/>
    <w:rsid w:val="00C22FB7"/>
    <w:rsid w:val="00C2306D"/>
    <w:rsid w:val="00C2398A"/>
    <w:rsid w:val="00C23AE8"/>
    <w:rsid w:val="00C23EA9"/>
    <w:rsid w:val="00C24CDC"/>
    <w:rsid w:val="00C258F3"/>
    <w:rsid w:val="00C268CF"/>
    <w:rsid w:val="00C30048"/>
    <w:rsid w:val="00C32403"/>
    <w:rsid w:val="00C3430E"/>
    <w:rsid w:val="00C345D8"/>
    <w:rsid w:val="00C3505C"/>
    <w:rsid w:val="00C360E5"/>
    <w:rsid w:val="00C40226"/>
    <w:rsid w:val="00C40376"/>
    <w:rsid w:val="00C426BA"/>
    <w:rsid w:val="00C43070"/>
    <w:rsid w:val="00C4357E"/>
    <w:rsid w:val="00C440DA"/>
    <w:rsid w:val="00C46E83"/>
    <w:rsid w:val="00C474BA"/>
    <w:rsid w:val="00C5156D"/>
    <w:rsid w:val="00C51FBD"/>
    <w:rsid w:val="00C5204C"/>
    <w:rsid w:val="00C532D4"/>
    <w:rsid w:val="00C54EA9"/>
    <w:rsid w:val="00C5514A"/>
    <w:rsid w:val="00C57920"/>
    <w:rsid w:val="00C57FBB"/>
    <w:rsid w:val="00C57FC0"/>
    <w:rsid w:val="00C607A8"/>
    <w:rsid w:val="00C6092F"/>
    <w:rsid w:val="00C609D4"/>
    <w:rsid w:val="00C6161B"/>
    <w:rsid w:val="00C61A4E"/>
    <w:rsid w:val="00C61D6C"/>
    <w:rsid w:val="00C62166"/>
    <w:rsid w:val="00C6264C"/>
    <w:rsid w:val="00C62D05"/>
    <w:rsid w:val="00C63363"/>
    <w:rsid w:val="00C641AE"/>
    <w:rsid w:val="00C64BB1"/>
    <w:rsid w:val="00C64FD3"/>
    <w:rsid w:val="00C653B6"/>
    <w:rsid w:val="00C65958"/>
    <w:rsid w:val="00C679C6"/>
    <w:rsid w:val="00C70960"/>
    <w:rsid w:val="00C709BB"/>
    <w:rsid w:val="00C712D6"/>
    <w:rsid w:val="00C71F75"/>
    <w:rsid w:val="00C72F07"/>
    <w:rsid w:val="00C737D1"/>
    <w:rsid w:val="00C738CF"/>
    <w:rsid w:val="00C73BF9"/>
    <w:rsid w:val="00C740FE"/>
    <w:rsid w:val="00C746FF"/>
    <w:rsid w:val="00C7547B"/>
    <w:rsid w:val="00C759BC"/>
    <w:rsid w:val="00C75A26"/>
    <w:rsid w:val="00C76A86"/>
    <w:rsid w:val="00C76C29"/>
    <w:rsid w:val="00C77606"/>
    <w:rsid w:val="00C77771"/>
    <w:rsid w:val="00C8052A"/>
    <w:rsid w:val="00C81487"/>
    <w:rsid w:val="00C82B38"/>
    <w:rsid w:val="00C83993"/>
    <w:rsid w:val="00C8747E"/>
    <w:rsid w:val="00C9315B"/>
    <w:rsid w:val="00C93320"/>
    <w:rsid w:val="00C93D01"/>
    <w:rsid w:val="00C9417C"/>
    <w:rsid w:val="00C95B94"/>
    <w:rsid w:val="00C9711F"/>
    <w:rsid w:val="00C97A2D"/>
    <w:rsid w:val="00C97B8B"/>
    <w:rsid w:val="00CA05F1"/>
    <w:rsid w:val="00CA2AD4"/>
    <w:rsid w:val="00CA2E5A"/>
    <w:rsid w:val="00CA316A"/>
    <w:rsid w:val="00CA4A27"/>
    <w:rsid w:val="00CA6571"/>
    <w:rsid w:val="00CA728D"/>
    <w:rsid w:val="00CA7E80"/>
    <w:rsid w:val="00CB00A7"/>
    <w:rsid w:val="00CB249D"/>
    <w:rsid w:val="00CB2F56"/>
    <w:rsid w:val="00CB3C6A"/>
    <w:rsid w:val="00CB3FFA"/>
    <w:rsid w:val="00CB5965"/>
    <w:rsid w:val="00CB6029"/>
    <w:rsid w:val="00CB6B1B"/>
    <w:rsid w:val="00CB7577"/>
    <w:rsid w:val="00CB7E6F"/>
    <w:rsid w:val="00CC012B"/>
    <w:rsid w:val="00CC0409"/>
    <w:rsid w:val="00CC0720"/>
    <w:rsid w:val="00CC078C"/>
    <w:rsid w:val="00CC0DFF"/>
    <w:rsid w:val="00CC220D"/>
    <w:rsid w:val="00CC298C"/>
    <w:rsid w:val="00CC3288"/>
    <w:rsid w:val="00CC43DE"/>
    <w:rsid w:val="00CC4795"/>
    <w:rsid w:val="00CC5D75"/>
    <w:rsid w:val="00CC5DA2"/>
    <w:rsid w:val="00CC74DC"/>
    <w:rsid w:val="00CC7819"/>
    <w:rsid w:val="00CD0AB2"/>
    <w:rsid w:val="00CD0EAB"/>
    <w:rsid w:val="00CD1218"/>
    <w:rsid w:val="00CD35F6"/>
    <w:rsid w:val="00CD5B23"/>
    <w:rsid w:val="00CD6F87"/>
    <w:rsid w:val="00CD7275"/>
    <w:rsid w:val="00CE0AD8"/>
    <w:rsid w:val="00CE1647"/>
    <w:rsid w:val="00CE3A63"/>
    <w:rsid w:val="00CE3AF1"/>
    <w:rsid w:val="00CE5338"/>
    <w:rsid w:val="00CE5B31"/>
    <w:rsid w:val="00CE5BEB"/>
    <w:rsid w:val="00CF0444"/>
    <w:rsid w:val="00CF059C"/>
    <w:rsid w:val="00CF1C7A"/>
    <w:rsid w:val="00CF2E49"/>
    <w:rsid w:val="00CF35B4"/>
    <w:rsid w:val="00CF48A1"/>
    <w:rsid w:val="00CF54AE"/>
    <w:rsid w:val="00CF54E8"/>
    <w:rsid w:val="00CF60E8"/>
    <w:rsid w:val="00CF6B5C"/>
    <w:rsid w:val="00D00030"/>
    <w:rsid w:val="00D02447"/>
    <w:rsid w:val="00D02B7A"/>
    <w:rsid w:val="00D05DDB"/>
    <w:rsid w:val="00D05F9B"/>
    <w:rsid w:val="00D060A9"/>
    <w:rsid w:val="00D0696A"/>
    <w:rsid w:val="00D07787"/>
    <w:rsid w:val="00D07B3C"/>
    <w:rsid w:val="00D07CC9"/>
    <w:rsid w:val="00D1009D"/>
    <w:rsid w:val="00D101F7"/>
    <w:rsid w:val="00D10253"/>
    <w:rsid w:val="00D102E0"/>
    <w:rsid w:val="00D12FAD"/>
    <w:rsid w:val="00D14402"/>
    <w:rsid w:val="00D147C6"/>
    <w:rsid w:val="00D151D1"/>
    <w:rsid w:val="00D153F5"/>
    <w:rsid w:val="00D15F14"/>
    <w:rsid w:val="00D16D4F"/>
    <w:rsid w:val="00D171DA"/>
    <w:rsid w:val="00D17B06"/>
    <w:rsid w:val="00D20AAF"/>
    <w:rsid w:val="00D21447"/>
    <w:rsid w:val="00D21881"/>
    <w:rsid w:val="00D21A68"/>
    <w:rsid w:val="00D2257D"/>
    <w:rsid w:val="00D22611"/>
    <w:rsid w:val="00D22E67"/>
    <w:rsid w:val="00D233E5"/>
    <w:rsid w:val="00D237B8"/>
    <w:rsid w:val="00D249EF"/>
    <w:rsid w:val="00D2609D"/>
    <w:rsid w:val="00D2670D"/>
    <w:rsid w:val="00D267D6"/>
    <w:rsid w:val="00D26D08"/>
    <w:rsid w:val="00D27877"/>
    <w:rsid w:val="00D301E1"/>
    <w:rsid w:val="00D3046C"/>
    <w:rsid w:val="00D309FA"/>
    <w:rsid w:val="00D317BA"/>
    <w:rsid w:val="00D31B0D"/>
    <w:rsid w:val="00D31C60"/>
    <w:rsid w:val="00D3202C"/>
    <w:rsid w:val="00D324D3"/>
    <w:rsid w:val="00D32591"/>
    <w:rsid w:val="00D33F89"/>
    <w:rsid w:val="00D35FC9"/>
    <w:rsid w:val="00D360E3"/>
    <w:rsid w:val="00D364D8"/>
    <w:rsid w:val="00D406C5"/>
    <w:rsid w:val="00D40C93"/>
    <w:rsid w:val="00D41478"/>
    <w:rsid w:val="00D41538"/>
    <w:rsid w:val="00D41F74"/>
    <w:rsid w:val="00D420C1"/>
    <w:rsid w:val="00D420DD"/>
    <w:rsid w:val="00D42512"/>
    <w:rsid w:val="00D430AC"/>
    <w:rsid w:val="00D4388F"/>
    <w:rsid w:val="00D43D10"/>
    <w:rsid w:val="00D44E53"/>
    <w:rsid w:val="00D457E3"/>
    <w:rsid w:val="00D45CD7"/>
    <w:rsid w:val="00D4651A"/>
    <w:rsid w:val="00D46592"/>
    <w:rsid w:val="00D46CBB"/>
    <w:rsid w:val="00D47D92"/>
    <w:rsid w:val="00D5104E"/>
    <w:rsid w:val="00D52849"/>
    <w:rsid w:val="00D52E53"/>
    <w:rsid w:val="00D5325A"/>
    <w:rsid w:val="00D532AF"/>
    <w:rsid w:val="00D54193"/>
    <w:rsid w:val="00D5494E"/>
    <w:rsid w:val="00D54B53"/>
    <w:rsid w:val="00D55CF6"/>
    <w:rsid w:val="00D55D99"/>
    <w:rsid w:val="00D561D5"/>
    <w:rsid w:val="00D56EE2"/>
    <w:rsid w:val="00D57051"/>
    <w:rsid w:val="00D57E66"/>
    <w:rsid w:val="00D606AC"/>
    <w:rsid w:val="00D60B1C"/>
    <w:rsid w:val="00D61016"/>
    <w:rsid w:val="00D615C5"/>
    <w:rsid w:val="00D63172"/>
    <w:rsid w:val="00D63C40"/>
    <w:rsid w:val="00D64079"/>
    <w:rsid w:val="00D64238"/>
    <w:rsid w:val="00D65154"/>
    <w:rsid w:val="00D65E4F"/>
    <w:rsid w:val="00D65ED3"/>
    <w:rsid w:val="00D65ED8"/>
    <w:rsid w:val="00D664DF"/>
    <w:rsid w:val="00D66767"/>
    <w:rsid w:val="00D66A5E"/>
    <w:rsid w:val="00D66A68"/>
    <w:rsid w:val="00D66BC2"/>
    <w:rsid w:val="00D66E19"/>
    <w:rsid w:val="00D6713C"/>
    <w:rsid w:val="00D67A8A"/>
    <w:rsid w:val="00D67C56"/>
    <w:rsid w:val="00D67F89"/>
    <w:rsid w:val="00D701C9"/>
    <w:rsid w:val="00D70230"/>
    <w:rsid w:val="00D70B01"/>
    <w:rsid w:val="00D70B81"/>
    <w:rsid w:val="00D712A3"/>
    <w:rsid w:val="00D71D5E"/>
    <w:rsid w:val="00D72932"/>
    <w:rsid w:val="00D73FA0"/>
    <w:rsid w:val="00D74243"/>
    <w:rsid w:val="00D74B97"/>
    <w:rsid w:val="00D76708"/>
    <w:rsid w:val="00D770A0"/>
    <w:rsid w:val="00D77E10"/>
    <w:rsid w:val="00D815A6"/>
    <w:rsid w:val="00D81780"/>
    <w:rsid w:val="00D8378B"/>
    <w:rsid w:val="00D83CE4"/>
    <w:rsid w:val="00D84EC3"/>
    <w:rsid w:val="00D863B1"/>
    <w:rsid w:val="00D86863"/>
    <w:rsid w:val="00D87B28"/>
    <w:rsid w:val="00D90A12"/>
    <w:rsid w:val="00D912CC"/>
    <w:rsid w:val="00D9149C"/>
    <w:rsid w:val="00D91622"/>
    <w:rsid w:val="00D92B78"/>
    <w:rsid w:val="00D9304F"/>
    <w:rsid w:val="00D946CE"/>
    <w:rsid w:val="00D959D5"/>
    <w:rsid w:val="00D95B1F"/>
    <w:rsid w:val="00D966FE"/>
    <w:rsid w:val="00D96706"/>
    <w:rsid w:val="00D96EA7"/>
    <w:rsid w:val="00D9709B"/>
    <w:rsid w:val="00DA1D1E"/>
    <w:rsid w:val="00DA26B8"/>
    <w:rsid w:val="00DA2AA0"/>
    <w:rsid w:val="00DA33CB"/>
    <w:rsid w:val="00DA46A5"/>
    <w:rsid w:val="00DA5C8E"/>
    <w:rsid w:val="00DA5F6B"/>
    <w:rsid w:val="00DA5FA5"/>
    <w:rsid w:val="00DA6266"/>
    <w:rsid w:val="00DA6304"/>
    <w:rsid w:val="00DA6CD4"/>
    <w:rsid w:val="00DB0846"/>
    <w:rsid w:val="00DB0C20"/>
    <w:rsid w:val="00DB15A8"/>
    <w:rsid w:val="00DB29BE"/>
    <w:rsid w:val="00DB474A"/>
    <w:rsid w:val="00DB494D"/>
    <w:rsid w:val="00DB540C"/>
    <w:rsid w:val="00DB6EF1"/>
    <w:rsid w:val="00DB6F4F"/>
    <w:rsid w:val="00DC0026"/>
    <w:rsid w:val="00DC0133"/>
    <w:rsid w:val="00DC030C"/>
    <w:rsid w:val="00DC0556"/>
    <w:rsid w:val="00DC0867"/>
    <w:rsid w:val="00DC08A3"/>
    <w:rsid w:val="00DC126C"/>
    <w:rsid w:val="00DC1270"/>
    <w:rsid w:val="00DC18C8"/>
    <w:rsid w:val="00DC19C0"/>
    <w:rsid w:val="00DC1B5B"/>
    <w:rsid w:val="00DC4441"/>
    <w:rsid w:val="00DC5599"/>
    <w:rsid w:val="00DC5785"/>
    <w:rsid w:val="00DC5DA4"/>
    <w:rsid w:val="00DC5F4E"/>
    <w:rsid w:val="00DC66A0"/>
    <w:rsid w:val="00DC6F96"/>
    <w:rsid w:val="00DC6FD9"/>
    <w:rsid w:val="00DC718E"/>
    <w:rsid w:val="00DD05E0"/>
    <w:rsid w:val="00DD29D0"/>
    <w:rsid w:val="00DD31B6"/>
    <w:rsid w:val="00DD3213"/>
    <w:rsid w:val="00DD3559"/>
    <w:rsid w:val="00DD3CED"/>
    <w:rsid w:val="00DD49B4"/>
    <w:rsid w:val="00DD4A25"/>
    <w:rsid w:val="00DD5064"/>
    <w:rsid w:val="00DD6D53"/>
    <w:rsid w:val="00DD6E1C"/>
    <w:rsid w:val="00DD74CB"/>
    <w:rsid w:val="00DD7B46"/>
    <w:rsid w:val="00DE044D"/>
    <w:rsid w:val="00DE0640"/>
    <w:rsid w:val="00DE1CA1"/>
    <w:rsid w:val="00DE39DC"/>
    <w:rsid w:val="00DE3D05"/>
    <w:rsid w:val="00DE422F"/>
    <w:rsid w:val="00DE43C0"/>
    <w:rsid w:val="00DE64F6"/>
    <w:rsid w:val="00DE6732"/>
    <w:rsid w:val="00DE7C91"/>
    <w:rsid w:val="00DF039F"/>
    <w:rsid w:val="00DF048D"/>
    <w:rsid w:val="00DF1096"/>
    <w:rsid w:val="00DF3E1C"/>
    <w:rsid w:val="00DF447C"/>
    <w:rsid w:val="00DF4489"/>
    <w:rsid w:val="00DF51B5"/>
    <w:rsid w:val="00DF73DA"/>
    <w:rsid w:val="00DF7C88"/>
    <w:rsid w:val="00E02AE0"/>
    <w:rsid w:val="00E037B4"/>
    <w:rsid w:val="00E051C9"/>
    <w:rsid w:val="00E05649"/>
    <w:rsid w:val="00E05BF3"/>
    <w:rsid w:val="00E06443"/>
    <w:rsid w:val="00E07A31"/>
    <w:rsid w:val="00E07B42"/>
    <w:rsid w:val="00E07BFD"/>
    <w:rsid w:val="00E07DC1"/>
    <w:rsid w:val="00E07F3E"/>
    <w:rsid w:val="00E10559"/>
    <w:rsid w:val="00E11C94"/>
    <w:rsid w:val="00E12A31"/>
    <w:rsid w:val="00E14E79"/>
    <w:rsid w:val="00E1534D"/>
    <w:rsid w:val="00E15459"/>
    <w:rsid w:val="00E1780A"/>
    <w:rsid w:val="00E2205A"/>
    <w:rsid w:val="00E220F7"/>
    <w:rsid w:val="00E22842"/>
    <w:rsid w:val="00E2284A"/>
    <w:rsid w:val="00E240CA"/>
    <w:rsid w:val="00E24312"/>
    <w:rsid w:val="00E26299"/>
    <w:rsid w:val="00E27E9F"/>
    <w:rsid w:val="00E30495"/>
    <w:rsid w:val="00E33587"/>
    <w:rsid w:val="00E33D76"/>
    <w:rsid w:val="00E37E11"/>
    <w:rsid w:val="00E37E52"/>
    <w:rsid w:val="00E420C2"/>
    <w:rsid w:val="00E42590"/>
    <w:rsid w:val="00E43B52"/>
    <w:rsid w:val="00E45655"/>
    <w:rsid w:val="00E45677"/>
    <w:rsid w:val="00E45830"/>
    <w:rsid w:val="00E466F2"/>
    <w:rsid w:val="00E47293"/>
    <w:rsid w:val="00E47582"/>
    <w:rsid w:val="00E479E3"/>
    <w:rsid w:val="00E50532"/>
    <w:rsid w:val="00E5123C"/>
    <w:rsid w:val="00E513AE"/>
    <w:rsid w:val="00E5368D"/>
    <w:rsid w:val="00E5447C"/>
    <w:rsid w:val="00E548F8"/>
    <w:rsid w:val="00E54EE1"/>
    <w:rsid w:val="00E55B86"/>
    <w:rsid w:val="00E55CBE"/>
    <w:rsid w:val="00E56E38"/>
    <w:rsid w:val="00E57836"/>
    <w:rsid w:val="00E57C76"/>
    <w:rsid w:val="00E601FF"/>
    <w:rsid w:val="00E60F0D"/>
    <w:rsid w:val="00E612BE"/>
    <w:rsid w:val="00E63996"/>
    <w:rsid w:val="00E63A14"/>
    <w:rsid w:val="00E64AD9"/>
    <w:rsid w:val="00E66342"/>
    <w:rsid w:val="00E667D6"/>
    <w:rsid w:val="00E670E2"/>
    <w:rsid w:val="00E67D8A"/>
    <w:rsid w:val="00E7089B"/>
    <w:rsid w:val="00E70DBC"/>
    <w:rsid w:val="00E71D4C"/>
    <w:rsid w:val="00E7209A"/>
    <w:rsid w:val="00E72CF6"/>
    <w:rsid w:val="00E72DD3"/>
    <w:rsid w:val="00E73606"/>
    <w:rsid w:val="00E73AAE"/>
    <w:rsid w:val="00E749A0"/>
    <w:rsid w:val="00E74ACD"/>
    <w:rsid w:val="00E75FD8"/>
    <w:rsid w:val="00E76119"/>
    <w:rsid w:val="00E7690C"/>
    <w:rsid w:val="00E80C89"/>
    <w:rsid w:val="00E822E2"/>
    <w:rsid w:val="00E8236B"/>
    <w:rsid w:val="00E828E1"/>
    <w:rsid w:val="00E82F3C"/>
    <w:rsid w:val="00E83F25"/>
    <w:rsid w:val="00E84E02"/>
    <w:rsid w:val="00E851BC"/>
    <w:rsid w:val="00E86C35"/>
    <w:rsid w:val="00E8717A"/>
    <w:rsid w:val="00E873D2"/>
    <w:rsid w:val="00E8764C"/>
    <w:rsid w:val="00E90F8F"/>
    <w:rsid w:val="00E91D12"/>
    <w:rsid w:val="00E92F2D"/>
    <w:rsid w:val="00E93768"/>
    <w:rsid w:val="00E94669"/>
    <w:rsid w:val="00E9512E"/>
    <w:rsid w:val="00E957F8"/>
    <w:rsid w:val="00E960E4"/>
    <w:rsid w:val="00E9612B"/>
    <w:rsid w:val="00E97B86"/>
    <w:rsid w:val="00EA0075"/>
    <w:rsid w:val="00EA04C4"/>
    <w:rsid w:val="00EA1902"/>
    <w:rsid w:val="00EA1A0E"/>
    <w:rsid w:val="00EA1B2F"/>
    <w:rsid w:val="00EA21A3"/>
    <w:rsid w:val="00EA333A"/>
    <w:rsid w:val="00EA33B3"/>
    <w:rsid w:val="00EA392E"/>
    <w:rsid w:val="00EA48AA"/>
    <w:rsid w:val="00EA5B68"/>
    <w:rsid w:val="00EA707F"/>
    <w:rsid w:val="00EA7857"/>
    <w:rsid w:val="00EB17AE"/>
    <w:rsid w:val="00EB2B7F"/>
    <w:rsid w:val="00EB2D50"/>
    <w:rsid w:val="00EB3033"/>
    <w:rsid w:val="00EB3F2A"/>
    <w:rsid w:val="00EB48C0"/>
    <w:rsid w:val="00EB523E"/>
    <w:rsid w:val="00EB5327"/>
    <w:rsid w:val="00EB58E2"/>
    <w:rsid w:val="00EB5C7C"/>
    <w:rsid w:val="00EB63B4"/>
    <w:rsid w:val="00EB653C"/>
    <w:rsid w:val="00EB6C22"/>
    <w:rsid w:val="00EB6D74"/>
    <w:rsid w:val="00EB7A21"/>
    <w:rsid w:val="00EC013F"/>
    <w:rsid w:val="00EC0456"/>
    <w:rsid w:val="00EC0F5B"/>
    <w:rsid w:val="00EC2581"/>
    <w:rsid w:val="00EC37A9"/>
    <w:rsid w:val="00EC3B1A"/>
    <w:rsid w:val="00EC423E"/>
    <w:rsid w:val="00EC51E4"/>
    <w:rsid w:val="00EC642A"/>
    <w:rsid w:val="00EC6777"/>
    <w:rsid w:val="00ED04B3"/>
    <w:rsid w:val="00ED152F"/>
    <w:rsid w:val="00ED1732"/>
    <w:rsid w:val="00ED198E"/>
    <w:rsid w:val="00ED22DA"/>
    <w:rsid w:val="00ED25AB"/>
    <w:rsid w:val="00ED3B03"/>
    <w:rsid w:val="00ED3FE2"/>
    <w:rsid w:val="00ED47CB"/>
    <w:rsid w:val="00ED4893"/>
    <w:rsid w:val="00ED4B0E"/>
    <w:rsid w:val="00ED5670"/>
    <w:rsid w:val="00ED5ED3"/>
    <w:rsid w:val="00ED6265"/>
    <w:rsid w:val="00ED738A"/>
    <w:rsid w:val="00EE17DF"/>
    <w:rsid w:val="00EE2331"/>
    <w:rsid w:val="00EE2D6D"/>
    <w:rsid w:val="00EE399E"/>
    <w:rsid w:val="00EE3B79"/>
    <w:rsid w:val="00EE414B"/>
    <w:rsid w:val="00EE4918"/>
    <w:rsid w:val="00EE5A83"/>
    <w:rsid w:val="00EE5FB3"/>
    <w:rsid w:val="00EE67EA"/>
    <w:rsid w:val="00EE6F63"/>
    <w:rsid w:val="00EE7168"/>
    <w:rsid w:val="00EE716E"/>
    <w:rsid w:val="00EE747C"/>
    <w:rsid w:val="00EF084A"/>
    <w:rsid w:val="00EF20DB"/>
    <w:rsid w:val="00EF3FDF"/>
    <w:rsid w:val="00EF415C"/>
    <w:rsid w:val="00EF4739"/>
    <w:rsid w:val="00EF4C0C"/>
    <w:rsid w:val="00EF5801"/>
    <w:rsid w:val="00EF6118"/>
    <w:rsid w:val="00EF6A70"/>
    <w:rsid w:val="00EF6F28"/>
    <w:rsid w:val="00EF7308"/>
    <w:rsid w:val="00EF7B72"/>
    <w:rsid w:val="00EF7DD7"/>
    <w:rsid w:val="00F00078"/>
    <w:rsid w:val="00F00CEA"/>
    <w:rsid w:val="00F00D75"/>
    <w:rsid w:val="00F01E5B"/>
    <w:rsid w:val="00F02111"/>
    <w:rsid w:val="00F0375B"/>
    <w:rsid w:val="00F03F32"/>
    <w:rsid w:val="00F040A2"/>
    <w:rsid w:val="00F04EEA"/>
    <w:rsid w:val="00F05D53"/>
    <w:rsid w:val="00F06214"/>
    <w:rsid w:val="00F0716F"/>
    <w:rsid w:val="00F07A11"/>
    <w:rsid w:val="00F07C2C"/>
    <w:rsid w:val="00F11BB7"/>
    <w:rsid w:val="00F12708"/>
    <w:rsid w:val="00F14502"/>
    <w:rsid w:val="00F147CF"/>
    <w:rsid w:val="00F155A0"/>
    <w:rsid w:val="00F15D06"/>
    <w:rsid w:val="00F16F6F"/>
    <w:rsid w:val="00F17345"/>
    <w:rsid w:val="00F1776B"/>
    <w:rsid w:val="00F202F8"/>
    <w:rsid w:val="00F207A9"/>
    <w:rsid w:val="00F2170D"/>
    <w:rsid w:val="00F22136"/>
    <w:rsid w:val="00F2231D"/>
    <w:rsid w:val="00F229C8"/>
    <w:rsid w:val="00F24EE7"/>
    <w:rsid w:val="00F24F0B"/>
    <w:rsid w:val="00F2594F"/>
    <w:rsid w:val="00F26B2B"/>
    <w:rsid w:val="00F26B7F"/>
    <w:rsid w:val="00F26C1F"/>
    <w:rsid w:val="00F31ADD"/>
    <w:rsid w:val="00F3255E"/>
    <w:rsid w:val="00F32F90"/>
    <w:rsid w:val="00F34E2F"/>
    <w:rsid w:val="00F35663"/>
    <w:rsid w:val="00F35EB2"/>
    <w:rsid w:val="00F365B0"/>
    <w:rsid w:val="00F36ADF"/>
    <w:rsid w:val="00F375D4"/>
    <w:rsid w:val="00F428C8"/>
    <w:rsid w:val="00F42FC7"/>
    <w:rsid w:val="00F43E99"/>
    <w:rsid w:val="00F447B7"/>
    <w:rsid w:val="00F44D9E"/>
    <w:rsid w:val="00F45770"/>
    <w:rsid w:val="00F45993"/>
    <w:rsid w:val="00F47DFD"/>
    <w:rsid w:val="00F528CB"/>
    <w:rsid w:val="00F528E2"/>
    <w:rsid w:val="00F52DB2"/>
    <w:rsid w:val="00F52E7C"/>
    <w:rsid w:val="00F52FDF"/>
    <w:rsid w:val="00F533AB"/>
    <w:rsid w:val="00F53FA4"/>
    <w:rsid w:val="00F55EEE"/>
    <w:rsid w:val="00F574C0"/>
    <w:rsid w:val="00F578E8"/>
    <w:rsid w:val="00F60D5B"/>
    <w:rsid w:val="00F623E7"/>
    <w:rsid w:val="00F627BA"/>
    <w:rsid w:val="00F629DF"/>
    <w:rsid w:val="00F6334C"/>
    <w:rsid w:val="00F6336E"/>
    <w:rsid w:val="00F63B04"/>
    <w:rsid w:val="00F6421D"/>
    <w:rsid w:val="00F67351"/>
    <w:rsid w:val="00F7100D"/>
    <w:rsid w:val="00F712DD"/>
    <w:rsid w:val="00F71971"/>
    <w:rsid w:val="00F72FC3"/>
    <w:rsid w:val="00F73F38"/>
    <w:rsid w:val="00F73FDC"/>
    <w:rsid w:val="00F74B72"/>
    <w:rsid w:val="00F75143"/>
    <w:rsid w:val="00F76041"/>
    <w:rsid w:val="00F7687B"/>
    <w:rsid w:val="00F77025"/>
    <w:rsid w:val="00F80423"/>
    <w:rsid w:val="00F81386"/>
    <w:rsid w:val="00F81D87"/>
    <w:rsid w:val="00F822A4"/>
    <w:rsid w:val="00F82695"/>
    <w:rsid w:val="00F830EE"/>
    <w:rsid w:val="00F83C7E"/>
    <w:rsid w:val="00F844DE"/>
    <w:rsid w:val="00F8475E"/>
    <w:rsid w:val="00F84F88"/>
    <w:rsid w:val="00F8525F"/>
    <w:rsid w:val="00F85590"/>
    <w:rsid w:val="00F85A4E"/>
    <w:rsid w:val="00F86275"/>
    <w:rsid w:val="00F876A0"/>
    <w:rsid w:val="00F90362"/>
    <w:rsid w:val="00F907B9"/>
    <w:rsid w:val="00F92030"/>
    <w:rsid w:val="00F92071"/>
    <w:rsid w:val="00F927E1"/>
    <w:rsid w:val="00F928D1"/>
    <w:rsid w:val="00F94035"/>
    <w:rsid w:val="00F942F4"/>
    <w:rsid w:val="00F9523B"/>
    <w:rsid w:val="00F95C56"/>
    <w:rsid w:val="00F96090"/>
    <w:rsid w:val="00F96543"/>
    <w:rsid w:val="00F97230"/>
    <w:rsid w:val="00FA090A"/>
    <w:rsid w:val="00FA0F65"/>
    <w:rsid w:val="00FA1175"/>
    <w:rsid w:val="00FA15AF"/>
    <w:rsid w:val="00FA1E5D"/>
    <w:rsid w:val="00FA2B1B"/>
    <w:rsid w:val="00FA2BA1"/>
    <w:rsid w:val="00FA3DA8"/>
    <w:rsid w:val="00FA6099"/>
    <w:rsid w:val="00FA7223"/>
    <w:rsid w:val="00FB01E2"/>
    <w:rsid w:val="00FB0A22"/>
    <w:rsid w:val="00FB1E6B"/>
    <w:rsid w:val="00FB234A"/>
    <w:rsid w:val="00FB2360"/>
    <w:rsid w:val="00FB23FB"/>
    <w:rsid w:val="00FB2CA2"/>
    <w:rsid w:val="00FB32C9"/>
    <w:rsid w:val="00FB4EDD"/>
    <w:rsid w:val="00FB5115"/>
    <w:rsid w:val="00FB6515"/>
    <w:rsid w:val="00FB68C0"/>
    <w:rsid w:val="00FB6A80"/>
    <w:rsid w:val="00FB6C7F"/>
    <w:rsid w:val="00FB6EDA"/>
    <w:rsid w:val="00FB7C9D"/>
    <w:rsid w:val="00FC0630"/>
    <w:rsid w:val="00FC266B"/>
    <w:rsid w:val="00FC4AF8"/>
    <w:rsid w:val="00FC5CD1"/>
    <w:rsid w:val="00FC66C5"/>
    <w:rsid w:val="00FC7D3D"/>
    <w:rsid w:val="00FC7E10"/>
    <w:rsid w:val="00FC7F5C"/>
    <w:rsid w:val="00FD0095"/>
    <w:rsid w:val="00FD034D"/>
    <w:rsid w:val="00FD2897"/>
    <w:rsid w:val="00FD5671"/>
    <w:rsid w:val="00FD65E6"/>
    <w:rsid w:val="00FD7153"/>
    <w:rsid w:val="00FD715F"/>
    <w:rsid w:val="00FD77E0"/>
    <w:rsid w:val="00FD7922"/>
    <w:rsid w:val="00FD7ADF"/>
    <w:rsid w:val="00FE061B"/>
    <w:rsid w:val="00FE18DE"/>
    <w:rsid w:val="00FE196A"/>
    <w:rsid w:val="00FE2A9A"/>
    <w:rsid w:val="00FE2EB9"/>
    <w:rsid w:val="00FE3523"/>
    <w:rsid w:val="00FE3F67"/>
    <w:rsid w:val="00FE5BA8"/>
    <w:rsid w:val="00FF086E"/>
    <w:rsid w:val="00FF0A2F"/>
    <w:rsid w:val="00FF4508"/>
    <w:rsid w:val="00FF450E"/>
    <w:rsid w:val="00FF4B2B"/>
    <w:rsid w:val="00FF4C25"/>
    <w:rsid w:val="00FF4F95"/>
    <w:rsid w:val="00FF59B8"/>
    <w:rsid w:val="00FF772D"/>
    <w:rsid w:val="00FF78B7"/>
    <w:rsid w:val="00FF7B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5:docId w15:val="{F38F292D-1D44-42C9-B331-56ACFCE98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253C"/>
    <w:pPr>
      <w:keepNext/>
      <w:keepLines/>
      <w:ind w:firstLine="709"/>
    </w:pPr>
    <w:rPr>
      <w:rFonts w:ascii="Times New Roman" w:hAnsi="Times New Roman"/>
      <w:sz w:val="24"/>
      <w:szCs w:val="22"/>
      <w:lang w:eastAsia="en-US"/>
    </w:rPr>
  </w:style>
  <w:style w:type="paragraph" w:styleId="10">
    <w:name w:val="heading 1"/>
    <w:next w:val="a"/>
    <w:link w:val="11"/>
    <w:uiPriority w:val="9"/>
    <w:qFormat/>
    <w:rsid w:val="005C367F"/>
    <w:pPr>
      <w:keepNext/>
      <w:keepLines/>
      <w:numPr>
        <w:numId w:val="1"/>
      </w:numPr>
      <w:spacing w:before="120" w:after="120"/>
      <w:jc w:val="center"/>
      <w:outlineLvl w:val="0"/>
    </w:pPr>
    <w:rPr>
      <w:rFonts w:ascii="Times New Roman" w:eastAsia="Times New Roman" w:hAnsi="Times New Roman"/>
      <w:b/>
      <w:bCs/>
      <w:sz w:val="24"/>
      <w:szCs w:val="28"/>
    </w:rPr>
  </w:style>
  <w:style w:type="paragraph" w:styleId="20">
    <w:name w:val="heading 2"/>
    <w:basedOn w:val="a"/>
    <w:next w:val="a"/>
    <w:link w:val="21"/>
    <w:uiPriority w:val="9"/>
    <w:unhideWhenUsed/>
    <w:qFormat/>
    <w:rsid w:val="00381640"/>
    <w:pPr>
      <w:numPr>
        <w:ilvl w:val="1"/>
        <w:numId w:val="1"/>
      </w:numPr>
      <w:ind w:left="0" w:firstLine="0"/>
      <w:jc w:val="both"/>
      <w:outlineLvl w:val="1"/>
    </w:pPr>
    <w:rPr>
      <w:rFonts w:eastAsia="Times New Roman"/>
      <w:szCs w:val="24"/>
      <w:lang w:val="x-none" w:eastAsia="x-none"/>
    </w:rPr>
  </w:style>
  <w:style w:type="paragraph" w:styleId="3">
    <w:name w:val="heading 3"/>
    <w:basedOn w:val="a"/>
    <w:next w:val="a"/>
    <w:link w:val="31"/>
    <w:uiPriority w:val="9"/>
    <w:unhideWhenUsed/>
    <w:qFormat/>
    <w:rsid w:val="00423F86"/>
    <w:pPr>
      <w:numPr>
        <w:ilvl w:val="2"/>
        <w:numId w:val="1"/>
      </w:numPr>
      <w:tabs>
        <w:tab w:val="left" w:pos="851"/>
      </w:tabs>
      <w:ind w:left="0" w:firstLine="0"/>
      <w:jc w:val="both"/>
      <w:outlineLvl w:val="2"/>
    </w:pPr>
    <w:rPr>
      <w:rFonts w:eastAsia="Times New Roman"/>
      <w:szCs w:val="24"/>
      <w:lang w:val="x-none" w:eastAsia="x-none"/>
    </w:rPr>
  </w:style>
  <w:style w:type="paragraph" w:styleId="4">
    <w:name w:val="heading 4"/>
    <w:basedOn w:val="a"/>
    <w:next w:val="a"/>
    <w:link w:val="41"/>
    <w:uiPriority w:val="9"/>
    <w:unhideWhenUsed/>
    <w:qFormat/>
    <w:rsid w:val="00E10559"/>
    <w:pPr>
      <w:numPr>
        <w:ilvl w:val="3"/>
        <w:numId w:val="1"/>
      </w:numPr>
      <w:jc w:val="both"/>
      <w:outlineLvl w:val="3"/>
    </w:pPr>
    <w:rPr>
      <w:rFonts w:eastAsia="Times New Roman"/>
      <w:bCs/>
      <w:iCs/>
      <w:lang w:val="x-none"/>
    </w:rPr>
  </w:style>
  <w:style w:type="paragraph" w:styleId="50">
    <w:name w:val="heading 5"/>
    <w:basedOn w:val="a"/>
    <w:next w:val="a"/>
    <w:link w:val="51"/>
    <w:uiPriority w:val="9"/>
    <w:unhideWhenUsed/>
    <w:qFormat/>
    <w:rsid w:val="00E10559"/>
    <w:pPr>
      <w:numPr>
        <w:ilvl w:val="4"/>
        <w:numId w:val="1"/>
      </w:numPr>
      <w:spacing w:before="200"/>
      <w:jc w:val="both"/>
      <w:outlineLvl w:val="4"/>
    </w:pPr>
    <w:rPr>
      <w:rFonts w:ascii="Cambria" w:eastAsia="Times New Roman" w:hAnsi="Cambria"/>
      <w:color w:val="243F60"/>
      <w:lang w:val="x-none"/>
    </w:rPr>
  </w:style>
  <w:style w:type="paragraph" w:styleId="6">
    <w:name w:val="heading 6"/>
    <w:basedOn w:val="a"/>
    <w:next w:val="a"/>
    <w:link w:val="60"/>
    <w:uiPriority w:val="9"/>
    <w:unhideWhenUsed/>
    <w:qFormat/>
    <w:rsid w:val="00E10559"/>
    <w:pPr>
      <w:numPr>
        <w:ilvl w:val="5"/>
        <w:numId w:val="1"/>
      </w:numPr>
      <w:spacing w:before="200"/>
      <w:jc w:val="both"/>
      <w:outlineLvl w:val="5"/>
    </w:pPr>
    <w:rPr>
      <w:rFonts w:ascii="Cambria" w:eastAsia="Times New Roman" w:hAnsi="Cambria"/>
      <w:i/>
      <w:iCs/>
      <w:color w:val="243F60"/>
      <w:lang w:val="x-none"/>
    </w:rPr>
  </w:style>
  <w:style w:type="paragraph" w:styleId="7">
    <w:name w:val="heading 7"/>
    <w:basedOn w:val="a"/>
    <w:next w:val="a"/>
    <w:link w:val="70"/>
    <w:uiPriority w:val="9"/>
    <w:semiHidden/>
    <w:unhideWhenUsed/>
    <w:qFormat/>
    <w:rsid w:val="00E10559"/>
    <w:pPr>
      <w:numPr>
        <w:ilvl w:val="6"/>
        <w:numId w:val="1"/>
      </w:numPr>
      <w:spacing w:before="200"/>
      <w:jc w:val="both"/>
      <w:outlineLvl w:val="6"/>
    </w:pPr>
    <w:rPr>
      <w:rFonts w:ascii="Cambria" w:eastAsia="Times New Roman" w:hAnsi="Cambria"/>
      <w:i/>
      <w:iCs/>
      <w:color w:val="404040"/>
      <w:lang w:val="x-none"/>
    </w:rPr>
  </w:style>
  <w:style w:type="paragraph" w:styleId="8">
    <w:name w:val="heading 8"/>
    <w:basedOn w:val="a"/>
    <w:next w:val="a"/>
    <w:link w:val="80"/>
    <w:uiPriority w:val="9"/>
    <w:semiHidden/>
    <w:unhideWhenUsed/>
    <w:qFormat/>
    <w:rsid w:val="00E10559"/>
    <w:pPr>
      <w:numPr>
        <w:ilvl w:val="7"/>
        <w:numId w:val="1"/>
      </w:numPr>
      <w:spacing w:before="200"/>
      <w:jc w:val="both"/>
      <w:outlineLvl w:val="7"/>
    </w:pPr>
    <w:rPr>
      <w:rFonts w:ascii="Cambria" w:eastAsia="Times New Roman" w:hAnsi="Cambria"/>
      <w:color w:val="4F81BD"/>
      <w:sz w:val="20"/>
      <w:szCs w:val="20"/>
      <w:lang w:val="x-none"/>
    </w:rPr>
  </w:style>
  <w:style w:type="paragraph" w:styleId="9">
    <w:name w:val="heading 9"/>
    <w:basedOn w:val="a"/>
    <w:next w:val="a"/>
    <w:link w:val="90"/>
    <w:uiPriority w:val="9"/>
    <w:semiHidden/>
    <w:unhideWhenUsed/>
    <w:qFormat/>
    <w:rsid w:val="00E10559"/>
    <w:pPr>
      <w:numPr>
        <w:ilvl w:val="8"/>
        <w:numId w:val="1"/>
      </w:numPr>
      <w:spacing w:before="200"/>
      <w:jc w:val="both"/>
      <w:outlineLvl w:val="8"/>
    </w:pPr>
    <w:rPr>
      <w:rFonts w:ascii="Cambria" w:eastAsia="Times New Roman" w:hAnsi="Cambria"/>
      <w:i/>
      <w:iCs/>
      <w:color w:val="404040"/>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4"/>
    <w:unhideWhenUsed/>
    <w:rsid w:val="00E240CA"/>
    <w:rPr>
      <w:rFonts w:ascii="Calibri" w:hAnsi="Calibri"/>
      <w:sz w:val="20"/>
      <w:szCs w:val="20"/>
      <w:lang w:val="x-none" w:eastAsia="x-none"/>
    </w:rPr>
  </w:style>
  <w:style w:type="character" w:customStyle="1" w:styleId="a4">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link w:val="a3"/>
    <w:rsid w:val="00E240CA"/>
    <w:rPr>
      <w:sz w:val="20"/>
      <w:szCs w:val="20"/>
    </w:rPr>
  </w:style>
  <w:style w:type="character" w:styleId="a5">
    <w:name w:val="footnote reference"/>
    <w:aliases w:val="Ссылка на сноску 45"/>
    <w:uiPriority w:val="99"/>
    <w:rsid w:val="00E240CA"/>
    <w:rPr>
      <w:vertAlign w:val="superscript"/>
    </w:rPr>
  </w:style>
  <w:style w:type="paragraph" w:styleId="a6">
    <w:name w:val="List Paragraph"/>
    <w:basedOn w:val="a"/>
    <w:link w:val="a7"/>
    <w:uiPriority w:val="34"/>
    <w:qFormat/>
    <w:rsid w:val="005305DC"/>
    <w:pPr>
      <w:ind w:left="720"/>
      <w:contextualSpacing/>
    </w:pPr>
  </w:style>
  <w:style w:type="paragraph" w:styleId="a8">
    <w:name w:val="Balloon Text"/>
    <w:basedOn w:val="a"/>
    <w:link w:val="a9"/>
    <w:uiPriority w:val="99"/>
    <w:semiHidden/>
    <w:unhideWhenUsed/>
    <w:rsid w:val="00D60B1C"/>
    <w:rPr>
      <w:rFonts w:ascii="Tahoma" w:hAnsi="Tahoma"/>
      <w:sz w:val="16"/>
      <w:szCs w:val="16"/>
      <w:lang w:val="x-none" w:eastAsia="x-none"/>
    </w:rPr>
  </w:style>
  <w:style w:type="character" w:customStyle="1" w:styleId="a9">
    <w:name w:val="Текст выноски Знак"/>
    <w:link w:val="a8"/>
    <w:uiPriority w:val="99"/>
    <w:semiHidden/>
    <w:rsid w:val="00D60B1C"/>
    <w:rPr>
      <w:rFonts w:ascii="Tahoma" w:hAnsi="Tahoma" w:cs="Tahoma"/>
      <w:sz w:val="16"/>
      <w:szCs w:val="16"/>
    </w:rPr>
  </w:style>
  <w:style w:type="character" w:customStyle="1" w:styleId="11">
    <w:name w:val="Заголовок 1 Знак"/>
    <w:link w:val="10"/>
    <w:uiPriority w:val="9"/>
    <w:rsid w:val="005C367F"/>
    <w:rPr>
      <w:rFonts w:ascii="Times New Roman" w:eastAsia="Times New Roman" w:hAnsi="Times New Roman"/>
      <w:b/>
      <w:bCs/>
      <w:sz w:val="24"/>
      <w:szCs w:val="28"/>
    </w:rPr>
  </w:style>
  <w:style w:type="character" w:customStyle="1" w:styleId="21">
    <w:name w:val="Заголовок 2 Знак"/>
    <w:link w:val="20"/>
    <w:uiPriority w:val="9"/>
    <w:rsid w:val="00381640"/>
    <w:rPr>
      <w:rFonts w:ascii="Times New Roman" w:eastAsia="Times New Roman" w:hAnsi="Times New Roman"/>
      <w:sz w:val="24"/>
      <w:szCs w:val="24"/>
      <w:lang w:val="x-none" w:eastAsia="x-none"/>
    </w:rPr>
  </w:style>
  <w:style w:type="character" w:customStyle="1" w:styleId="31">
    <w:name w:val="Заголовок 3 Знак"/>
    <w:link w:val="3"/>
    <w:uiPriority w:val="9"/>
    <w:rsid w:val="00423F86"/>
    <w:rPr>
      <w:rFonts w:ascii="Times New Roman" w:eastAsia="Times New Roman" w:hAnsi="Times New Roman"/>
      <w:sz w:val="24"/>
      <w:szCs w:val="24"/>
      <w:lang w:val="x-none" w:eastAsia="x-none"/>
    </w:rPr>
  </w:style>
  <w:style w:type="character" w:customStyle="1" w:styleId="41">
    <w:name w:val="Заголовок 4 Знак"/>
    <w:link w:val="4"/>
    <w:uiPriority w:val="9"/>
    <w:rsid w:val="00E10559"/>
    <w:rPr>
      <w:rFonts w:ascii="Times New Roman" w:eastAsia="Times New Roman" w:hAnsi="Times New Roman"/>
      <w:bCs/>
      <w:iCs/>
      <w:sz w:val="24"/>
      <w:szCs w:val="22"/>
      <w:lang w:val="x-none" w:eastAsia="en-US"/>
    </w:rPr>
  </w:style>
  <w:style w:type="character" w:customStyle="1" w:styleId="51">
    <w:name w:val="Заголовок 5 Знак"/>
    <w:link w:val="50"/>
    <w:uiPriority w:val="9"/>
    <w:rsid w:val="00E10559"/>
    <w:rPr>
      <w:rFonts w:ascii="Cambria" w:eastAsia="Times New Roman" w:hAnsi="Cambria"/>
      <w:color w:val="243F60"/>
      <w:sz w:val="24"/>
      <w:szCs w:val="22"/>
      <w:lang w:val="x-none" w:eastAsia="en-US"/>
    </w:rPr>
  </w:style>
  <w:style w:type="character" w:customStyle="1" w:styleId="60">
    <w:name w:val="Заголовок 6 Знак"/>
    <w:link w:val="6"/>
    <w:uiPriority w:val="9"/>
    <w:rsid w:val="00E10559"/>
    <w:rPr>
      <w:rFonts w:ascii="Cambria" w:eastAsia="Times New Roman" w:hAnsi="Cambria"/>
      <w:i/>
      <w:iCs/>
      <w:color w:val="243F60"/>
      <w:sz w:val="24"/>
      <w:szCs w:val="22"/>
      <w:lang w:val="x-none" w:eastAsia="en-US"/>
    </w:rPr>
  </w:style>
  <w:style w:type="character" w:customStyle="1" w:styleId="70">
    <w:name w:val="Заголовок 7 Знак"/>
    <w:link w:val="7"/>
    <w:uiPriority w:val="9"/>
    <w:semiHidden/>
    <w:rsid w:val="00E10559"/>
    <w:rPr>
      <w:rFonts w:ascii="Cambria" w:eastAsia="Times New Roman" w:hAnsi="Cambria"/>
      <w:i/>
      <w:iCs/>
      <w:color w:val="404040"/>
      <w:sz w:val="24"/>
      <w:szCs w:val="22"/>
      <w:lang w:val="x-none" w:eastAsia="en-US"/>
    </w:rPr>
  </w:style>
  <w:style w:type="character" w:customStyle="1" w:styleId="80">
    <w:name w:val="Заголовок 8 Знак"/>
    <w:link w:val="8"/>
    <w:uiPriority w:val="9"/>
    <w:semiHidden/>
    <w:rsid w:val="00E10559"/>
    <w:rPr>
      <w:rFonts w:ascii="Cambria" w:eastAsia="Times New Roman" w:hAnsi="Cambria"/>
      <w:color w:val="4F81BD"/>
      <w:lang w:val="x-none" w:eastAsia="en-US"/>
    </w:rPr>
  </w:style>
  <w:style w:type="character" w:customStyle="1" w:styleId="90">
    <w:name w:val="Заголовок 9 Знак"/>
    <w:link w:val="9"/>
    <w:uiPriority w:val="9"/>
    <w:semiHidden/>
    <w:rsid w:val="00E10559"/>
    <w:rPr>
      <w:rFonts w:ascii="Cambria" w:eastAsia="Times New Roman" w:hAnsi="Cambria"/>
      <w:i/>
      <w:iCs/>
      <w:color w:val="404040"/>
      <w:lang w:val="x-none" w:eastAsia="en-US"/>
    </w:rPr>
  </w:style>
  <w:style w:type="paragraph" w:styleId="aa">
    <w:name w:val="header"/>
    <w:basedOn w:val="a"/>
    <w:link w:val="ab"/>
    <w:uiPriority w:val="99"/>
    <w:unhideWhenUsed/>
    <w:rsid w:val="008B0513"/>
    <w:pPr>
      <w:tabs>
        <w:tab w:val="center" w:pos="4677"/>
        <w:tab w:val="right" w:pos="9355"/>
      </w:tabs>
    </w:pPr>
  </w:style>
  <w:style w:type="character" w:customStyle="1" w:styleId="ab">
    <w:name w:val="Верхний колонтитул Знак"/>
    <w:basedOn w:val="a0"/>
    <w:link w:val="aa"/>
    <w:uiPriority w:val="99"/>
    <w:rsid w:val="008B0513"/>
  </w:style>
  <w:style w:type="paragraph" w:styleId="ac">
    <w:name w:val="footer"/>
    <w:basedOn w:val="a"/>
    <w:link w:val="ad"/>
    <w:uiPriority w:val="99"/>
    <w:unhideWhenUsed/>
    <w:rsid w:val="008B0513"/>
    <w:pPr>
      <w:tabs>
        <w:tab w:val="center" w:pos="4677"/>
        <w:tab w:val="right" w:pos="9355"/>
      </w:tabs>
    </w:pPr>
  </w:style>
  <w:style w:type="character" w:customStyle="1" w:styleId="ad">
    <w:name w:val="Нижний колонтитул Знак"/>
    <w:basedOn w:val="a0"/>
    <w:link w:val="ac"/>
    <w:uiPriority w:val="99"/>
    <w:rsid w:val="008B0513"/>
  </w:style>
  <w:style w:type="character" w:customStyle="1" w:styleId="a7">
    <w:name w:val="Абзац списка Знак"/>
    <w:link w:val="a6"/>
    <w:uiPriority w:val="34"/>
    <w:locked/>
    <w:rsid w:val="003A2808"/>
  </w:style>
  <w:style w:type="paragraph" w:styleId="ae">
    <w:name w:val="Plain Text"/>
    <w:basedOn w:val="a"/>
    <w:link w:val="af"/>
    <w:uiPriority w:val="99"/>
    <w:unhideWhenUsed/>
    <w:rsid w:val="0074720A"/>
    <w:rPr>
      <w:rFonts w:ascii="Courier New" w:eastAsia="Times New Roman" w:hAnsi="Courier New"/>
      <w:sz w:val="20"/>
      <w:szCs w:val="20"/>
      <w:lang w:val="x-none" w:eastAsia="ru-RU"/>
    </w:rPr>
  </w:style>
  <w:style w:type="character" w:customStyle="1" w:styleId="af">
    <w:name w:val="Текст Знак"/>
    <w:link w:val="ae"/>
    <w:uiPriority w:val="99"/>
    <w:rsid w:val="0074720A"/>
    <w:rPr>
      <w:rFonts w:ascii="Courier New" w:eastAsia="Times New Roman" w:hAnsi="Courier New" w:cs="Times New Roman"/>
      <w:sz w:val="20"/>
      <w:szCs w:val="20"/>
      <w:lang w:eastAsia="ru-RU"/>
    </w:rPr>
  </w:style>
  <w:style w:type="paragraph" w:customStyle="1" w:styleId="af0">
    <w:name w:val="Письмо"/>
    <w:basedOn w:val="a"/>
    <w:rsid w:val="000A339B"/>
    <w:pPr>
      <w:autoSpaceDE w:val="0"/>
      <w:autoSpaceDN w:val="0"/>
      <w:spacing w:line="320" w:lineRule="exact"/>
      <w:ind w:firstLine="720"/>
      <w:jc w:val="both"/>
    </w:pPr>
    <w:rPr>
      <w:rFonts w:eastAsia="Times New Roman"/>
      <w:sz w:val="28"/>
      <w:szCs w:val="28"/>
      <w:lang w:eastAsia="ru-RU"/>
    </w:rPr>
  </w:style>
  <w:style w:type="paragraph" w:styleId="af1">
    <w:name w:val="Body Text Indent"/>
    <w:aliases w:val="текст"/>
    <w:basedOn w:val="a"/>
    <w:link w:val="af2"/>
    <w:rsid w:val="009131BB"/>
    <w:pPr>
      <w:ind w:firstLine="567"/>
      <w:jc w:val="both"/>
    </w:pPr>
    <w:rPr>
      <w:spacing w:val="-4"/>
      <w:sz w:val="20"/>
      <w:szCs w:val="20"/>
      <w:lang w:val="x-none" w:eastAsia="ru-RU"/>
    </w:rPr>
  </w:style>
  <w:style w:type="character" w:customStyle="1" w:styleId="af2">
    <w:name w:val="Основной текст с отступом Знак"/>
    <w:aliases w:val="текст Знак"/>
    <w:link w:val="af1"/>
    <w:rsid w:val="009131BB"/>
    <w:rPr>
      <w:rFonts w:ascii="Times New Roman" w:eastAsia="Calibri" w:hAnsi="Times New Roman" w:cs="Times New Roman"/>
      <w:spacing w:val="-4"/>
      <w:sz w:val="20"/>
      <w:szCs w:val="20"/>
      <w:lang w:eastAsia="ru-RU"/>
    </w:rPr>
  </w:style>
  <w:style w:type="paragraph" w:styleId="af3">
    <w:name w:val="endnote text"/>
    <w:basedOn w:val="a"/>
    <w:link w:val="af4"/>
    <w:uiPriority w:val="99"/>
    <w:unhideWhenUsed/>
    <w:rsid w:val="003477FC"/>
    <w:rPr>
      <w:rFonts w:eastAsia="Times New Roman"/>
      <w:sz w:val="20"/>
      <w:szCs w:val="20"/>
      <w:lang w:val="x-none" w:eastAsia="ru-RU"/>
    </w:rPr>
  </w:style>
  <w:style w:type="character" w:customStyle="1" w:styleId="af4">
    <w:name w:val="Текст концевой сноски Знак"/>
    <w:link w:val="af3"/>
    <w:uiPriority w:val="99"/>
    <w:rsid w:val="003477FC"/>
    <w:rPr>
      <w:rFonts w:ascii="Times New Roman" w:eastAsia="Times New Roman" w:hAnsi="Times New Roman" w:cs="Times New Roman"/>
      <w:sz w:val="20"/>
      <w:szCs w:val="20"/>
      <w:lang w:eastAsia="ru-RU"/>
    </w:rPr>
  </w:style>
  <w:style w:type="character" w:customStyle="1" w:styleId="12">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E420C2"/>
    <w:rPr>
      <w:rFonts w:ascii="Calibri" w:eastAsia="Calibri" w:hAnsi="Calibri" w:cs="Times New Roman"/>
      <w:sz w:val="20"/>
      <w:szCs w:val="20"/>
      <w:lang w:eastAsia="ru-RU"/>
    </w:rPr>
  </w:style>
  <w:style w:type="character" w:customStyle="1" w:styleId="apple-converted-space">
    <w:name w:val="apple-converted-space"/>
    <w:basedOn w:val="a0"/>
    <w:rsid w:val="00107391"/>
  </w:style>
  <w:style w:type="character" w:styleId="af5">
    <w:name w:val="Hyperlink"/>
    <w:uiPriority w:val="99"/>
    <w:unhideWhenUsed/>
    <w:rsid w:val="00107391"/>
    <w:rPr>
      <w:color w:val="0000FF"/>
      <w:u w:val="single"/>
    </w:rPr>
  </w:style>
  <w:style w:type="character" w:customStyle="1" w:styleId="blk">
    <w:name w:val="blk"/>
    <w:basedOn w:val="a0"/>
    <w:rsid w:val="00107391"/>
  </w:style>
  <w:style w:type="paragraph" w:styleId="af6">
    <w:name w:val="Document Map"/>
    <w:basedOn w:val="a"/>
    <w:link w:val="af7"/>
    <w:uiPriority w:val="99"/>
    <w:semiHidden/>
    <w:unhideWhenUsed/>
    <w:rsid w:val="00EF5801"/>
    <w:rPr>
      <w:rFonts w:ascii="Tahoma" w:hAnsi="Tahoma"/>
      <w:sz w:val="16"/>
      <w:szCs w:val="16"/>
      <w:lang w:val="x-none"/>
    </w:rPr>
  </w:style>
  <w:style w:type="character" w:customStyle="1" w:styleId="af7">
    <w:name w:val="Схема документа Знак"/>
    <w:link w:val="af6"/>
    <w:uiPriority w:val="99"/>
    <w:semiHidden/>
    <w:rsid w:val="00EF5801"/>
    <w:rPr>
      <w:rFonts w:ascii="Tahoma" w:hAnsi="Tahoma" w:cs="Tahoma"/>
      <w:sz w:val="16"/>
      <w:szCs w:val="16"/>
      <w:lang w:eastAsia="en-US"/>
    </w:rPr>
  </w:style>
  <w:style w:type="character" w:styleId="af8">
    <w:name w:val="Placeholder Text"/>
    <w:uiPriority w:val="99"/>
    <w:semiHidden/>
    <w:rsid w:val="000B426F"/>
    <w:rPr>
      <w:color w:val="808080"/>
    </w:rPr>
  </w:style>
  <w:style w:type="character" w:styleId="af9">
    <w:name w:val="endnote reference"/>
    <w:uiPriority w:val="99"/>
    <w:semiHidden/>
    <w:unhideWhenUsed/>
    <w:rsid w:val="0043539C"/>
    <w:rPr>
      <w:vertAlign w:val="superscrip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342B60"/>
    <w:rPr>
      <w:b/>
      <w:sz w:val="24"/>
      <w:lang w:val="ru-RU" w:eastAsia="ru-RU"/>
    </w:rPr>
  </w:style>
  <w:style w:type="paragraph" w:customStyle="1" w:styleId="ConsPlusNormal">
    <w:name w:val="ConsPlusNormal"/>
    <w:link w:val="ConsPlusNormal0"/>
    <w:rsid w:val="00342B6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342B60"/>
    <w:rPr>
      <w:rFonts w:ascii="Arial" w:eastAsia="Times New Roman" w:hAnsi="Arial" w:cs="Arial"/>
      <w:lang w:val="ru-RU" w:eastAsia="ru-RU" w:bidi="ar-SA"/>
    </w:rPr>
  </w:style>
  <w:style w:type="numbering" w:styleId="1ai">
    <w:name w:val="Outline List 1"/>
    <w:basedOn w:val="a2"/>
    <w:rsid w:val="00DC030C"/>
    <w:pPr>
      <w:numPr>
        <w:numId w:val="2"/>
      </w:numPr>
    </w:pPr>
  </w:style>
  <w:style w:type="paragraph" w:customStyle="1" w:styleId="32">
    <w:name w:val="Обычный3"/>
    <w:uiPriority w:val="99"/>
    <w:rsid w:val="00C95B94"/>
    <w:pPr>
      <w:snapToGrid w:val="0"/>
    </w:pPr>
    <w:rPr>
      <w:rFonts w:ascii="Times New Roman" w:eastAsia="Times New Roman" w:hAnsi="Times New Roman"/>
    </w:rPr>
  </w:style>
  <w:style w:type="paragraph" w:styleId="22">
    <w:name w:val="Body Text 2"/>
    <w:basedOn w:val="a"/>
    <w:link w:val="23"/>
    <w:uiPriority w:val="99"/>
    <w:semiHidden/>
    <w:unhideWhenUsed/>
    <w:rsid w:val="00643977"/>
    <w:pPr>
      <w:spacing w:after="120" w:line="480" w:lineRule="auto"/>
    </w:pPr>
    <w:rPr>
      <w:lang w:val="x-none"/>
    </w:rPr>
  </w:style>
  <w:style w:type="character" w:customStyle="1" w:styleId="23">
    <w:name w:val="Основной текст 2 Знак"/>
    <w:link w:val="22"/>
    <w:uiPriority w:val="99"/>
    <w:semiHidden/>
    <w:rsid w:val="00643977"/>
    <w:rPr>
      <w:rFonts w:ascii="Times New Roman" w:hAnsi="Times New Roman"/>
      <w:sz w:val="24"/>
      <w:szCs w:val="22"/>
      <w:lang w:eastAsia="en-US"/>
    </w:rPr>
  </w:style>
  <w:style w:type="paragraph" w:styleId="afa">
    <w:name w:val="No Spacing"/>
    <w:link w:val="afb"/>
    <w:uiPriority w:val="1"/>
    <w:qFormat/>
    <w:rsid w:val="00643977"/>
    <w:rPr>
      <w:rFonts w:eastAsia="Times New Roman"/>
      <w:sz w:val="22"/>
      <w:szCs w:val="22"/>
    </w:rPr>
  </w:style>
  <w:style w:type="table" w:styleId="afc">
    <w:name w:val="Table Grid"/>
    <w:basedOn w:val="a1"/>
    <w:uiPriority w:val="59"/>
    <w:rsid w:val="0064397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annotation reference"/>
    <w:uiPriority w:val="99"/>
    <w:semiHidden/>
    <w:unhideWhenUsed/>
    <w:rsid w:val="000F4CFC"/>
    <w:rPr>
      <w:sz w:val="16"/>
      <w:szCs w:val="16"/>
    </w:rPr>
  </w:style>
  <w:style w:type="paragraph" w:styleId="afe">
    <w:name w:val="annotation text"/>
    <w:basedOn w:val="a"/>
    <w:link w:val="aff"/>
    <w:uiPriority w:val="99"/>
    <w:unhideWhenUsed/>
    <w:rsid w:val="000F4CFC"/>
    <w:rPr>
      <w:sz w:val="20"/>
      <w:szCs w:val="20"/>
    </w:rPr>
  </w:style>
  <w:style w:type="character" w:customStyle="1" w:styleId="aff">
    <w:name w:val="Текст примечания Знак"/>
    <w:link w:val="afe"/>
    <w:uiPriority w:val="99"/>
    <w:rsid w:val="000F4CFC"/>
    <w:rPr>
      <w:rFonts w:ascii="Times New Roman" w:hAnsi="Times New Roman"/>
      <w:lang w:eastAsia="en-US"/>
    </w:rPr>
  </w:style>
  <w:style w:type="paragraph" w:styleId="aff0">
    <w:name w:val="annotation subject"/>
    <w:basedOn w:val="afe"/>
    <w:next w:val="afe"/>
    <w:link w:val="aff1"/>
    <w:uiPriority w:val="99"/>
    <w:semiHidden/>
    <w:unhideWhenUsed/>
    <w:rsid w:val="000F4CFC"/>
    <w:rPr>
      <w:b/>
      <w:bCs/>
    </w:rPr>
  </w:style>
  <w:style w:type="character" w:customStyle="1" w:styleId="aff1">
    <w:name w:val="Тема примечания Знак"/>
    <w:link w:val="aff0"/>
    <w:uiPriority w:val="99"/>
    <w:semiHidden/>
    <w:rsid w:val="000F4CFC"/>
    <w:rPr>
      <w:rFonts w:ascii="Times New Roman" w:hAnsi="Times New Roman"/>
      <w:b/>
      <w:bCs/>
      <w:lang w:eastAsia="en-US"/>
    </w:rPr>
  </w:style>
  <w:style w:type="numbering" w:customStyle="1" w:styleId="1">
    <w:name w:val="Стиль1"/>
    <w:uiPriority w:val="99"/>
    <w:rsid w:val="00B869B8"/>
    <w:pPr>
      <w:numPr>
        <w:numId w:val="7"/>
      </w:numPr>
    </w:pPr>
  </w:style>
  <w:style w:type="numbering" w:customStyle="1" w:styleId="2">
    <w:name w:val="Стиль2"/>
    <w:uiPriority w:val="99"/>
    <w:rsid w:val="00B869B8"/>
    <w:pPr>
      <w:numPr>
        <w:numId w:val="8"/>
      </w:numPr>
    </w:pPr>
  </w:style>
  <w:style w:type="paragraph" w:styleId="24">
    <w:name w:val="List 2"/>
    <w:basedOn w:val="a"/>
    <w:uiPriority w:val="99"/>
    <w:unhideWhenUsed/>
    <w:rsid w:val="00B26779"/>
    <w:pPr>
      <w:ind w:left="566" w:hanging="283"/>
      <w:contextualSpacing/>
    </w:pPr>
  </w:style>
  <w:style w:type="numbering" w:customStyle="1" w:styleId="30">
    <w:name w:val="Стиль3"/>
    <w:uiPriority w:val="99"/>
    <w:rsid w:val="00422212"/>
    <w:pPr>
      <w:numPr>
        <w:numId w:val="12"/>
      </w:numPr>
    </w:pPr>
  </w:style>
  <w:style w:type="numbering" w:customStyle="1" w:styleId="40">
    <w:name w:val="Стиль4"/>
    <w:uiPriority w:val="99"/>
    <w:rsid w:val="00422212"/>
    <w:pPr>
      <w:numPr>
        <w:numId w:val="14"/>
      </w:numPr>
    </w:pPr>
  </w:style>
  <w:style w:type="numbering" w:customStyle="1" w:styleId="5">
    <w:name w:val="Стиль5"/>
    <w:uiPriority w:val="99"/>
    <w:rsid w:val="00422212"/>
    <w:pPr>
      <w:numPr>
        <w:numId w:val="16"/>
      </w:numPr>
    </w:pPr>
  </w:style>
  <w:style w:type="character" w:styleId="aff2">
    <w:name w:val="FollowedHyperlink"/>
    <w:uiPriority w:val="99"/>
    <w:semiHidden/>
    <w:unhideWhenUsed/>
    <w:rsid w:val="00A73155"/>
    <w:rPr>
      <w:color w:val="954F72"/>
      <w:u w:val="single"/>
    </w:rPr>
  </w:style>
  <w:style w:type="character" w:customStyle="1" w:styleId="13">
    <w:name w:val="Основной текст с отступом Знак1"/>
    <w:aliases w:val="текст Знак1"/>
    <w:semiHidden/>
    <w:rsid w:val="00A73155"/>
    <w:rPr>
      <w:rFonts w:ascii="Times New Roman" w:hAnsi="Times New Roman"/>
      <w:sz w:val="24"/>
      <w:szCs w:val="22"/>
      <w:lang w:eastAsia="en-US"/>
    </w:rPr>
  </w:style>
  <w:style w:type="character" w:customStyle="1" w:styleId="1f1ea193f6735cf0wmi-callto">
    <w:name w:val="1f1ea193f6735cf0wmi-callto"/>
    <w:rsid w:val="00732B09"/>
  </w:style>
  <w:style w:type="character" w:styleId="aff3">
    <w:name w:val="Strong"/>
    <w:uiPriority w:val="22"/>
    <w:qFormat/>
    <w:rsid w:val="00732B09"/>
    <w:rPr>
      <w:b/>
      <w:bCs/>
    </w:rPr>
  </w:style>
  <w:style w:type="paragraph" w:styleId="aff4">
    <w:name w:val="Body Text"/>
    <w:basedOn w:val="a"/>
    <w:link w:val="aff5"/>
    <w:uiPriority w:val="99"/>
    <w:unhideWhenUsed/>
    <w:rsid w:val="009E66BC"/>
    <w:pPr>
      <w:spacing w:after="120"/>
    </w:pPr>
  </w:style>
  <w:style w:type="character" w:customStyle="1" w:styleId="aff5">
    <w:name w:val="Основной текст Знак"/>
    <w:basedOn w:val="a0"/>
    <w:link w:val="aff4"/>
    <w:uiPriority w:val="99"/>
    <w:rsid w:val="009E66BC"/>
    <w:rPr>
      <w:rFonts w:ascii="Times New Roman" w:hAnsi="Times New Roman"/>
      <w:sz w:val="24"/>
      <w:szCs w:val="22"/>
      <w:lang w:eastAsia="en-US"/>
    </w:rPr>
  </w:style>
  <w:style w:type="paragraph" w:styleId="aff6">
    <w:name w:val="Revision"/>
    <w:hidden/>
    <w:uiPriority w:val="99"/>
    <w:semiHidden/>
    <w:rsid w:val="009E66BC"/>
    <w:rPr>
      <w:rFonts w:eastAsia="Malgun Gothic"/>
      <w:sz w:val="22"/>
      <w:szCs w:val="22"/>
      <w:lang w:eastAsia="en-US"/>
    </w:rPr>
  </w:style>
  <w:style w:type="paragraph" w:customStyle="1" w:styleId="Nzevprojektu">
    <w:name w:val="Název projektu"/>
    <w:basedOn w:val="a"/>
    <w:next w:val="a"/>
    <w:uiPriority w:val="99"/>
    <w:rsid w:val="009E66BC"/>
    <w:pPr>
      <w:keepNext w:val="0"/>
      <w:keepLines w:val="0"/>
      <w:spacing w:before="120" w:after="120"/>
      <w:ind w:firstLine="0"/>
      <w:jc w:val="center"/>
    </w:pPr>
    <w:rPr>
      <w:rFonts w:ascii="Arial" w:eastAsia="Times New Roman" w:hAnsi="Arial"/>
      <w:b/>
      <w:sz w:val="36"/>
      <w:szCs w:val="24"/>
      <w:lang w:eastAsia="cs-CZ"/>
    </w:rPr>
  </w:style>
  <w:style w:type="paragraph" w:customStyle="1" w:styleId="Nzevdokumentu">
    <w:name w:val="Název dokumentu"/>
    <w:basedOn w:val="a"/>
    <w:next w:val="a"/>
    <w:uiPriority w:val="99"/>
    <w:rsid w:val="009E66BC"/>
    <w:pPr>
      <w:tabs>
        <w:tab w:val="left" w:pos="1418"/>
      </w:tabs>
      <w:autoSpaceDE w:val="0"/>
      <w:autoSpaceDN w:val="0"/>
      <w:spacing w:before="40" w:after="40"/>
      <w:ind w:firstLine="0"/>
      <w:jc w:val="center"/>
    </w:pPr>
    <w:rPr>
      <w:rFonts w:ascii="Arial" w:eastAsia="Times New Roman" w:hAnsi="Arial"/>
      <w:b/>
      <w:bCs/>
      <w:sz w:val="36"/>
      <w:szCs w:val="24"/>
      <w:lang w:val="cs-CZ" w:eastAsia="cs-CZ"/>
    </w:rPr>
  </w:style>
  <w:style w:type="paragraph" w:customStyle="1" w:styleId="Default">
    <w:name w:val="Default"/>
    <w:rsid w:val="009E66BC"/>
    <w:pPr>
      <w:autoSpaceDE w:val="0"/>
      <w:autoSpaceDN w:val="0"/>
      <w:adjustRightInd w:val="0"/>
    </w:pPr>
    <w:rPr>
      <w:rFonts w:ascii="Arial" w:eastAsia="Malgun Gothic" w:hAnsi="Arial" w:cs="Arial"/>
      <w:color w:val="000000"/>
      <w:sz w:val="24"/>
      <w:szCs w:val="24"/>
      <w:lang w:eastAsia="en-US"/>
    </w:rPr>
  </w:style>
  <w:style w:type="character" w:customStyle="1" w:styleId="fontstyle01">
    <w:name w:val="fontstyle01"/>
    <w:rsid w:val="009E66BC"/>
    <w:rPr>
      <w:rFonts w:ascii="Times New Roman" w:hAnsi="Times New Roman" w:cs="Times New Roman" w:hint="default"/>
      <w:b w:val="0"/>
      <w:bCs w:val="0"/>
      <w:i w:val="0"/>
      <w:iCs w:val="0"/>
      <w:color w:val="000000"/>
      <w:sz w:val="26"/>
      <w:szCs w:val="26"/>
    </w:rPr>
  </w:style>
  <w:style w:type="character" w:customStyle="1" w:styleId="afb">
    <w:name w:val="Без интервала Знак"/>
    <w:link w:val="afa"/>
    <w:uiPriority w:val="1"/>
    <w:qFormat/>
    <w:locked/>
    <w:rsid w:val="009E66BC"/>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95296">
      <w:bodyDiv w:val="1"/>
      <w:marLeft w:val="0"/>
      <w:marRight w:val="0"/>
      <w:marTop w:val="0"/>
      <w:marBottom w:val="0"/>
      <w:divBdr>
        <w:top w:val="none" w:sz="0" w:space="0" w:color="auto"/>
        <w:left w:val="none" w:sz="0" w:space="0" w:color="auto"/>
        <w:bottom w:val="none" w:sz="0" w:space="0" w:color="auto"/>
        <w:right w:val="none" w:sz="0" w:space="0" w:color="auto"/>
      </w:divBdr>
    </w:div>
    <w:div w:id="113407729">
      <w:bodyDiv w:val="1"/>
      <w:marLeft w:val="0"/>
      <w:marRight w:val="0"/>
      <w:marTop w:val="0"/>
      <w:marBottom w:val="0"/>
      <w:divBdr>
        <w:top w:val="none" w:sz="0" w:space="0" w:color="auto"/>
        <w:left w:val="none" w:sz="0" w:space="0" w:color="auto"/>
        <w:bottom w:val="none" w:sz="0" w:space="0" w:color="auto"/>
        <w:right w:val="none" w:sz="0" w:space="0" w:color="auto"/>
      </w:divBdr>
    </w:div>
    <w:div w:id="607195673">
      <w:bodyDiv w:val="1"/>
      <w:marLeft w:val="0"/>
      <w:marRight w:val="0"/>
      <w:marTop w:val="0"/>
      <w:marBottom w:val="0"/>
      <w:divBdr>
        <w:top w:val="none" w:sz="0" w:space="0" w:color="auto"/>
        <w:left w:val="none" w:sz="0" w:space="0" w:color="auto"/>
        <w:bottom w:val="none" w:sz="0" w:space="0" w:color="auto"/>
        <w:right w:val="none" w:sz="0" w:space="0" w:color="auto"/>
      </w:divBdr>
    </w:div>
    <w:div w:id="639380727">
      <w:bodyDiv w:val="1"/>
      <w:marLeft w:val="0"/>
      <w:marRight w:val="0"/>
      <w:marTop w:val="0"/>
      <w:marBottom w:val="0"/>
      <w:divBdr>
        <w:top w:val="none" w:sz="0" w:space="0" w:color="auto"/>
        <w:left w:val="none" w:sz="0" w:space="0" w:color="auto"/>
        <w:bottom w:val="none" w:sz="0" w:space="0" w:color="auto"/>
        <w:right w:val="none" w:sz="0" w:space="0" w:color="auto"/>
      </w:divBdr>
    </w:div>
    <w:div w:id="654458392">
      <w:bodyDiv w:val="1"/>
      <w:marLeft w:val="0"/>
      <w:marRight w:val="0"/>
      <w:marTop w:val="0"/>
      <w:marBottom w:val="0"/>
      <w:divBdr>
        <w:top w:val="none" w:sz="0" w:space="0" w:color="auto"/>
        <w:left w:val="none" w:sz="0" w:space="0" w:color="auto"/>
        <w:bottom w:val="none" w:sz="0" w:space="0" w:color="auto"/>
        <w:right w:val="none" w:sz="0" w:space="0" w:color="auto"/>
      </w:divBdr>
    </w:div>
    <w:div w:id="759564972">
      <w:bodyDiv w:val="1"/>
      <w:marLeft w:val="0"/>
      <w:marRight w:val="0"/>
      <w:marTop w:val="0"/>
      <w:marBottom w:val="0"/>
      <w:divBdr>
        <w:top w:val="none" w:sz="0" w:space="0" w:color="auto"/>
        <w:left w:val="none" w:sz="0" w:space="0" w:color="auto"/>
        <w:bottom w:val="none" w:sz="0" w:space="0" w:color="auto"/>
        <w:right w:val="none" w:sz="0" w:space="0" w:color="auto"/>
      </w:divBdr>
    </w:div>
    <w:div w:id="800611372">
      <w:bodyDiv w:val="1"/>
      <w:marLeft w:val="0"/>
      <w:marRight w:val="0"/>
      <w:marTop w:val="0"/>
      <w:marBottom w:val="0"/>
      <w:divBdr>
        <w:top w:val="none" w:sz="0" w:space="0" w:color="auto"/>
        <w:left w:val="none" w:sz="0" w:space="0" w:color="auto"/>
        <w:bottom w:val="none" w:sz="0" w:space="0" w:color="auto"/>
        <w:right w:val="none" w:sz="0" w:space="0" w:color="auto"/>
      </w:divBdr>
    </w:div>
    <w:div w:id="913323129">
      <w:bodyDiv w:val="1"/>
      <w:marLeft w:val="0"/>
      <w:marRight w:val="0"/>
      <w:marTop w:val="0"/>
      <w:marBottom w:val="0"/>
      <w:divBdr>
        <w:top w:val="none" w:sz="0" w:space="0" w:color="auto"/>
        <w:left w:val="none" w:sz="0" w:space="0" w:color="auto"/>
        <w:bottom w:val="none" w:sz="0" w:space="0" w:color="auto"/>
        <w:right w:val="none" w:sz="0" w:space="0" w:color="auto"/>
      </w:divBdr>
    </w:div>
    <w:div w:id="973679433">
      <w:bodyDiv w:val="1"/>
      <w:marLeft w:val="0"/>
      <w:marRight w:val="0"/>
      <w:marTop w:val="0"/>
      <w:marBottom w:val="0"/>
      <w:divBdr>
        <w:top w:val="none" w:sz="0" w:space="0" w:color="auto"/>
        <w:left w:val="none" w:sz="0" w:space="0" w:color="auto"/>
        <w:bottom w:val="none" w:sz="0" w:space="0" w:color="auto"/>
        <w:right w:val="none" w:sz="0" w:space="0" w:color="auto"/>
      </w:divBdr>
    </w:div>
    <w:div w:id="978925216">
      <w:bodyDiv w:val="1"/>
      <w:marLeft w:val="0"/>
      <w:marRight w:val="0"/>
      <w:marTop w:val="0"/>
      <w:marBottom w:val="0"/>
      <w:divBdr>
        <w:top w:val="none" w:sz="0" w:space="0" w:color="auto"/>
        <w:left w:val="none" w:sz="0" w:space="0" w:color="auto"/>
        <w:bottom w:val="none" w:sz="0" w:space="0" w:color="auto"/>
        <w:right w:val="none" w:sz="0" w:space="0" w:color="auto"/>
      </w:divBdr>
    </w:div>
    <w:div w:id="1013721733">
      <w:bodyDiv w:val="1"/>
      <w:marLeft w:val="0"/>
      <w:marRight w:val="0"/>
      <w:marTop w:val="0"/>
      <w:marBottom w:val="0"/>
      <w:divBdr>
        <w:top w:val="none" w:sz="0" w:space="0" w:color="auto"/>
        <w:left w:val="none" w:sz="0" w:space="0" w:color="auto"/>
        <w:bottom w:val="none" w:sz="0" w:space="0" w:color="auto"/>
        <w:right w:val="none" w:sz="0" w:space="0" w:color="auto"/>
      </w:divBdr>
    </w:div>
    <w:div w:id="1048071093">
      <w:bodyDiv w:val="1"/>
      <w:marLeft w:val="0"/>
      <w:marRight w:val="0"/>
      <w:marTop w:val="0"/>
      <w:marBottom w:val="0"/>
      <w:divBdr>
        <w:top w:val="none" w:sz="0" w:space="0" w:color="auto"/>
        <w:left w:val="none" w:sz="0" w:space="0" w:color="auto"/>
        <w:bottom w:val="none" w:sz="0" w:space="0" w:color="auto"/>
        <w:right w:val="none" w:sz="0" w:space="0" w:color="auto"/>
      </w:divBdr>
    </w:div>
    <w:div w:id="1053888504">
      <w:bodyDiv w:val="1"/>
      <w:marLeft w:val="0"/>
      <w:marRight w:val="0"/>
      <w:marTop w:val="0"/>
      <w:marBottom w:val="0"/>
      <w:divBdr>
        <w:top w:val="none" w:sz="0" w:space="0" w:color="auto"/>
        <w:left w:val="none" w:sz="0" w:space="0" w:color="auto"/>
        <w:bottom w:val="none" w:sz="0" w:space="0" w:color="auto"/>
        <w:right w:val="none" w:sz="0" w:space="0" w:color="auto"/>
      </w:divBdr>
    </w:div>
    <w:div w:id="1110247423">
      <w:bodyDiv w:val="1"/>
      <w:marLeft w:val="0"/>
      <w:marRight w:val="0"/>
      <w:marTop w:val="0"/>
      <w:marBottom w:val="0"/>
      <w:divBdr>
        <w:top w:val="none" w:sz="0" w:space="0" w:color="auto"/>
        <w:left w:val="none" w:sz="0" w:space="0" w:color="auto"/>
        <w:bottom w:val="none" w:sz="0" w:space="0" w:color="auto"/>
        <w:right w:val="none" w:sz="0" w:space="0" w:color="auto"/>
      </w:divBdr>
    </w:div>
    <w:div w:id="1150946156">
      <w:bodyDiv w:val="1"/>
      <w:marLeft w:val="0"/>
      <w:marRight w:val="0"/>
      <w:marTop w:val="0"/>
      <w:marBottom w:val="0"/>
      <w:divBdr>
        <w:top w:val="none" w:sz="0" w:space="0" w:color="auto"/>
        <w:left w:val="none" w:sz="0" w:space="0" w:color="auto"/>
        <w:bottom w:val="none" w:sz="0" w:space="0" w:color="auto"/>
        <w:right w:val="none" w:sz="0" w:space="0" w:color="auto"/>
      </w:divBdr>
    </w:div>
    <w:div w:id="1382241385">
      <w:bodyDiv w:val="1"/>
      <w:marLeft w:val="0"/>
      <w:marRight w:val="0"/>
      <w:marTop w:val="0"/>
      <w:marBottom w:val="0"/>
      <w:divBdr>
        <w:top w:val="none" w:sz="0" w:space="0" w:color="auto"/>
        <w:left w:val="none" w:sz="0" w:space="0" w:color="auto"/>
        <w:bottom w:val="none" w:sz="0" w:space="0" w:color="auto"/>
        <w:right w:val="none" w:sz="0" w:space="0" w:color="auto"/>
      </w:divBdr>
    </w:div>
    <w:div w:id="1396319307">
      <w:bodyDiv w:val="1"/>
      <w:marLeft w:val="0"/>
      <w:marRight w:val="0"/>
      <w:marTop w:val="0"/>
      <w:marBottom w:val="0"/>
      <w:divBdr>
        <w:top w:val="none" w:sz="0" w:space="0" w:color="auto"/>
        <w:left w:val="none" w:sz="0" w:space="0" w:color="auto"/>
        <w:bottom w:val="none" w:sz="0" w:space="0" w:color="auto"/>
        <w:right w:val="none" w:sz="0" w:space="0" w:color="auto"/>
      </w:divBdr>
    </w:div>
    <w:div w:id="1502545283">
      <w:bodyDiv w:val="1"/>
      <w:marLeft w:val="0"/>
      <w:marRight w:val="0"/>
      <w:marTop w:val="0"/>
      <w:marBottom w:val="0"/>
      <w:divBdr>
        <w:top w:val="none" w:sz="0" w:space="0" w:color="auto"/>
        <w:left w:val="none" w:sz="0" w:space="0" w:color="auto"/>
        <w:bottom w:val="none" w:sz="0" w:space="0" w:color="auto"/>
        <w:right w:val="none" w:sz="0" w:space="0" w:color="auto"/>
      </w:divBdr>
    </w:div>
    <w:div w:id="1599949485">
      <w:bodyDiv w:val="1"/>
      <w:marLeft w:val="0"/>
      <w:marRight w:val="0"/>
      <w:marTop w:val="0"/>
      <w:marBottom w:val="0"/>
      <w:divBdr>
        <w:top w:val="none" w:sz="0" w:space="0" w:color="auto"/>
        <w:left w:val="none" w:sz="0" w:space="0" w:color="auto"/>
        <w:bottom w:val="none" w:sz="0" w:space="0" w:color="auto"/>
        <w:right w:val="none" w:sz="0" w:space="0" w:color="auto"/>
      </w:divBdr>
    </w:div>
    <w:div w:id="1618680294">
      <w:bodyDiv w:val="1"/>
      <w:marLeft w:val="0"/>
      <w:marRight w:val="0"/>
      <w:marTop w:val="0"/>
      <w:marBottom w:val="0"/>
      <w:divBdr>
        <w:top w:val="none" w:sz="0" w:space="0" w:color="auto"/>
        <w:left w:val="none" w:sz="0" w:space="0" w:color="auto"/>
        <w:bottom w:val="none" w:sz="0" w:space="0" w:color="auto"/>
        <w:right w:val="none" w:sz="0" w:space="0" w:color="auto"/>
      </w:divBdr>
    </w:div>
    <w:div w:id="1618946093">
      <w:bodyDiv w:val="1"/>
      <w:marLeft w:val="0"/>
      <w:marRight w:val="0"/>
      <w:marTop w:val="0"/>
      <w:marBottom w:val="0"/>
      <w:divBdr>
        <w:top w:val="none" w:sz="0" w:space="0" w:color="auto"/>
        <w:left w:val="none" w:sz="0" w:space="0" w:color="auto"/>
        <w:bottom w:val="none" w:sz="0" w:space="0" w:color="auto"/>
        <w:right w:val="none" w:sz="0" w:space="0" w:color="auto"/>
      </w:divBdr>
    </w:div>
    <w:div w:id="1859536327">
      <w:bodyDiv w:val="1"/>
      <w:marLeft w:val="0"/>
      <w:marRight w:val="0"/>
      <w:marTop w:val="0"/>
      <w:marBottom w:val="0"/>
      <w:divBdr>
        <w:top w:val="none" w:sz="0" w:space="0" w:color="auto"/>
        <w:left w:val="none" w:sz="0" w:space="0" w:color="auto"/>
        <w:bottom w:val="none" w:sz="0" w:space="0" w:color="auto"/>
        <w:right w:val="none" w:sz="0" w:space="0" w:color="auto"/>
      </w:divBdr>
    </w:div>
    <w:div w:id="1984430532">
      <w:bodyDiv w:val="1"/>
      <w:marLeft w:val="0"/>
      <w:marRight w:val="0"/>
      <w:marTop w:val="0"/>
      <w:marBottom w:val="0"/>
      <w:divBdr>
        <w:top w:val="none" w:sz="0" w:space="0" w:color="auto"/>
        <w:left w:val="none" w:sz="0" w:space="0" w:color="auto"/>
        <w:bottom w:val="none" w:sz="0" w:space="0" w:color="auto"/>
        <w:right w:val="none" w:sz="0" w:space="0" w:color="auto"/>
      </w:divBdr>
    </w:div>
    <w:div w:id="2011175929">
      <w:bodyDiv w:val="1"/>
      <w:marLeft w:val="0"/>
      <w:marRight w:val="0"/>
      <w:marTop w:val="0"/>
      <w:marBottom w:val="0"/>
      <w:divBdr>
        <w:top w:val="none" w:sz="0" w:space="0" w:color="auto"/>
        <w:left w:val="none" w:sz="0" w:space="0" w:color="auto"/>
        <w:bottom w:val="none" w:sz="0" w:space="0" w:color="auto"/>
        <w:right w:val="none" w:sz="0" w:space="0" w:color="auto"/>
      </w:divBdr>
      <w:divsChild>
        <w:div w:id="625426803">
          <w:marLeft w:val="0"/>
          <w:marRight w:val="0"/>
          <w:marTop w:val="120"/>
          <w:marBottom w:val="0"/>
          <w:divBdr>
            <w:top w:val="none" w:sz="0" w:space="0" w:color="auto"/>
            <w:left w:val="none" w:sz="0" w:space="0" w:color="auto"/>
            <w:bottom w:val="none" w:sz="0" w:space="0" w:color="auto"/>
            <w:right w:val="none" w:sz="0" w:space="0" w:color="auto"/>
          </w:divBdr>
        </w:div>
        <w:div w:id="1393851999">
          <w:marLeft w:val="0"/>
          <w:marRight w:val="0"/>
          <w:marTop w:val="120"/>
          <w:marBottom w:val="0"/>
          <w:divBdr>
            <w:top w:val="none" w:sz="0" w:space="0" w:color="auto"/>
            <w:left w:val="none" w:sz="0" w:space="0" w:color="auto"/>
            <w:bottom w:val="none" w:sz="0" w:space="0" w:color="auto"/>
            <w:right w:val="none" w:sz="0" w:space="0" w:color="auto"/>
          </w:divBdr>
        </w:div>
      </w:divsChild>
    </w:div>
    <w:div w:id="213532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H:\&#1060;&#1086;&#1088;&#1084;&#1099;%20&#1050;&#1054;&#1053;&#1058;&#1056;&#1040;&#1050;&#1058;&#1054;&#1042;\&#1055;&#1088;&#1086;&#1077;&#1082;&#1090;%20&#1082;&#1086;&#1085;&#1090;&#1088;&#1072;&#1082;&#1090;&#1072;%20&#1055;&#1054;&#1044;&#1056;&#1071;&#1044;%20&#1089;%20&#1085;&#1091;&#1084;&#1077;&#1088;&#1072;&#1094;&#1080;&#1077;&#108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B9839-9671-43D2-8445-4BBC91AA6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контракта ПОДРЯД с нумерацией</Template>
  <TotalTime>13</TotalTime>
  <Pages>12</Pages>
  <Words>5314</Words>
  <Characters>30293</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Проект контракта на подряд</vt:lpstr>
    </vt:vector>
  </TitlesOfParts>
  <Company>SRV-SCCM</Company>
  <LinksUpToDate>false</LinksUpToDate>
  <CharactersWithSpaces>35536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 на подряд</dc:title>
  <dc:creator>Гордеева Мария Александровна</dc:creator>
  <cp:lastModifiedBy>Самбурова Анастасия Олеговна</cp:lastModifiedBy>
  <cp:revision>4</cp:revision>
  <cp:lastPrinted>2025-11-20T05:48:00Z</cp:lastPrinted>
  <dcterms:created xsi:type="dcterms:W3CDTF">2026-06-05T06:18:00Z</dcterms:created>
  <dcterms:modified xsi:type="dcterms:W3CDTF">2026-06-10T12:25:00Z</dcterms:modified>
</cp:coreProperties>
</file>