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392C99" w14:textId="41F92F4D" w:rsidR="00191670" w:rsidRPr="00972647" w:rsidRDefault="00A777F1" w:rsidP="00F9608A">
      <w:pPr>
        <w:suppressAutoHyphens/>
        <w:autoSpaceDN w:val="0"/>
        <w:spacing w:after="0" w:line="240" w:lineRule="auto"/>
        <w:jc w:val="center"/>
        <w:rPr>
          <w:rFonts w:ascii="Times New Roman" w:eastAsia="Times New Roman" w:hAnsi="Times New Roman" w:cs="Times New Roman"/>
          <w:b/>
          <w:bCs/>
          <w:sz w:val="24"/>
          <w:szCs w:val="24"/>
          <w:lang w:eastAsia="ru-RU"/>
        </w:rPr>
      </w:pPr>
      <w:r w:rsidRPr="00D679CE">
        <w:rPr>
          <w:rFonts w:ascii="Times New Roman" w:eastAsia="Times New Roman" w:hAnsi="Times New Roman" w:cs="Times New Roman"/>
          <w:b/>
          <w:bCs/>
          <w:sz w:val="24"/>
          <w:szCs w:val="24"/>
          <w:lang w:eastAsia="ru-RU"/>
        </w:rPr>
        <w:t>КОНТРАКТ</w:t>
      </w:r>
      <w:r w:rsidRPr="00D679CE">
        <w:rPr>
          <w:rFonts w:ascii="Times New Roman" w:eastAsia="Times New Roman" w:hAnsi="Times New Roman" w:cs="Times New Roman"/>
          <w:b/>
          <w:sz w:val="24"/>
          <w:szCs w:val="24"/>
          <w:lang w:eastAsia="ru-RU"/>
        </w:rPr>
        <w:t xml:space="preserve"> </w:t>
      </w:r>
      <w:r w:rsidRPr="00ED2077">
        <w:rPr>
          <w:rFonts w:ascii="Times New Roman" w:hAnsi="Times New Roman" w:cs="Times New Roman"/>
          <w:b/>
          <w:bCs/>
          <w:sz w:val="24"/>
          <w:szCs w:val="24"/>
        </w:rPr>
        <w:t>№</w:t>
      </w:r>
      <w:r w:rsidRPr="00834AE6">
        <w:rPr>
          <w:rFonts w:ascii="Times New Roman" w:hAnsi="Times New Roman" w:cs="Times New Roman"/>
          <w:b/>
          <w:bCs/>
          <w:sz w:val="24"/>
          <w:szCs w:val="24"/>
        </w:rPr>
        <w:t xml:space="preserve"> </w:t>
      </w:r>
      <w:r w:rsidR="00201F93">
        <w:rPr>
          <w:rFonts w:ascii="Times New Roman" w:hAnsi="Times New Roman" w:cs="Times New Roman"/>
          <w:b/>
          <w:bCs/>
          <w:sz w:val="24"/>
          <w:szCs w:val="24"/>
        </w:rPr>
        <w:t>______________________</w:t>
      </w:r>
      <w:r w:rsidR="00A71A2E">
        <w:br/>
      </w:r>
      <w:r w:rsidR="00191670" w:rsidRPr="00972647">
        <w:rPr>
          <w:rFonts w:ascii="Times New Roman" w:eastAsia="Times New Roman" w:hAnsi="Times New Roman" w:cs="Times New Roman"/>
          <w:b/>
          <w:bCs/>
          <w:sz w:val="24"/>
          <w:szCs w:val="24"/>
          <w:lang w:eastAsia="ru-RU"/>
        </w:rPr>
        <w:t xml:space="preserve">на поставку бутилированной питьевой воды </w:t>
      </w:r>
    </w:p>
    <w:p w14:paraId="4C70B2F0" w14:textId="77777777" w:rsidR="00191670" w:rsidRPr="00972647" w:rsidRDefault="00191670" w:rsidP="00191670">
      <w:pPr>
        <w:suppressAutoHyphens/>
        <w:autoSpaceDN w:val="0"/>
        <w:spacing w:after="0" w:line="240" w:lineRule="auto"/>
        <w:jc w:val="center"/>
        <w:rPr>
          <w:rFonts w:ascii="Times New Roman" w:eastAsia="Times New Roman" w:hAnsi="Times New Roman" w:cs="Times New Roman"/>
          <w:b/>
          <w:bCs/>
          <w:sz w:val="24"/>
          <w:szCs w:val="24"/>
          <w:lang w:eastAsia="ru-RU"/>
        </w:rPr>
      </w:pPr>
    </w:p>
    <w:p w14:paraId="42BA42E7" w14:textId="296C2F48" w:rsidR="00613179" w:rsidRDefault="00ED2077" w:rsidP="00F9608A">
      <w:pPr>
        <w:suppressAutoHyphens/>
        <w:autoSpaceDN w:val="0"/>
        <w:spacing w:line="240" w:lineRule="auto"/>
        <w:jc w:val="center"/>
        <w:rPr>
          <w:rFonts w:ascii="Times New Roman" w:eastAsia="Times New Roman" w:hAnsi="Times New Roman" w:cs="Times New Roman"/>
          <w:b/>
          <w:bCs/>
          <w:sz w:val="24"/>
          <w:szCs w:val="24"/>
          <w:lang w:eastAsia="ru-RU"/>
        </w:rPr>
      </w:pPr>
      <w:r w:rsidRPr="00972647">
        <w:rPr>
          <w:rFonts w:ascii="Times New Roman" w:eastAsia="Times New Roman" w:hAnsi="Times New Roman" w:cs="Times New Roman"/>
          <w:b/>
          <w:bCs/>
          <w:sz w:val="24"/>
          <w:szCs w:val="24"/>
          <w:lang w:eastAsia="ru-RU"/>
        </w:rPr>
        <w:t>ИКЗ</w:t>
      </w:r>
      <w:r w:rsidR="00613179">
        <w:rPr>
          <w:rFonts w:ascii="Times New Roman" w:eastAsia="Times New Roman" w:hAnsi="Times New Roman" w:cs="Times New Roman"/>
          <w:b/>
          <w:bCs/>
          <w:sz w:val="24"/>
          <w:szCs w:val="24"/>
          <w:lang w:eastAsia="ru-RU"/>
        </w:rPr>
        <w:t xml:space="preserve"> </w:t>
      </w:r>
      <w:r w:rsidR="00613179" w:rsidRPr="00613179">
        <w:rPr>
          <w:rFonts w:ascii="Times New Roman" w:eastAsia="Times New Roman" w:hAnsi="Times New Roman" w:cs="Times New Roman"/>
          <w:b/>
          <w:bCs/>
          <w:sz w:val="24"/>
          <w:szCs w:val="24"/>
          <w:lang w:eastAsia="ru-RU"/>
        </w:rPr>
        <w:t>262782500804278410100100030000000244</w:t>
      </w:r>
    </w:p>
    <w:p w14:paraId="3FB5B8BA" w14:textId="2B67A88F" w:rsidR="00A777F1" w:rsidRPr="00972647" w:rsidRDefault="00A777F1" w:rsidP="00F9608A">
      <w:pPr>
        <w:suppressAutoHyphens/>
        <w:autoSpaceDN w:val="0"/>
        <w:spacing w:line="240" w:lineRule="auto"/>
        <w:jc w:val="center"/>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г. Санкт–Пе</w:t>
      </w:r>
      <w:r w:rsidR="00F9608A" w:rsidRPr="00972647">
        <w:rPr>
          <w:rFonts w:ascii="Times New Roman" w:eastAsia="Times New Roman" w:hAnsi="Times New Roman" w:cs="Times New Roman"/>
          <w:sz w:val="24"/>
          <w:szCs w:val="24"/>
          <w:lang w:eastAsia="ru-RU"/>
        </w:rPr>
        <w:t>тербург</w:t>
      </w:r>
      <w:r w:rsidR="00F9608A" w:rsidRPr="00972647">
        <w:rPr>
          <w:rFonts w:ascii="Times New Roman" w:eastAsia="Times New Roman" w:hAnsi="Times New Roman" w:cs="Times New Roman"/>
          <w:sz w:val="24"/>
          <w:szCs w:val="24"/>
          <w:lang w:eastAsia="ru-RU"/>
        </w:rPr>
        <w:tab/>
      </w:r>
      <w:r w:rsidR="00F9608A" w:rsidRPr="00972647">
        <w:rPr>
          <w:rFonts w:ascii="Times New Roman" w:eastAsia="Times New Roman" w:hAnsi="Times New Roman" w:cs="Times New Roman"/>
          <w:sz w:val="24"/>
          <w:szCs w:val="24"/>
          <w:lang w:eastAsia="ru-RU"/>
        </w:rPr>
        <w:tab/>
      </w:r>
      <w:r w:rsidR="00F9608A" w:rsidRPr="00972647">
        <w:rPr>
          <w:rFonts w:ascii="Times New Roman" w:eastAsia="Times New Roman" w:hAnsi="Times New Roman" w:cs="Times New Roman"/>
          <w:sz w:val="24"/>
          <w:szCs w:val="24"/>
          <w:lang w:eastAsia="ru-RU"/>
        </w:rPr>
        <w:tab/>
      </w:r>
      <w:r w:rsidR="00F9608A" w:rsidRPr="00972647">
        <w:rPr>
          <w:rFonts w:ascii="Times New Roman" w:eastAsia="Times New Roman" w:hAnsi="Times New Roman" w:cs="Times New Roman"/>
          <w:sz w:val="24"/>
          <w:szCs w:val="24"/>
          <w:lang w:eastAsia="ru-RU"/>
        </w:rPr>
        <w:tab/>
      </w:r>
      <w:r w:rsidR="00F9608A" w:rsidRPr="00972647">
        <w:rPr>
          <w:rFonts w:ascii="Times New Roman" w:eastAsia="Times New Roman" w:hAnsi="Times New Roman" w:cs="Times New Roman"/>
          <w:sz w:val="24"/>
          <w:szCs w:val="24"/>
          <w:lang w:eastAsia="ru-RU"/>
        </w:rPr>
        <w:tab/>
      </w:r>
      <w:r w:rsidR="00F9608A" w:rsidRPr="00972647">
        <w:rPr>
          <w:rFonts w:ascii="Times New Roman" w:eastAsia="Times New Roman" w:hAnsi="Times New Roman" w:cs="Times New Roman"/>
          <w:sz w:val="24"/>
          <w:szCs w:val="24"/>
          <w:lang w:eastAsia="ru-RU"/>
        </w:rPr>
        <w:tab/>
      </w:r>
      <w:r w:rsidR="00F9608A" w:rsidRPr="00972647">
        <w:rPr>
          <w:rFonts w:ascii="Times New Roman" w:eastAsia="Times New Roman" w:hAnsi="Times New Roman" w:cs="Times New Roman"/>
          <w:sz w:val="24"/>
          <w:szCs w:val="24"/>
          <w:lang w:eastAsia="ru-RU"/>
        </w:rPr>
        <w:tab/>
        <w:t xml:space="preserve">                   </w:t>
      </w:r>
      <w:r w:rsidRPr="00972647">
        <w:rPr>
          <w:rFonts w:ascii="Times New Roman" w:eastAsia="Times New Roman" w:hAnsi="Times New Roman" w:cs="Times New Roman"/>
          <w:sz w:val="24"/>
          <w:szCs w:val="24"/>
          <w:lang w:eastAsia="ru-RU"/>
        </w:rPr>
        <w:t xml:space="preserve"> «</w:t>
      </w:r>
      <w:r w:rsidR="008E2528">
        <w:rPr>
          <w:rFonts w:ascii="Times New Roman" w:eastAsia="Times New Roman" w:hAnsi="Times New Roman" w:cs="Times New Roman"/>
          <w:sz w:val="24"/>
          <w:szCs w:val="24"/>
          <w:lang w:eastAsia="ru-RU"/>
        </w:rPr>
        <w:t>__</w:t>
      </w:r>
      <w:r w:rsidRPr="00972647">
        <w:rPr>
          <w:rFonts w:ascii="Times New Roman" w:eastAsia="Times New Roman" w:hAnsi="Times New Roman" w:cs="Times New Roman"/>
          <w:sz w:val="24"/>
          <w:szCs w:val="24"/>
          <w:lang w:eastAsia="ru-RU"/>
        </w:rPr>
        <w:t xml:space="preserve">» </w:t>
      </w:r>
      <w:r w:rsidR="00201F93">
        <w:rPr>
          <w:rFonts w:ascii="Times New Roman" w:eastAsia="Times New Roman" w:hAnsi="Times New Roman" w:cs="Times New Roman"/>
          <w:sz w:val="24"/>
          <w:szCs w:val="24"/>
          <w:lang w:eastAsia="ru-RU"/>
        </w:rPr>
        <w:t>__________</w:t>
      </w:r>
      <w:r w:rsidRPr="00972647">
        <w:rPr>
          <w:rFonts w:ascii="Times New Roman" w:eastAsia="Times New Roman" w:hAnsi="Times New Roman" w:cs="Times New Roman"/>
          <w:sz w:val="24"/>
          <w:szCs w:val="24"/>
          <w:lang w:eastAsia="ru-RU"/>
        </w:rPr>
        <w:t>202</w:t>
      </w:r>
      <w:r w:rsidR="00F377BC">
        <w:rPr>
          <w:rFonts w:ascii="Times New Roman" w:eastAsia="Times New Roman" w:hAnsi="Times New Roman" w:cs="Times New Roman"/>
          <w:sz w:val="24"/>
          <w:szCs w:val="24"/>
          <w:lang w:eastAsia="ru-RU"/>
        </w:rPr>
        <w:t>6</w:t>
      </w:r>
      <w:r w:rsidRPr="00972647">
        <w:rPr>
          <w:rFonts w:ascii="Times New Roman" w:eastAsia="Times New Roman" w:hAnsi="Times New Roman" w:cs="Times New Roman"/>
          <w:sz w:val="24"/>
          <w:szCs w:val="24"/>
          <w:lang w:eastAsia="ru-RU"/>
        </w:rPr>
        <w:t xml:space="preserve"> г.</w:t>
      </w:r>
    </w:p>
    <w:p w14:paraId="397C801A" w14:textId="77777777" w:rsidR="00A777F1" w:rsidRPr="00972647" w:rsidRDefault="00A777F1" w:rsidP="00A777F1">
      <w:pPr>
        <w:tabs>
          <w:tab w:val="left" w:pos="426"/>
        </w:tabs>
        <w:spacing w:after="0" w:line="240" w:lineRule="auto"/>
        <w:jc w:val="both"/>
        <w:rPr>
          <w:rFonts w:ascii="Times New Roman" w:eastAsia="Times New Roman" w:hAnsi="Times New Roman" w:cs="Times New Roman"/>
          <w:sz w:val="24"/>
          <w:szCs w:val="24"/>
          <w:lang w:eastAsia="ru-RU"/>
        </w:rPr>
      </w:pPr>
    </w:p>
    <w:p w14:paraId="784B38B0" w14:textId="05559CEE" w:rsidR="00A777F1" w:rsidRPr="00972647" w:rsidRDefault="00A777F1" w:rsidP="00A777F1">
      <w:pPr>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ab/>
        <w:t xml:space="preserve">Государственное бюджетное учреждение </w:t>
      </w:r>
      <w:r w:rsidR="00201F93">
        <w:rPr>
          <w:rFonts w:ascii="Times New Roman" w:eastAsia="Times New Roman" w:hAnsi="Times New Roman" w:cs="Times New Roman"/>
          <w:sz w:val="24"/>
          <w:szCs w:val="24"/>
          <w:lang w:eastAsia="ru-RU"/>
        </w:rPr>
        <w:t xml:space="preserve">дополнительного образования </w:t>
      </w:r>
      <w:r w:rsidR="007D064E" w:rsidRPr="00972647">
        <w:rPr>
          <w:rFonts w:ascii="Times New Roman" w:eastAsia="Times New Roman" w:hAnsi="Times New Roman" w:cs="Times New Roman"/>
          <w:sz w:val="24"/>
          <w:szCs w:val="24"/>
          <w:lang w:eastAsia="ru-RU"/>
        </w:rPr>
        <w:t>спортивная школа олимпийского резерва по футболу «Зенит»</w:t>
      </w:r>
      <w:r w:rsidRPr="00972647">
        <w:rPr>
          <w:rFonts w:ascii="Times New Roman" w:eastAsia="Times New Roman" w:hAnsi="Times New Roman" w:cs="Times New Roman"/>
          <w:sz w:val="24"/>
          <w:szCs w:val="24"/>
          <w:lang w:eastAsia="ru-RU"/>
        </w:rPr>
        <w:t xml:space="preserve"> (сокращенное наименование </w:t>
      </w:r>
      <w:r w:rsidR="007D064E" w:rsidRPr="00972647">
        <w:rPr>
          <w:rFonts w:ascii="Times New Roman" w:eastAsia="Times New Roman" w:hAnsi="Times New Roman" w:cs="Times New Roman"/>
          <w:sz w:val="24"/>
          <w:szCs w:val="24"/>
          <w:lang w:eastAsia="ru-RU"/>
        </w:rPr>
        <w:t xml:space="preserve">СПб ГБУ </w:t>
      </w:r>
      <w:r w:rsidR="00201F93">
        <w:rPr>
          <w:rFonts w:ascii="Times New Roman" w:eastAsia="Times New Roman" w:hAnsi="Times New Roman" w:cs="Times New Roman"/>
          <w:sz w:val="24"/>
          <w:szCs w:val="24"/>
          <w:lang w:eastAsia="ru-RU"/>
        </w:rPr>
        <w:t xml:space="preserve">ДО </w:t>
      </w:r>
      <w:r w:rsidR="007D064E" w:rsidRPr="00972647">
        <w:rPr>
          <w:rFonts w:ascii="Times New Roman" w:eastAsia="Times New Roman" w:hAnsi="Times New Roman" w:cs="Times New Roman"/>
          <w:sz w:val="24"/>
          <w:szCs w:val="24"/>
          <w:lang w:eastAsia="ru-RU"/>
        </w:rPr>
        <w:t>СШОР по футболу «Зенит»</w:t>
      </w:r>
      <w:r w:rsidRPr="00972647">
        <w:rPr>
          <w:rFonts w:ascii="Times New Roman" w:eastAsia="Times New Roman" w:hAnsi="Times New Roman" w:cs="Times New Roman"/>
          <w:sz w:val="24"/>
          <w:szCs w:val="24"/>
          <w:lang w:eastAsia="ru-RU"/>
        </w:rPr>
        <w:t xml:space="preserve">), именуемое в дальнейшем «Заказчик», в лице </w:t>
      </w:r>
      <w:r w:rsidR="00E155E8">
        <w:rPr>
          <w:rFonts w:ascii="Times New Roman" w:eastAsia="Times New Roman" w:hAnsi="Times New Roman" w:cs="Times New Roman"/>
          <w:sz w:val="24"/>
          <w:szCs w:val="24"/>
          <w:lang w:eastAsia="ru-RU"/>
        </w:rPr>
        <w:t>_____________________________</w:t>
      </w:r>
      <w:r w:rsidRPr="00972647">
        <w:rPr>
          <w:rFonts w:ascii="Times New Roman" w:eastAsia="Times New Roman" w:hAnsi="Times New Roman" w:cs="Times New Roman"/>
          <w:sz w:val="24"/>
          <w:szCs w:val="24"/>
          <w:lang w:eastAsia="ru-RU"/>
        </w:rPr>
        <w:t xml:space="preserve">, действующего на основании </w:t>
      </w:r>
      <w:r w:rsidR="00E155E8">
        <w:rPr>
          <w:rFonts w:ascii="Times New Roman" w:eastAsia="Times New Roman" w:hAnsi="Times New Roman" w:cs="Times New Roman"/>
          <w:sz w:val="24"/>
          <w:szCs w:val="24"/>
          <w:lang w:eastAsia="ru-RU"/>
        </w:rPr>
        <w:t>________________</w:t>
      </w:r>
      <w:r w:rsidRPr="00972647">
        <w:rPr>
          <w:rFonts w:ascii="Times New Roman" w:eastAsia="Times New Roman" w:hAnsi="Times New Roman" w:cs="Times New Roman"/>
          <w:sz w:val="24"/>
          <w:szCs w:val="24"/>
          <w:lang w:eastAsia="ru-RU"/>
        </w:rPr>
        <w:t xml:space="preserve">, с одной стороны, и </w:t>
      </w:r>
      <w:r w:rsidR="00201F93">
        <w:rPr>
          <w:rFonts w:ascii="Times New Roman" w:eastAsia="Times New Roman" w:hAnsi="Times New Roman" w:cs="Times New Roman"/>
          <w:sz w:val="24"/>
          <w:szCs w:val="24"/>
          <w:lang w:eastAsia="ru-RU"/>
        </w:rPr>
        <w:t>__________________________</w:t>
      </w:r>
      <w:r w:rsidRPr="00972647">
        <w:rPr>
          <w:rFonts w:ascii="Times New Roman" w:eastAsia="Times New Roman" w:hAnsi="Times New Roman" w:cs="Times New Roman"/>
          <w:sz w:val="24"/>
          <w:szCs w:val="24"/>
          <w:lang w:eastAsia="ru-RU"/>
        </w:rPr>
        <w:t xml:space="preserve">, в лице </w:t>
      </w:r>
      <w:r w:rsidR="00201F93">
        <w:rPr>
          <w:rFonts w:ascii="Times New Roman" w:eastAsia="Times New Roman" w:hAnsi="Times New Roman" w:cs="Times New Roman"/>
          <w:sz w:val="24"/>
          <w:szCs w:val="24"/>
          <w:lang w:eastAsia="ru-RU"/>
        </w:rPr>
        <w:t>___________________________________</w:t>
      </w:r>
      <w:r w:rsidRPr="00972647">
        <w:rPr>
          <w:rFonts w:ascii="Times New Roman" w:eastAsia="Times New Roman" w:hAnsi="Times New Roman" w:cs="Times New Roman"/>
          <w:sz w:val="24"/>
          <w:szCs w:val="24"/>
          <w:lang w:eastAsia="ru-RU"/>
        </w:rPr>
        <w:t xml:space="preserve">, действующего на основании </w:t>
      </w:r>
      <w:r w:rsidR="00201F93">
        <w:rPr>
          <w:rFonts w:ascii="Times New Roman" w:hAnsi="Times New Roman" w:cs="Times New Roman"/>
          <w:color w:val="000000"/>
          <w:sz w:val="24"/>
          <w:szCs w:val="24"/>
        </w:rPr>
        <w:t>_________________</w:t>
      </w:r>
      <w:r w:rsidRPr="00972647">
        <w:rPr>
          <w:rFonts w:ascii="Times New Roman" w:eastAsia="Times New Roman" w:hAnsi="Times New Roman" w:cs="Times New Roman"/>
          <w:sz w:val="24"/>
          <w:szCs w:val="24"/>
          <w:lang w:eastAsia="ru-RU"/>
        </w:rPr>
        <w:t>, именуемое в дальнейшем «Поставщик», с другой стороны, именуемые совместн</w:t>
      </w:r>
      <w:r w:rsidR="007D064E" w:rsidRPr="00972647">
        <w:rPr>
          <w:rFonts w:ascii="Times New Roman" w:eastAsia="Times New Roman" w:hAnsi="Times New Roman" w:cs="Times New Roman"/>
          <w:sz w:val="24"/>
          <w:szCs w:val="24"/>
          <w:lang w:eastAsia="ru-RU"/>
        </w:rPr>
        <w:t xml:space="preserve">о Стороны, в соответствии с п. </w:t>
      </w:r>
      <w:r w:rsidR="008E2528">
        <w:rPr>
          <w:rFonts w:ascii="Times New Roman" w:eastAsia="Times New Roman" w:hAnsi="Times New Roman" w:cs="Times New Roman"/>
          <w:sz w:val="24"/>
          <w:szCs w:val="24"/>
          <w:lang w:eastAsia="ru-RU"/>
        </w:rPr>
        <w:t>5</w:t>
      </w:r>
      <w:r w:rsidRPr="00972647">
        <w:rPr>
          <w:rFonts w:ascii="Times New Roman" w:eastAsia="Times New Roman" w:hAnsi="Times New Roman" w:cs="Times New Roman"/>
          <w:sz w:val="24"/>
          <w:szCs w:val="24"/>
          <w:lang w:eastAsia="ru-RU"/>
        </w:rPr>
        <w:t xml:space="preserve">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D636A9" w:rsidRPr="00D636A9">
        <w:rPr>
          <w:rFonts w:ascii="Times New Roman" w:eastAsia="Times New Roman" w:hAnsi="Times New Roman" w:cs="Times New Roman"/>
          <w:sz w:val="24"/>
          <w:szCs w:val="24"/>
          <w:lang w:eastAsia="ru-RU"/>
        </w:rPr>
        <w:t xml:space="preserve"> </w:t>
      </w:r>
      <w:r w:rsidR="00D636A9" w:rsidRPr="00972647">
        <w:rPr>
          <w:rFonts w:ascii="Times New Roman" w:eastAsia="Times New Roman" w:hAnsi="Times New Roman" w:cs="Times New Roman"/>
          <w:sz w:val="24"/>
          <w:szCs w:val="24"/>
          <w:lang w:eastAsia="ru-RU"/>
        </w:rPr>
        <w:t xml:space="preserve">(далее – </w:t>
      </w:r>
      <w:r w:rsidR="00D636A9">
        <w:rPr>
          <w:rFonts w:ascii="Times New Roman" w:eastAsia="Times New Roman" w:hAnsi="Times New Roman" w:cs="Times New Roman"/>
          <w:sz w:val="24"/>
          <w:szCs w:val="24"/>
          <w:lang w:eastAsia="ru-RU"/>
        </w:rPr>
        <w:t>Федеральный з</w:t>
      </w:r>
      <w:r w:rsidR="00D636A9" w:rsidRPr="00972647">
        <w:rPr>
          <w:rFonts w:ascii="Times New Roman" w:eastAsia="Times New Roman" w:hAnsi="Times New Roman" w:cs="Times New Roman"/>
          <w:sz w:val="24"/>
          <w:szCs w:val="24"/>
          <w:lang w:eastAsia="ru-RU"/>
        </w:rPr>
        <w:t>акон</w:t>
      </w:r>
      <w:r w:rsidR="00D636A9">
        <w:rPr>
          <w:rFonts w:ascii="Times New Roman" w:eastAsia="Times New Roman" w:hAnsi="Times New Roman" w:cs="Times New Roman"/>
          <w:sz w:val="24"/>
          <w:szCs w:val="24"/>
          <w:lang w:eastAsia="ru-RU"/>
        </w:rPr>
        <w:t xml:space="preserve"> </w:t>
      </w:r>
      <w:r w:rsidR="00D636A9" w:rsidRPr="00972647">
        <w:rPr>
          <w:rFonts w:ascii="Times New Roman" w:eastAsia="Times New Roman" w:hAnsi="Times New Roman" w:cs="Times New Roman"/>
          <w:sz w:val="24"/>
          <w:szCs w:val="24"/>
          <w:lang w:eastAsia="ru-RU"/>
        </w:rPr>
        <w:t>№ 44-ФЗ)</w:t>
      </w:r>
      <w:r w:rsidRPr="00972647">
        <w:rPr>
          <w:rFonts w:ascii="Times New Roman" w:eastAsia="Times New Roman" w:hAnsi="Times New Roman" w:cs="Times New Roman"/>
          <w:sz w:val="24"/>
          <w:szCs w:val="24"/>
          <w:lang w:eastAsia="ru-RU"/>
        </w:rPr>
        <w:t xml:space="preserve"> заключили настоящий Контракт о нижеследующем:</w:t>
      </w:r>
    </w:p>
    <w:p w14:paraId="78CAB092" w14:textId="77777777" w:rsidR="00A777F1" w:rsidRPr="00972647" w:rsidRDefault="00A777F1" w:rsidP="00A777F1">
      <w:pPr>
        <w:pStyle w:val="a5"/>
        <w:numPr>
          <w:ilvl w:val="0"/>
          <w:numId w:val="5"/>
        </w:numPr>
        <w:spacing w:line="240" w:lineRule="auto"/>
        <w:jc w:val="center"/>
        <w:rPr>
          <w:rFonts w:ascii="Times New Roman" w:eastAsia="Times New Roman" w:hAnsi="Times New Roman" w:cs="Times New Roman"/>
          <w:b/>
          <w:sz w:val="24"/>
          <w:szCs w:val="24"/>
          <w:lang w:eastAsia="ru-RU"/>
        </w:rPr>
      </w:pPr>
      <w:r w:rsidRPr="00972647">
        <w:rPr>
          <w:rFonts w:ascii="Times New Roman" w:eastAsia="Times New Roman" w:hAnsi="Times New Roman" w:cs="Times New Roman"/>
          <w:b/>
          <w:sz w:val="24"/>
          <w:szCs w:val="24"/>
          <w:lang w:eastAsia="ru-RU"/>
        </w:rPr>
        <w:t>ПРЕДМЕТ КОНТРАКТА</w:t>
      </w:r>
    </w:p>
    <w:p w14:paraId="12E4BBF7" w14:textId="63983DD3" w:rsidR="00A777F1" w:rsidRPr="00972647" w:rsidRDefault="00191670" w:rsidP="00191670">
      <w:pPr>
        <w:pStyle w:val="20"/>
        <w:shd w:val="clear" w:color="auto" w:fill="auto"/>
        <w:tabs>
          <w:tab w:val="left" w:pos="835"/>
        </w:tabs>
        <w:spacing w:line="240" w:lineRule="auto"/>
        <w:jc w:val="both"/>
        <w:rPr>
          <w:sz w:val="24"/>
          <w:szCs w:val="24"/>
          <w:lang w:eastAsia="ru-RU"/>
        </w:rPr>
      </w:pPr>
      <w:r w:rsidRPr="00972647">
        <w:rPr>
          <w:sz w:val="24"/>
          <w:szCs w:val="24"/>
          <w:lang w:eastAsia="ru-RU"/>
        </w:rPr>
        <w:t xml:space="preserve">         </w:t>
      </w:r>
      <w:r w:rsidR="00A777F1" w:rsidRPr="00972647">
        <w:rPr>
          <w:sz w:val="24"/>
          <w:szCs w:val="24"/>
          <w:lang w:eastAsia="ru-RU"/>
        </w:rPr>
        <w:t>1.1.</w:t>
      </w:r>
      <w:r w:rsidR="00A777F1" w:rsidRPr="00972647">
        <w:rPr>
          <w:sz w:val="24"/>
          <w:szCs w:val="24"/>
        </w:rPr>
        <w:t> </w:t>
      </w:r>
      <w:r w:rsidR="00A777F1" w:rsidRPr="00972647">
        <w:rPr>
          <w:sz w:val="24"/>
          <w:szCs w:val="24"/>
          <w:lang w:eastAsia="ru-RU"/>
        </w:rPr>
        <w:t>Поставщик обязуется обеспечить поставку</w:t>
      </w:r>
      <w:r w:rsidR="0008193D">
        <w:rPr>
          <w:sz w:val="24"/>
          <w:szCs w:val="24"/>
          <w:lang w:eastAsia="ru-RU"/>
        </w:rPr>
        <w:t xml:space="preserve"> </w:t>
      </w:r>
      <w:r w:rsidRPr="00972647">
        <w:rPr>
          <w:sz w:val="24"/>
          <w:szCs w:val="24"/>
          <w:lang w:eastAsia="ru-RU"/>
        </w:rPr>
        <w:t>питьевой воды</w:t>
      </w:r>
      <w:r w:rsidR="00A777F1" w:rsidRPr="00972647">
        <w:rPr>
          <w:sz w:val="24"/>
          <w:szCs w:val="24"/>
          <w:lang w:eastAsia="ru-RU"/>
        </w:rPr>
        <w:t>, именуем</w:t>
      </w:r>
      <w:r w:rsidR="00201F93">
        <w:rPr>
          <w:sz w:val="24"/>
          <w:szCs w:val="24"/>
          <w:lang w:eastAsia="ru-RU"/>
        </w:rPr>
        <w:t>о</w:t>
      </w:r>
      <w:r w:rsidR="00A777F1" w:rsidRPr="00972647">
        <w:rPr>
          <w:sz w:val="24"/>
          <w:szCs w:val="24"/>
          <w:lang w:eastAsia="ru-RU"/>
        </w:rPr>
        <w:t>й в дальнейшем Товар, Заказчик обязуется принять и оплатить этот Товар, в ассортименте и по ценам на условиях, установленных настоящим Контрактом.</w:t>
      </w:r>
    </w:p>
    <w:p w14:paraId="6C0BADFF" w14:textId="39BBB54D" w:rsidR="00A777F1" w:rsidRPr="00972647" w:rsidRDefault="00A777F1" w:rsidP="00A82DD3">
      <w:pPr>
        <w:pStyle w:val="20"/>
        <w:shd w:val="clear" w:color="auto" w:fill="auto"/>
        <w:tabs>
          <w:tab w:val="left" w:pos="835"/>
        </w:tabs>
        <w:spacing w:line="240" w:lineRule="auto"/>
        <w:jc w:val="both"/>
        <w:rPr>
          <w:sz w:val="24"/>
          <w:szCs w:val="24"/>
          <w:lang w:eastAsia="ru-RU"/>
        </w:rPr>
      </w:pPr>
      <w:r w:rsidRPr="00972647">
        <w:rPr>
          <w:sz w:val="24"/>
          <w:szCs w:val="24"/>
        </w:rPr>
        <w:t xml:space="preserve">         1.2. </w:t>
      </w:r>
      <w:r w:rsidRPr="00972647">
        <w:rPr>
          <w:sz w:val="24"/>
          <w:szCs w:val="24"/>
          <w:lang w:eastAsia="ru-RU"/>
        </w:rPr>
        <w:t xml:space="preserve">Наименование, количество, единица измерения и стоимость товара указаны в </w:t>
      </w:r>
      <w:r w:rsidR="00FB53F1">
        <w:rPr>
          <w:sz w:val="24"/>
          <w:szCs w:val="24"/>
          <w:lang w:eastAsia="ru-RU"/>
        </w:rPr>
        <w:t>Расчете цены контракта</w:t>
      </w:r>
      <w:r w:rsidRPr="00972647">
        <w:rPr>
          <w:sz w:val="24"/>
          <w:szCs w:val="24"/>
          <w:lang w:eastAsia="ru-RU"/>
        </w:rPr>
        <w:t xml:space="preserve"> (Приложение № 1 к </w:t>
      </w:r>
      <w:r w:rsidR="00A82DD3">
        <w:rPr>
          <w:sz w:val="24"/>
          <w:szCs w:val="24"/>
          <w:lang w:eastAsia="ru-RU"/>
        </w:rPr>
        <w:t>Контракту</w:t>
      </w:r>
      <w:r w:rsidRPr="00972647">
        <w:rPr>
          <w:sz w:val="24"/>
          <w:szCs w:val="24"/>
          <w:lang w:eastAsia="ru-RU"/>
        </w:rPr>
        <w:t>), являющейся неотъемлемой частью настоящего Контракта.</w:t>
      </w:r>
    </w:p>
    <w:p w14:paraId="171F037B" w14:textId="78980080" w:rsidR="00A777F1" w:rsidRPr="00972647" w:rsidRDefault="00201F93" w:rsidP="00A80C35">
      <w:pPr>
        <w:spacing w:after="0"/>
        <w:ind w:right="-2"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r w:rsidR="0008193D">
        <w:rPr>
          <w:rFonts w:ascii="Times New Roman" w:eastAsia="Times New Roman" w:hAnsi="Times New Roman" w:cs="Times New Roman"/>
          <w:sz w:val="24"/>
          <w:szCs w:val="24"/>
          <w:lang w:eastAsia="ru-RU"/>
        </w:rPr>
        <w:t xml:space="preserve"> </w:t>
      </w:r>
      <w:r w:rsidR="00A777F1" w:rsidRPr="00972647">
        <w:rPr>
          <w:rFonts w:ascii="Times New Roman" w:eastAsia="Times New Roman" w:hAnsi="Times New Roman" w:cs="Times New Roman"/>
          <w:sz w:val="24"/>
          <w:szCs w:val="24"/>
          <w:lang w:eastAsia="ru-RU"/>
        </w:rPr>
        <w:t xml:space="preserve">Технические характеристики, требования и показатели Товара указаны </w:t>
      </w:r>
      <w:r w:rsidR="00A80C35">
        <w:rPr>
          <w:rFonts w:ascii="Times New Roman" w:eastAsia="Times New Roman" w:hAnsi="Times New Roman" w:cs="Times New Roman"/>
          <w:sz w:val="24"/>
          <w:szCs w:val="24"/>
          <w:lang w:eastAsia="ru-RU"/>
        </w:rPr>
        <w:t xml:space="preserve">Спецификации - </w:t>
      </w:r>
      <w:r w:rsidR="00A82DD3" w:rsidRPr="00A82DD3">
        <w:rPr>
          <w:rFonts w:ascii="Times New Roman" w:hAnsi="Times New Roman" w:cs="Times New Roman"/>
          <w:sz w:val="24"/>
        </w:rPr>
        <w:t>Приложени</w:t>
      </w:r>
      <w:r w:rsidR="00A80C35">
        <w:rPr>
          <w:rFonts w:ascii="Times New Roman" w:hAnsi="Times New Roman" w:cs="Times New Roman"/>
          <w:sz w:val="24"/>
        </w:rPr>
        <w:t>е</w:t>
      </w:r>
      <w:r w:rsidR="00A82DD3" w:rsidRPr="00A82DD3">
        <w:rPr>
          <w:rFonts w:ascii="Times New Roman" w:hAnsi="Times New Roman" w:cs="Times New Roman"/>
          <w:sz w:val="24"/>
        </w:rPr>
        <w:t xml:space="preserve"> № 1</w:t>
      </w:r>
      <w:r w:rsidR="00A80C35">
        <w:rPr>
          <w:rFonts w:ascii="Times New Roman" w:hAnsi="Times New Roman" w:cs="Times New Roman"/>
          <w:sz w:val="24"/>
        </w:rPr>
        <w:t xml:space="preserve"> </w:t>
      </w:r>
      <w:r w:rsidR="00A82DD3" w:rsidRPr="00A82DD3">
        <w:rPr>
          <w:rFonts w:ascii="Times New Roman" w:hAnsi="Times New Roman" w:cs="Times New Roman"/>
          <w:sz w:val="24"/>
        </w:rPr>
        <w:t xml:space="preserve">к </w:t>
      </w:r>
      <w:r w:rsidR="00A82DD3">
        <w:rPr>
          <w:rFonts w:ascii="Times New Roman" w:hAnsi="Times New Roman" w:cs="Times New Roman"/>
          <w:sz w:val="24"/>
        </w:rPr>
        <w:t>Т</w:t>
      </w:r>
      <w:r w:rsidR="00A82DD3" w:rsidRPr="00A82DD3">
        <w:rPr>
          <w:rFonts w:ascii="Times New Roman" w:hAnsi="Times New Roman" w:cs="Times New Roman"/>
          <w:sz w:val="24"/>
        </w:rPr>
        <w:t>ехническому заданию</w:t>
      </w:r>
      <w:r w:rsidR="00A82DD3">
        <w:rPr>
          <w:rFonts w:ascii="Times New Roman" w:hAnsi="Times New Roman" w:cs="Times New Roman"/>
          <w:sz w:val="24"/>
        </w:rPr>
        <w:t xml:space="preserve"> </w:t>
      </w:r>
      <w:r w:rsidR="00A777F1" w:rsidRPr="00972647">
        <w:rPr>
          <w:rFonts w:ascii="Times New Roman" w:eastAsia="Times New Roman" w:hAnsi="Times New Roman" w:cs="Times New Roman"/>
          <w:sz w:val="24"/>
          <w:szCs w:val="24"/>
          <w:lang w:eastAsia="ru-RU"/>
        </w:rPr>
        <w:t>(Приложение № 2 к Контракту), являющ</w:t>
      </w:r>
      <w:r w:rsidR="00350EBA">
        <w:rPr>
          <w:rFonts w:ascii="Times New Roman" w:eastAsia="Times New Roman" w:hAnsi="Times New Roman" w:cs="Times New Roman"/>
          <w:sz w:val="24"/>
          <w:szCs w:val="24"/>
          <w:lang w:eastAsia="ru-RU"/>
        </w:rPr>
        <w:t>ихс</w:t>
      </w:r>
      <w:r w:rsidR="00A777F1" w:rsidRPr="00972647">
        <w:rPr>
          <w:rFonts w:ascii="Times New Roman" w:eastAsia="Times New Roman" w:hAnsi="Times New Roman" w:cs="Times New Roman"/>
          <w:sz w:val="24"/>
          <w:szCs w:val="24"/>
          <w:lang w:eastAsia="ru-RU"/>
        </w:rPr>
        <w:t>я неотъемлемой частью настоящего Контракта. Указанные характеристики и предъявляемые требования к Товару являются существенными условиями Контракта.</w:t>
      </w:r>
    </w:p>
    <w:p w14:paraId="16C9BF01" w14:textId="77777777" w:rsidR="00A777F1" w:rsidRPr="00972647" w:rsidRDefault="00A777F1" w:rsidP="00A777F1">
      <w:pPr>
        <w:pStyle w:val="a5"/>
        <w:numPr>
          <w:ilvl w:val="0"/>
          <w:numId w:val="5"/>
        </w:numPr>
        <w:spacing w:before="240" w:line="240" w:lineRule="auto"/>
        <w:jc w:val="center"/>
        <w:rPr>
          <w:rFonts w:ascii="Times New Roman" w:eastAsia="Times New Roman" w:hAnsi="Times New Roman" w:cs="Times New Roman"/>
          <w:b/>
          <w:sz w:val="24"/>
          <w:szCs w:val="24"/>
          <w:lang w:eastAsia="zh-CN"/>
        </w:rPr>
      </w:pPr>
      <w:r w:rsidRPr="00972647">
        <w:rPr>
          <w:rFonts w:ascii="Times New Roman" w:eastAsia="Times New Roman" w:hAnsi="Times New Roman" w:cs="Times New Roman"/>
          <w:b/>
          <w:sz w:val="24"/>
          <w:szCs w:val="24"/>
          <w:lang w:eastAsia="zh-CN"/>
        </w:rPr>
        <w:t>ЦЕНА КОНТРАКТА, СРОКИ И ПОРЯДОК РАСЧЕТОВ</w:t>
      </w:r>
    </w:p>
    <w:p w14:paraId="54B13D10" w14:textId="6AB8B593" w:rsidR="00972647" w:rsidRDefault="00C4456B" w:rsidP="00972647">
      <w:pPr>
        <w:spacing w:after="0"/>
        <w:ind w:firstLine="567"/>
        <w:jc w:val="both"/>
        <w:rPr>
          <w:rFonts w:ascii="Times New Roman" w:hAnsi="Times New Roman" w:cs="Times New Roman"/>
          <w:sz w:val="24"/>
          <w:szCs w:val="24"/>
        </w:rPr>
      </w:pPr>
      <w:r>
        <w:rPr>
          <w:rFonts w:ascii="Times New Roman" w:eastAsia="Times New Roman" w:hAnsi="Times New Roman" w:cs="Times New Roman"/>
          <w:sz w:val="24"/>
          <w:szCs w:val="24"/>
          <w:lang w:eastAsia="ru-RU"/>
        </w:rPr>
        <w:t>2</w:t>
      </w:r>
      <w:r w:rsidR="00A777F1" w:rsidRPr="00972647">
        <w:rPr>
          <w:rFonts w:ascii="Times New Roman" w:eastAsia="Times New Roman" w:hAnsi="Times New Roman" w:cs="Times New Roman"/>
          <w:sz w:val="24"/>
          <w:szCs w:val="24"/>
          <w:lang w:eastAsia="ru-RU"/>
        </w:rPr>
        <w:t xml:space="preserve">.1. </w:t>
      </w:r>
      <w:r w:rsidR="00D636A9" w:rsidRPr="009E0EBF">
        <w:rPr>
          <w:rFonts w:ascii="Times New Roman" w:hAnsi="Times New Roman"/>
          <w:sz w:val="24"/>
          <w:szCs w:val="24"/>
        </w:rPr>
        <w:t xml:space="preserve">Цена Контракта составляет </w:t>
      </w:r>
      <w:r w:rsidR="00D636A9">
        <w:rPr>
          <w:rFonts w:ascii="Times New Roman" w:hAnsi="Times New Roman"/>
          <w:sz w:val="24"/>
          <w:szCs w:val="24"/>
        </w:rPr>
        <w:t>___________________ руб.</w:t>
      </w:r>
      <w:r w:rsidR="00D636A9" w:rsidRPr="009E0EBF">
        <w:rPr>
          <w:rFonts w:ascii="Times New Roman" w:hAnsi="Times New Roman"/>
          <w:sz w:val="24"/>
          <w:szCs w:val="24"/>
        </w:rPr>
        <w:t xml:space="preserve"> (</w:t>
      </w:r>
      <w:r w:rsidR="00D636A9" w:rsidRPr="003B10CA">
        <w:rPr>
          <w:rFonts w:ascii="Times New Roman" w:hAnsi="Times New Roman"/>
          <w:i/>
          <w:iCs/>
          <w:sz w:val="24"/>
          <w:szCs w:val="24"/>
        </w:rPr>
        <w:t>Сумма прописью</w:t>
      </w:r>
      <w:r w:rsidR="00D636A9" w:rsidRPr="009E0EBF">
        <w:rPr>
          <w:rFonts w:ascii="Times New Roman" w:hAnsi="Times New Roman"/>
          <w:sz w:val="24"/>
          <w:szCs w:val="24"/>
        </w:rPr>
        <w:t>)</w:t>
      </w:r>
      <w:r w:rsidR="00D636A9" w:rsidRPr="009E0EBF">
        <w:rPr>
          <w:rFonts w:ascii="Times New Roman" w:hAnsi="Times New Roman"/>
          <w:bCs/>
          <w:sz w:val="24"/>
          <w:szCs w:val="24"/>
        </w:rPr>
        <w:t xml:space="preserve">, в том числе НДС </w:t>
      </w:r>
      <w:r w:rsidR="00D636A9">
        <w:rPr>
          <w:rFonts w:ascii="Times New Roman" w:hAnsi="Times New Roman"/>
          <w:bCs/>
          <w:sz w:val="24"/>
          <w:szCs w:val="24"/>
        </w:rPr>
        <w:t>___ % - _________________</w:t>
      </w:r>
      <w:r w:rsidR="00972647" w:rsidRPr="007D064E">
        <w:rPr>
          <w:rFonts w:ascii="Times New Roman" w:hAnsi="Times New Roman" w:cs="Times New Roman"/>
          <w:sz w:val="24"/>
          <w:szCs w:val="24"/>
        </w:rPr>
        <w:t>.</w:t>
      </w:r>
    </w:p>
    <w:p w14:paraId="62AFF84F" w14:textId="77777777" w:rsidR="00B54D20" w:rsidRPr="00B54D20" w:rsidRDefault="00B54D20" w:rsidP="00B54D20">
      <w:pPr>
        <w:pStyle w:val="af0"/>
        <w:ind w:firstLine="567"/>
        <w:jc w:val="both"/>
        <w:rPr>
          <w:rFonts w:ascii="Times New Roman" w:hAnsi="Times New Roman"/>
          <w:sz w:val="24"/>
          <w:szCs w:val="24"/>
        </w:rPr>
      </w:pPr>
      <w:r w:rsidRPr="00B54D20">
        <w:rPr>
          <w:rFonts w:ascii="Times New Roman" w:hAnsi="Times New Roman"/>
          <w:sz w:val="24"/>
          <w:szCs w:val="24"/>
        </w:rPr>
        <w:t>В случае, если Исполнитель не является плательщиком НДС, то вместо слов «в том числе НДС ___ % – _________» указывается следующее: «НДС не облагается на основании__________ ст. ____ Налогового Кодекса РФ».</w:t>
      </w:r>
    </w:p>
    <w:p w14:paraId="2E807564" w14:textId="21196CF7" w:rsidR="00A777F1" w:rsidRPr="00972647" w:rsidRDefault="00D636A9" w:rsidP="00972647">
      <w:pPr>
        <w:spacing w:after="0"/>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A777F1" w:rsidRPr="00972647">
        <w:rPr>
          <w:rFonts w:ascii="Times New Roman" w:eastAsia="Times New Roman" w:hAnsi="Times New Roman" w:cs="Times New Roman"/>
          <w:sz w:val="24"/>
          <w:szCs w:val="24"/>
          <w:lang w:eastAsia="ru-RU"/>
        </w:rPr>
        <w:t xml:space="preserve">.2. </w:t>
      </w:r>
      <w:r w:rsidRPr="009E0EBF">
        <w:rPr>
          <w:rFonts w:ascii="Times New Roman" w:hAnsi="Times New Roman" w:cs="Times New Roman"/>
          <w:sz w:val="24"/>
          <w:szCs w:val="24"/>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A777F1" w:rsidRPr="00972647">
        <w:rPr>
          <w:rFonts w:ascii="Times New Roman" w:eastAsia="Times New Roman" w:hAnsi="Times New Roman" w:cs="Times New Roman"/>
          <w:sz w:val="24"/>
          <w:szCs w:val="24"/>
          <w:lang w:eastAsia="ru-RU"/>
        </w:rPr>
        <w:t>. Все издержки и затраты, связанные с исполнением своих обязательств по Контракту, Поставщик несет за свой счет.</w:t>
      </w:r>
    </w:p>
    <w:p w14:paraId="11244A5C" w14:textId="34619A05" w:rsidR="00A777F1" w:rsidRPr="00972647" w:rsidRDefault="00D636A9" w:rsidP="00972647">
      <w:pPr>
        <w:spacing w:after="0" w:line="240" w:lineRule="auto"/>
        <w:ind w:firstLine="53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A777F1" w:rsidRPr="00972647">
        <w:rPr>
          <w:rFonts w:ascii="Times New Roman" w:eastAsia="Times New Roman" w:hAnsi="Times New Roman" w:cs="Times New Roman"/>
          <w:sz w:val="24"/>
          <w:szCs w:val="24"/>
          <w:lang w:eastAsia="ru-RU"/>
        </w:rPr>
        <w:t>.3. Цена Контракта является твердой и определяется на весь срок исполнения Контракта, за исключением случаев, предусмотренных Федеральным законом № 44-ФЗ.</w:t>
      </w:r>
    </w:p>
    <w:p w14:paraId="2CAF6B09" w14:textId="29B22332" w:rsidR="00D636A9" w:rsidRDefault="00D636A9" w:rsidP="00A777F1">
      <w:pPr>
        <w:spacing w:after="0" w:line="240" w:lineRule="auto"/>
        <w:ind w:firstLine="53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A777F1" w:rsidRPr="00972647">
        <w:rPr>
          <w:rFonts w:ascii="Times New Roman" w:eastAsia="Times New Roman" w:hAnsi="Times New Roman" w:cs="Times New Roman"/>
          <w:sz w:val="24"/>
          <w:szCs w:val="24"/>
          <w:lang w:eastAsia="ru-RU"/>
        </w:rPr>
        <w:t xml:space="preserve">.4. </w:t>
      </w:r>
      <w:r w:rsidRPr="005D5452">
        <w:rPr>
          <w:rFonts w:ascii="Times New Roman" w:hAnsi="Times New Roman"/>
          <w:bCs/>
          <w:sz w:val="24"/>
          <w:szCs w:val="24"/>
        </w:rPr>
        <w:t xml:space="preserve">Источник финансирования: </w:t>
      </w:r>
      <w:r w:rsidRPr="005D5452">
        <w:rPr>
          <w:rFonts w:ascii="Times New Roman" w:hAnsi="Times New Roman"/>
          <w:sz w:val="24"/>
          <w:szCs w:val="24"/>
        </w:rPr>
        <w:t>Внебюджетные средства, Средства бюджетных учреждений, код целевой статьи</w:t>
      </w:r>
      <w:r w:rsidRPr="005D5452">
        <w:rPr>
          <w:rFonts w:ascii="Times New Roman" w:hAnsi="Times New Roman"/>
          <w:bCs/>
          <w:sz w:val="24"/>
          <w:szCs w:val="24"/>
        </w:rPr>
        <w:t xml:space="preserve">: 0450045090, код вида расходов 244, Вид средств: </w:t>
      </w:r>
      <w:r>
        <w:rPr>
          <w:rFonts w:ascii="Times New Roman" w:hAnsi="Times New Roman"/>
          <w:bCs/>
          <w:sz w:val="24"/>
          <w:szCs w:val="24"/>
        </w:rPr>
        <w:t>субсидии на финансовое обеспечение выполнения</w:t>
      </w:r>
      <w:r w:rsidRPr="005D5452">
        <w:rPr>
          <w:rFonts w:ascii="Times New Roman" w:hAnsi="Times New Roman"/>
          <w:bCs/>
          <w:sz w:val="24"/>
          <w:szCs w:val="24"/>
        </w:rPr>
        <w:t xml:space="preserve"> государственного задания, код ОСГУ: 3</w:t>
      </w:r>
      <w:r>
        <w:rPr>
          <w:rFonts w:ascii="Times New Roman" w:hAnsi="Times New Roman"/>
          <w:bCs/>
          <w:sz w:val="24"/>
          <w:szCs w:val="24"/>
        </w:rPr>
        <w:t>40</w:t>
      </w:r>
      <w:r w:rsidRPr="00972647">
        <w:rPr>
          <w:rFonts w:ascii="Times New Roman" w:eastAsia="Times New Roman" w:hAnsi="Times New Roman" w:cs="Times New Roman"/>
          <w:sz w:val="24"/>
          <w:szCs w:val="24"/>
          <w:lang w:eastAsia="ru-RU"/>
        </w:rPr>
        <w:t>.</w:t>
      </w:r>
    </w:p>
    <w:p w14:paraId="38455469" w14:textId="62031E54" w:rsidR="00A777F1" w:rsidRPr="00972647" w:rsidRDefault="00A777F1" w:rsidP="003C50CC">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Авансирование настоящего Контракта не предусматривается.</w:t>
      </w:r>
    </w:p>
    <w:p w14:paraId="3873F4C5" w14:textId="3EC7DF1B" w:rsidR="00A777F1" w:rsidRPr="003C50CC" w:rsidRDefault="003C50CC" w:rsidP="003C50CC">
      <w:pPr>
        <w:pStyle w:val="a5"/>
        <w:numPr>
          <w:ilvl w:val="1"/>
          <w:numId w:val="5"/>
        </w:numPr>
        <w:spacing w:after="0" w:line="240" w:lineRule="auto"/>
        <w:ind w:left="0" w:firstLine="539"/>
        <w:jc w:val="both"/>
        <w:rPr>
          <w:rFonts w:ascii="Times New Roman" w:hAnsi="Times New Roman" w:cs="Times New Roman"/>
          <w:sz w:val="24"/>
          <w:szCs w:val="24"/>
        </w:rPr>
      </w:pPr>
      <w:r w:rsidRPr="003C50CC">
        <w:rPr>
          <w:rFonts w:ascii="Times New Roman" w:hAnsi="Times New Roman" w:cs="Times New Roman"/>
          <w:sz w:val="24"/>
          <w:szCs w:val="24"/>
        </w:rPr>
        <w:t>Оплата производится в безналичной форме, по факту поставки товара, на основании акта сдачи-приемки товара, подписанного Сторонами в порядке, предусмотренном настоящим Контрактом, в течение 7 (семи) рабочих дней с даты подписания акта сдачи-приемки товара.</w:t>
      </w:r>
    </w:p>
    <w:p w14:paraId="110B347E" w14:textId="2567239C" w:rsidR="003C50CC" w:rsidRPr="003C50CC" w:rsidRDefault="003C50CC" w:rsidP="003C50CC">
      <w:pPr>
        <w:pStyle w:val="a5"/>
        <w:numPr>
          <w:ilvl w:val="1"/>
          <w:numId w:val="5"/>
        </w:numPr>
        <w:spacing w:after="0" w:line="240" w:lineRule="auto"/>
        <w:ind w:left="0" w:firstLine="539"/>
        <w:jc w:val="both"/>
        <w:rPr>
          <w:rFonts w:ascii="Times New Roman" w:eastAsia="Times New Roman" w:hAnsi="Times New Roman" w:cs="Times New Roman"/>
          <w:sz w:val="24"/>
          <w:szCs w:val="24"/>
          <w:lang w:eastAsia="ru-RU"/>
        </w:rPr>
      </w:pPr>
      <w:r w:rsidRPr="009E0EBF">
        <w:rPr>
          <w:rFonts w:ascii="Times New Roman" w:hAnsi="Times New Roman" w:cs="Times New Roman"/>
          <w:sz w:val="24"/>
          <w:szCs w:val="24"/>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w:t>
      </w:r>
      <w:r w:rsidRPr="009E0EBF">
        <w:rPr>
          <w:rFonts w:ascii="Times New Roman" w:hAnsi="Times New Roman" w:cs="Times New Roman"/>
          <w:sz w:val="24"/>
          <w:szCs w:val="24"/>
        </w:rPr>
        <w:lastRenderedPageBreak/>
        <w:t>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5381E9B4" w14:textId="23A1C175" w:rsidR="00A777F1" w:rsidRPr="00972647" w:rsidRDefault="003C50CC" w:rsidP="00A777F1">
      <w:pPr>
        <w:spacing w:after="0" w:line="240" w:lineRule="auto"/>
        <w:ind w:firstLine="53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A777F1" w:rsidRPr="00972647">
        <w:rPr>
          <w:rFonts w:ascii="Times New Roman" w:eastAsia="Times New Roman" w:hAnsi="Times New Roman" w:cs="Times New Roman"/>
          <w:sz w:val="24"/>
          <w:szCs w:val="24"/>
          <w:lang w:eastAsia="ru-RU"/>
        </w:rPr>
        <w:t xml:space="preserve">.7. </w:t>
      </w:r>
      <w:r w:rsidRPr="006430D7">
        <w:rPr>
          <w:rFonts w:ascii="Times New Roman" w:hAnsi="Times New Roman"/>
          <w:sz w:val="24"/>
          <w:szCs w:val="24"/>
        </w:rPr>
        <w:t>Оплата осуществляется в соответствии с утвержденными бюджетными ассигнованиями и в пределах бюджетных обязательств, а при отсутствии (задержке) бюджетного финансирования - по мере его поступления</w:t>
      </w:r>
      <w:r w:rsidR="00A777F1" w:rsidRPr="00972647">
        <w:rPr>
          <w:rFonts w:ascii="Times New Roman" w:eastAsia="Times New Roman" w:hAnsi="Times New Roman" w:cs="Times New Roman"/>
          <w:sz w:val="24"/>
          <w:szCs w:val="24"/>
          <w:lang w:eastAsia="ru-RU"/>
        </w:rPr>
        <w:t xml:space="preserve">. </w:t>
      </w:r>
    </w:p>
    <w:p w14:paraId="39EF8AD0" w14:textId="2B50E58B" w:rsidR="00A777F1" w:rsidRPr="00972647" w:rsidRDefault="003C50CC" w:rsidP="00A777F1">
      <w:pPr>
        <w:spacing w:after="0" w:line="240" w:lineRule="auto"/>
        <w:ind w:firstLine="53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A777F1" w:rsidRPr="00972647">
        <w:rPr>
          <w:rFonts w:ascii="Times New Roman" w:eastAsia="Times New Roman" w:hAnsi="Times New Roman" w:cs="Times New Roman"/>
          <w:sz w:val="24"/>
          <w:szCs w:val="24"/>
          <w:lang w:eastAsia="ru-RU"/>
        </w:rPr>
        <w:t xml:space="preserve">.8. </w:t>
      </w:r>
      <w:r w:rsidRPr="006430D7">
        <w:rPr>
          <w:rFonts w:ascii="Times New Roman" w:hAnsi="Times New Roman"/>
          <w:sz w:val="24"/>
          <w:szCs w:val="24"/>
        </w:rPr>
        <w:t>Датой (днем) оплаты Стороны считают дату (день) принятия банковским учреждением платежного поручения Заказчика о перечислении денежных средств на расчетный счет Поставщика</w:t>
      </w:r>
      <w:r w:rsidR="00A777F1" w:rsidRPr="00972647">
        <w:rPr>
          <w:rFonts w:ascii="Times New Roman" w:eastAsia="Times New Roman" w:hAnsi="Times New Roman" w:cs="Times New Roman"/>
          <w:kern w:val="3"/>
          <w:sz w:val="24"/>
          <w:szCs w:val="24"/>
          <w:lang w:eastAsia="zh-CN"/>
        </w:rPr>
        <w:t>.</w:t>
      </w:r>
    </w:p>
    <w:p w14:paraId="35AD2109" w14:textId="0B4EC879" w:rsidR="00A777F1" w:rsidRPr="00972647" w:rsidRDefault="003C50CC" w:rsidP="00A777F1">
      <w:pPr>
        <w:spacing w:after="0" w:line="240" w:lineRule="auto"/>
        <w:ind w:firstLine="53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A777F1" w:rsidRPr="00972647">
        <w:rPr>
          <w:rFonts w:ascii="Times New Roman" w:eastAsia="Times New Roman" w:hAnsi="Times New Roman" w:cs="Times New Roman"/>
          <w:sz w:val="24"/>
          <w:szCs w:val="24"/>
          <w:lang w:eastAsia="ru-RU"/>
        </w:rPr>
        <w:t>.9. 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w:t>
      </w:r>
    </w:p>
    <w:p w14:paraId="1C575F0B" w14:textId="46DA6B99" w:rsidR="00A777F1" w:rsidRPr="00972647" w:rsidRDefault="003C50CC" w:rsidP="00A777F1">
      <w:pPr>
        <w:spacing w:after="0" w:line="240" w:lineRule="auto"/>
        <w:ind w:firstLine="53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A777F1" w:rsidRPr="00972647">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00A777F1" w:rsidRPr="00972647">
        <w:rPr>
          <w:rFonts w:ascii="Times New Roman" w:eastAsia="Times New Roman" w:hAnsi="Times New Roman" w:cs="Times New Roman"/>
          <w:sz w:val="24"/>
          <w:szCs w:val="24"/>
          <w:lang w:eastAsia="ru-RU"/>
        </w:rPr>
        <w:t xml:space="preserve">. Товары, поставленные Поставщиком с нарушением условий Контракта, не подлежат оплате Заказчиком до устранения Поставщиком соответствующих нарушений. </w:t>
      </w:r>
    </w:p>
    <w:p w14:paraId="1CA6DC51" w14:textId="5AF81967" w:rsidR="00A777F1" w:rsidRPr="00972647" w:rsidRDefault="003C50CC" w:rsidP="00A777F1">
      <w:pPr>
        <w:spacing w:after="0" w:line="240" w:lineRule="auto"/>
        <w:ind w:firstLine="53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A777F1" w:rsidRPr="00972647">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00A777F1" w:rsidRPr="00972647">
        <w:rPr>
          <w:rFonts w:ascii="Times New Roman" w:eastAsia="Times New Roman" w:hAnsi="Times New Roman" w:cs="Times New Roman"/>
          <w:sz w:val="24"/>
          <w:szCs w:val="24"/>
          <w:lang w:eastAsia="ru-RU"/>
        </w:rPr>
        <w:t>.</w:t>
      </w:r>
      <w:r w:rsidR="00A777F1" w:rsidRPr="00972647">
        <w:rPr>
          <w:rFonts w:ascii="Times New Roman" w:hAnsi="Times New Roman" w:cs="Times New Roman"/>
          <w:sz w:val="24"/>
          <w:szCs w:val="24"/>
        </w:rPr>
        <w:t xml:space="preserve"> </w:t>
      </w:r>
      <w:r w:rsidRPr="006430D7">
        <w:rPr>
          <w:rFonts w:ascii="Times New Roman" w:hAnsi="Times New Roman" w:cs="Times New Roman"/>
          <w:sz w:val="24"/>
          <w:szCs w:val="24"/>
        </w:rPr>
        <w:t xml:space="preserve">Заказчик </w:t>
      </w:r>
      <w:r w:rsidRPr="006430D7">
        <w:rPr>
          <w:rFonts w:ascii="Times New Roman" w:hAnsi="Times New Roman" w:cs="Times New Roman"/>
          <w:sz w:val="24"/>
          <w:szCs w:val="24"/>
          <w:lang w:eastAsia="zh-TW"/>
        </w:rPr>
        <w:t xml:space="preserve">вправе уменьшить сумму, подлежащую уплате Поставщику,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Pr="006430D7">
        <w:rPr>
          <w:rFonts w:ascii="Times New Roman" w:hAnsi="Times New Roman" w:cs="Times New Roman"/>
          <w:sz w:val="24"/>
          <w:szCs w:val="24"/>
          <w:lang w:eastAsia="zh-TW"/>
        </w:rPr>
        <w:b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A777F1" w:rsidRPr="00972647">
        <w:rPr>
          <w:rFonts w:ascii="Times New Roman" w:eastAsia="Times New Roman" w:hAnsi="Times New Roman" w:cs="Times New Roman"/>
          <w:sz w:val="24"/>
          <w:szCs w:val="24"/>
          <w:lang w:eastAsia="ru-RU"/>
        </w:rPr>
        <w:t>.</w:t>
      </w:r>
    </w:p>
    <w:p w14:paraId="485EC42D" w14:textId="788CD375" w:rsidR="00A777F1" w:rsidRPr="00972647" w:rsidRDefault="005F5DF5" w:rsidP="00A777F1">
      <w:pPr>
        <w:spacing w:before="240" w:after="120" w:line="240" w:lineRule="auto"/>
        <w:ind w:left="283" w:firstLine="540"/>
        <w:jc w:val="center"/>
        <w:rPr>
          <w:rFonts w:ascii="Times New Roman" w:eastAsia="Times New Roman" w:hAnsi="Times New Roman" w:cs="Times New Roman"/>
          <w:b/>
          <w:sz w:val="24"/>
          <w:szCs w:val="24"/>
          <w:lang w:eastAsia="zh-CN"/>
        </w:rPr>
      </w:pPr>
      <w:r>
        <w:rPr>
          <w:rFonts w:ascii="Times New Roman" w:eastAsia="Times New Roman" w:hAnsi="Times New Roman" w:cs="Times New Roman"/>
          <w:b/>
          <w:sz w:val="24"/>
          <w:szCs w:val="24"/>
          <w:lang w:eastAsia="zh-CN"/>
        </w:rPr>
        <w:t>3</w:t>
      </w:r>
      <w:r w:rsidR="00A777F1" w:rsidRPr="00972647">
        <w:rPr>
          <w:rFonts w:ascii="Times New Roman" w:eastAsia="Times New Roman" w:hAnsi="Times New Roman" w:cs="Times New Roman"/>
          <w:b/>
          <w:sz w:val="24"/>
          <w:szCs w:val="24"/>
          <w:lang w:eastAsia="zh-CN"/>
        </w:rPr>
        <w:t>. СРОКИ И УСЛОВИЯ ПОСТАВКИ ТОВАРА</w:t>
      </w:r>
    </w:p>
    <w:p w14:paraId="7698C763" w14:textId="061343BF" w:rsidR="00A777F1" w:rsidRPr="00972647" w:rsidRDefault="005F5DF5" w:rsidP="00A777F1">
      <w:pPr>
        <w:spacing w:after="0" w:line="240" w:lineRule="auto"/>
        <w:ind w:right="5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A777F1" w:rsidRPr="00972647">
        <w:rPr>
          <w:rFonts w:ascii="Times New Roman" w:eastAsia="Times New Roman" w:hAnsi="Times New Roman" w:cs="Times New Roman"/>
          <w:sz w:val="24"/>
          <w:szCs w:val="24"/>
          <w:lang w:eastAsia="ru-RU"/>
        </w:rPr>
        <w:t xml:space="preserve">.1. </w:t>
      </w:r>
      <w:r w:rsidR="00A777F1" w:rsidRPr="00972647">
        <w:rPr>
          <w:rFonts w:ascii="Times New Roman" w:hAnsi="Times New Roman" w:cs="Times New Roman"/>
          <w:sz w:val="24"/>
          <w:szCs w:val="24"/>
        </w:rPr>
        <w:t xml:space="preserve">Поставка товара осуществляется </w:t>
      </w:r>
      <w:bookmarkStart w:id="0" w:name="_Hlk219298435"/>
      <w:r w:rsidR="00CC0546">
        <w:rPr>
          <w:rFonts w:ascii="Times New Roman" w:hAnsi="Times New Roman" w:cs="Times New Roman"/>
          <w:sz w:val="24"/>
          <w:szCs w:val="24"/>
        </w:rPr>
        <w:t xml:space="preserve">по заявке Заказчика </w:t>
      </w:r>
      <w:r w:rsidR="00CA16E3">
        <w:rPr>
          <w:rFonts w:ascii="Times New Roman" w:hAnsi="Times New Roman" w:cs="Times New Roman"/>
          <w:sz w:val="24"/>
          <w:szCs w:val="24"/>
        </w:rPr>
        <w:t xml:space="preserve">в </w:t>
      </w:r>
      <w:r w:rsidR="00CC0546">
        <w:rPr>
          <w:rFonts w:ascii="Times New Roman" w:hAnsi="Times New Roman" w:cs="Times New Roman"/>
          <w:sz w:val="24"/>
          <w:szCs w:val="24"/>
        </w:rPr>
        <w:t>срок</w:t>
      </w:r>
      <w:r w:rsidR="00CA16E3">
        <w:rPr>
          <w:rFonts w:ascii="Times New Roman" w:hAnsi="Times New Roman" w:cs="Times New Roman"/>
          <w:sz w:val="24"/>
          <w:szCs w:val="24"/>
        </w:rPr>
        <w:t>,</w:t>
      </w:r>
      <w:r w:rsidR="00CC0546">
        <w:rPr>
          <w:rFonts w:ascii="Times New Roman" w:hAnsi="Times New Roman" w:cs="Times New Roman"/>
          <w:sz w:val="24"/>
          <w:szCs w:val="24"/>
        </w:rPr>
        <w:t xml:space="preserve"> не превышающий 3-х дней</w:t>
      </w:r>
      <w:bookmarkEnd w:id="0"/>
      <w:r w:rsidR="00CC0546">
        <w:rPr>
          <w:rFonts w:ascii="Times New Roman" w:hAnsi="Times New Roman" w:cs="Times New Roman"/>
          <w:sz w:val="24"/>
          <w:szCs w:val="24"/>
        </w:rPr>
        <w:t>.</w:t>
      </w:r>
    </w:p>
    <w:p w14:paraId="5E262762" w14:textId="1754E50D" w:rsidR="007D064E" w:rsidRPr="00972647" w:rsidRDefault="005F5DF5" w:rsidP="00A777F1">
      <w:pPr>
        <w:spacing w:after="0" w:line="240" w:lineRule="auto"/>
        <w:ind w:right="5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A777F1" w:rsidRPr="00972647">
        <w:rPr>
          <w:rFonts w:ascii="Times New Roman" w:eastAsia="Times New Roman" w:hAnsi="Times New Roman" w:cs="Times New Roman"/>
          <w:sz w:val="24"/>
          <w:szCs w:val="24"/>
          <w:lang w:eastAsia="ru-RU"/>
        </w:rPr>
        <w:t>.2. Поставка</w:t>
      </w:r>
      <w:r w:rsidR="007D064E" w:rsidRPr="00972647">
        <w:rPr>
          <w:rFonts w:ascii="Times New Roman" w:eastAsia="Times New Roman" w:hAnsi="Times New Roman" w:cs="Times New Roman"/>
          <w:sz w:val="24"/>
          <w:szCs w:val="24"/>
          <w:lang w:eastAsia="ru-RU"/>
        </w:rPr>
        <w:t xml:space="preserve"> товара осуществляется по адресам</w:t>
      </w:r>
      <w:r w:rsidR="00A777F1" w:rsidRPr="00972647">
        <w:rPr>
          <w:rFonts w:ascii="Times New Roman" w:eastAsia="Times New Roman" w:hAnsi="Times New Roman" w:cs="Times New Roman"/>
          <w:sz w:val="24"/>
          <w:szCs w:val="24"/>
          <w:lang w:eastAsia="ru-RU"/>
        </w:rPr>
        <w:t xml:space="preserve">: </w:t>
      </w:r>
    </w:p>
    <w:p w14:paraId="78C1D5B5" w14:textId="77777777" w:rsidR="00A777F1" w:rsidRPr="00972647" w:rsidRDefault="007D064E" w:rsidP="00A777F1">
      <w:pPr>
        <w:spacing w:after="0" w:line="240" w:lineRule="auto"/>
        <w:ind w:right="57" w:firstLine="567"/>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 xml:space="preserve">- </w:t>
      </w:r>
      <w:r w:rsidR="00A777F1" w:rsidRPr="00972647">
        <w:rPr>
          <w:rFonts w:ascii="Times New Roman" w:eastAsia="Times New Roman" w:hAnsi="Times New Roman" w:cs="Times New Roman"/>
          <w:sz w:val="24"/>
          <w:szCs w:val="24"/>
          <w:lang w:eastAsia="ru-RU"/>
        </w:rPr>
        <w:t xml:space="preserve">г. Санкт-Петербург, </w:t>
      </w:r>
      <w:r w:rsidRPr="00972647">
        <w:rPr>
          <w:rFonts w:ascii="Times New Roman" w:eastAsia="Times New Roman" w:hAnsi="Times New Roman" w:cs="Times New Roman"/>
          <w:sz w:val="24"/>
          <w:szCs w:val="24"/>
          <w:lang w:eastAsia="ru-RU"/>
        </w:rPr>
        <w:t>пр. Металлистов, д.28;</w:t>
      </w:r>
    </w:p>
    <w:p w14:paraId="3F306B4D" w14:textId="77777777" w:rsidR="007D064E" w:rsidRPr="00972647" w:rsidRDefault="007D064E" w:rsidP="00A777F1">
      <w:pPr>
        <w:spacing w:after="0" w:line="240" w:lineRule="auto"/>
        <w:ind w:right="57" w:firstLine="567"/>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 г. Санкт-Петербург, ул. Бутлерова, д.9 (ДСИ «Зенит»);</w:t>
      </w:r>
    </w:p>
    <w:p w14:paraId="4471E394" w14:textId="7A38BDDB" w:rsidR="00A777F1" w:rsidRPr="00972647" w:rsidRDefault="005F5DF5" w:rsidP="00A777F1">
      <w:pPr>
        <w:spacing w:after="0" w:line="240" w:lineRule="auto"/>
        <w:ind w:right="5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A777F1" w:rsidRPr="00972647">
        <w:rPr>
          <w:rFonts w:ascii="Times New Roman" w:eastAsia="Times New Roman" w:hAnsi="Times New Roman" w:cs="Times New Roman"/>
          <w:sz w:val="24"/>
          <w:szCs w:val="24"/>
          <w:lang w:eastAsia="ru-RU"/>
        </w:rPr>
        <w:t>.3. Одновременно с передачей Товара Поставщик должен передать Заказчику документы, подтверждающие качество и безопасность Товара (сертификаты качества или декларации соответствия, санитарно-эпидемиологические заключения (гигиенические сертификаты) и пр.), а также следующие сопроводительные документы: товарную накладную</w:t>
      </w:r>
      <w:r w:rsidR="00201F93">
        <w:rPr>
          <w:rFonts w:ascii="Times New Roman" w:eastAsia="Times New Roman" w:hAnsi="Times New Roman" w:cs="Times New Roman"/>
          <w:sz w:val="24"/>
          <w:szCs w:val="24"/>
          <w:lang w:eastAsia="ru-RU"/>
        </w:rPr>
        <w:t xml:space="preserve"> или УПД</w:t>
      </w:r>
      <w:r w:rsidR="00A777F1" w:rsidRPr="00972647">
        <w:rPr>
          <w:rFonts w:ascii="Times New Roman" w:eastAsia="Times New Roman" w:hAnsi="Times New Roman" w:cs="Times New Roman"/>
          <w:sz w:val="24"/>
          <w:szCs w:val="24"/>
          <w:lang w:eastAsia="ru-RU"/>
        </w:rPr>
        <w:t>, счет.</w:t>
      </w:r>
    </w:p>
    <w:p w14:paraId="60347191" w14:textId="2121A83F" w:rsidR="00A777F1" w:rsidRPr="00972647" w:rsidRDefault="005F5DF5" w:rsidP="00A777F1">
      <w:pPr>
        <w:spacing w:after="0" w:line="240" w:lineRule="auto"/>
        <w:ind w:right="5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A777F1" w:rsidRPr="00972647">
        <w:rPr>
          <w:rFonts w:ascii="Times New Roman" w:eastAsia="Times New Roman" w:hAnsi="Times New Roman" w:cs="Times New Roman"/>
          <w:sz w:val="24"/>
          <w:szCs w:val="24"/>
          <w:lang w:eastAsia="ru-RU"/>
        </w:rPr>
        <w:t xml:space="preserve">.4. </w:t>
      </w:r>
      <w:bookmarkStart w:id="1" w:name="_Hlk219298532"/>
      <w:r w:rsidR="00A777F1" w:rsidRPr="00972647">
        <w:rPr>
          <w:rFonts w:ascii="Times New Roman" w:eastAsia="Times New Roman" w:hAnsi="Times New Roman" w:cs="Times New Roman"/>
          <w:sz w:val="24"/>
          <w:szCs w:val="24"/>
          <w:lang w:eastAsia="ru-RU"/>
        </w:rPr>
        <w:t>Доставка товара по адрес</w:t>
      </w:r>
      <w:r w:rsidR="007D064E" w:rsidRPr="00972647">
        <w:rPr>
          <w:rFonts w:ascii="Times New Roman" w:eastAsia="Times New Roman" w:hAnsi="Times New Roman" w:cs="Times New Roman"/>
          <w:sz w:val="24"/>
          <w:szCs w:val="24"/>
          <w:lang w:eastAsia="ru-RU"/>
        </w:rPr>
        <w:t>ам, указанным</w:t>
      </w:r>
      <w:r w:rsidR="00A777F1" w:rsidRPr="00972647">
        <w:rPr>
          <w:rFonts w:ascii="Times New Roman" w:eastAsia="Times New Roman" w:hAnsi="Times New Roman" w:cs="Times New Roman"/>
          <w:sz w:val="24"/>
          <w:szCs w:val="24"/>
          <w:lang w:eastAsia="ru-RU"/>
        </w:rPr>
        <w:t xml:space="preserve"> в Контракте, погрузо-разгрузочные работы, осуществляются силами и средствами Поставщика или им привлеченными силами.</w:t>
      </w:r>
    </w:p>
    <w:bookmarkEnd w:id="1"/>
    <w:p w14:paraId="56F5A87B" w14:textId="732318BA" w:rsidR="00A777F1" w:rsidRPr="00972647" w:rsidRDefault="005F5DF5" w:rsidP="00A777F1">
      <w:pPr>
        <w:spacing w:after="0" w:line="240" w:lineRule="auto"/>
        <w:ind w:right="5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A777F1" w:rsidRPr="00972647">
        <w:rPr>
          <w:rFonts w:ascii="Times New Roman" w:eastAsia="Times New Roman" w:hAnsi="Times New Roman" w:cs="Times New Roman"/>
          <w:sz w:val="24"/>
          <w:szCs w:val="24"/>
          <w:lang w:eastAsia="ru-RU"/>
        </w:rPr>
        <w:t>.5. Поставщик за день до отгрузки товара обязан уведомить Заказчика о дате и времени отгрузки средствами факсимильной, электронной, телефонной или иной связи.</w:t>
      </w:r>
      <w:r w:rsidR="007D064E" w:rsidRPr="00972647">
        <w:rPr>
          <w:rFonts w:ascii="Times New Roman" w:eastAsia="Times New Roman" w:hAnsi="Times New Roman" w:cs="Times New Roman"/>
          <w:sz w:val="24"/>
          <w:szCs w:val="24"/>
          <w:lang w:eastAsia="ru-RU"/>
        </w:rPr>
        <w:t xml:space="preserve"> </w:t>
      </w:r>
      <w:bookmarkStart w:id="2" w:name="_Hlk219298407"/>
      <w:r w:rsidR="007D064E" w:rsidRPr="00972647">
        <w:rPr>
          <w:rFonts w:ascii="Times New Roman" w:eastAsia="Times New Roman" w:hAnsi="Times New Roman" w:cs="Times New Roman"/>
          <w:sz w:val="24"/>
          <w:szCs w:val="24"/>
          <w:lang w:eastAsia="ru-RU"/>
        </w:rPr>
        <w:t xml:space="preserve">Ответственный исполнитель стороны СПб ГБУ </w:t>
      </w:r>
      <w:r w:rsidR="00201F93">
        <w:rPr>
          <w:rFonts w:ascii="Times New Roman" w:eastAsia="Times New Roman" w:hAnsi="Times New Roman" w:cs="Times New Roman"/>
          <w:sz w:val="24"/>
          <w:szCs w:val="24"/>
          <w:lang w:eastAsia="ru-RU"/>
        </w:rPr>
        <w:t xml:space="preserve">ДО </w:t>
      </w:r>
      <w:r w:rsidR="007D064E" w:rsidRPr="00972647">
        <w:rPr>
          <w:rFonts w:ascii="Times New Roman" w:eastAsia="Times New Roman" w:hAnsi="Times New Roman" w:cs="Times New Roman"/>
          <w:sz w:val="24"/>
          <w:szCs w:val="24"/>
          <w:lang w:eastAsia="ru-RU"/>
        </w:rPr>
        <w:t xml:space="preserve">СШОР по футболу «Зенит» - </w:t>
      </w:r>
      <w:r w:rsidR="00E40764" w:rsidRPr="00E40764">
        <w:rPr>
          <w:rFonts w:ascii="Times New Roman" w:eastAsia="Times New Roman" w:hAnsi="Times New Roman" w:cs="Times New Roman"/>
          <w:sz w:val="24"/>
          <w:szCs w:val="24"/>
          <w:lang w:eastAsia="ru-RU"/>
        </w:rPr>
        <w:t>Уткин Вячеслав Анатольевич</w:t>
      </w:r>
      <w:r w:rsidR="007D064E" w:rsidRPr="00E40764">
        <w:rPr>
          <w:rFonts w:ascii="Times New Roman" w:eastAsia="Times New Roman" w:hAnsi="Times New Roman" w:cs="Times New Roman"/>
          <w:sz w:val="24"/>
          <w:szCs w:val="24"/>
          <w:lang w:eastAsia="ru-RU"/>
        </w:rPr>
        <w:t xml:space="preserve">, тел. +7 </w:t>
      </w:r>
      <w:r w:rsidR="00CC0546">
        <w:rPr>
          <w:rFonts w:ascii="Times New Roman" w:eastAsia="Times New Roman" w:hAnsi="Times New Roman" w:cs="Times New Roman"/>
          <w:sz w:val="24"/>
          <w:szCs w:val="24"/>
          <w:lang w:eastAsia="ru-RU"/>
        </w:rPr>
        <w:t>(812) 246-87-88.</w:t>
      </w:r>
      <w:r w:rsidR="007D064E" w:rsidRPr="00972647">
        <w:rPr>
          <w:rFonts w:ascii="Times New Roman" w:eastAsia="Times New Roman" w:hAnsi="Times New Roman" w:cs="Times New Roman"/>
          <w:sz w:val="24"/>
          <w:szCs w:val="24"/>
          <w:lang w:eastAsia="ru-RU"/>
        </w:rPr>
        <w:t xml:space="preserve"> </w:t>
      </w:r>
    </w:p>
    <w:bookmarkEnd w:id="2"/>
    <w:p w14:paraId="294D6A99" w14:textId="3E66BB14" w:rsidR="00A777F1" w:rsidRDefault="005F5DF5" w:rsidP="00A777F1">
      <w:pPr>
        <w:spacing w:after="0" w:line="240" w:lineRule="auto"/>
        <w:ind w:right="5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A777F1" w:rsidRPr="00972647">
        <w:rPr>
          <w:rFonts w:ascii="Times New Roman" w:eastAsia="Times New Roman" w:hAnsi="Times New Roman" w:cs="Times New Roman"/>
          <w:sz w:val="24"/>
          <w:szCs w:val="24"/>
          <w:lang w:eastAsia="ru-RU"/>
        </w:rPr>
        <w:t>.6.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14:paraId="6E211066" w14:textId="485DF48A" w:rsidR="00F631FC" w:rsidRPr="005F5DF5" w:rsidRDefault="00F631FC" w:rsidP="005F5DF5">
      <w:pPr>
        <w:pStyle w:val="a5"/>
        <w:numPr>
          <w:ilvl w:val="0"/>
          <w:numId w:val="6"/>
        </w:numPr>
        <w:spacing w:before="240" w:line="240" w:lineRule="auto"/>
        <w:jc w:val="center"/>
        <w:rPr>
          <w:rFonts w:ascii="Times New Roman" w:eastAsia="Times New Roman" w:hAnsi="Times New Roman" w:cs="Times New Roman"/>
          <w:b/>
          <w:sz w:val="24"/>
          <w:szCs w:val="24"/>
          <w:lang w:eastAsia="zh-CN"/>
        </w:rPr>
      </w:pPr>
      <w:r w:rsidRPr="005F5DF5">
        <w:rPr>
          <w:rFonts w:ascii="Times New Roman" w:eastAsia="Times New Roman" w:hAnsi="Times New Roman" w:cs="Times New Roman"/>
          <w:b/>
          <w:sz w:val="24"/>
          <w:szCs w:val="24"/>
          <w:lang w:eastAsia="zh-CN"/>
        </w:rPr>
        <w:t>ПРАВА И ОБЯЗАННОСТИ СТОРОН</w:t>
      </w:r>
    </w:p>
    <w:p w14:paraId="3826C39B" w14:textId="77777777" w:rsidR="00B9544D" w:rsidRPr="009E0EBF" w:rsidRDefault="00B9544D" w:rsidP="00A1270F">
      <w:pPr>
        <w:pStyle w:val="ConsPlusNormal"/>
        <w:ind w:firstLine="720"/>
        <w:jc w:val="both"/>
        <w:rPr>
          <w:rFonts w:ascii="Times New Roman" w:hAnsi="Times New Roman" w:cs="Times New Roman"/>
          <w:b/>
          <w:sz w:val="24"/>
          <w:szCs w:val="24"/>
        </w:rPr>
      </w:pPr>
      <w:r w:rsidRPr="009E0EBF">
        <w:rPr>
          <w:rFonts w:ascii="Times New Roman" w:hAnsi="Times New Roman" w:cs="Times New Roman"/>
          <w:b/>
          <w:sz w:val="24"/>
          <w:szCs w:val="24"/>
        </w:rPr>
        <w:t>4.1. Поставщик обязан:</w:t>
      </w:r>
    </w:p>
    <w:p w14:paraId="422AF08B" w14:textId="77777777" w:rsidR="00B9544D" w:rsidRDefault="00B9544D" w:rsidP="00A1270F">
      <w:pPr>
        <w:pStyle w:val="ConsPlusNormal"/>
        <w:ind w:firstLine="720"/>
        <w:jc w:val="both"/>
        <w:rPr>
          <w:rFonts w:ascii="Times New Roman" w:hAnsi="Times New Roman" w:cs="Times New Roman"/>
          <w:sz w:val="24"/>
          <w:szCs w:val="24"/>
        </w:rPr>
      </w:pPr>
      <w:r w:rsidRPr="009E0EBF">
        <w:rPr>
          <w:rFonts w:ascii="Times New Roman" w:hAnsi="Times New Roman" w:cs="Times New Roman"/>
          <w:sz w:val="24"/>
          <w:szCs w:val="24"/>
        </w:rPr>
        <w:t xml:space="preserve">4.1.1. </w:t>
      </w:r>
      <w:r>
        <w:rPr>
          <w:rFonts w:ascii="Times New Roman" w:hAnsi="Times New Roman" w:cs="Times New Roman"/>
          <w:sz w:val="24"/>
          <w:szCs w:val="24"/>
        </w:rPr>
        <w:t>П</w:t>
      </w:r>
      <w:r w:rsidRPr="009E0EBF">
        <w:rPr>
          <w:rFonts w:ascii="Times New Roman" w:hAnsi="Times New Roman" w:cs="Times New Roman"/>
          <w:sz w:val="24"/>
          <w:szCs w:val="24"/>
        </w:rPr>
        <w:t xml:space="preserve">оставить Товар в порядке, количестве, в срок и на условиях, предусмотренных </w:t>
      </w:r>
      <w:r w:rsidRPr="009E5283">
        <w:rPr>
          <w:rFonts w:ascii="Times New Roman" w:hAnsi="Times New Roman" w:cs="Times New Roman"/>
          <w:sz w:val="24"/>
          <w:szCs w:val="24"/>
        </w:rPr>
        <w:t xml:space="preserve">Техническим заданием (Приложение № </w:t>
      </w:r>
      <w:r>
        <w:rPr>
          <w:rFonts w:ascii="Times New Roman" w:hAnsi="Times New Roman" w:cs="Times New Roman"/>
          <w:sz w:val="24"/>
          <w:szCs w:val="24"/>
        </w:rPr>
        <w:t>2</w:t>
      </w:r>
      <w:r w:rsidRPr="009E5283">
        <w:rPr>
          <w:rFonts w:ascii="Times New Roman" w:hAnsi="Times New Roman" w:cs="Times New Roman"/>
          <w:sz w:val="24"/>
          <w:szCs w:val="24"/>
        </w:rPr>
        <w:t xml:space="preserve"> к Контракту) и </w:t>
      </w:r>
      <w:r w:rsidRPr="00A95CEC">
        <w:rPr>
          <w:rFonts w:ascii="Times New Roman" w:hAnsi="Times New Roman" w:cs="Times New Roman"/>
          <w:sz w:val="24"/>
          <w:szCs w:val="24"/>
        </w:rPr>
        <w:t>Спецификацией (</w:t>
      </w:r>
      <w:r>
        <w:rPr>
          <w:rFonts w:ascii="Times New Roman" w:hAnsi="Times New Roman" w:cs="Times New Roman"/>
          <w:sz w:val="24"/>
          <w:szCs w:val="24"/>
        </w:rPr>
        <w:t>П</w:t>
      </w:r>
      <w:r w:rsidRPr="00A95CEC">
        <w:rPr>
          <w:rFonts w:ascii="Times New Roman" w:hAnsi="Times New Roman" w:cs="Times New Roman"/>
          <w:sz w:val="24"/>
          <w:szCs w:val="24"/>
        </w:rPr>
        <w:t>риложение №</w:t>
      </w:r>
      <w:r>
        <w:rPr>
          <w:rFonts w:ascii="Times New Roman" w:hAnsi="Times New Roman" w:cs="Times New Roman"/>
          <w:sz w:val="24"/>
          <w:szCs w:val="24"/>
        </w:rPr>
        <w:t>1</w:t>
      </w:r>
      <w:r w:rsidRPr="00EA2ECD">
        <w:rPr>
          <w:rFonts w:ascii="Times New Roman" w:hAnsi="Times New Roman" w:cs="Times New Roman"/>
          <w:sz w:val="24"/>
          <w:szCs w:val="24"/>
        </w:rPr>
        <w:t xml:space="preserve"> </w:t>
      </w:r>
      <w:r>
        <w:rPr>
          <w:rFonts w:ascii="Times New Roman" w:hAnsi="Times New Roman" w:cs="Times New Roman"/>
          <w:sz w:val="24"/>
          <w:szCs w:val="24"/>
        </w:rPr>
        <w:t>к Техническому заданию</w:t>
      </w:r>
      <w:r w:rsidRPr="00A95CEC">
        <w:rPr>
          <w:rFonts w:ascii="Times New Roman" w:hAnsi="Times New Roman" w:cs="Times New Roman"/>
          <w:sz w:val="24"/>
          <w:szCs w:val="24"/>
        </w:rPr>
        <w:t>);</w:t>
      </w:r>
    </w:p>
    <w:p w14:paraId="045AD92B" w14:textId="77777777" w:rsidR="00B9544D" w:rsidRPr="00B9544D" w:rsidRDefault="00B9544D" w:rsidP="00A1270F">
      <w:pPr>
        <w:pStyle w:val="a5"/>
        <w:autoSpaceDE w:val="0"/>
        <w:autoSpaceDN w:val="0"/>
        <w:adjustRightInd w:val="0"/>
        <w:spacing w:after="0"/>
        <w:ind w:left="0" w:firstLine="720"/>
        <w:jc w:val="both"/>
        <w:rPr>
          <w:rFonts w:ascii="Times New Roman" w:hAnsi="Times New Roman"/>
          <w:sz w:val="24"/>
          <w:szCs w:val="24"/>
        </w:rPr>
      </w:pPr>
      <w:r w:rsidRPr="00B9544D">
        <w:rPr>
          <w:rFonts w:ascii="Times New Roman" w:hAnsi="Times New Roman"/>
          <w:sz w:val="24"/>
          <w:szCs w:val="24"/>
        </w:rPr>
        <w:t>4.1.2. Поставить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14:paraId="2C4A03D7" w14:textId="77777777" w:rsidR="00B9544D" w:rsidRPr="00B9544D" w:rsidRDefault="00B9544D" w:rsidP="00A1270F">
      <w:pPr>
        <w:pStyle w:val="a5"/>
        <w:autoSpaceDE w:val="0"/>
        <w:autoSpaceDN w:val="0"/>
        <w:adjustRightInd w:val="0"/>
        <w:spacing w:after="0"/>
        <w:ind w:left="0" w:firstLine="720"/>
        <w:jc w:val="both"/>
        <w:rPr>
          <w:rFonts w:ascii="Times New Roman" w:hAnsi="Times New Roman"/>
          <w:sz w:val="24"/>
          <w:szCs w:val="24"/>
        </w:rPr>
      </w:pPr>
      <w:r w:rsidRPr="00B9544D">
        <w:rPr>
          <w:rFonts w:ascii="Times New Roman" w:hAnsi="Times New Roman"/>
          <w:sz w:val="24"/>
          <w:szCs w:val="24"/>
        </w:rPr>
        <w:t xml:space="preserve">4.1.3. Одновременно с поставкой товара передавать Заказчику надлежащим образом оформленные сопроводительные документы (в т.ч. Акт сдачи-приемки). При осуществлении поставки товара представить </w:t>
      </w:r>
      <w:r w:rsidRPr="00B9544D">
        <w:rPr>
          <w:rFonts w:ascii="Times New Roman" w:hAnsi="Times New Roman"/>
          <w:spacing w:val="5"/>
          <w:sz w:val="24"/>
          <w:szCs w:val="24"/>
        </w:rPr>
        <w:t xml:space="preserve">оригиналы или в установленном порядке заверенные копии действующих сертификатов соответствия и деклараций о соответствии требованиям нормативных </w:t>
      </w:r>
      <w:r w:rsidRPr="00B9544D">
        <w:rPr>
          <w:rFonts w:ascii="Times New Roman" w:hAnsi="Times New Roman"/>
          <w:spacing w:val="-1"/>
          <w:sz w:val="24"/>
          <w:szCs w:val="24"/>
        </w:rPr>
        <w:t>документов на поставляемый товар;</w:t>
      </w:r>
    </w:p>
    <w:p w14:paraId="2E8211F1" w14:textId="77777777" w:rsidR="00B9544D" w:rsidRPr="009E0EBF" w:rsidRDefault="00B9544D" w:rsidP="00A1270F">
      <w:pPr>
        <w:pStyle w:val="ConsPlusNormal"/>
        <w:ind w:firstLine="720"/>
        <w:jc w:val="both"/>
        <w:rPr>
          <w:rFonts w:ascii="Times New Roman" w:hAnsi="Times New Roman" w:cs="Times New Roman"/>
          <w:sz w:val="24"/>
          <w:szCs w:val="24"/>
        </w:rPr>
      </w:pPr>
      <w:r w:rsidRPr="009E0EBF">
        <w:rPr>
          <w:rFonts w:ascii="Times New Roman" w:hAnsi="Times New Roman" w:cs="Times New Roman"/>
          <w:sz w:val="24"/>
          <w:szCs w:val="24"/>
        </w:rPr>
        <w:t>4.1.</w:t>
      </w:r>
      <w:r>
        <w:rPr>
          <w:rFonts w:ascii="Times New Roman" w:hAnsi="Times New Roman" w:cs="Times New Roman"/>
          <w:sz w:val="24"/>
          <w:szCs w:val="24"/>
        </w:rPr>
        <w:t>4</w:t>
      </w:r>
      <w:r w:rsidRPr="009E0EBF">
        <w:rPr>
          <w:rFonts w:ascii="Times New Roman" w:hAnsi="Times New Roman" w:cs="Times New Roman"/>
          <w:sz w:val="24"/>
          <w:szCs w:val="24"/>
        </w:rPr>
        <w:t xml:space="preserve">. </w:t>
      </w:r>
      <w:r>
        <w:rPr>
          <w:rFonts w:ascii="Times New Roman" w:hAnsi="Times New Roman" w:cs="Times New Roman"/>
          <w:sz w:val="24"/>
          <w:szCs w:val="24"/>
        </w:rPr>
        <w:t>О</w:t>
      </w:r>
      <w:r w:rsidRPr="009E0EBF">
        <w:rPr>
          <w:rFonts w:ascii="Times New Roman" w:hAnsi="Times New Roman" w:cs="Times New Roman"/>
          <w:sz w:val="24"/>
          <w:szCs w:val="24"/>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w:t>
      </w:r>
      <w:r w:rsidRPr="009E0EBF">
        <w:rPr>
          <w:rFonts w:ascii="Times New Roman" w:hAnsi="Times New Roman" w:cs="Times New Roman"/>
          <w:sz w:val="24"/>
          <w:szCs w:val="24"/>
        </w:rPr>
        <w:lastRenderedPageBreak/>
        <w:t>Российской Федерации и Контрактом;</w:t>
      </w:r>
    </w:p>
    <w:p w14:paraId="4EF7254A" w14:textId="0500641A" w:rsidR="00B9544D" w:rsidRPr="00ED5979" w:rsidRDefault="00B9544D" w:rsidP="00A1270F">
      <w:pPr>
        <w:pStyle w:val="ConsPlusNormal"/>
        <w:ind w:firstLine="720"/>
        <w:jc w:val="both"/>
        <w:rPr>
          <w:rFonts w:ascii="Times New Roman" w:hAnsi="Times New Roman" w:cs="Times New Roman"/>
          <w:sz w:val="24"/>
          <w:szCs w:val="24"/>
        </w:rPr>
      </w:pPr>
      <w:r w:rsidRPr="009E0EBF">
        <w:rPr>
          <w:rFonts w:ascii="Times New Roman" w:hAnsi="Times New Roman" w:cs="Times New Roman"/>
          <w:sz w:val="24"/>
          <w:szCs w:val="24"/>
        </w:rPr>
        <w:t>4.1.</w:t>
      </w:r>
      <w:r>
        <w:rPr>
          <w:rFonts w:ascii="Times New Roman" w:hAnsi="Times New Roman" w:cs="Times New Roman"/>
          <w:sz w:val="24"/>
          <w:szCs w:val="24"/>
        </w:rPr>
        <w:t>5</w:t>
      </w:r>
      <w:r w:rsidRPr="009E0EBF">
        <w:rPr>
          <w:rFonts w:ascii="Times New Roman" w:hAnsi="Times New Roman" w:cs="Times New Roman"/>
          <w:sz w:val="24"/>
          <w:szCs w:val="24"/>
        </w:rPr>
        <w:t xml:space="preserve">. </w:t>
      </w:r>
      <w:r>
        <w:rPr>
          <w:rFonts w:ascii="Times New Roman" w:hAnsi="Times New Roman" w:cs="Times New Roman"/>
          <w:sz w:val="24"/>
          <w:szCs w:val="24"/>
        </w:rPr>
        <w:t>О</w:t>
      </w:r>
      <w:r w:rsidRPr="009E0EBF">
        <w:rPr>
          <w:rFonts w:ascii="Times New Roman" w:hAnsi="Times New Roman" w:cs="Times New Roman"/>
          <w:sz w:val="24"/>
          <w:szCs w:val="24"/>
        </w:rPr>
        <w:t xml:space="preserve">беспечить </w:t>
      </w:r>
      <w:r>
        <w:rPr>
          <w:rFonts w:ascii="Times New Roman" w:hAnsi="Times New Roman" w:cs="Times New Roman"/>
          <w:sz w:val="24"/>
          <w:szCs w:val="24"/>
        </w:rPr>
        <w:t>с</w:t>
      </w:r>
      <w:r w:rsidRPr="00ED5979">
        <w:rPr>
          <w:rFonts w:ascii="Times New Roman" w:eastAsia="Calibri" w:hAnsi="Times New Roman" w:cs="Times New Roman"/>
          <w:sz w:val="24"/>
          <w:szCs w:val="24"/>
          <w:lang w:eastAsia="en-US"/>
        </w:rPr>
        <w:t xml:space="preserve">воими силами и за свой счет </w:t>
      </w:r>
      <w:r w:rsidRPr="009E0EBF">
        <w:rPr>
          <w:rFonts w:ascii="Times New Roman" w:hAnsi="Times New Roman" w:cs="Times New Roman"/>
          <w:sz w:val="24"/>
          <w:szCs w:val="24"/>
        </w:rPr>
        <w:t xml:space="preserve">устранение выявленных недостатков Товара или </w:t>
      </w:r>
      <w:r w:rsidRPr="00ED5979">
        <w:rPr>
          <w:rFonts w:ascii="Times New Roman" w:eastAsia="Calibri" w:hAnsi="Times New Roman" w:cs="Times New Roman"/>
          <w:sz w:val="24"/>
          <w:szCs w:val="24"/>
          <w:lang w:eastAsia="en-US"/>
        </w:rPr>
        <w:t>заменить товар, не подлежащий использованию в соответствии с его предназначением</w:t>
      </w:r>
      <w:r>
        <w:rPr>
          <w:rFonts w:ascii="Times New Roman" w:eastAsia="Calibri" w:hAnsi="Times New Roman" w:cs="Times New Roman"/>
          <w:sz w:val="24"/>
          <w:szCs w:val="24"/>
          <w:lang w:eastAsia="en-US"/>
        </w:rPr>
        <w:t xml:space="preserve"> </w:t>
      </w:r>
      <w:r w:rsidRPr="00ED5979">
        <w:rPr>
          <w:rFonts w:ascii="Times New Roman" w:eastAsia="Calibri" w:hAnsi="Times New Roman" w:cs="Times New Roman"/>
          <w:sz w:val="24"/>
          <w:szCs w:val="24"/>
          <w:lang w:eastAsia="en-US"/>
        </w:rPr>
        <w:t>в течение 3 (Трех) рабочих дней со дня получения письменного обращения Заказчика</w:t>
      </w:r>
      <w:r w:rsidRPr="00ED5979">
        <w:rPr>
          <w:rFonts w:ascii="Times New Roman" w:hAnsi="Times New Roman" w:cs="Times New Roman"/>
          <w:sz w:val="24"/>
          <w:szCs w:val="24"/>
        </w:rPr>
        <w:t>;</w:t>
      </w:r>
    </w:p>
    <w:p w14:paraId="7A5E6072" w14:textId="7B0CEA38" w:rsidR="00B9544D" w:rsidRPr="009E0EBF" w:rsidRDefault="00B9544D" w:rsidP="00A1270F">
      <w:pPr>
        <w:pStyle w:val="ConsPlusNormal"/>
        <w:ind w:firstLine="720"/>
        <w:jc w:val="both"/>
        <w:rPr>
          <w:rFonts w:ascii="Times New Roman" w:hAnsi="Times New Roman" w:cs="Times New Roman"/>
          <w:sz w:val="24"/>
          <w:szCs w:val="24"/>
        </w:rPr>
      </w:pPr>
      <w:r w:rsidRPr="009E0EBF">
        <w:rPr>
          <w:rFonts w:ascii="Times New Roman" w:hAnsi="Times New Roman" w:cs="Times New Roman"/>
          <w:sz w:val="24"/>
          <w:szCs w:val="24"/>
        </w:rPr>
        <w:t>4.1.</w:t>
      </w:r>
      <w:r>
        <w:rPr>
          <w:rFonts w:ascii="Times New Roman" w:hAnsi="Times New Roman" w:cs="Times New Roman"/>
          <w:sz w:val="24"/>
          <w:szCs w:val="24"/>
        </w:rPr>
        <w:t>6</w:t>
      </w:r>
      <w:r w:rsidRPr="009E0EBF">
        <w:rPr>
          <w:rFonts w:ascii="Times New Roman" w:hAnsi="Times New Roman" w:cs="Times New Roman"/>
          <w:sz w:val="24"/>
          <w:szCs w:val="24"/>
        </w:rPr>
        <w:t xml:space="preserve">. </w:t>
      </w:r>
      <w:r>
        <w:rPr>
          <w:rFonts w:ascii="Times New Roman" w:hAnsi="Times New Roman" w:cs="Times New Roman"/>
          <w:sz w:val="24"/>
          <w:szCs w:val="24"/>
        </w:rPr>
        <w:t>В</w:t>
      </w:r>
      <w:r w:rsidRPr="009E0EBF">
        <w:rPr>
          <w:rFonts w:ascii="Times New Roman" w:hAnsi="Times New Roman" w:cs="Times New Roman"/>
          <w:sz w:val="24"/>
          <w:szCs w:val="24"/>
        </w:rPr>
        <w:t xml:space="preserve"> случае принятия решения об одностороннем отказе от исполнения Контракта не позднее чем в течение 3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11A6EA15" w14:textId="77777777" w:rsidR="00B9544D" w:rsidRPr="00B9544D" w:rsidRDefault="00B9544D" w:rsidP="00A1270F">
      <w:pPr>
        <w:pStyle w:val="a5"/>
        <w:autoSpaceDE w:val="0"/>
        <w:autoSpaceDN w:val="0"/>
        <w:adjustRightInd w:val="0"/>
        <w:spacing w:after="0"/>
        <w:ind w:left="0" w:firstLine="720"/>
        <w:jc w:val="both"/>
        <w:outlineLvl w:val="1"/>
        <w:rPr>
          <w:rFonts w:ascii="Times New Roman" w:hAnsi="Times New Roman"/>
          <w:sz w:val="24"/>
          <w:szCs w:val="24"/>
        </w:rPr>
      </w:pPr>
      <w:r w:rsidRPr="00B9544D">
        <w:rPr>
          <w:rFonts w:ascii="Times New Roman" w:hAnsi="Times New Roman"/>
          <w:sz w:val="24"/>
          <w:szCs w:val="24"/>
        </w:rPr>
        <w:t xml:space="preserve"> 4.1.7. Предоставить по запросу Заказчика, а также уполномоченных государственных органов всю необходимую документацию и документы об условиях поставки, о количестве и качестве товара.</w:t>
      </w:r>
    </w:p>
    <w:p w14:paraId="4B6ED410" w14:textId="77777777" w:rsidR="00B9544D" w:rsidRPr="00B9544D" w:rsidRDefault="00B9544D" w:rsidP="00A1270F">
      <w:pPr>
        <w:pStyle w:val="a5"/>
        <w:autoSpaceDE w:val="0"/>
        <w:autoSpaceDN w:val="0"/>
        <w:adjustRightInd w:val="0"/>
        <w:spacing w:after="0"/>
        <w:ind w:left="0" w:firstLine="720"/>
        <w:jc w:val="both"/>
        <w:outlineLvl w:val="1"/>
        <w:rPr>
          <w:rFonts w:ascii="Times New Roman" w:hAnsi="Times New Roman"/>
          <w:sz w:val="24"/>
          <w:szCs w:val="24"/>
        </w:rPr>
      </w:pPr>
      <w:r w:rsidRPr="00B9544D">
        <w:rPr>
          <w:rFonts w:ascii="Times New Roman" w:hAnsi="Times New Roman"/>
          <w:sz w:val="24"/>
          <w:szCs w:val="24"/>
        </w:rPr>
        <w:t>Немедленно письменно предупредить Заказчика при обнаружении не зависящих от Поставщика обстоятельств, которые грозят качественности результатов оказанных услуг либо создают невозможность их завершения в срок;</w:t>
      </w:r>
    </w:p>
    <w:p w14:paraId="75CA38A2" w14:textId="77777777" w:rsidR="00B9544D" w:rsidRPr="00B9544D" w:rsidRDefault="00B9544D" w:rsidP="00A1270F">
      <w:pPr>
        <w:pStyle w:val="a5"/>
        <w:spacing w:after="0"/>
        <w:ind w:left="0" w:firstLine="720"/>
        <w:jc w:val="both"/>
        <w:rPr>
          <w:rFonts w:ascii="Times New Roman" w:hAnsi="Times New Roman"/>
          <w:sz w:val="24"/>
          <w:szCs w:val="24"/>
        </w:rPr>
      </w:pPr>
      <w:r w:rsidRPr="00B9544D">
        <w:rPr>
          <w:rFonts w:ascii="Times New Roman" w:hAnsi="Times New Roman"/>
          <w:sz w:val="24"/>
          <w:szCs w:val="24"/>
        </w:rPr>
        <w:t xml:space="preserve">4.1.8. Не передавать полученную от Заказчика информацию, связанную </w:t>
      </w:r>
      <w:r w:rsidRPr="00B9544D">
        <w:rPr>
          <w:rFonts w:ascii="Times New Roman" w:hAnsi="Times New Roman"/>
          <w:sz w:val="24"/>
          <w:szCs w:val="24"/>
        </w:rPr>
        <w:br/>
        <w:t>с исполнением Контракта, третьим лицам (за исключением случаев, предусмотренных п.4.1.7 контракта) и не использовать ее иным образом, способным привести к нанесению ущерба интересам Заказчика.</w:t>
      </w:r>
    </w:p>
    <w:p w14:paraId="69EBA259" w14:textId="77777777" w:rsidR="00B9544D" w:rsidRPr="009E0EBF" w:rsidRDefault="00B9544D" w:rsidP="00A1270F">
      <w:pPr>
        <w:pStyle w:val="ConsPlusNormal"/>
        <w:ind w:firstLine="720"/>
        <w:jc w:val="both"/>
        <w:rPr>
          <w:rFonts w:ascii="Times New Roman" w:hAnsi="Times New Roman" w:cs="Times New Roman"/>
          <w:b/>
          <w:sz w:val="24"/>
          <w:szCs w:val="24"/>
        </w:rPr>
      </w:pPr>
      <w:r w:rsidRPr="009E0EBF">
        <w:rPr>
          <w:rFonts w:ascii="Times New Roman" w:hAnsi="Times New Roman" w:cs="Times New Roman"/>
          <w:b/>
          <w:sz w:val="24"/>
          <w:szCs w:val="24"/>
        </w:rPr>
        <w:t>4.2. Поставщик вправе:</w:t>
      </w:r>
    </w:p>
    <w:p w14:paraId="0FC02825" w14:textId="39827010" w:rsidR="00B9544D" w:rsidRPr="009E0EBF" w:rsidRDefault="00B9544D" w:rsidP="00A1270F">
      <w:pPr>
        <w:pStyle w:val="ConsPlusNormal"/>
        <w:ind w:firstLine="720"/>
        <w:jc w:val="both"/>
        <w:rPr>
          <w:rFonts w:ascii="Times New Roman" w:hAnsi="Times New Roman" w:cs="Times New Roman"/>
          <w:sz w:val="24"/>
          <w:szCs w:val="24"/>
        </w:rPr>
      </w:pPr>
      <w:r w:rsidRPr="009E0EBF">
        <w:rPr>
          <w:rFonts w:ascii="Times New Roman" w:hAnsi="Times New Roman" w:cs="Times New Roman"/>
          <w:sz w:val="24"/>
          <w:szCs w:val="24"/>
        </w:rPr>
        <w:t xml:space="preserve">4.2.1. </w:t>
      </w:r>
      <w:r>
        <w:rPr>
          <w:rFonts w:ascii="Times New Roman" w:hAnsi="Times New Roman" w:cs="Times New Roman"/>
          <w:sz w:val="24"/>
          <w:szCs w:val="24"/>
        </w:rPr>
        <w:t>Т</w:t>
      </w:r>
      <w:r w:rsidRPr="009E0EBF">
        <w:rPr>
          <w:rFonts w:ascii="Times New Roman" w:hAnsi="Times New Roman" w:cs="Times New Roman"/>
          <w:sz w:val="24"/>
          <w:szCs w:val="24"/>
        </w:rPr>
        <w:t>ребовать от Заказчика произвести приемку Товара в порядке и в сроки, предусмотренные Контрактом;</w:t>
      </w:r>
    </w:p>
    <w:p w14:paraId="59D0D7ED" w14:textId="5C11EA41" w:rsidR="00B9544D" w:rsidRPr="009E0EBF" w:rsidRDefault="00B9544D" w:rsidP="00A1270F">
      <w:pPr>
        <w:pStyle w:val="ConsPlusNormal"/>
        <w:ind w:firstLine="720"/>
        <w:jc w:val="both"/>
        <w:rPr>
          <w:rFonts w:ascii="Times New Roman" w:hAnsi="Times New Roman" w:cs="Times New Roman"/>
          <w:sz w:val="24"/>
          <w:szCs w:val="24"/>
        </w:rPr>
      </w:pPr>
      <w:r w:rsidRPr="009E0EBF">
        <w:rPr>
          <w:rFonts w:ascii="Times New Roman" w:hAnsi="Times New Roman" w:cs="Times New Roman"/>
          <w:sz w:val="24"/>
          <w:szCs w:val="24"/>
        </w:rPr>
        <w:t xml:space="preserve">4.2.2. </w:t>
      </w:r>
      <w:r>
        <w:rPr>
          <w:rFonts w:ascii="Times New Roman" w:hAnsi="Times New Roman" w:cs="Times New Roman"/>
          <w:sz w:val="24"/>
          <w:szCs w:val="24"/>
        </w:rPr>
        <w:t>Т</w:t>
      </w:r>
      <w:r w:rsidRPr="009E0EBF">
        <w:rPr>
          <w:rFonts w:ascii="Times New Roman" w:hAnsi="Times New Roman" w:cs="Times New Roman"/>
          <w:sz w:val="24"/>
          <w:szCs w:val="24"/>
        </w:rPr>
        <w:t>ребовать своевременной оплаты на условиях, установленных Контрактом, надлежащим образом поставленного и принятого Заказчиком Товара;</w:t>
      </w:r>
    </w:p>
    <w:p w14:paraId="3BF879B0" w14:textId="3654B4A7" w:rsidR="00B9544D" w:rsidRPr="009E0EBF" w:rsidRDefault="00B9544D" w:rsidP="00A1270F">
      <w:pPr>
        <w:pStyle w:val="ConsPlusNormal"/>
        <w:ind w:firstLine="720"/>
        <w:jc w:val="both"/>
        <w:rPr>
          <w:rFonts w:ascii="Times New Roman" w:hAnsi="Times New Roman" w:cs="Times New Roman"/>
          <w:sz w:val="24"/>
          <w:szCs w:val="24"/>
        </w:rPr>
      </w:pPr>
      <w:r w:rsidRPr="009E0EBF">
        <w:rPr>
          <w:rFonts w:ascii="Times New Roman" w:hAnsi="Times New Roman" w:cs="Times New Roman"/>
          <w:sz w:val="24"/>
          <w:szCs w:val="24"/>
        </w:rPr>
        <w:t xml:space="preserve">4.2.3. </w:t>
      </w:r>
      <w:r>
        <w:rPr>
          <w:rFonts w:ascii="Times New Roman" w:hAnsi="Times New Roman" w:cs="Times New Roman"/>
          <w:sz w:val="24"/>
          <w:szCs w:val="24"/>
        </w:rPr>
        <w:t>П</w:t>
      </w:r>
      <w:r w:rsidRPr="009E0EBF">
        <w:rPr>
          <w:rFonts w:ascii="Times New Roman" w:hAnsi="Times New Roman" w:cs="Times New Roman"/>
          <w:sz w:val="24"/>
          <w:szCs w:val="24"/>
        </w:rPr>
        <w:t xml:space="preserve">ринять решение об одностороннем отказе от исполнения Контракта в соответствии с </w:t>
      </w:r>
      <w:r>
        <w:rPr>
          <w:rFonts w:ascii="Times New Roman" w:hAnsi="Times New Roman" w:cs="Times New Roman"/>
          <w:sz w:val="24"/>
          <w:szCs w:val="24"/>
        </w:rPr>
        <w:t>Г</w:t>
      </w:r>
      <w:r w:rsidRPr="009E0EBF">
        <w:rPr>
          <w:rFonts w:ascii="Times New Roman" w:hAnsi="Times New Roman" w:cs="Times New Roman"/>
          <w:sz w:val="24"/>
          <w:szCs w:val="24"/>
        </w:rPr>
        <w:t xml:space="preserve">ражданским </w:t>
      </w:r>
      <w:r>
        <w:rPr>
          <w:rFonts w:ascii="Times New Roman" w:hAnsi="Times New Roman" w:cs="Times New Roman"/>
          <w:sz w:val="24"/>
          <w:szCs w:val="24"/>
        </w:rPr>
        <w:t>Кодексом</w:t>
      </w:r>
      <w:r w:rsidRPr="009E0EBF">
        <w:rPr>
          <w:rFonts w:ascii="Times New Roman" w:hAnsi="Times New Roman" w:cs="Times New Roman"/>
          <w:sz w:val="24"/>
          <w:szCs w:val="24"/>
        </w:rPr>
        <w:t>;</w:t>
      </w:r>
    </w:p>
    <w:p w14:paraId="46611F91" w14:textId="6AA339DD" w:rsidR="00B9544D" w:rsidRPr="009E0EBF" w:rsidRDefault="00B9544D" w:rsidP="00A1270F">
      <w:pPr>
        <w:pStyle w:val="ConsPlusNormal"/>
        <w:ind w:firstLine="720"/>
        <w:jc w:val="both"/>
        <w:rPr>
          <w:rFonts w:ascii="Times New Roman" w:hAnsi="Times New Roman" w:cs="Times New Roman"/>
          <w:sz w:val="24"/>
          <w:szCs w:val="24"/>
        </w:rPr>
      </w:pPr>
      <w:r w:rsidRPr="009E0EBF">
        <w:rPr>
          <w:rFonts w:ascii="Times New Roman" w:hAnsi="Times New Roman" w:cs="Times New Roman"/>
          <w:sz w:val="24"/>
          <w:szCs w:val="24"/>
        </w:rPr>
        <w:t xml:space="preserve">4.2.4. </w:t>
      </w:r>
      <w:r>
        <w:rPr>
          <w:rFonts w:ascii="Times New Roman" w:hAnsi="Times New Roman" w:cs="Times New Roman"/>
          <w:sz w:val="24"/>
          <w:szCs w:val="24"/>
        </w:rPr>
        <w:t>Т</w:t>
      </w:r>
      <w:r w:rsidRPr="009E0EBF">
        <w:rPr>
          <w:rFonts w:ascii="Times New Roman" w:hAnsi="Times New Roman" w:cs="Times New Roman"/>
          <w:sz w:val="24"/>
          <w:szCs w:val="24"/>
        </w:rPr>
        <w:t>ребовать возмещения убытков, уплаты неустоек (штрафов, пеней) в соответствии с разделом 6 Контракта;</w:t>
      </w:r>
    </w:p>
    <w:p w14:paraId="1704D439" w14:textId="12EFD344" w:rsidR="00B9544D" w:rsidRPr="009E0EBF" w:rsidRDefault="00B9544D" w:rsidP="00A1270F">
      <w:pPr>
        <w:pStyle w:val="ConsPlusNormal"/>
        <w:ind w:firstLine="720"/>
        <w:jc w:val="both"/>
        <w:rPr>
          <w:rFonts w:ascii="Times New Roman" w:hAnsi="Times New Roman" w:cs="Times New Roman"/>
          <w:sz w:val="24"/>
          <w:szCs w:val="24"/>
        </w:rPr>
      </w:pPr>
      <w:r w:rsidRPr="009E0EBF">
        <w:rPr>
          <w:rFonts w:ascii="Times New Roman" w:hAnsi="Times New Roman" w:cs="Times New Roman"/>
          <w:sz w:val="24"/>
          <w:szCs w:val="24"/>
        </w:rPr>
        <w:t xml:space="preserve">4.2.5. </w:t>
      </w:r>
      <w:r>
        <w:rPr>
          <w:rFonts w:ascii="Times New Roman" w:hAnsi="Times New Roman" w:cs="Times New Roman"/>
          <w:sz w:val="24"/>
          <w:szCs w:val="24"/>
        </w:rPr>
        <w:t>П</w:t>
      </w:r>
      <w:r w:rsidRPr="009E0EBF">
        <w:rPr>
          <w:rFonts w:ascii="Times New Roman" w:hAnsi="Times New Roman" w:cs="Times New Roman"/>
          <w:sz w:val="24"/>
          <w:szCs w:val="24"/>
        </w:rPr>
        <w:t>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Pr>
          <w:rFonts w:ascii="Times New Roman" w:hAnsi="Times New Roman" w:cs="Times New Roman"/>
          <w:sz w:val="24"/>
          <w:szCs w:val="24"/>
        </w:rPr>
        <w:t>,</w:t>
      </w:r>
      <w:r w:rsidRPr="009E0EBF">
        <w:rPr>
          <w:rFonts w:ascii="Times New Roman" w:hAnsi="Times New Roman" w:cs="Times New Roman"/>
          <w:sz w:val="24"/>
          <w:szCs w:val="24"/>
        </w:rPr>
        <w:t xml:space="preserve"> в соответствии с частью </w:t>
      </w:r>
      <w:r>
        <w:rPr>
          <w:rFonts w:ascii="Times New Roman" w:hAnsi="Times New Roman" w:cs="Times New Roman"/>
          <w:sz w:val="24"/>
          <w:szCs w:val="24"/>
        </w:rPr>
        <w:t>7</w:t>
      </w:r>
      <w:r w:rsidRPr="009E0EBF">
        <w:rPr>
          <w:rFonts w:ascii="Times New Roman" w:hAnsi="Times New Roman" w:cs="Times New Roman"/>
          <w:sz w:val="24"/>
          <w:szCs w:val="24"/>
        </w:rPr>
        <w:t xml:space="preserve"> статьи </w:t>
      </w:r>
      <w:r>
        <w:rPr>
          <w:rFonts w:ascii="Times New Roman" w:hAnsi="Times New Roman" w:cs="Times New Roman"/>
          <w:sz w:val="24"/>
          <w:szCs w:val="24"/>
        </w:rPr>
        <w:t>95</w:t>
      </w:r>
      <w:r w:rsidRPr="009E0EBF">
        <w:rPr>
          <w:rFonts w:ascii="Times New Roman" w:hAnsi="Times New Roman" w:cs="Times New Roman"/>
          <w:sz w:val="24"/>
          <w:szCs w:val="24"/>
        </w:rPr>
        <w:t xml:space="preserve"> </w:t>
      </w:r>
      <w:r w:rsidRPr="004F289D">
        <w:rPr>
          <w:rFonts w:ascii="Times New Roman" w:hAnsi="Times New Roman" w:cs="Times New Roman"/>
          <w:sz w:val="24"/>
          <w:szCs w:val="24"/>
        </w:rPr>
        <w:t>Закона о контрактной системе</w:t>
      </w:r>
      <w:r>
        <w:rPr>
          <w:rFonts w:ascii="Times New Roman" w:hAnsi="Times New Roman" w:cs="Times New Roman"/>
          <w:sz w:val="24"/>
          <w:szCs w:val="24"/>
        </w:rPr>
        <w:t>.</w:t>
      </w:r>
    </w:p>
    <w:p w14:paraId="2F4E3A51" w14:textId="77777777" w:rsidR="00B9544D" w:rsidRPr="009E0EBF" w:rsidRDefault="00B9544D" w:rsidP="00A1270F">
      <w:pPr>
        <w:pStyle w:val="ConsPlusNormal"/>
        <w:ind w:firstLine="720"/>
        <w:jc w:val="both"/>
        <w:rPr>
          <w:rFonts w:ascii="Times New Roman" w:hAnsi="Times New Roman" w:cs="Times New Roman"/>
          <w:b/>
          <w:sz w:val="24"/>
          <w:szCs w:val="24"/>
        </w:rPr>
      </w:pPr>
      <w:r w:rsidRPr="009E0EBF">
        <w:rPr>
          <w:rFonts w:ascii="Times New Roman" w:hAnsi="Times New Roman" w:cs="Times New Roman"/>
          <w:b/>
          <w:sz w:val="24"/>
          <w:szCs w:val="24"/>
        </w:rPr>
        <w:t>4.3. Заказчик обязуется:</w:t>
      </w:r>
    </w:p>
    <w:p w14:paraId="67200453" w14:textId="4C3112E4" w:rsidR="00B9544D" w:rsidRPr="00560BDF" w:rsidRDefault="00B9544D" w:rsidP="00A1270F">
      <w:pPr>
        <w:pStyle w:val="ConsPlusNormal"/>
        <w:ind w:firstLine="720"/>
        <w:jc w:val="both"/>
        <w:rPr>
          <w:rFonts w:ascii="Times New Roman" w:hAnsi="Times New Roman" w:cs="Times New Roman"/>
          <w:sz w:val="24"/>
          <w:szCs w:val="24"/>
        </w:rPr>
      </w:pPr>
      <w:r w:rsidRPr="00560BDF">
        <w:rPr>
          <w:rFonts w:ascii="Times New Roman" w:hAnsi="Times New Roman" w:cs="Times New Roman"/>
          <w:sz w:val="24"/>
          <w:szCs w:val="24"/>
        </w:rPr>
        <w:t>4.3.1. Обеспечить своевременную приемку и оплату поставленного Товара надлежащего качества в порядке и сроки, предусмотренные Контрактом;</w:t>
      </w:r>
    </w:p>
    <w:p w14:paraId="5252C841" w14:textId="77777777" w:rsidR="00B9544D" w:rsidRPr="00B9544D" w:rsidRDefault="00B9544D" w:rsidP="00A1270F">
      <w:pPr>
        <w:pStyle w:val="a5"/>
        <w:autoSpaceDE w:val="0"/>
        <w:autoSpaceDN w:val="0"/>
        <w:adjustRightInd w:val="0"/>
        <w:spacing w:after="0"/>
        <w:ind w:left="0" w:firstLine="720"/>
        <w:jc w:val="both"/>
        <w:rPr>
          <w:rFonts w:ascii="Times New Roman" w:hAnsi="Times New Roman"/>
          <w:sz w:val="24"/>
          <w:szCs w:val="24"/>
        </w:rPr>
      </w:pPr>
      <w:r w:rsidRPr="00B9544D">
        <w:rPr>
          <w:rFonts w:ascii="Times New Roman" w:hAnsi="Times New Roman"/>
          <w:sz w:val="24"/>
          <w:szCs w:val="24"/>
        </w:rPr>
        <w:t xml:space="preserve">4.3.2. Оплатить поставленный товар в случае надлежащего исполнения обязательств по Контракту в порядке и на условиях, предусмотренных Контрактом. </w:t>
      </w:r>
    </w:p>
    <w:p w14:paraId="4CD9593A" w14:textId="11AE8CB9" w:rsidR="00B9544D" w:rsidRPr="009E0EBF" w:rsidRDefault="00B9544D" w:rsidP="00A1270F">
      <w:pPr>
        <w:pStyle w:val="ConsPlusNormal"/>
        <w:ind w:firstLine="720"/>
        <w:jc w:val="both"/>
        <w:rPr>
          <w:rFonts w:ascii="Times New Roman" w:hAnsi="Times New Roman" w:cs="Times New Roman"/>
          <w:sz w:val="24"/>
          <w:szCs w:val="24"/>
        </w:rPr>
      </w:pPr>
      <w:r w:rsidRPr="00560BDF">
        <w:rPr>
          <w:rFonts w:ascii="Times New Roman" w:hAnsi="Times New Roman" w:cs="Times New Roman"/>
          <w:sz w:val="24"/>
          <w:szCs w:val="24"/>
        </w:rPr>
        <w:t>4.3.</w:t>
      </w:r>
      <w:r>
        <w:rPr>
          <w:rFonts w:ascii="Times New Roman" w:hAnsi="Times New Roman" w:cs="Times New Roman"/>
          <w:sz w:val="24"/>
          <w:szCs w:val="24"/>
        </w:rPr>
        <w:t>3</w:t>
      </w:r>
      <w:r w:rsidRPr="00560BDF">
        <w:rPr>
          <w:rFonts w:ascii="Times New Roman" w:hAnsi="Times New Roman" w:cs="Times New Roman"/>
          <w:sz w:val="24"/>
          <w:szCs w:val="24"/>
        </w:rPr>
        <w:t>. В случае принятия решения об одностороннем отказе от исполнения Контракта не</w:t>
      </w:r>
      <w:r w:rsidRPr="009E0EBF">
        <w:rPr>
          <w:rFonts w:ascii="Times New Roman" w:hAnsi="Times New Roman" w:cs="Times New Roman"/>
          <w:sz w:val="24"/>
          <w:szCs w:val="24"/>
        </w:rPr>
        <w:t xml:space="preserve">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4940EA53" w14:textId="70594B27" w:rsidR="00B9544D" w:rsidRPr="009E0EBF" w:rsidRDefault="00B9544D" w:rsidP="00A1270F">
      <w:pPr>
        <w:pStyle w:val="ConsPlusNormal"/>
        <w:ind w:firstLine="720"/>
        <w:jc w:val="both"/>
        <w:rPr>
          <w:rFonts w:ascii="Times New Roman" w:hAnsi="Times New Roman" w:cs="Times New Roman"/>
          <w:sz w:val="24"/>
          <w:szCs w:val="24"/>
        </w:rPr>
      </w:pPr>
      <w:r w:rsidRPr="009E0EBF">
        <w:rPr>
          <w:rFonts w:ascii="Times New Roman" w:hAnsi="Times New Roman" w:cs="Times New Roman"/>
          <w:sz w:val="24"/>
          <w:szCs w:val="24"/>
        </w:rPr>
        <w:t>4.3.</w:t>
      </w:r>
      <w:r>
        <w:rPr>
          <w:rFonts w:ascii="Times New Roman" w:hAnsi="Times New Roman" w:cs="Times New Roman"/>
          <w:sz w:val="24"/>
          <w:szCs w:val="24"/>
        </w:rPr>
        <w:t>4</w:t>
      </w:r>
      <w:r w:rsidRPr="009E0EBF">
        <w:rPr>
          <w:rFonts w:ascii="Times New Roman" w:hAnsi="Times New Roman" w:cs="Times New Roman"/>
          <w:sz w:val="24"/>
          <w:szCs w:val="24"/>
        </w:rPr>
        <w:t xml:space="preserve">. </w:t>
      </w:r>
      <w:r>
        <w:rPr>
          <w:rFonts w:ascii="Times New Roman" w:hAnsi="Times New Roman" w:cs="Times New Roman"/>
          <w:sz w:val="24"/>
          <w:szCs w:val="24"/>
        </w:rPr>
        <w:t>Т</w:t>
      </w:r>
      <w:r w:rsidRPr="009E0EBF">
        <w:rPr>
          <w:rFonts w:ascii="Times New Roman" w:hAnsi="Times New Roman" w:cs="Times New Roman"/>
          <w:sz w:val="24"/>
          <w:szCs w:val="24"/>
        </w:rPr>
        <w:t>ребовать уплаты неустоек (штрафов, пеней) в соответствии с разделом 6 Контракта;</w:t>
      </w:r>
    </w:p>
    <w:p w14:paraId="5A6A4D57" w14:textId="2CA50EFB" w:rsidR="00B9544D" w:rsidRPr="00560BDF" w:rsidRDefault="00B9544D" w:rsidP="00A1270F">
      <w:pPr>
        <w:pStyle w:val="ConsPlusNormal"/>
        <w:ind w:firstLine="720"/>
        <w:jc w:val="both"/>
        <w:rPr>
          <w:rFonts w:ascii="Times New Roman" w:hAnsi="Times New Roman" w:cs="Times New Roman"/>
          <w:b/>
          <w:sz w:val="24"/>
          <w:szCs w:val="24"/>
        </w:rPr>
      </w:pPr>
      <w:r w:rsidRPr="009E0EBF">
        <w:rPr>
          <w:rFonts w:ascii="Times New Roman" w:hAnsi="Times New Roman" w:cs="Times New Roman"/>
          <w:sz w:val="24"/>
          <w:szCs w:val="24"/>
        </w:rPr>
        <w:t>4.3.</w:t>
      </w:r>
      <w:r>
        <w:rPr>
          <w:rFonts w:ascii="Times New Roman" w:hAnsi="Times New Roman" w:cs="Times New Roman"/>
          <w:sz w:val="24"/>
          <w:szCs w:val="24"/>
        </w:rPr>
        <w:t>5</w:t>
      </w:r>
      <w:r w:rsidRPr="009E0EBF">
        <w:rPr>
          <w:rFonts w:ascii="Times New Roman" w:hAnsi="Times New Roman" w:cs="Times New Roman"/>
          <w:sz w:val="24"/>
          <w:szCs w:val="24"/>
        </w:rPr>
        <w:t xml:space="preserve">. </w:t>
      </w:r>
      <w:r>
        <w:rPr>
          <w:rFonts w:ascii="Times New Roman" w:hAnsi="Times New Roman" w:cs="Times New Roman"/>
          <w:sz w:val="24"/>
          <w:szCs w:val="24"/>
        </w:rPr>
        <w:t>П</w:t>
      </w:r>
      <w:r w:rsidRPr="009E0EBF">
        <w:rPr>
          <w:rFonts w:ascii="Times New Roman" w:hAnsi="Times New Roman" w:cs="Times New Roman"/>
          <w:sz w:val="24"/>
          <w:szCs w:val="24"/>
        </w:rPr>
        <w:t xml:space="preserve">ровести экспертизу поставленного Товара для проверки его соответствия условиям Контракта в соответствии с </w:t>
      </w:r>
      <w:r w:rsidRPr="00560BDF">
        <w:rPr>
          <w:rFonts w:ascii="Times New Roman" w:hAnsi="Times New Roman" w:cs="Times New Roman"/>
          <w:sz w:val="24"/>
          <w:szCs w:val="24"/>
        </w:rPr>
        <w:t>Законом о контрактной системе</w:t>
      </w:r>
      <w:r w:rsidRPr="00560BDF">
        <w:rPr>
          <w:rFonts w:ascii="Times New Roman" w:hAnsi="Times New Roman" w:cs="Times New Roman"/>
          <w:b/>
          <w:sz w:val="24"/>
          <w:szCs w:val="24"/>
        </w:rPr>
        <w:t>.</w:t>
      </w:r>
    </w:p>
    <w:p w14:paraId="3B25DE9E" w14:textId="77777777" w:rsidR="00B9544D" w:rsidRPr="009E0EBF" w:rsidRDefault="00B9544D" w:rsidP="00A1270F">
      <w:pPr>
        <w:pStyle w:val="ConsPlusNormal"/>
        <w:ind w:firstLine="720"/>
        <w:jc w:val="both"/>
        <w:rPr>
          <w:rFonts w:ascii="Times New Roman" w:hAnsi="Times New Roman" w:cs="Times New Roman"/>
          <w:b/>
          <w:sz w:val="24"/>
          <w:szCs w:val="24"/>
        </w:rPr>
      </w:pPr>
      <w:r w:rsidRPr="009E0EBF">
        <w:rPr>
          <w:rFonts w:ascii="Times New Roman" w:hAnsi="Times New Roman" w:cs="Times New Roman"/>
          <w:b/>
          <w:sz w:val="24"/>
          <w:szCs w:val="24"/>
        </w:rPr>
        <w:t>4.4. Заказчик вправе:</w:t>
      </w:r>
    </w:p>
    <w:p w14:paraId="36DA2F56" w14:textId="2388CA40" w:rsidR="00B9544D" w:rsidRPr="009E0EBF" w:rsidRDefault="00B9544D" w:rsidP="00A1270F">
      <w:pPr>
        <w:pStyle w:val="ConsPlusNormal"/>
        <w:ind w:firstLine="720"/>
        <w:jc w:val="both"/>
        <w:rPr>
          <w:rFonts w:ascii="Times New Roman" w:hAnsi="Times New Roman" w:cs="Times New Roman"/>
          <w:sz w:val="24"/>
          <w:szCs w:val="24"/>
        </w:rPr>
      </w:pPr>
      <w:r w:rsidRPr="009E0EBF">
        <w:rPr>
          <w:rFonts w:ascii="Times New Roman" w:hAnsi="Times New Roman" w:cs="Times New Roman"/>
          <w:sz w:val="24"/>
          <w:szCs w:val="24"/>
        </w:rPr>
        <w:t xml:space="preserve">4.4.1. </w:t>
      </w:r>
      <w:r>
        <w:rPr>
          <w:rFonts w:ascii="Times New Roman" w:hAnsi="Times New Roman" w:cs="Times New Roman"/>
          <w:sz w:val="24"/>
          <w:szCs w:val="24"/>
        </w:rPr>
        <w:t>Т</w:t>
      </w:r>
      <w:r w:rsidRPr="009E0EBF">
        <w:rPr>
          <w:rFonts w:ascii="Times New Roman" w:hAnsi="Times New Roman" w:cs="Times New Roman"/>
          <w:sz w:val="24"/>
          <w:szCs w:val="24"/>
        </w:rPr>
        <w:t>ребовать от Поставщика надлежащего исполнения обязательств по Контракту;</w:t>
      </w:r>
    </w:p>
    <w:p w14:paraId="6B56CB35" w14:textId="51C3CC1F" w:rsidR="00B9544D" w:rsidRPr="009E0EBF" w:rsidRDefault="00B9544D" w:rsidP="00A1270F">
      <w:pPr>
        <w:pStyle w:val="ConsPlusNormal"/>
        <w:ind w:firstLine="720"/>
        <w:jc w:val="both"/>
        <w:rPr>
          <w:rFonts w:ascii="Times New Roman" w:hAnsi="Times New Roman" w:cs="Times New Roman"/>
          <w:sz w:val="24"/>
          <w:szCs w:val="24"/>
        </w:rPr>
      </w:pPr>
      <w:r w:rsidRPr="009E0EBF">
        <w:rPr>
          <w:rFonts w:ascii="Times New Roman" w:hAnsi="Times New Roman" w:cs="Times New Roman"/>
          <w:sz w:val="24"/>
          <w:szCs w:val="24"/>
        </w:rPr>
        <w:t xml:space="preserve">4.4.2. </w:t>
      </w:r>
      <w:r>
        <w:rPr>
          <w:rFonts w:ascii="Times New Roman" w:hAnsi="Times New Roman" w:cs="Times New Roman"/>
          <w:sz w:val="24"/>
          <w:szCs w:val="24"/>
        </w:rPr>
        <w:t>Т</w:t>
      </w:r>
      <w:r w:rsidRPr="009E0EBF">
        <w:rPr>
          <w:rFonts w:ascii="Times New Roman" w:hAnsi="Times New Roman" w:cs="Times New Roman"/>
          <w:sz w:val="24"/>
          <w:szCs w:val="24"/>
        </w:rPr>
        <w:t>ребовать от Поставщика своевременного устранения недостатков, выявленных как в ходе приемки, так и в течение гарантийного периода;</w:t>
      </w:r>
    </w:p>
    <w:p w14:paraId="7BBEAFB4" w14:textId="5F7A970E" w:rsidR="00B9544D" w:rsidRPr="009E0EBF" w:rsidRDefault="00B9544D" w:rsidP="00A1270F">
      <w:pPr>
        <w:pStyle w:val="ConsPlusNormal"/>
        <w:ind w:firstLine="720"/>
        <w:jc w:val="both"/>
        <w:rPr>
          <w:rFonts w:ascii="Times New Roman" w:hAnsi="Times New Roman" w:cs="Times New Roman"/>
          <w:sz w:val="24"/>
          <w:szCs w:val="24"/>
        </w:rPr>
      </w:pPr>
      <w:r w:rsidRPr="009E0EBF">
        <w:rPr>
          <w:rFonts w:ascii="Times New Roman" w:hAnsi="Times New Roman" w:cs="Times New Roman"/>
          <w:sz w:val="24"/>
          <w:szCs w:val="24"/>
        </w:rPr>
        <w:t xml:space="preserve">4.4.3. </w:t>
      </w:r>
      <w:r>
        <w:rPr>
          <w:rFonts w:ascii="Times New Roman" w:hAnsi="Times New Roman" w:cs="Times New Roman"/>
          <w:sz w:val="24"/>
          <w:szCs w:val="24"/>
        </w:rPr>
        <w:t>П</w:t>
      </w:r>
      <w:r w:rsidRPr="009E0EBF">
        <w:rPr>
          <w:rFonts w:ascii="Times New Roman" w:hAnsi="Times New Roman" w:cs="Times New Roman"/>
          <w:sz w:val="24"/>
          <w:szCs w:val="24"/>
        </w:rPr>
        <w:t xml:space="preserve">роверять ход и качество выполнения Поставщиком условий Контракта без </w:t>
      </w:r>
      <w:r w:rsidRPr="009E0EBF">
        <w:rPr>
          <w:rFonts w:ascii="Times New Roman" w:hAnsi="Times New Roman" w:cs="Times New Roman"/>
          <w:sz w:val="24"/>
          <w:szCs w:val="24"/>
        </w:rPr>
        <w:lastRenderedPageBreak/>
        <w:t>вмешательства в оперативно-хозяйственную деятельность Поставщика;</w:t>
      </w:r>
    </w:p>
    <w:p w14:paraId="5D678B8B" w14:textId="737E4172" w:rsidR="00B9544D" w:rsidRPr="009E0EBF" w:rsidRDefault="00B9544D" w:rsidP="00A1270F">
      <w:pPr>
        <w:pStyle w:val="ConsPlusNormal"/>
        <w:ind w:firstLine="720"/>
        <w:jc w:val="both"/>
        <w:rPr>
          <w:rFonts w:ascii="Times New Roman" w:hAnsi="Times New Roman" w:cs="Times New Roman"/>
          <w:sz w:val="24"/>
          <w:szCs w:val="24"/>
        </w:rPr>
      </w:pPr>
      <w:r w:rsidRPr="009E0EBF">
        <w:rPr>
          <w:rFonts w:ascii="Times New Roman" w:hAnsi="Times New Roman" w:cs="Times New Roman"/>
          <w:sz w:val="24"/>
          <w:szCs w:val="24"/>
        </w:rPr>
        <w:t xml:space="preserve">4.4.4. </w:t>
      </w:r>
      <w:r>
        <w:rPr>
          <w:rFonts w:ascii="Times New Roman" w:hAnsi="Times New Roman" w:cs="Times New Roman"/>
          <w:sz w:val="24"/>
          <w:szCs w:val="24"/>
        </w:rPr>
        <w:t>Т</w:t>
      </w:r>
      <w:r w:rsidRPr="009E0EBF">
        <w:rPr>
          <w:rFonts w:ascii="Times New Roman" w:hAnsi="Times New Roman" w:cs="Times New Roman"/>
          <w:sz w:val="24"/>
          <w:szCs w:val="24"/>
        </w:rPr>
        <w:t xml:space="preserve">ребовать возмещения убытков в соответствии с разделом </w:t>
      </w:r>
      <w:r w:rsidR="00FF204B">
        <w:rPr>
          <w:rFonts w:ascii="Times New Roman" w:hAnsi="Times New Roman" w:cs="Times New Roman"/>
          <w:sz w:val="24"/>
          <w:szCs w:val="24"/>
        </w:rPr>
        <w:t>9</w:t>
      </w:r>
      <w:r w:rsidRPr="009E0EBF">
        <w:rPr>
          <w:rFonts w:ascii="Times New Roman" w:hAnsi="Times New Roman" w:cs="Times New Roman"/>
          <w:sz w:val="24"/>
          <w:szCs w:val="24"/>
        </w:rPr>
        <w:t xml:space="preserve"> Контракта, причиненных по вине Поставщика;</w:t>
      </w:r>
    </w:p>
    <w:p w14:paraId="686136C6" w14:textId="49263031" w:rsidR="00B9544D" w:rsidRPr="009E0EBF" w:rsidRDefault="00B9544D" w:rsidP="00A1270F">
      <w:pPr>
        <w:pStyle w:val="ConsPlusNormal"/>
        <w:ind w:firstLine="720"/>
        <w:jc w:val="both"/>
        <w:rPr>
          <w:rFonts w:ascii="Times New Roman" w:hAnsi="Times New Roman" w:cs="Times New Roman"/>
          <w:b/>
          <w:sz w:val="24"/>
          <w:szCs w:val="24"/>
        </w:rPr>
      </w:pPr>
      <w:r w:rsidRPr="009E0EBF">
        <w:rPr>
          <w:rFonts w:ascii="Times New Roman" w:hAnsi="Times New Roman" w:cs="Times New Roman"/>
          <w:sz w:val="24"/>
          <w:szCs w:val="24"/>
        </w:rPr>
        <w:t xml:space="preserve">4.4.5. </w:t>
      </w:r>
      <w:r>
        <w:rPr>
          <w:rFonts w:ascii="Times New Roman" w:hAnsi="Times New Roman" w:cs="Times New Roman"/>
          <w:sz w:val="24"/>
          <w:szCs w:val="24"/>
        </w:rPr>
        <w:t>П</w:t>
      </w:r>
      <w:r w:rsidRPr="009E0EBF">
        <w:rPr>
          <w:rFonts w:ascii="Times New Roman" w:hAnsi="Times New Roman" w:cs="Times New Roman"/>
          <w:sz w:val="24"/>
          <w:szCs w:val="24"/>
        </w:rPr>
        <w:t xml:space="preserve">редложить увеличить или уменьшить в процессе исполнения Контракта количество Товара, предусмотренного Контрактом, не более чем на 10 (Десять) процентов в порядке и на условиях, установленных </w:t>
      </w:r>
      <w:r w:rsidRPr="004F289D">
        <w:rPr>
          <w:rFonts w:ascii="Times New Roman" w:hAnsi="Times New Roman" w:cs="Times New Roman"/>
          <w:sz w:val="24"/>
          <w:szCs w:val="24"/>
        </w:rPr>
        <w:t>Закон</w:t>
      </w:r>
      <w:r>
        <w:rPr>
          <w:rFonts w:ascii="Times New Roman" w:hAnsi="Times New Roman" w:cs="Times New Roman"/>
          <w:sz w:val="24"/>
          <w:szCs w:val="24"/>
        </w:rPr>
        <w:t>ом</w:t>
      </w:r>
      <w:r w:rsidRPr="004F289D">
        <w:rPr>
          <w:rFonts w:ascii="Times New Roman" w:hAnsi="Times New Roman" w:cs="Times New Roman"/>
          <w:sz w:val="24"/>
          <w:szCs w:val="24"/>
        </w:rPr>
        <w:t xml:space="preserve"> о контрактной системе</w:t>
      </w:r>
      <w:r>
        <w:rPr>
          <w:rFonts w:ascii="Times New Roman" w:hAnsi="Times New Roman" w:cs="Times New Roman"/>
          <w:b/>
          <w:sz w:val="24"/>
          <w:szCs w:val="24"/>
        </w:rPr>
        <w:t>;</w:t>
      </w:r>
    </w:p>
    <w:p w14:paraId="747F3D9E" w14:textId="5913A83B" w:rsidR="00B9544D" w:rsidRPr="009E0EBF" w:rsidRDefault="00B9544D" w:rsidP="00A1270F">
      <w:pPr>
        <w:pStyle w:val="ConsPlusNormal"/>
        <w:ind w:firstLine="720"/>
        <w:jc w:val="both"/>
        <w:rPr>
          <w:rFonts w:ascii="Times New Roman" w:hAnsi="Times New Roman" w:cs="Times New Roman"/>
          <w:sz w:val="24"/>
          <w:szCs w:val="24"/>
        </w:rPr>
      </w:pPr>
      <w:r w:rsidRPr="009E0EBF">
        <w:rPr>
          <w:rFonts w:ascii="Times New Roman" w:hAnsi="Times New Roman" w:cs="Times New Roman"/>
          <w:sz w:val="24"/>
          <w:szCs w:val="24"/>
        </w:rPr>
        <w:t xml:space="preserve">4.4.6. </w:t>
      </w:r>
      <w:r>
        <w:rPr>
          <w:rFonts w:ascii="Times New Roman" w:hAnsi="Times New Roman" w:cs="Times New Roman"/>
          <w:sz w:val="24"/>
          <w:szCs w:val="24"/>
        </w:rPr>
        <w:t>О</w:t>
      </w:r>
      <w:r w:rsidRPr="009E0EBF">
        <w:rPr>
          <w:rFonts w:ascii="Times New Roman" w:hAnsi="Times New Roman" w:cs="Times New Roman"/>
          <w:sz w:val="24"/>
          <w:szCs w:val="24"/>
        </w:rPr>
        <w:t>тказаться от приемки и оплаты Товара, не соответствующего условиям Контракта;</w:t>
      </w:r>
    </w:p>
    <w:p w14:paraId="506BC19F" w14:textId="6229D6DE" w:rsidR="00B9544D" w:rsidRPr="009E0EBF" w:rsidRDefault="00B9544D" w:rsidP="00A1270F">
      <w:pPr>
        <w:pStyle w:val="ConsPlusNormal"/>
        <w:ind w:firstLine="720"/>
        <w:jc w:val="both"/>
        <w:rPr>
          <w:rFonts w:ascii="Times New Roman" w:hAnsi="Times New Roman" w:cs="Times New Roman"/>
          <w:sz w:val="24"/>
          <w:szCs w:val="24"/>
        </w:rPr>
      </w:pPr>
      <w:r w:rsidRPr="009E0EBF">
        <w:rPr>
          <w:rFonts w:ascii="Times New Roman" w:hAnsi="Times New Roman" w:cs="Times New Roman"/>
          <w:sz w:val="24"/>
          <w:szCs w:val="24"/>
        </w:rPr>
        <w:t xml:space="preserve">4.4.7. </w:t>
      </w:r>
      <w:r w:rsidRPr="004F289D">
        <w:rPr>
          <w:rFonts w:ascii="Times New Roman" w:hAnsi="Times New Roman" w:cs="Times New Roman"/>
          <w:sz w:val="24"/>
          <w:szCs w:val="24"/>
        </w:rPr>
        <w:t xml:space="preserve">Принять решение об одностороннем отказе от исполнения настоящего Контракта </w:t>
      </w:r>
      <w:r w:rsidRPr="004F289D">
        <w:rPr>
          <w:rFonts w:ascii="Times New Roman" w:hAnsi="Times New Roman" w:cs="Times New Roman"/>
          <w:sz w:val="24"/>
          <w:szCs w:val="24"/>
        </w:rPr>
        <w:br/>
        <w:t>в соответствии со ст.95 Закона о контрактной системе;</w:t>
      </w:r>
      <w:r w:rsidRPr="009E0EBF">
        <w:rPr>
          <w:rFonts w:ascii="Times New Roman" w:hAnsi="Times New Roman" w:cs="Times New Roman"/>
          <w:sz w:val="24"/>
          <w:szCs w:val="24"/>
        </w:rPr>
        <w:t xml:space="preserve"> </w:t>
      </w:r>
    </w:p>
    <w:p w14:paraId="50EFC7E7" w14:textId="77777777" w:rsidR="00B9544D" w:rsidRPr="009E0EBF" w:rsidRDefault="00B9544D" w:rsidP="00A1270F">
      <w:pPr>
        <w:pStyle w:val="ConsPlusNormal"/>
        <w:ind w:firstLine="720"/>
        <w:jc w:val="both"/>
        <w:rPr>
          <w:rFonts w:ascii="Times New Roman" w:hAnsi="Times New Roman" w:cs="Times New Roman"/>
          <w:sz w:val="24"/>
          <w:szCs w:val="24"/>
        </w:rPr>
      </w:pPr>
      <w:r w:rsidRPr="009E0EBF">
        <w:rPr>
          <w:rFonts w:ascii="Times New Roman" w:hAnsi="Times New Roman" w:cs="Times New Roman"/>
          <w:sz w:val="24"/>
          <w:szCs w:val="24"/>
        </w:rPr>
        <w:t xml:space="preserve">4.4.8. </w:t>
      </w:r>
      <w:r>
        <w:rPr>
          <w:rFonts w:ascii="Times New Roman" w:hAnsi="Times New Roman" w:cs="Times New Roman"/>
          <w:sz w:val="24"/>
          <w:szCs w:val="24"/>
        </w:rPr>
        <w:t>Д</w:t>
      </w:r>
      <w:r w:rsidRPr="009E0EBF">
        <w:rPr>
          <w:rFonts w:ascii="Times New Roman" w:hAnsi="Times New Roman" w:cs="Times New Roman"/>
          <w:sz w:val="24"/>
          <w:szCs w:val="24"/>
        </w:rPr>
        <w:t>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19FF4959" w14:textId="77777777" w:rsidR="00A777F1" w:rsidRPr="00972647" w:rsidRDefault="00A777F1" w:rsidP="00A777F1">
      <w:pPr>
        <w:tabs>
          <w:tab w:val="left" w:pos="180"/>
        </w:tabs>
        <w:spacing w:before="240" w:after="0" w:line="240" w:lineRule="auto"/>
        <w:jc w:val="center"/>
        <w:rPr>
          <w:rFonts w:ascii="Times New Roman" w:eastAsia="Times New Roman" w:hAnsi="Times New Roman" w:cs="Times New Roman"/>
          <w:b/>
          <w:sz w:val="24"/>
          <w:szCs w:val="24"/>
          <w:lang w:eastAsia="ru-RU"/>
        </w:rPr>
      </w:pPr>
      <w:r w:rsidRPr="00972647">
        <w:rPr>
          <w:rFonts w:ascii="Times New Roman" w:eastAsia="Times New Roman" w:hAnsi="Times New Roman" w:cs="Times New Roman"/>
          <w:b/>
          <w:sz w:val="24"/>
          <w:szCs w:val="24"/>
          <w:lang w:eastAsia="ru-RU"/>
        </w:rPr>
        <w:t xml:space="preserve">5. ТРЕБОВАНИЯ, СВЯЗАННЫЕ С ОПРЕДЕЛЕНИЕМ СООТВЕТСТВИЯ </w:t>
      </w:r>
    </w:p>
    <w:p w14:paraId="71ADA608" w14:textId="77777777" w:rsidR="00A777F1" w:rsidRPr="00972647" w:rsidRDefault="00A777F1" w:rsidP="00A777F1">
      <w:pPr>
        <w:tabs>
          <w:tab w:val="left" w:pos="180"/>
        </w:tabs>
        <w:spacing w:line="240" w:lineRule="auto"/>
        <w:jc w:val="center"/>
        <w:rPr>
          <w:rFonts w:ascii="Times New Roman" w:eastAsia="Times New Roman" w:hAnsi="Times New Roman" w:cs="Times New Roman"/>
          <w:b/>
          <w:sz w:val="24"/>
          <w:szCs w:val="24"/>
          <w:lang w:eastAsia="ru-RU"/>
        </w:rPr>
      </w:pPr>
      <w:r w:rsidRPr="00972647">
        <w:rPr>
          <w:rFonts w:ascii="Times New Roman" w:eastAsia="Times New Roman" w:hAnsi="Times New Roman" w:cs="Times New Roman"/>
          <w:b/>
          <w:sz w:val="24"/>
          <w:szCs w:val="24"/>
          <w:lang w:eastAsia="ru-RU"/>
        </w:rPr>
        <w:t>ПОСТАВЛЯЕМОГО ТОВАРА ПОТРЕБНОСТЯМ ЗАКАЗЧИКА.  ТРЕБОВАНИЯ К КАЧЕСТВУ И БЕЗОПАСНОСТИ ТОВАРА</w:t>
      </w:r>
    </w:p>
    <w:p w14:paraId="2DC784C8" w14:textId="77777777"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5.1. Товар не должен находиться в залоге, под арестом или под иным обременением.</w:t>
      </w:r>
    </w:p>
    <w:p w14:paraId="5A3DBA81" w14:textId="77777777" w:rsidR="00A777F1" w:rsidRPr="00972647" w:rsidRDefault="00A777F1" w:rsidP="00A777F1">
      <w:pPr>
        <w:suppressAutoHyphens/>
        <w:autoSpaceDE w:val="0"/>
        <w:autoSpaceDN w:val="0"/>
        <w:adjustRightInd w:val="0"/>
        <w:spacing w:after="0" w:line="240" w:lineRule="auto"/>
        <w:ind w:firstLine="539"/>
        <w:jc w:val="both"/>
        <w:rPr>
          <w:rFonts w:ascii="Times New Roman" w:eastAsia="Times New Roman" w:hAnsi="Times New Roman" w:cs="Times New Roman"/>
          <w:color w:val="000000"/>
          <w:kern w:val="3"/>
          <w:sz w:val="24"/>
          <w:szCs w:val="24"/>
          <w:lang w:eastAsia="ru-RU"/>
        </w:rPr>
      </w:pPr>
      <w:r w:rsidRPr="00972647">
        <w:rPr>
          <w:rFonts w:ascii="Times New Roman" w:eastAsia="Times New Roman" w:hAnsi="Times New Roman" w:cs="Times New Roman"/>
          <w:color w:val="000000"/>
          <w:kern w:val="3"/>
          <w:sz w:val="24"/>
          <w:szCs w:val="24"/>
          <w:lang w:eastAsia="ru-RU"/>
        </w:rPr>
        <w:t>5.2. Качество и безопасность товара должны соответствовать требованиям действующего законодательства Российской Федерации.</w:t>
      </w:r>
    </w:p>
    <w:p w14:paraId="0D28DC81" w14:textId="77777777" w:rsidR="00A777F1" w:rsidRPr="00972647" w:rsidRDefault="00A777F1" w:rsidP="00A777F1">
      <w:pPr>
        <w:spacing w:after="0" w:line="240" w:lineRule="auto"/>
        <w:jc w:val="both"/>
        <w:rPr>
          <w:rFonts w:ascii="Times New Roman" w:hAnsi="Times New Roman" w:cs="Times New Roman"/>
          <w:sz w:val="24"/>
          <w:szCs w:val="24"/>
        </w:rPr>
      </w:pPr>
      <w:r w:rsidRPr="00972647">
        <w:rPr>
          <w:rFonts w:ascii="Times New Roman" w:eastAsia="Times New Roman" w:hAnsi="Times New Roman" w:cs="Times New Roman"/>
          <w:sz w:val="24"/>
          <w:szCs w:val="24"/>
          <w:lang w:eastAsia="ru-RU"/>
        </w:rPr>
        <w:t xml:space="preserve">         5.3. </w:t>
      </w:r>
      <w:r w:rsidRPr="00972647">
        <w:rPr>
          <w:rFonts w:ascii="Times New Roman" w:hAnsi="Times New Roman" w:cs="Times New Roman"/>
          <w:sz w:val="24"/>
          <w:szCs w:val="24"/>
        </w:rPr>
        <w:t xml:space="preserve">Качество поставляемого Товара должно соответствовать требованиям настоящего Контракта, требованиям Заказчика, указанным в Техническом задании (Приложение № 2 к настоящему Контракту) и </w:t>
      </w:r>
      <w:r w:rsidRPr="00972647">
        <w:rPr>
          <w:rFonts w:ascii="Times New Roman" w:hAnsi="Times New Roman" w:cs="Times New Roman"/>
          <w:spacing w:val="5"/>
          <w:sz w:val="24"/>
          <w:szCs w:val="24"/>
        </w:rPr>
        <w:t>должно удовлетворять соответствующим требованиям нормативных документов, в том числе:</w:t>
      </w:r>
    </w:p>
    <w:p w14:paraId="739FFB14" w14:textId="77777777" w:rsidR="00A777F1" w:rsidRPr="00972647" w:rsidRDefault="00A777F1" w:rsidP="00A777F1">
      <w:pPr>
        <w:pStyle w:val="-"/>
        <w:numPr>
          <w:ilvl w:val="0"/>
          <w:numId w:val="0"/>
        </w:numPr>
        <w:tabs>
          <w:tab w:val="left" w:pos="1559"/>
        </w:tabs>
        <w:ind w:firstLine="397"/>
        <w:rPr>
          <w:rFonts w:cs="Times New Roman"/>
        </w:rPr>
      </w:pPr>
      <w:r w:rsidRPr="00972647">
        <w:rPr>
          <w:rFonts w:cs="Times New Roman"/>
        </w:rPr>
        <w:t>- Федеральный закон РФ «О санитарно-эпидемиологическом благополучии населения» от 30.03.1999 № 52-ФЗ;</w:t>
      </w:r>
    </w:p>
    <w:p w14:paraId="5B7033A3" w14:textId="77777777" w:rsidR="00A777F1" w:rsidRPr="00972647" w:rsidRDefault="00A777F1" w:rsidP="00A777F1">
      <w:pPr>
        <w:pStyle w:val="-"/>
        <w:numPr>
          <w:ilvl w:val="0"/>
          <w:numId w:val="0"/>
        </w:numPr>
        <w:tabs>
          <w:tab w:val="left" w:pos="1559"/>
        </w:tabs>
        <w:ind w:firstLine="397"/>
        <w:rPr>
          <w:rFonts w:cs="Times New Roman"/>
        </w:rPr>
      </w:pPr>
      <w:r w:rsidRPr="00972647">
        <w:rPr>
          <w:rFonts w:cs="Times New Roman"/>
        </w:rPr>
        <w:t>- Федеральный закон РФ «О качестве и безопасности пищевых продуктов» от 02.01.2000 № 29-ФЗ;</w:t>
      </w:r>
    </w:p>
    <w:p w14:paraId="7A79DA57" w14:textId="77777777" w:rsidR="00A777F1" w:rsidRPr="00972647" w:rsidRDefault="00A777F1" w:rsidP="00A777F1">
      <w:pPr>
        <w:pStyle w:val="-"/>
        <w:numPr>
          <w:ilvl w:val="0"/>
          <w:numId w:val="0"/>
        </w:numPr>
        <w:tabs>
          <w:tab w:val="left" w:pos="1559"/>
        </w:tabs>
        <w:ind w:firstLine="397"/>
        <w:rPr>
          <w:rFonts w:cs="Times New Roman"/>
        </w:rPr>
      </w:pPr>
      <w:r w:rsidRPr="00972647">
        <w:rPr>
          <w:rFonts w:cs="Times New Roman"/>
        </w:rPr>
        <w:t>- СанПиН 2.3.2. 1078-01 «Гигиенические требования безопасности и пищевой ценности пищевых продуктов», введенные в действие Постановлением Главного государственного санитарного врача РФ от 14.11.2001 № 36;</w:t>
      </w:r>
    </w:p>
    <w:p w14:paraId="2FBA2B8D" w14:textId="77777777"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hAnsi="Times New Roman" w:cs="Times New Roman"/>
          <w:sz w:val="24"/>
          <w:szCs w:val="24"/>
        </w:rPr>
        <w:t>- СанПиН 2.3.2.1324-03 «Гигиенические требования к срокам годности и условиям хранения пищевых продуктов», введенные в действие Постановлением Главного государственного санитарного врача РФ от 25.05.03 № 98</w:t>
      </w:r>
      <w:r w:rsidRPr="00972647">
        <w:rPr>
          <w:rFonts w:ascii="Times New Roman" w:eastAsia="Times New Roman" w:hAnsi="Times New Roman" w:cs="Times New Roman"/>
          <w:sz w:val="24"/>
          <w:szCs w:val="24"/>
          <w:lang w:eastAsia="ru-RU"/>
        </w:rPr>
        <w:t>.</w:t>
      </w:r>
    </w:p>
    <w:p w14:paraId="14258216" w14:textId="77777777"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 xml:space="preserve">5.4. В случае если на момент исполнения Контракта указанный стандарт или норматив утратил силу на территории Российской Федерации, то соответствие </w:t>
      </w:r>
      <w:r w:rsidR="00412BE6" w:rsidRPr="00972647">
        <w:rPr>
          <w:rFonts w:ascii="Times New Roman" w:eastAsia="Times New Roman" w:hAnsi="Times New Roman" w:cs="Times New Roman"/>
          <w:sz w:val="24"/>
          <w:szCs w:val="24"/>
          <w:lang w:eastAsia="ru-RU"/>
        </w:rPr>
        <w:t>товара</w:t>
      </w:r>
      <w:r w:rsidRPr="00972647">
        <w:rPr>
          <w:rFonts w:ascii="Times New Roman" w:eastAsia="Times New Roman" w:hAnsi="Times New Roman" w:cs="Times New Roman"/>
          <w:sz w:val="24"/>
          <w:szCs w:val="24"/>
          <w:lang w:eastAsia="ru-RU"/>
        </w:rPr>
        <w:t xml:space="preserve"> этому стандарту не требуется.</w:t>
      </w:r>
    </w:p>
    <w:p w14:paraId="7DFC52DD" w14:textId="77777777"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5.5. При исполнении настоящего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Контракте. В этом случае оформляется дополнительное соглашение к Контракту, которое заключается в установленном порядке и подлежит обязательной регистрации в Реестре контрактов, заключенных заказчиками в порядке, установленном законодательством.</w:t>
      </w:r>
    </w:p>
    <w:p w14:paraId="5403F66C" w14:textId="77777777" w:rsidR="00A777F1" w:rsidRPr="00972647" w:rsidRDefault="00A777F1" w:rsidP="00A777F1">
      <w:pPr>
        <w:tabs>
          <w:tab w:val="left" w:pos="1134"/>
        </w:tabs>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 xml:space="preserve">5.6. Если Товар поставлен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товару, если соблюдение Поставщиком таких документов предусмотрено прямо Контрактом, такие товары не считаются соответствующими условиям Контракта по качеству. </w:t>
      </w:r>
    </w:p>
    <w:p w14:paraId="37117D1A" w14:textId="77777777" w:rsidR="00A777F1" w:rsidRPr="00972647" w:rsidRDefault="00A777F1" w:rsidP="00A777F1">
      <w:pPr>
        <w:tabs>
          <w:tab w:val="left" w:pos="1134"/>
        </w:tabs>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 xml:space="preserve">5.7. Заказчик не вправе обосновывать </w:t>
      </w:r>
      <w:r w:rsidR="00437E2D" w:rsidRPr="00972647">
        <w:rPr>
          <w:rFonts w:ascii="Times New Roman" w:eastAsia="Times New Roman" w:hAnsi="Times New Roman" w:cs="Times New Roman"/>
          <w:sz w:val="24"/>
          <w:szCs w:val="24"/>
          <w:lang w:eastAsia="ru-RU"/>
        </w:rPr>
        <w:t>не качественность</w:t>
      </w:r>
      <w:r w:rsidRPr="00972647">
        <w:rPr>
          <w:rFonts w:ascii="Times New Roman" w:eastAsia="Times New Roman" w:hAnsi="Times New Roman" w:cs="Times New Roman"/>
          <w:sz w:val="24"/>
          <w:szCs w:val="24"/>
          <w:lang w:eastAsia="ru-RU"/>
        </w:rPr>
        <w:t xml:space="preserve"> поставленных товаров их несоответствием требованиям актов и (или) документов, соблюдение которых не является обязательным в соответствии с законодательством РФ, если в Контракте отсутствует условие о необходимости соблюдения Поставщиком таких актов и (или) документов, и товары поставлены в соответствии с условиями Контракта. </w:t>
      </w:r>
    </w:p>
    <w:p w14:paraId="34F92F8E" w14:textId="77777777" w:rsidR="00A777F1" w:rsidRPr="00972647" w:rsidRDefault="00A777F1" w:rsidP="00A777F1">
      <w:pPr>
        <w:shd w:val="clear" w:color="auto" w:fill="FFFFFF"/>
        <w:spacing w:after="0" w:line="240" w:lineRule="auto"/>
        <w:ind w:firstLine="397"/>
        <w:jc w:val="both"/>
        <w:rPr>
          <w:rFonts w:ascii="Times New Roman" w:hAnsi="Times New Roman" w:cs="Times New Roman"/>
          <w:sz w:val="24"/>
          <w:szCs w:val="24"/>
        </w:rPr>
      </w:pPr>
      <w:r w:rsidRPr="00972647">
        <w:rPr>
          <w:rFonts w:ascii="Times New Roman" w:eastAsia="Times New Roman" w:hAnsi="Times New Roman" w:cs="Times New Roman"/>
          <w:sz w:val="24"/>
          <w:szCs w:val="24"/>
          <w:lang w:eastAsia="ru-RU"/>
        </w:rPr>
        <w:t xml:space="preserve">5.8. </w:t>
      </w:r>
      <w:r w:rsidRPr="00972647">
        <w:rPr>
          <w:rFonts w:ascii="Times New Roman" w:hAnsi="Times New Roman" w:cs="Times New Roman"/>
          <w:spacing w:val="5"/>
          <w:sz w:val="24"/>
          <w:szCs w:val="24"/>
        </w:rPr>
        <w:t>Товар должен сопровождаться следующими документами:</w:t>
      </w:r>
    </w:p>
    <w:p w14:paraId="56A21DA5" w14:textId="77777777" w:rsidR="00A777F1" w:rsidRPr="00972647" w:rsidRDefault="00A777F1" w:rsidP="00A777F1">
      <w:pPr>
        <w:pStyle w:val="-"/>
        <w:numPr>
          <w:ilvl w:val="2"/>
          <w:numId w:val="2"/>
        </w:numPr>
        <w:tabs>
          <w:tab w:val="left" w:pos="708"/>
        </w:tabs>
        <w:ind w:left="0" w:firstLine="397"/>
        <w:rPr>
          <w:rFonts w:cs="Times New Roman"/>
        </w:rPr>
      </w:pPr>
      <w:r w:rsidRPr="00972647">
        <w:rPr>
          <w:rFonts w:cs="Times New Roman"/>
        </w:rPr>
        <w:t>5.8.1. удостоверение качества и безопасности предприятия-изготовителя (для отечественной продукции), в котором должно быть отражено:</w:t>
      </w:r>
    </w:p>
    <w:p w14:paraId="24583296" w14:textId="77777777" w:rsidR="00A777F1" w:rsidRPr="00972647" w:rsidRDefault="00A777F1" w:rsidP="00A777F1">
      <w:pPr>
        <w:widowControl w:val="0"/>
        <w:numPr>
          <w:ilvl w:val="0"/>
          <w:numId w:val="3"/>
        </w:numPr>
        <w:suppressAutoHyphens/>
        <w:spacing w:after="0" w:line="240" w:lineRule="auto"/>
        <w:ind w:left="0" w:firstLine="397"/>
        <w:jc w:val="both"/>
        <w:rPr>
          <w:rFonts w:ascii="Times New Roman" w:hAnsi="Times New Roman" w:cs="Times New Roman"/>
          <w:sz w:val="24"/>
          <w:szCs w:val="24"/>
        </w:rPr>
      </w:pPr>
      <w:r w:rsidRPr="00972647">
        <w:rPr>
          <w:rFonts w:ascii="Times New Roman" w:hAnsi="Times New Roman" w:cs="Times New Roman"/>
          <w:sz w:val="24"/>
          <w:szCs w:val="24"/>
        </w:rPr>
        <w:t>номер и дата выдачи удостоверения;</w:t>
      </w:r>
    </w:p>
    <w:p w14:paraId="669970B1" w14:textId="77777777" w:rsidR="00A777F1" w:rsidRPr="00972647" w:rsidRDefault="00A777F1" w:rsidP="00A777F1">
      <w:pPr>
        <w:widowControl w:val="0"/>
        <w:numPr>
          <w:ilvl w:val="0"/>
          <w:numId w:val="3"/>
        </w:numPr>
        <w:suppressAutoHyphens/>
        <w:spacing w:after="0" w:line="240" w:lineRule="auto"/>
        <w:ind w:left="0" w:firstLine="397"/>
        <w:jc w:val="both"/>
        <w:rPr>
          <w:rFonts w:ascii="Times New Roman" w:hAnsi="Times New Roman" w:cs="Times New Roman"/>
          <w:sz w:val="24"/>
          <w:szCs w:val="24"/>
        </w:rPr>
      </w:pPr>
      <w:r w:rsidRPr="00972647">
        <w:rPr>
          <w:rFonts w:ascii="Times New Roman" w:hAnsi="Times New Roman" w:cs="Times New Roman"/>
          <w:sz w:val="24"/>
          <w:szCs w:val="24"/>
        </w:rPr>
        <w:t>наименование и адрес изготовителя;</w:t>
      </w:r>
    </w:p>
    <w:p w14:paraId="27852C17" w14:textId="77777777" w:rsidR="00A777F1" w:rsidRPr="00972647" w:rsidRDefault="00A777F1" w:rsidP="00A777F1">
      <w:pPr>
        <w:widowControl w:val="0"/>
        <w:numPr>
          <w:ilvl w:val="0"/>
          <w:numId w:val="3"/>
        </w:numPr>
        <w:suppressAutoHyphens/>
        <w:spacing w:after="0" w:line="240" w:lineRule="auto"/>
        <w:ind w:left="0" w:firstLine="397"/>
        <w:jc w:val="both"/>
        <w:rPr>
          <w:rFonts w:ascii="Times New Roman" w:hAnsi="Times New Roman" w:cs="Times New Roman"/>
          <w:sz w:val="24"/>
          <w:szCs w:val="24"/>
        </w:rPr>
      </w:pPr>
      <w:r w:rsidRPr="00972647">
        <w:rPr>
          <w:rFonts w:ascii="Times New Roman" w:hAnsi="Times New Roman" w:cs="Times New Roman"/>
          <w:sz w:val="24"/>
          <w:szCs w:val="24"/>
        </w:rPr>
        <w:lastRenderedPageBreak/>
        <w:t>дата изготовления (дата фасовки);</w:t>
      </w:r>
    </w:p>
    <w:p w14:paraId="3AF93683" w14:textId="77777777" w:rsidR="00A777F1" w:rsidRPr="00972647" w:rsidRDefault="00A777F1" w:rsidP="00A777F1">
      <w:pPr>
        <w:widowControl w:val="0"/>
        <w:numPr>
          <w:ilvl w:val="0"/>
          <w:numId w:val="3"/>
        </w:numPr>
        <w:suppressAutoHyphens/>
        <w:spacing w:after="0" w:line="240" w:lineRule="auto"/>
        <w:ind w:left="0" w:firstLine="397"/>
        <w:jc w:val="both"/>
        <w:rPr>
          <w:rFonts w:ascii="Times New Roman" w:hAnsi="Times New Roman" w:cs="Times New Roman"/>
          <w:sz w:val="24"/>
          <w:szCs w:val="24"/>
        </w:rPr>
      </w:pPr>
      <w:r w:rsidRPr="00972647">
        <w:rPr>
          <w:rFonts w:ascii="Times New Roman" w:hAnsi="Times New Roman" w:cs="Times New Roman"/>
          <w:sz w:val="24"/>
          <w:szCs w:val="24"/>
        </w:rPr>
        <w:t>температурные условия хранения;</w:t>
      </w:r>
    </w:p>
    <w:p w14:paraId="05AD165C" w14:textId="77777777" w:rsidR="00A777F1" w:rsidRPr="00972647" w:rsidRDefault="00A777F1" w:rsidP="00A777F1">
      <w:pPr>
        <w:widowControl w:val="0"/>
        <w:numPr>
          <w:ilvl w:val="0"/>
          <w:numId w:val="3"/>
        </w:numPr>
        <w:suppressAutoHyphens/>
        <w:spacing w:after="0" w:line="240" w:lineRule="auto"/>
        <w:ind w:left="0" w:firstLine="397"/>
        <w:jc w:val="both"/>
        <w:rPr>
          <w:rFonts w:ascii="Times New Roman" w:hAnsi="Times New Roman" w:cs="Times New Roman"/>
          <w:sz w:val="24"/>
          <w:szCs w:val="24"/>
        </w:rPr>
      </w:pPr>
      <w:r w:rsidRPr="00972647">
        <w:rPr>
          <w:rFonts w:ascii="Times New Roman" w:hAnsi="Times New Roman" w:cs="Times New Roman"/>
          <w:sz w:val="24"/>
          <w:szCs w:val="24"/>
        </w:rPr>
        <w:t>срок годности;</w:t>
      </w:r>
    </w:p>
    <w:p w14:paraId="5C3F87EF" w14:textId="77777777" w:rsidR="00A777F1" w:rsidRPr="00972647" w:rsidRDefault="00A777F1" w:rsidP="00A777F1">
      <w:pPr>
        <w:widowControl w:val="0"/>
        <w:numPr>
          <w:ilvl w:val="0"/>
          <w:numId w:val="3"/>
        </w:numPr>
        <w:suppressAutoHyphens/>
        <w:spacing w:after="0" w:line="240" w:lineRule="auto"/>
        <w:ind w:left="0" w:firstLine="397"/>
        <w:jc w:val="both"/>
        <w:rPr>
          <w:rFonts w:ascii="Times New Roman" w:hAnsi="Times New Roman" w:cs="Times New Roman"/>
          <w:sz w:val="24"/>
          <w:szCs w:val="24"/>
        </w:rPr>
      </w:pPr>
      <w:r w:rsidRPr="00972647">
        <w:rPr>
          <w:rFonts w:ascii="Times New Roman" w:hAnsi="Times New Roman" w:cs="Times New Roman"/>
          <w:sz w:val="24"/>
          <w:szCs w:val="24"/>
        </w:rPr>
        <w:t>наименование нормативной документации, по которой выпускается продукция (ГОСТ, ТУ, СанПиН, ТР).</w:t>
      </w:r>
    </w:p>
    <w:p w14:paraId="0C4EC4BA" w14:textId="77777777" w:rsidR="00A777F1" w:rsidRPr="00972647" w:rsidRDefault="00A777F1" w:rsidP="00A777F1">
      <w:pPr>
        <w:pStyle w:val="-"/>
        <w:numPr>
          <w:ilvl w:val="0"/>
          <w:numId w:val="0"/>
        </w:numPr>
        <w:tabs>
          <w:tab w:val="left" w:pos="1559"/>
        </w:tabs>
        <w:ind w:left="21" w:firstLine="364"/>
        <w:rPr>
          <w:rFonts w:cs="Times New Roman"/>
        </w:rPr>
      </w:pPr>
      <w:r w:rsidRPr="00972647">
        <w:rPr>
          <w:rFonts w:cs="Times New Roman"/>
        </w:rPr>
        <w:t>5.9. Допускается предоставление копий документов, указанных в п. 5.8.1, заверенных в установленном порядке.</w:t>
      </w:r>
    </w:p>
    <w:p w14:paraId="44DDD26F" w14:textId="4B1310BE" w:rsidR="00A777F1" w:rsidRPr="00972647" w:rsidRDefault="00A777F1" w:rsidP="00A777F1">
      <w:pPr>
        <w:shd w:val="clear" w:color="auto" w:fill="FFFFFF"/>
        <w:spacing w:after="0" w:line="240" w:lineRule="auto"/>
        <w:ind w:firstLine="397"/>
        <w:jc w:val="both"/>
        <w:rPr>
          <w:rFonts w:ascii="Times New Roman" w:hAnsi="Times New Roman" w:cs="Times New Roman"/>
          <w:spacing w:val="5"/>
          <w:sz w:val="24"/>
          <w:szCs w:val="24"/>
        </w:rPr>
      </w:pPr>
      <w:r w:rsidRPr="00972647">
        <w:rPr>
          <w:rFonts w:ascii="Times New Roman" w:hAnsi="Times New Roman" w:cs="Times New Roman"/>
          <w:spacing w:val="5"/>
          <w:sz w:val="24"/>
          <w:szCs w:val="24"/>
        </w:rPr>
        <w:t>5.10. Поставляемый Товар должен быть расфасован, маркирован, упакован в тару, соответствующую требованиям ГОСТов, ТУ, требованиям, указанным в Техническом задании</w:t>
      </w:r>
      <w:r w:rsidR="00412BE6" w:rsidRPr="00972647">
        <w:rPr>
          <w:rFonts w:ascii="Times New Roman" w:hAnsi="Times New Roman" w:cs="Times New Roman"/>
          <w:spacing w:val="5"/>
          <w:sz w:val="24"/>
          <w:szCs w:val="24"/>
        </w:rPr>
        <w:t xml:space="preserve"> (</w:t>
      </w:r>
      <w:r w:rsidR="00A1270F">
        <w:rPr>
          <w:rFonts w:ascii="Times New Roman" w:hAnsi="Times New Roman" w:cs="Times New Roman"/>
          <w:spacing w:val="5"/>
          <w:sz w:val="24"/>
          <w:szCs w:val="24"/>
        </w:rPr>
        <w:t>П</w:t>
      </w:r>
      <w:r w:rsidR="00412BE6" w:rsidRPr="00972647">
        <w:rPr>
          <w:rFonts w:ascii="Times New Roman" w:hAnsi="Times New Roman" w:cs="Times New Roman"/>
          <w:spacing w:val="5"/>
          <w:sz w:val="24"/>
          <w:szCs w:val="24"/>
        </w:rPr>
        <w:t>риложение № 2</w:t>
      </w:r>
      <w:r w:rsidRPr="00972647">
        <w:rPr>
          <w:rFonts w:ascii="Times New Roman" w:hAnsi="Times New Roman" w:cs="Times New Roman"/>
          <w:spacing w:val="5"/>
          <w:sz w:val="24"/>
          <w:szCs w:val="24"/>
        </w:rPr>
        <w:t xml:space="preserve"> к </w:t>
      </w:r>
      <w:r w:rsidRPr="00972647">
        <w:rPr>
          <w:rFonts w:ascii="Times New Roman" w:hAnsi="Times New Roman" w:cs="Times New Roman"/>
          <w:sz w:val="24"/>
          <w:szCs w:val="24"/>
        </w:rPr>
        <w:t>Контракт</w:t>
      </w:r>
      <w:r w:rsidRPr="00972647">
        <w:rPr>
          <w:rFonts w:ascii="Times New Roman" w:hAnsi="Times New Roman" w:cs="Times New Roman"/>
          <w:spacing w:val="5"/>
          <w:sz w:val="24"/>
          <w:szCs w:val="24"/>
        </w:rPr>
        <w:t>у</w:t>
      </w:r>
      <w:r w:rsidR="00A1270F">
        <w:rPr>
          <w:rFonts w:ascii="Times New Roman" w:hAnsi="Times New Roman" w:cs="Times New Roman"/>
          <w:spacing w:val="5"/>
          <w:sz w:val="24"/>
          <w:szCs w:val="24"/>
        </w:rPr>
        <w:t>)</w:t>
      </w:r>
      <w:r w:rsidRPr="00972647">
        <w:rPr>
          <w:rFonts w:ascii="Times New Roman" w:hAnsi="Times New Roman" w:cs="Times New Roman"/>
          <w:spacing w:val="5"/>
          <w:sz w:val="24"/>
          <w:szCs w:val="24"/>
        </w:rPr>
        <w:t>, и обеспечивающую сохранность Товара при хранении, транспортировке и погрузочно-разгрузочных работах.</w:t>
      </w:r>
    </w:p>
    <w:p w14:paraId="0CDED561" w14:textId="77777777" w:rsidR="00A777F1" w:rsidRPr="00972647" w:rsidRDefault="00A777F1" w:rsidP="00A777F1">
      <w:pPr>
        <w:tabs>
          <w:tab w:val="left" w:pos="180"/>
        </w:tabs>
        <w:spacing w:before="240" w:after="0" w:line="240" w:lineRule="auto"/>
        <w:ind w:left="567"/>
        <w:jc w:val="center"/>
        <w:rPr>
          <w:rFonts w:ascii="Times New Roman" w:eastAsia="Times New Roman" w:hAnsi="Times New Roman" w:cs="Times New Roman"/>
          <w:b/>
          <w:sz w:val="24"/>
          <w:szCs w:val="24"/>
          <w:lang w:eastAsia="ru-RU"/>
        </w:rPr>
      </w:pPr>
      <w:r w:rsidRPr="00972647">
        <w:rPr>
          <w:rFonts w:ascii="Times New Roman" w:eastAsia="Times New Roman" w:hAnsi="Times New Roman" w:cs="Times New Roman"/>
          <w:b/>
          <w:sz w:val="24"/>
          <w:szCs w:val="24"/>
          <w:lang w:eastAsia="ru-RU"/>
        </w:rPr>
        <w:t xml:space="preserve">6. ПОРЯДОК ОСУЩЕСТВЛЕНИЯ ЗАКАЗЧИКОМ </w:t>
      </w:r>
    </w:p>
    <w:p w14:paraId="5BAC90AD" w14:textId="77777777" w:rsidR="00A777F1" w:rsidRPr="00972647" w:rsidRDefault="00A777F1" w:rsidP="00A777F1">
      <w:pPr>
        <w:tabs>
          <w:tab w:val="left" w:pos="180"/>
        </w:tabs>
        <w:spacing w:line="240" w:lineRule="auto"/>
        <w:ind w:left="567"/>
        <w:jc w:val="center"/>
        <w:rPr>
          <w:rFonts w:ascii="Times New Roman" w:eastAsia="Times New Roman" w:hAnsi="Times New Roman" w:cs="Times New Roman"/>
          <w:b/>
          <w:sz w:val="24"/>
          <w:szCs w:val="24"/>
          <w:lang w:eastAsia="ru-RU"/>
        </w:rPr>
      </w:pPr>
      <w:r w:rsidRPr="00972647">
        <w:rPr>
          <w:rFonts w:ascii="Times New Roman" w:eastAsia="Times New Roman" w:hAnsi="Times New Roman" w:cs="Times New Roman"/>
          <w:b/>
          <w:sz w:val="24"/>
          <w:szCs w:val="24"/>
          <w:lang w:eastAsia="ru-RU"/>
        </w:rPr>
        <w:t>ПРИЕМКИ ПОСТАВЛЕННОГО ТОВАРА</w:t>
      </w:r>
    </w:p>
    <w:p w14:paraId="06371DA9" w14:textId="77777777"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6.1. Заказчик в течение пяти рабочих дней после дня получения от Поставщика документов, указанных в п. 4.3. Контракта, осуществляет приемку поставленного товара, включая экспертизу поставленного товара.</w:t>
      </w:r>
    </w:p>
    <w:p w14:paraId="0B798396" w14:textId="77777777"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При приемке Товара Заказчик проверяет его соответствие сведениям, указанным в спецификации,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14:paraId="4FB9C4E4" w14:textId="77777777"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Приемка Товара включает:</w:t>
      </w:r>
    </w:p>
    <w:p w14:paraId="24C34FE6" w14:textId="77777777" w:rsidR="00A777F1" w:rsidRPr="00972647" w:rsidRDefault="00A777F1" w:rsidP="00A777F1">
      <w:pPr>
        <w:tabs>
          <w:tab w:val="left" w:pos="709"/>
          <w:tab w:val="left" w:pos="851"/>
        </w:tabs>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 проверку соответствия ассортимента, количества, качества, цены поставленного Товара требованиям, установленным настоящим Контрактом;</w:t>
      </w:r>
    </w:p>
    <w:p w14:paraId="73DCE1B3" w14:textId="24C263D3" w:rsidR="00A777F1" w:rsidRPr="00972647" w:rsidRDefault="00A777F1" w:rsidP="00A777F1">
      <w:pPr>
        <w:tabs>
          <w:tab w:val="left" w:pos="709"/>
          <w:tab w:val="left" w:pos="851"/>
        </w:tabs>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 проверку полноты и правильности оформления товарной накладной</w:t>
      </w:r>
      <w:r w:rsidR="00201F93">
        <w:rPr>
          <w:rFonts w:ascii="Times New Roman" w:eastAsia="Times New Roman" w:hAnsi="Times New Roman" w:cs="Times New Roman"/>
          <w:sz w:val="24"/>
          <w:szCs w:val="24"/>
          <w:lang w:eastAsia="ru-RU"/>
        </w:rPr>
        <w:t xml:space="preserve"> или УПД</w:t>
      </w:r>
      <w:r w:rsidRPr="00972647">
        <w:rPr>
          <w:rFonts w:ascii="Times New Roman" w:eastAsia="Times New Roman" w:hAnsi="Times New Roman" w:cs="Times New Roman"/>
          <w:sz w:val="24"/>
          <w:szCs w:val="24"/>
          <w:lang w:eastAsia="ru-RU"/>
        </w:rPr>
        <w:t>;</w:t>
      </w:r>
    </w:p>
    <w:p w14:paraId="7BCB843D" w14:textId="77777777" w:rsidR="00A777F1" w:rsidRPr="00972647" w:rsidRDefault="00A777F1" w:rsidP="00A777F1">
      <w:pPr>
        <w:tabs>
          <w:tab w:val="left" w:pos="709"/>
        </w:tabs>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 проверку наличия документов, удостоверяющих качество Товара: сертификата качества или декларации о соответствии.</w:t>
      </w:r>
    </w:p>
    <w:p w14:paraId="499D0DDF" w14:textId="77777777"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6.2. О выявленных недостатках Товара Заказчик должен незамедлительно известить Поставщика.</w:t>
      </w:r>
    </w:p>
    <w:p w14:paraId="292A0BA4" w14:textId="77777777"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6.3. В случае поставки некачественного Товара Поставщик обязан безвозмездно устранить недостатки Товара в течение 2 (двух) календарных дней с момента заявления о них Заказчиком.</w:t>
      </w:r>
    </w:p>
    <w:p w14:paraId="4D0D4E12" w14:textId="77777777"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В случае существенного нарушения требований к качеству Товара Поставщик обязан в течение 2 (двух) календарных дней заменить некачественный товар Товаром, соответствующим условиям Контракта.</w:t>
      </w:r>
    </w:p>
    <w:p w14:paraId="1278EAEC" w14:textId="77777777"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6.4. Для проверки поставленного Товара в части его соответствия условиям Контракта Заказчик проводит экспертизу.</w:t>
      </w:r>
    </w:p>
    <w:p w14:paraId="43D9262B" w14:textId="77777777"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7C9A0F91" w14:textId="77777777" w:rsidR="00A777F1" w:rsidRPr="00972647" w:rsidRDefault="007D064E"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Заказчик в</w:t>
      </w:r>
      <w:r w:rsidR="00A777F1" w:rsidRPr="00972647">
        <w:rPr>
          <w:rFonts w:ascii="Times New Roman" w:eastAsia="Times New Roman" w:hAnsi="Times New Roman" w:cs="Times New Roman"/>
          <w:sz w:val="24"/>
          <w:szCs w:val="24"/>
          <w:lang w:eastAsia="ru-RU"/>
        </w:rPr>
        <w:t xml:space="preserve">праве привлекать экспертов, экспертные организации к проведению экспертизы поставленного товара в случаях, предусмотренных законодательством РФ. </w:t>
      </w:r>
    </w:p>
    <w:p w14:paraId="3D54269C" w14:textId="77777777"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05A0F1A" w14:textId="77777777"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6.5. По решению Заказчика для приемки поставленного товара может создаваться приемочная комиссия, которая состоит не менее чем из пяти человек.</w:t>
      </w:r>
    </w:p>
    <w:p w14:paraId="7A024FE1" w14:textId="77777777"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Приемка Товара оформляется актом сдачи-приемки товара, который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пунктом 6.1 Контракта, либо Поставщику в тот же срок Заказчиком направляется в письменной форме мотивированный отказ от подписания такого документа.</w:t>
      </w:r>
    </w:p>
    <w:p w14:paraId="45BF591C" w14:textId="77777777"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6.6.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14:paraId="58CA5013" w14:textId="77777777"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lastRenderedPageBreak/>
        <w:t>6.7.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646EDEFD" w14:textId="77777777"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 несоответствие количества Товара, указанного в Приложении №1 к настоящему Контракту, фактически поставленному;</w:t>
      </w:r>
    </w:p>
    <w:p w14:paraId="0C6D73F1" w14:textId="77777777"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 отсутствие документов, подтверждающих качество Товара: сертификатов качества и/или декларации о соответствии на Товар;</w:t>
      </w:r>
    </w:p>
    <w:p w14:paraId="5E05AAD5" w14:textId="77777777"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 отсутствие паспортов, иной документации, требуемой в соответствии с законодательством Российской Федерации;</w:t>
      </w:r>
    </w:p>
    <w:p w14:paraId="1A7795C2" w14:textId="77777777"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 неправильное оформление документов.</w:t>
      </w:r>
    </w:p>
    <w:p w14:paraId="78B8E7EC" w14:textId="339E3956"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 xml:space="preserve">6.8. В случае несогласия Заказчика с актом сдачи-приемки Товара, представленным Поставщиком, Заказчик самостоятельно формирует 2 экземпляра акта сдачи-приемки Товара, подписывает их и направляет Поставщику. Поставщик обязан подписать их и предоставить Заказчику 1 экземпляр акта в течение 2 календарных дней с момента его получения. В случае </w:t>
      </w:r>
      <w:r w:rsidR="00FF204B" w:rsidRPr="00972647">
        <w:rPr>
          <w:rFonts w:ascii="Times New Roman" w:eastAsia="Times New Roman" w:hAnsi="Times New Roman" w:cs="Times New Roman"/>
          <w:sz w:val="24"/>
          <w:szCs w:val="24"/>
          <w:lang w:eastAsia="ru-RU"/>
        </w:rPr>
        <w:t>непредоставления</w:t>
      </w:r>
      <w:r w:rsidRPr="00972647">
        <w:rPr>
          <w:rFonts w:ascii="Times New Roman" w:eastAsia="Times New Roman" w:hAnsi="Times New Roman" w:cs="Times New Roman"/>
          <w:sz w:val="24"/>
          <w:szCs w:val="24"/>
          <w:lang w:eastAsia="ru-RU"/>
        </w:rPr>
        <w:t xml:space="preserve"> Поставщиком акта сдачи-приемки Товара в течение 2 календарных дней с момента его получения либо возражений по нему Заказчик считает, что Поставщик согласен с актом сдачи-приемки Товара, подписанным Заказчиком.</w:t>
      </w:r>
    </w:p>
    <w:p w14:paraId="68A64EA1" w14:textId="77777777" w:rsidR="00A777F1" w:rsidRPr="00972647" w:rsidRDefault="00A777F1" w:rsidP="00A777F1">
      <w:pPr>
        <w:spacing w:before="240" w:line="240" w:lineRule="auto"/>
        <w:ind w:right="-5"/>
        <w:jc w:val="center"/>
        <w:rPr>
          <w:rFonts w:ascii="Times New Roman" w:eastAsia="Times New Roman" w:hAnsi="Times New Roman" w:cs="Times New Roman"/>
          <w:b/>
          <w:sz w:val="24"/>
          <w:szCs w:val="24"/>
          <w:lang w:eastAsia="ru-RU"/>
        </w:rPr>
      </w:pPr>
      <w:r w:rsidRPr="00972647">
        <w:rPr>
          <w:rFonts w:ascii="Times New Roman" w:eastAsia="Times New Roman" w:hAnsi="Times New Roman" w:cs="Times New Roman"/>
          <w:b/>
          <w:sz w:val="24"/>
          <w:szCs w:val="24"/>
          <w:lang w:eastAsia="ru-RU"/>
        </w:rPr>
        <w:t>7.</w:t>
      </w:r>
      <w:r w:rsidRPr="00972647">
        <w:rPr>
          <w:rFonts w:ascii="Times New Roman" w:eastAsia="Times New Roman" w:hAnsi="Times New Roman" w:cs="Times New Roman"/>
          <w:sz w:val="24"/>
          <w:szCs w:val="24"/>
          <w:lang w:eastAsia="ru-RU"/>
        </w:rPr>
        <w:t xml:space="preserve"> </w:t>
      </w:r>
      <w:r w:rsidRPr="00972647">
        <w:rPr>
          <w:rFonts w:ascii="Times New Roman" w:eastAsia="Times New Roman" w:hAnsi="Times New Roman" w:cs="Times New Roman"/>
          <w:b/>
          <w:sz w:val="24"/>
          <w:szCs w:val="24"/>
          <w:lang w:eastAsia="ru-RU"/>
        </w:rPr>
        <w:t>ГАРАНТИИ КАЧЕСТВА ТОВАРА</w:t>
      </w:r>
    </w:p>
    <w:p w14:paraId="4F23671B" w14:textId="77777777"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7.1. Поставщик гарантирует соответствие качества Товара всем действующим стандартам и требованиям. Срок годности поставляемого товара на момент поставки должен составлять не менее 6 месяцев.</w:t>
      </w:r>
    </w:p>
    <w:p w14:paraId="1C3750E0" w14:textId="77777777"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7.2. Поставщик гарантирует устранение всех обнаруженных недостатков, допущенных при поставке Товара, за собственный счет на протяжении всего срока гарантии Товара. При этом все связанные с этим расходы должен нести Поставщик.</w:t>
      </w:r>
    </w:p>
    <w:p w14:paraId="11266197" w14:textId="77777777" w:rsidR="00A777F1" w:rsidRPr="00972647" w:rsidRDefault="00A777F1" w:rsidP="00A777F1">
      <w:pPr>
        <w:spacing w:before="240" w:line="240" w:lineRule="auto"/>
        <w:ind w:firstLine="539"/>
        <w:jc w:val="center"/>
        <w:rPr>
          <w:rFonts w:ascii="Times New Roman" w:eastAsia="Times New Roman" w:hAnsi="Times New Roman" w:cs="Times New Roman"/>
          <w:b/>
          <w:sz w:val="24"/>
          <w:szCs w:val="24"/>
          <w:lang w:eastAsia="ru-RU"/>
        </w:rPr>
      </w:pPr>
      <w:r w:rsidRPr="00972647">
        <w:rPr>
          <w:rFonts w:ascii="Times New Roman" w:eastAsia="Times New Roman" w:hAnsi="Times New Roman" w:cs="Times New Roman"/>
          <w:b/>
          <w:sz w:val="24"/>
          <w:szCs w:val="24"/>
          <w:lang w:eastAsia="ru-RU"/>
        </w:rPr>
        <w:t xml:space="preserve">8. ТАРА, УПАКОВКА, МАРКИРОВКА </w:t>
      </w:r>
    </w:p>
    <w:p w14:paraId="087AAAE3" w14:textId="77777777"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 xml:space="preserve">8.1. Товар поставляется в таре и упаковке, соответствующей требованиям законодательства Российской Федерации, стандартам и техническим условиям. </w:t>
      </w:r>
    </w:p>
    <w:p w14:paraId="64FA6F73" w14:textId="77777777"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8.2. Тара и упаковка должны обеспечивать сохранность товара при его транспортировке и хранении.</w:t>
      </w:r>
    </w:p>
    <w:p w14:paraId="76927653" w14:textId="77777777"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Поставщик несет полную ответственность за порчу или повреждение Товара вследствие несоответствующей упаковки, до момента перехода права собственности на Товар Заказчику.</w:t>
      </w:r>
    </w:p>
    <w:p w14:paraId="6BD24F67" w14:textId="77777777"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Этикетки и наклейки на упаковках должны быть четкими, чистыми и хорошо читаемыми.</w:t>
      </w:r>
    </w:p>
    <w:p w14:paraId="7972BC62" w14:textId="77777777" w:rsidR="00CC0546" w:rsidRDefault="00A777F1" w:rsidP="00CC0546">
      <w:pPr>
        <w:spacing w:before="240" w:line="240" w:lineRule="auto"/>
        <w:ind w:right="-5" w:firstLine="567"/>
        <w:jc w:val="center"/>
        <w:rPr>
          <w:rFonts w:ascii="Times New Roman" w:eastAsia="Times New Roman" w:hAnsi="Times New Roman" w:cs="Times New Roman"/>
          <w:b/>
          <w:sz w:val="24"/>
          <w:szCs w:val="24"/>
          <w:lang w:eastAsia="ru-RU"/>
        </w:rPr>
      </w:pPr>
      <w:r w:rsidRPr="00972647">
        <w:rPr>
          <w:rFonts w:ascii="Times New Roman" w:eastAsia="Times New Roman" w:hAnsi="Times New Roman" w:cs="Times New Roman"/>
          <w:b/>
          <w:sz w:val="24"/>
          <w:szCs w:val="24"/>
          <w:lang w:eastAsia="ru-RU"/>
        </w:rPr>
        <w:t>9. ОТВЕТСТВЕННОСТЬ СТОРОН</w:t>
      </w:r>
    </w:p>
    <w:p w14:paraId="12B01DB0" w14:textId="4E821240" w:rsidR="00FF204B" w:rsidRPr="00FF204B" w:rsidRDefault="00FF204B" w:rsidP="00FF204B">
      <w:pPr>
        <w:tabs>
          <w:tab w:val="left" w:pos="9923"/>
        </w:tabs>
        <w:spacing w:after="0" w:line="240" w:lineRule="auto"/>
        <w:ind w:firstLine="567"/>
        <w:jc w:val="both"/>
        <w:rPr>
          <w:rFonts w:ascii="Times New Roman" w:hAnsi="Times New Roman"/>
          <w:sz w:val="24"/>
          <w:szCs w:val="24"/>
        </w:rPr>
      </w:pPr>
      <w:r>
        <w:rPr>
          <w:rFonts w:ascii="Times New Roman" w:hAnsi="Times New Roman"/>
          <w:sz w:val="24"/>
          <w:szCs w:val="24"/>
        </w:rPr>
        <w:t>9</w:t>
      </w:r>
      <w:r w:rsidRPr="00FF204B">
        <w:rPr>
          <w:rFonts w:ascii="Times New Roman" w:hAnsi="Times New Roman"/>
          <w:sz w:val="24"/>
          <w:szCs w:val="24"/>
        </w:rPr>
        <w:t xml:space="preserve">.1. 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 Российской Федерации. </w:t>
      </w:r>
    </w:p>
    <w:p w14:paraId="096FB6DE" w14:textId="63F0EA4A" w:rsidR="00FF204B" w:rsidRPr="00FF204B" w:rsidRDefault="00FF204B" w:rsidP="00FF204B">
      <w:pPr>
        <w:autoSpaceDE w:val="0"/>
        <w:autoSpaceDN w:val="0"/>
        <w:adjustRightInd w:val="0"/>
        <w:spacing w:after="0" w:line="240" w:lineRule="auto"/>
        <w:ind w:firstLine="567"/>
        <w:jc w:val="both"/>
        <w:rPr>
          <w:rFonts w:ascii="Times New Roman" w:hAnsi="Times New Roman"/>
          <w:sz w:val="24"/>
          <w:szCs w:val="24"/>
          <w:lang w:eastAsia="zh-TW"/>
        </w:rPr>
      </w:pPr>
      <w:r>
        <w:rPr>
          <w:rFonts w:ascii="Times New Roman" w:hAnsi="Times New Roman"/>
          <w:sz w:val="24"/>
          <w:szCs w:val="24"/>
        </w:rPr>
        <w:t>9</w:t>
      </w:r>
      <w:r w:rsidRPr="00FF204B">
        <w:rPr>
          <w:rFonts w:ascii="Times New Roman" w:hAnsi="Times New Roman"/>
          <w:sz w:val="24"/>
          <w:szCs w:val="24"/>
        </w:rPr>
        <w:t xml:space="preserve">.2. </w:t>
      </w:r>
      <w:r w:rsidRPr="00FF204B">
        <w:rPr>
          <w:rFonts w:ascii="Times New Roman" w:hAnsi="Times New Roman"/>
          <w:sz w:val="24"/>
          <w:szCs w:val="24"/>
          <w:lang w:eastAsia="zh-TW"/>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DC71288" w14:textId="6C44AACA" w:rsidR="00FF204B" w:rsidRPr="00FF204B" w:rsidRDefault="00FF204B" w:rsidP="00FF204B">
      <w:pPr>
        <w:autoSpaceDE w:val="0"/>
        <w:autoSpaceDN w:val="0"/>
        <w:adjustRightInd w:val="0"/>
        <w:spacing w:after="0" w:line="240" w:lineRule="auto"/>
        <w:ind w:firstLine="567"/>
        <w:jc w:val="both"/>
        <w:rPr>
          <w:rFonts w:ascii="Times New Roman" w:hAnsi="Times New Roman"/>
          <w:sz w:val="24"/>
          <w:szCs w:val="24"/>
          <w:lang w:eastAsia="zh-TW"/>
        </w:rPr>
      </w:pPr>
      <w:r>
        <w:rPr>
          <w:rFonts w:ascii="Times New Roman" w:hAnsi="Times New Roman"/>
          <w:sz w:val="24"/>
          <w:szCs w:val="24"/>
          <w:lang w:eastAsia="zh-TW"/>
        </w:rPr>
        <w:t>9</w:t>
      </w:r>
      <w:r w:rsidRPr="00FF204B">
        <w:rPr>
          <w:rFonts w:ascii="Times New Roman" w:hAnsi="Times New Roman"/>
          <w:sz w:val="24"/>
          <w:szCs w:val="24"/>
          <w:lang w:eastAsia="zh-TW"/>
        </w:rPr>
        <w:t>.3.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91EA180" w14:textId="6D45F11A" w:rsidR="00FF204B" w:rsidRPr="00FF204B" w:rsidRDefault="00FF204B" w:rsidP="00FF204B">
      <w:pPr>
        <w:autoSpaceDE w:val="0"/>
        <w:autoSpaceDN w:val="0"/>
        <w:adjustRightInd w:val="0"/>
        <w:spacing w:after="0" w:line="240" w:lineRule="auto"/>
        <w:ind w:firstLine="567"/>
        <w:jc w:val="both"/>
        <w:rPr>
          <w:rFonts w:ascii="Times New Roman" w:hAnsi="Times New Roman"/>
          <w:sz w:val="24"/>
          <w:szCs w:val="24"/>
          <w:lang w:eastAsia="zh-TW"/>
        </w:rPr>
      </w:pPr>
      <w:r>
        <w:rPr>
          <w:rFonts w:ascii="Times New Roman" w:hAnsi="Times New Roman"/>
          <w:sz w:val="24"/>
          <w:szCs w:val="24"/>
        </w:rPr>
        <w:t>9</w:t>
      </w:r>
      <w:r w:rsidRPr="00FF204B">
        <w:rPr>
          <w:rFonts w:ascii="Times New Roman" w:hAnsi="Times New Roman"/>
          <w:sz w:val="24"/>
          <w:szCs w:val="24"/>
        </w:rPr>
        <w:t xml:space="preserve">.4. </w:t>
      </w:r>
      <w:r w:rsidRPr="00FF204B">
        <w:rPr>
          <w:rFonts w:ascii="Times New Roman" w:hAnsi="Times New Roman"/>
          <w:sz w:val="24"/>
          <w:szCs w:val="24"/>
          <w:lang w:eastAsia="zh-TW"/>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2726B140" w14:textId="77777777" w:rsidR="00FF204B" w:rsidRPr="00FF204B" w:rsidRDefault="00FF204B" w:rsidP="00FF204B">
      <w:pPr>
        <w:pStyle w:val="a5"/>
        <w:autoSpaceDE w:val="0"/>
        <w:autoSpaceDN w:val="0"/>
        <w:adjustRightInd w:val="0"/>
        <w:ind w:left="0" w:firstLine="567"/>
        <w:jc w:val="both"/>
        <w:rPr>
          <w:rFonts w:ascii="Times New Roman" w:hAnsi="Times New Roman" w:cs="Times New Roman"/>
          <w:sz w:val="24"/>
          <w:szCs w:val="24"/>
          <w:lang w:eastAsia="zh-TW"/>
        </w:rPr>
      </w:pPr>
      <w:r w:rsidRPr="00FF204B">
        <w:rPr>
          <w:rFonts w:ascii="Times New Roman" w:hAnsi="Times New Roman" w:cs="Times New Roman"/>
          <w:sz w:val="24"/>
          <w:szCs w:val="24"/>
          <w:lang w:eastAsia="zh-TW"/>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w:t>
      </w:r>
      <w:r w:rsidRPr="00FF204B">
        <w:rPr>
          <w:rFonts w:ascii="Times New Roman" w:hAnsi="Times New Roman" w:cs="Times New Roman"/>
          <w:sz w:val="24"/>
          <w:szCs w:val="24"/>
          <w:lang w:eastAsia="zh-TW"/>
        </w:rPr>
        <w:lastRenderedPageBreak/>
        <w:t xml:space="preserve">устанавливается в </w:t>
      </w:r>
      <w:r w:rsidRPr="00FF204B">
        <w:rPr>
          <w:rFonts w:ascii="Times New Roman" w:hAnsi="Times New Roman" w:cs="Times New Roman"/>
          <w:sz w:val="24"/>
          <w:szCs w:val="24"/>
        </w:rPr>
        <w:t>соответствии с Постановлением Правительства Российской Федерации от 30.08.2017 № 1042</w:t>
      </w:r>
      <w:r w:rsidRPr="00FF204B">
        <w:rPr>
          <w:rFonts w:ascii="Times New Roman" w:hAnsi="Times New Roman" w:cs="Times New Roman"/>
          <w:sz w:val="24"/>
          <w:szCs w:val="24"/>
          <w:lang w:eastAsia="zh-TW"/>
        </w:rPr>
        <w:t>:</w:t>
      </w:r>
    </w:p>
    <w:p w14:paraId="126AA092" w14:textId="77777777" w:rsidR="00FF204B" w:rsidRPr="00FF204B" w:rsidRDefault="00FF204B" w:rsidP="00FF204B">
      <w:pPr>
        <w:pStyle w:val="a5"/>
        <w:autoSpaceDE w:val="0"/>
        <w:autoSpaceDN w:val="0"/>
        <w:adjustRightInd w:val="0"/>
        <w:ind w:left="0" w:firstLine="567"/>
        <w:jc w:val="both"/>
        <w:rPr>
          <w:rFonts w:ascii="Times New Roman" w:hAnsi="Times New Roman" w:cs="Times New Roman"/>
          <w:sz w:val="24"/>
          <w:szCs w:val="24"/>
          <w:lang w:eastAsia="zh-TW"/>
        </w:rPr>
      </w:pPr>
      <w:r w:rsidRPr="00FF204B">
        <w:rPr>
          <w:rFonts w:ascii="Times New Roman" w:hAnsi="Times New Roman" w:cs="Times New Roman"/>
          <w:sz w:val="24"/>
          <w:szCs w:val="24"/>
          <w:lang w:eastAsia="zh-TW"/>
        </w:rPr>
        <w:t>а) 1000 рублей, если цена Контракта не превышает 3 млн рублей (включительно).</w:t>
      </w:r>
    </w:p>
    <w:p w14:paraId="1F9EBCFC" w14:textId="77777777" w:rsidR="00FF204B" w:rsidRPr="00FF204B" w:rsidRDefault="00FF204B" w:rsidP="00FF204B">
      <w:pPr>
        <w:pStyle w:val="a5"/>
        <w:autoSpaceDE w:val="0"/>
        <w:autoSpaceDN w:val="0"/>
        <w:adjustRightInd w:val="0"/>
        <w:ind w:left="0" w:firstLine="567"/>
        <w:jc w:val="both"/>
        <w:rPr>
          <w:rFonts w:ascii="Times New Roman" w:hAnsi="Times New Roman" w:cs="Times New Roman"/>
          <w:sz w:val="24"/>
          <w:szCs w:val="24"/>
          <w:lang w:eastAsia="zh-TW"/>
        </w:rPr>
      </w:pPr>
      <w:r w:rsidRPr="00FF204B">
        <w:rPr>
          <w:rFonts w:ascii="Times New Roman" w:hAnsi="Times New Roman" w:cs="Times New Roman"/>
          <w:sz w:val="24"/>
          <w:szCs w:val="24"/>
          <w:lang w:eastAsia="zh-TW"/>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7C4CF03" w14:textId="2E215305" w:rsidR="00FF204B" w:rsidRPr="00FF204B" w:rsidRDefault="00FF204B" w:rsidP="00FF204B">
      <w:pPr>
        <w:autoSpaceDE w:val="0"/>
        <w:autoSpaceDN w:val="0"/>
        <w:adjustRightInd w:val="0"/>
        <w:spacing w:after="0" w:line="240" w:lineRule="auto"/>
        <w:ind w:firstLine="567"/>
        <w:jc w:val="both"/>
        <w:rPr>
          <w:rFonts w:ascii="Times New Roman" w:hAnsi="Times New Roman"/>
          <w:sz w:val="24"/>
          <w:szCs w:val="24"/>
          <w:lang w:eastAsia="zh-TW"/>
        </w:rPr>
      </w:pPr>
      <w:r>
        <w:rPr>
          <w:rFonts w:ascii="Times New Roman" w:hAnsi="Times New Roman"/>
          <w:sz w:val="24"/>
          <w:szCs w:val="24"/>
        </w:rPr>
        <w:t>9</w:t>
      </w:r>
      <w:r w:rsidRPr="00FF204B">
        <w:rPr>
          <w:rFonts w:ascii="Times New Roman" w:hAnsi="Times New Roman"/>
          <w:sz w:val="24"/>
          <w:szCs w:val="24"/>
        </w:rPr>
        <w:t xml:space="preserve">.5. </w:t>
      </w:r>
      <w:r w:rsidRPr="00FF204B">
        <w:rPr>
          <w:rFonts w:ascii="Times New Roman" w:hAnsi="Times New Roman"/>
          <w:sz w:val="24"/>
          <w:szCs w:val="24"/>
          <w:lang w:eastAsia="zh-TW"/>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4467A29" w14:textId="2F9788BC" w:rsidR="00FF204B" w:rsidRPr="00FF204B" w:rsidRDefault="00FF204B" w:rsidP="00FF204B">
      <w:pPr>
        <w:autoSpaceDE w:val="0"/>
        <w:autoSpaceDN w:val="0"/>
        <w:adjustRightInd w:val="0"/>
        <w:spacing w:after="0" w:line="240" w:lineRule="auto"/>
        <w:ind w:firstLine="567"/>
        <w:jc w:val="both"/>
        <w:rPr>
          <w:rFonts w:ascii="Times New Roman" w:hAnsi="Times New Roman"/>
          <w:sz w:val="24"/>
          <w:szCs w:val="24"/>
          <w:lang w:eastAsia="zh-TW"/>
        </w:rPr>
      </w:pPr>
      <w:r>
        <w:rPr>
          <w:rFonts w:ascii="Times New Roman" w:hAnsi="Times New Roman"/>
          <w:sz w:val="24"/>
          <w:szCs w:val="24"/>
        </w:rPr>
        <w:t>9</w:t>
      </w:r>
      <w:r w:rsidRPr="00FF204B">
        <w:rPr>
          <w:rFonts w:ascii="Times New Roman" w:hAnsi="Times New Roman"/>
          <w:sz w:val="24"/>
          <w:szCs w:val="24"/>
        </w:rPr>
        <w:t xml:space="preserve">.6. </w:t>
      </w:r>
      <w:r w:rsidRPr="00FF204B">
        <w:rPr>
          <w:rFonts w:ascii="Times New Roman" w:hAnsi="Times New Roman"/>
          <w:sz w:val="24"/>
          <w:szCs w:val="24"/>
          <w:lang w:eastAsia="zh-TW"/>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EC94917" w14:textId="44AC6CFB" w:rsidR="00FF204B" w:rsidRPr="00FF204B" w:rsidRDefault="00FF204B" w:rsidP="00FF204B">
      <w:pPr>
        <w:spacing w:after="0"/>
        <w:ind w:firstLine="567"/>
        <w:jc w:val="both"/>
        <w:rPr>
          <w:rFonts w:ascii="Times New Roman" w:hAnsi="Times New Roman"/>
          <w:sz w:val="24"/>
          <w:szCs w:val="24"/>
        </w:rPr>
      </w:pPr>
      <w:bookmarkStart w:id="3" w:name="_Hlk214621420"/>
      <w:r>
        <w:rPr>
          <w:rFonts w:ascii="Times New Roman" w:hAnsi="Times New Roman"/>
          <w:sz w:val="24"/>
          <w:szCs w:val="24"/>
        </w:rPr>
        <w:t>9</w:t>
      </w:r>
      <w:r w:rsidRPr="00FF204B">
        <w:rPr>
          <w:rFonts w:ascii="Times New Roman" w:hAnsi="Times New Roman"/>
          <w:sz w:val="24"/>
          <w:szCs w:val="24"/>
        </w:rPr>
        <w:t>.7. Размер штрафа за неисполнение или ненадлежащее исполнение Поставщиком обязательств, предусмотренных Контрактом, в соответствии с Постановлением Правительства РФ от 30.08.2017 № 1042, устанавливается следующим образом:</w:t>
      </w:r>
    </w:p>
    <w:p w14:paraId="6B05DB28" w14:textId="47D8BFF1" w:rsidR="00FF204B" w:rsidRPr="00FF204B" w:rsidRDefault="00FF204B" w:rsidP="00FF204B">
      <w:pPr>
        <w:spacing w:after="0"/>
        <w:ind w:firstLine="567"/>
        <w:jc w:val="both"/>
        <w:rPr>
          <w:rFonts w:ascii="Times New Roman" w:hAnsi="Times New Roman"/>
          <w:sz w:val="24"/>
          <w:szCs w:val="24"/>
        </w:rPr>
      </w:pPr>
      <w:r>
        <w:rPr>
          <w:rFonts w:ascii="Times New Roman" w:hAnsi="Times New Roman"/>
          <w:sz w:val="24"/>
          <w:szCs w:val="24"/>
        </w:rPr>
        <w:t>9</w:t>
      </w:r>
      <w:r w:rsidRPr="00FF204B">
        <w:rPr>
          <w:rFonts w:ascii="Times New Roman" w:hAnsi="Times New Roman"/>
          <w:sz w:val="24"/>
          <w:szCs w:val="24"/>
        </w:rPr>
        <w:t xml:space="preserve">.7.1.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sidRPr="00FF204B">
        <w:rPr>
          <w:rFonts w:ascii="Times New Roman" w:eastAsia="Times New Roman" w:hAnsi="Times New Roman"/>
          <w:sz w:val="24"/>
          <w:szCs w:val="24"/>
          <w:lang w:eastAsia="ru-RU"/>
        </w:rPr>
        <w:t>(в том числе гарантийного обязательства)</w:t>
      </w:r>
      <w:r w:rsidRPr="00FF204B">
        <w:rPr>
          <w:rFonts w:ascii="Times New Roman" w:hAnsi="Times New Roman"/>
          <w:sz w:val="24"/>
          <w:szCs w:val="24"/>
        </w:rPr>
        <w:t>, предусмотренных Контрактом, Поставщик уплачивает Заказчику штраф:</w:t>
      </w:r>
    </w:p>
    <w:p w14:paraId="5AB58BA2" w14:textId="77777777" w:rsidR="00FF204B" w:rsidRPr="00FF204B" w:rsidRDefault="00FF204B" w:rsidP="00FF204B">
      <w:pPr>
        <w:pStyle w:val="a5"/>
        <w:autoSpaceDE w:val="0"/>
        <w:autoSpaceDN w:val="0"/>
        <w:adjustRightInd w:val="0"/>
        <w:ind w:left="0" w:firstLine="567"/>
        <w:jc w:val="both"/>
        <w:rPr>
          <w:rFonts w:ascii="Times New Roman" w:hAnsi="Times New Roman" w:cs="Times New Roman"/>
          <w:sz w:val="24"/>
          <w:szCs w:val="24"/>
          <w:lang w:eastAsia="zh-TW"/>
        </w:rPr>
      </w:pPr>
      <w:r w:rsidRPr="00FF204B">
        <w:rPr>
          <w:rFonts w:ascii="Times New Roman" w:hAnsi="Times New Roman" w:cs="Times New Roman"/>
          <w:sz w:val="24"/>
          <w:szCs w:val="24"/>
          <w:lang w:eastAsia="zh-TW"/>
        </w:rPr>
        <w:t>а) 10 процентов цены контракта в случае, если цена контракта не превышает 3 млн рублей;</w:t>
      </w:r>
    </w:p>
    <w:p w14:paraId="01BABAAB" w14:textId="318F4B2E" w:rsidR="00FF204B" w:rsidRPr="00FF204B" w:rsidRDefault="00FF204B" w:rsidP="00FF204B">
      <w:pPr>
        <w:autoSpaceDE w:val="0"/>
        <w:autoSpaceDN w:val="0"/>
        <w:adjustRightInd w:val="0"/>
        <w:spacing w:after="0" w:line="240" w:lineRule="auto"/>
        <w:ind w:firstLine="567"/>
        <w:jc w:val="both"/>
        <w:rPr>
          <w:rFonts w:ascii="Times New Roman" w:hAnsi="Times New Roman"/>
          <w:sz w:val="24"/>
          <w:szCs w:val="24"/>
          <w:lang w:eastAsia="zh-TW"/>
        </w:rPr>
      </w:pPr>
      <w:r>
        <w:rPr>
          <w:rFonts w:ascii="Times New Roman" w:hAnsi="Times New Roman"/>
          <w:sz w:val="24"/>
          <w:szCs w:val="24"/>
          <w:lang w:eastAsia="zh-TW"/>
        </w:rPr>
        <w:t>9</w:t>
      </w:r>
      <w:r w:rsidRPr="00FF204B">
        <w:rPr>
          <w:rFonts w:ascii="Times New Roman" w:hAnsi="Times New Roman"/>
          <w:sz w:val="24"/>
          <w:szCs w:val="24"/>
          <w:lang w:eastAsia="zh-TW"/>
        </w:rPr>
        <w:t xml:space="preserve">.7.2. За каждый факт неисполнения или ненадлежащего исполнения Поставщиком обязательств, предусмотренных Контрактом, заключенному по результатам определения поставщика в соответствии с </w:t>
      </w:r>
      <w:hyperlink r:id="rId7" w:history="1">
        <w:r w:rsidRPr="00FF204B">
          <w:rPr>
            <w:rFonts w:ascii="Times New Roman" w:hAnsi="Times New Roman"/>
            <w:sz w:val="24"/>
            <w:szCs w:val="24"/>
            <w:lang w:eastAsia="zh-TW"/>
          </w:rPr>
          <w:t>пунктом 1 части 1 статьи 30</w:t>
        </w:r>
      </w:hyperlink>
      <w:r w:rsidRPr="00FF204B">
        <w:rPr>
          <w:rFonts w:ascii="Times New Roman" w:hAnsi="Times New Roman"/>
          <w:sz w:val="24"/>
          <w:szCs w:val="24"/>
          <w:lang w:eastAsia="zh-TW"/>
        </w:rPr>
        <w:t xml:space="preserve"> </w:t>
      </w:r>
      <w:r w:rsidRPr="00FF204B">
        <w:rPr>
          <w:rFonts w:ascii="Times New Roman" w:hAnsi="Times New Roman"/>
          <w:bCs/>
          <w:sz w:val="24"/>
          <w:szCs w:val="24"/>
        </w:rPr>
        <w:t>Закона о контрактной системе</w:t>
      </w:r>
      <w:r w:rsidRPr="00FF204B">
        <w:rPr>
          <w:rFonts w:ascii="Times New Roman" w:hAnsi="Times New Roman"/>
          <w:sz w:val="24"/>
          <w:szCs w:val="24"/>
          <w:lang w:eastAsia="zh-TW"/>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 тыс. рублей и не менее 1 тыс. рублей;</w:t>
      </w:r>
    </w:p>
    <w:p w14:paraId="7397EC6A" w14:textId="069F9034" w:rsidR="00FF204B" w:rsidRPr="00FF204B" w:rsidRDefault="00FF204B" w:rsidP="00FF204B">
      <w:pPr>
        <w:pStyle w:val="a5"/>
        <w:autoSpaceDE w:val="0"/>
        <w:autoSpaceDN w:val="0"/>
        <w:adjustRightInd w:val="0"/>
        <w:ind w:left="0" w:firstLine="567"/>
        <w:jc w:val="both"/>
        <w:rPr>
          <w:rFonts w:ascii="Times New Roman" w:hAnsi="Times New Roman" w:cs="Times New Roman"/>
          <w:sz w:val="24"/>
          <w:szCs w:val="24"/>
          <w:lang w:eastAsia="zh-TW"/>
        </w:rPr>
      </w:pPr>
      <w:r>
        <w:rPr>
          <w:rFonts w:ascii="Times New Roman" w:hAnsi="Times New Roman" w:cs="Times New Roman"/>
          <w:sz w:val="24"/>
          <w:szCs w:val="24"/>
          <w:lang w:eastAsia="zh-TW"/>
        </w:rPr>
        <w:t>9</w:t>
      </w:r>
      <w:r w:rsidRPr="00FF204B">
        <w:rPr>
          <w:rFonts w:ascii="Times New Roman" w:hAnsi="Times New Roman" w:cs="Times New Roman"/>
          <w:sz w:val="24"/>
          <w:szCs w:val="24"/>
          <w:lang w:eastAsia="zh-TW"/>
        </w:rPr>
        <w:t xml:space="preserve">.7.3.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w:t>
      </w:r>
      <w:r w:rsidRPr="00FF204B">
        <w:rPr>
          <w:rFonts w:ascii="Times New Roman" w:hAnsi="Times New Roman"/>
          <w:bCs/>
          <w:sz w:val="24"/>
          <w:szCs w:val="24"/>
        </w:rPr>
        <w:t>Законом о контрактной системе</w:t>
      </w:r>
      <w:r w:rsidRPr="00FF204B">
        <w:rPr>
          <w:rFonts w:ascii="Times New Roman" w:hAnsi="Times New Roman" w:cs="Times New Roman"/>
          <w:sz w:val="24"/>
          <w:szCs w:val="24"/>
          <w:lang w:eastAsia="zh-TW"/>
        </w:rPr>
        <w:t>),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2655847D" w14:textId="77777777" w:rsidR="00FF204B" w:rsidRPr="00FF204B" w:rsidRDefault="00FF204B" w:rsidP="00FF204B">
      <w:pPr>
        <w:pStyle w:val="a5"/>
        <w:autoSpaceDE w:val="0"/>
        <w:autoSpaceDN w:val="0"/>
        <w:adjustRightInd w:val="0"/>
        <w:ind w:left="0" w:firstLine="567"/>
        <w:jc w:val="both"/>
        <w:rPr>
          <w:rFonts w:ascii="Times New Roman" w:hAnsi="Times New Roman" w:cs="Times New Roman"/>
          <w:sz w:val="24"/>
          <w:szCs w:val="24"/>
          <w:lang w:eastAsia="zh-TW"/>
        </w:rPr>
      </w:pPr>
      <w:r w:rsidRPr="00FF204B">
        <w:rPr>
          <w:rFonts w:ascii="Times New Roman" w:hAnsi="Times New Roman" w:cs="Times New Roman"/>
          <w:sz w:val="24"/>
          <w:szCs w:val="24"/>
          <w:lang w:eastAsia="zh-TW"/>
        </w:rPr>
        <w:t>а) в случае если цена контракта не превышает начальную (максимальную) цену контракта:</w:t>
      </w:r>
    </w:p>
    <w:p w14:paraId="39C8820F" w14:textId="77777777" w:rsidR="00FF204B" w:rsidRPr="00FF204B" w:rsidRDefault="00FF204B" w:rsidP="00FF204B">
      <w:pPr>
        <w:pStyle w:val="a5"/>
        <w:autoSpaceDE w:val="0"/>
        <w:autoSpaceDN w:val="0"/>
        <w:adjustRightInd w:val="0"/>
        <w:ind w:left="0" w:firstLine="567"/>
        <w:jc w:val="both"/>
        <w:rPr>
          <w:rFonts w:ascii="Times New Roman" w:hAnsi="Times New Roman" w:cs="Times New Roman"/>
          <w:sz w:val="24"/>
          <w:szCs w:val="24"/>
          <w:lang w:eastAsia="zh-TW"/>
        </w:rPr>
      </w:pPr>
      <w:r w:rsidRPr="00FF204B">
        <w:rPr>
          <w:rFonts w:ascii="Times New Roman" w:hAnsi="Times New Roman" w:cs="Times New Roman"/>
          <w:sz w:val="24"/>
          <w:szCs w:val="24"/>
          <w:lang w:eastAsia="zh-TW"/>
        </w:rPr>
        <w:t>10 процентов начальной (максимальной) цены контракта, если цена контракта не превышает 3 млн рублей;</w:t>
      </w:r>
    </w:p>
    <w:p w14:paraId="5C323A56" w14:textId="77777777" w:rsidR="00FF204B" w:rsidRPr="00FF204B" w:rsidRDefault="00FF204B" w:rsidP="00FF204B">
      <w:pPr>
        <w:pStyle w:val="a5"/>
        <w:autoSpaceDE w:val="0"/>
        <w:autoSpaceDN w:val="0"/>
        <w:adjustRightInd w:val="0"/>
        <w:ind w:left="0" w:firstLine="567"/>
        <w:jc w:val="both"/>
        <w:rPr>
          <w:rFonts w:ascii="Times New Roman" w:hAnsi="Times New Roman" w:cs="Times New Roman"/>
          <w:sz w:val="24"/>
          <w:szCs w:val="24"/>
          <w:lang w:eastAsia="zh-TW"/>
        </w:rPr>
      </w:pPr>
      <w:r w:rsidRPr="00FF204B">
        <w:rPr>
          <w:rFonts w:ascii="Times New Roman" w:hAnsi="Times New Roman" w:cs="Times New Roman"/>
          <w:sz w:val="24"/>
          <w:szCs w:val="24"/>
          <w:lang w:eastAsia="zh-TW"/>
        </w:rPr>
        <w:t>б) в случае если цена контракта превышает начальную (максимальную) цену контракта:</w:t>
      </w:r>
    </w:p>
    <w:p w14:paraId="0DF4DAA0" w14:textId="77777777" w:rsidR="00FF204B" w:rsidRPr="00FF204B" w:rsidRDefault="00FF204B" w:rsidP="00FF204B">
      <w:pPr>
        <w:pStyle w:val="a5"/>
        <w:autoSpaceDE w:val="0"/>
        <w:autoSpaceDN w:val="0"/>
        <w:adjustRightInd w:val="0"/>
        <w:ind w:left="0" w:firstLine="567"/>
        <w:jc w:val="both"/>
        <w:rPr>
          <w:rFonts w:ascii="Times New Roman" w:hAnsi="Times New Roman" w:cs="Times New Roman"/>
          <w:sz w:val="24"/>
          <w:szCs w:val="24"/>
          <w:lang w:eastAsia="zh-TW"/>
        </w:rPr>
      </w:pPr>
      <w:r w:rsidRPr="00FF204B">
        <w:rPr>
          <w:rFonts w:ascii="Times New Roman" w:hAnsi="Times New Roman" w:cs="Times New Roman"/>
          <w:sz w:val="24"/>
          <w:szCs w:val="24"/>
          <w:lang w:eastAsia="zh-TW"/>
        </w:rPr>
        <w:t>10 процентов цены контракта, если цена контракта не превышает 3 млн рублей;</w:t>
      </w:r>
    </w:p>
    <w:p w14:paraId="0573D663" w14:textId="6C012784" w:rsidR="00FF204B" w:rsidRPr="00FF204B" w:rsidRDefault="00FF204B" w:rsidP="00FF204B">
      <w:pPr>
        <w:pStyle w:val="a5"/>
        <w:autoSpaceDE w:val="0"/>
        <w:autoSpaceDN w:val="0"/>
        <w:adjustRightInd w:val="0"/>
        <w:ind w:left="0" w:firstLine="567"/>
        <w:jc w:val="both"/>
        <w:rPr>
          <w:rFonts w:ascii="Times New Roman" w:hAnsi="Times New Roman" w:cs="Times New Roman"/>
          <w:sz w:val="24"/>
          <w:szCs w:val="24"/>
          <w:lang w:eastAsia="zh-TW"/>
        </w:rPr>
      </w:pPr>
      <w:r>
        <w:rPr>
          <w:rFonts w:ascii="Times New Roman" w:hAnsi="Times New Roman" w:cs="Times New Roman"/>
          <w:sz w:val="24"/>
          <w:szCs w:val="24"/>
          <w:lang w:eastAsia="zh-TW"/>
        </w:rPr>
        <w:t>9</w:t>
      </w:r>
      <w:r w:rsidRPr="00FF204B">
        <w:rPr>
          <w:rFonts w:ascii="Times New Roman" w:hAnsi="Times New Roman" w:cs="Times New Roman"/>
          <w:sz w:val="24"/>
          <w:szCs w:val="24"/>
          <w:lang w:eastAsia="zh-TW"/>
        </w:rP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7F45886" w14:textId="77777777" w:rsidR="00FF204B" w:rsidRPr="00FF204B" w:rsidRDefault="00FF204B" w:rsidP="00FF204B">
      <w:pPr>
        <w:pStyle w:val="a5"/>
        <w:autoSpaceDE w:val="0"/>
        <w:autoSpaceDN w:val="0"/>
        <w:adjustRightInd w:val="0"/>
        <w:ind w:left="0" w:firstLine="567"/>
        <w:jc w:val="both"/>
        <w:rPr>
          <w:rFonts w:ascii="Times New Roman" w:hAnsi="Times New Roman" w:cs="Times New Roman"/>
          <w:sz w:val="24"/>
          <w:szCs w:val="24"/>
          <w:lang w:eastAsia="zh-TW"/>
        </w:rPr>
      </w:pPr>
      <w:r w:rsidRPr="00FF204B">
        <w:rPr>
          <w:rFonts w:ascii="Times New Roman" w:hAnsi="Times New Roman" w:cs="Times New Roman"/>
          <w:sz w:val="24"/>
          <w:szCs w:val="24"/>
          <w:lang w:eastAsia="zh-TW"/>
        </w:rPr>
        <w:t>а) 1000 рублей, если цена контракта не превышает 3 млн рублей.</w:t>
      </w:r>
    </w:p>
    <w:bookmarkEnd w:id="3"/>
    <w:p w14:paraId="03F4EE3E" w14:textId="13A03462" w:rsidR="00FF204B" w:rsidRPr="00FF204B" w:rsidRDefault="00FF204B" w:rsidP="00FF204B">
      <w:pPr>
        <w:autoSpaceDE w:val="0"/>
        <w:autoSpaceDN w:val="0"/>
        <w:adjustRightInd w:val="0"/>
        <w:spacing w:after="0" w:line="240" w:lineRule="auto"/>
        <w:ind w:firstLine="567"/>
        <w:jc w:val="both"/>
        <w:rPr>
          <w:rFonts w:ascii="Times New Roman" w:hAnsi="Times New Roman"/>
          <w:sz w:val="24"/>
          <w:szCs w:val="24"/>
          <w:lang w:eastAsia="zh-TW"/>
        </w:rPr>
      </w:pPr>
      <w:r>
        <w:rPr>
          <w:rFonts w:ascii="Times New Roman" w:hAnsi="Times New Roman"/>
          <w:sz w:val="24"/>
          <w:szCs w:val="24"/>
        </w:rPr>
        <w:t>9</w:t>
      </w:r>
      <w:r w:rsidRPr="00FF204B">
        <w:rPr>
          <w:rFonts w:ascii="Times New Roman" w:hAnsi="Times New Roman"/>
          <w:sz w:val="24"/>
          <w:szCs w:val="24"/>
        </w:rPr>
        <w:t xml:space="preserve">.8. </w:t>
      </w:r>
      <w:bookmarkStart w:id="4" w:name="_Hlk214621481"/>
      <w:r w:rsidRPr="00FF204B">
        <w:rPr>
          <w:rFonts w:ascii="Times New Roman" w:hAnsi="Times New Roman"/>
          <w:sz w:val="24"/>
          <w:szCs w:val="24"/>
          <w:lang w:eastAsia="zh-TW"/>
        </w:rPr>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bookmarkEnd w:id="4"/>
    </w:p>
    <w:p w14:paraId="666460AA" w14:textId="7F3243D3" w:rsidR="00FF204B" w:rsidRPr="00FF204B" w:rsidRDefault="00FF204B" w:rsidP="00FF204B">
      <w:pPr>
        <w:autoSpaceDE w:val="0"/>
        <w:autoSpaceDN w:val="0"/>
        <w:adjustRightInd w:val="0"/>
        <w:spacing w:after="0" w:line="240" w:lineRule="auto"/>
        <w:ind w:firstLine="567"/>
        <w:jc w:val="both"/>
        <w:rPr>
          <w:rFonts w:ascii="Times New Roman" w:hAnsi="Times New Roman"/>
          <w:sz w:val="24"/>
          <w:szCs w:val="24"/>
          <w:lang w:eastAsia="zh-TW"/>
        </w:rPr>
      </w:pPr>
      <w:r>
        <w:rPr>
          <w:rFonts w:ascii="Times New Roman" w:hAnsi="Times New Roman"/>
          <w:sz w:val="24"/>
          <w:szCs w:val="24"/>
        </w:rPr>
        <w:t>9</w:t>
      </w:r>
      <w:r w:rsidRPr="00FF204B">
        <w:rPr>
          <w:rFonts w:ascii="Times New Roman" w:hAnsi="Times New Roman"/>
          <w:sz w:val="24"/>
          <w:szCs w:val="24"/>
        </w:rPr>
        <w:t xml:space="preserve">.9. </w:t>
      </w:r>
      <w:r w:rsidRPr="00FF204B">
        <w:rPr>
          <w:rFonts w:ascii="Times New Roman" w:hAnsi="Times New Roman"/>
          <w:sz w:val="24"/>
          <w:szCs w:val="24"/>
          <w:lang w:eastAsia="zh-TW"/>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3DD570A" w14:textId="0E2122A0" w:rsidR="00FF204B" w:rsidRPr="00FF204B" w:rsidRDefault="00FF204B" w:rsidP="00FF204B">
      <w:pPr>
        <w:autoSpaceDE w:val="0"/>
        <w:autoSpaceDN w:val="0"/>
        <w:adjustRightInd w:val="0"/>
        <w:spacing w:after="0" w:line="240" w:lineRule="auto"/>
        <w:ind w:firstLine="567"/>
        <w:jc w:val="both"/>
        <w:rPr>
          <w:rFonts w:ascii="Times New Roman" w:hAnsi="Times New Roman"/>
          <w:sz w:val="24"/>
          <w:szCs w:val="24"/>
          <w:lang w:eastAsia="zh-TW"/>
        </w:rPr>
      </w:pPr>
      <w:r>
        <w:rPr>
          <w:rFonts w:ascii="Times New Roman" w:hAnsi="Times New Roman"/>
          <w:sz w:val="24"/>
          <w:szCs w:val="24"/>
        </w:rPr>
        <w:lastRenderedPageBreak/>
        <w:t>9</w:t>
      </w:r>
      <w:r w:rsidRPr="00FF204B">
        <w:rPr>
          <w:rFonts w:ascii="Times New Roman" w:hAnsi="Times New Roman"/>
          <w:sz w:val="24"/>
          <w:szCs w:val="24"/>
        </w:rPr>
        <w:t xml:space="preserve">.10. </w:t>
      </w:r>
      <w:r w:rsidRPr="00FF204B">
        <w:rPr>
          <w:rFonts w:ascii="Times New Roman" w:hAnsi="Times New Roman"/>
          <w:sz w:val="24"/>
          <w:szCs w:val="24"/>
          <w:lang w:eastAsia="zh-TW"/>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2A7D892" w14:textId="77777777" w:rsidR="00A777F1" w:rsidRPr="00972647" w:rsidRDefault="00A777F1" w:rsidP="00A777F1">
      <w:pPr>
        <w:spacing w:before="240" w:line="240" w:lineRule="auto"/>
        <w:ind w:right="-5" w:firstLine="567"/>
        <w:jc w:val="center"/>
        <w:rPr>
          <w:rFonts w:ascii="Times New Roman" w:eastAsia="Times New Roman" w:hAnsi="Times New Roman" w:cs="Times New Roman"/>
          <w:b/>
          <w:sz w:val="24"/>
          <w:szCs w:val="24"/>
          <w:lang w:eastAsia="ru-RU"/>
        </w:rPr>
      </w:pPr>
      <w:r w:rsidRPr="00972647">
        <w:rPr>
          <w:rFonts w:ascii="Times New Roman" w:eastAsia="Times New Roman" w:hAnsi="Times New Roman" w:cs="Times New Roman"/>
          <w:b/>
          <w:sz w:val="24"/>
          <w:szCs w:val="24"/>
          <w:lang w:eastAsia="ru-RU"/>
        </w:rPr>
        <w:t>10. ОБСТОЯТЕЛЬСТВА НЕПРЕОДОЛИМОЙ СИЛЫ</w:t>
      </w:r>
    </w:p>
    <w:p w14:paraId="2C2C3F8B" w14:textId="77777777"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10.1. Стороны освобождаются от ответственности за частичное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388E7D8E" w14:textId="77777777"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4D73840E" w14:textId="77777777"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10.2. В случае наступления обстоятельств, указанных в п. 10.1.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639DF443" w14:textId="77777777"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С момента наступления форс-мажорных обстоятельств действие Контракта приостанавливается до момента прекращения указанных обстоятельств.</w:t>
      </w:r>
    </w:p>
    <w:p w14:paraId="3DB08CC0" w14:textId="77777777"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10.3. При наступлении Форс-мажора Стороны определяют возможность и условия возобновления приостановленных обязательств.</w:t>
      </w:r>
    </w:p>
    <w:p w14:paraId="3914767F" w14:textId="345A64A6" w:rsidR="00A777F1" w:rsidRPr="00972647" w:rsidRDefault="00A777F1" w:rsidP="00A777F1">
      <w:pPr>
        <w:spacing w:before="240" w:line="240" w:lineRule="auto"/>
        <w:jc w:val="center"/>
        <w:rPr>
          <w:rFonts w:ascii="Times New Roman" w:eastAsia="Times New Roman" w:hAnsi="Times New Roman" w:cs="Times New Roman"/>
          <w:b/>
          <w:sz w:val="24"/>
          <w:szCs w:val="24"/>
          <w:lang w:eastAsia="ru-RU"/>
        </w:rPr>
      </w:pPr>
      <w:r w:rsidRPr="00972647">
        <w:rPr>
          <w:rFonts w:ascii="Times New Roman" w:eastAsia="Times New Roman" w:hAnsi="Times New Roman" w:cs="Times New Roman"/>
          <w:b/>
          <w:sz w:val="24"/>
          <w:szCs w:val="24"/>
          <w:lang w:eastAsia="ru-RU"/>
        </w:rPr>
        <w:t xml:space="preserve">11. </w:t>
      </w:r>
      <w:r w:rsidR="00534DAA">
        <w:rPr>
          <w:rFonts w:ascii="Times New Roman" w:eastAsia="Times New Roman" w:hAnsi="Times New Roman" w:cs="Times New Roman"/>
          <w:b/>
          <w:sz w:val="24"/>
          <w:szCs w:val="24"/>
          <w:lang w:eastAsia="ru-RU"/>
        </w:rPr>
        <w:t xml:space="preserve">ИЗМЕНЕНИЕ И </w:t>
      </w:r>
      <w:r w:rsidRPr="00972647">
        <w:rPr>
          <w:rFonts w:ascii="Times New Roman" w:eastAsia="Times New Roman" w:hAnsi="Times New Roman" w:cs="Times New Roman"/>
          <w:b/>
          <w:sz w:val="24"/>
          <w:szCs w:val="24"/>
          <w:lang w:eastAsia="ru-RU"/>
        </w:rPr>
        <w:t>РАСТОРЖЕНИЕ КОНТРАКТА</w:t>
      </w:r>
    </w:p>
    <w:p w14:paraId="0909ECEC" w14:textId="77777777" w:rsidR="00534DAA" w:rsidRPr="00AE2D92" w:rsidRDefault="00A777F1" w:rsidP="00534DAA">
      <w:pPr>
        <w:spacing w:after="0" w:line="240" w:lineRule="auto"/>
        <w:ind w:firstLine="708"/>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11.1.</w:t>
      </w:r>
      <w:r w:rsidR="00534DAA" w:rsidRPr="00534DAA">
        <w:rPr>
          <w:rFonts w:ascii="Times New Roman" w:hAnsi="Times New Roman" w:cs="Times New Roman"/>
          <w:sz w:val="24"/>
          <w:szCs w:val="24"/>
        </w:rPr>
        <w:t xml:space="preserve"> </w:t>
      </w:r>
      <w:r w:rsidR="00534DAA" w:rsidRPr="00AE2D92">
        <w:rPr>
          <w:rFonts w:ascii="Times New Roman" w:eastAsia="Times New Roman" w:hAnsi="Times New Roman" w:cs="Times New Roman"/>
          <w:sz w:val="24"/>
          <w:szCs w:val="24"/>
          <w:lang w:eastAsia="ru-RU"/>
        </w:rPr>
        <w:t>Изменение условий контракта при его исполнении не допускается, за исключением случаев:</w:t>
      </w:r>
    </w:p>
    <w:p w14:paraId="5CD2D214" w14:textId="49494B5E" w:rsidR="00534DAA" w:rsidRPr="00534DAA" w:rsidRDefault="00534DAA" w:rsidP="00534DAA">
      <w:pPr>
        <w:spacing w:after="0" w:line="240" w:lineRule="auto"/>
        <w:ind w:firstLine="708"/>
        <w:jc w:val="both"/>
        <w:rPr>
          <w:rFonts w:ascii="Times New Roman" w:hAnsi="Times New Roman" w:cs="Times New Roman"/>
          <w:sz w:val="24"/>
          <w:szCs w:val="24"/>
        </w:rPr>
      </w:pPr>
      <w:r w:rsidRPr="00534DAA">
        <w:rPr>
          <w:rFonts w:ascii="Times New Roman" w:hAnsi="Times New Roman" w:cs="Times New Roman"/>
          <w:sz w:val="24"/>
          <w:szCs w:val="24"/>
        </w:rPr>
        <w:t xml:space="preserve">11.1.1. Условия контракта могут быть изменены по соглашению Сторон при снижении цены контракта без изменения предусмотренного контрактом объема оказываемых услуг. </w:t>
      </w:r>
    </w:p>
    <w:p w14:paraId="1ED239E3" w14:textId="6E3035AE" w:rsidR="00534DAA" w:rsidRPr="00CB6847" w:rsidRDefault="00534DAA" w:rsidP="00534DAA">
      <w:pPr>
        <w:spacing w:after="0" w:line="240" w:lineRule="auto"/>
        <w:ind w:firstLine="539"/>
        <w:jc w:val="both"/>
        <w:rPr>
          <w:rFonts w:ascii="Times New Roman" w:hAnsi="Times New Roman" w:cs="Times New Roman"/>
          <w:sz w:val="24"/>
          <w:szCs w:val="24"/>
        </w:rPr>
      </w:pPr>
      <w:r w:rsidRPr="00534DAA">
        <w:rPr>
          <w:rFonts w:ascii="Times New Roman" w:hAnsi="Times New Roman" w:cs="Times New Roman"/>
          <w:sz w:val="24"/>
          <w:szCs w:val="24"/>
        </w:rPr>
        <w:t>11.1.2. Допускается</w:t>
      </w:r>
      <w:r w:rsidRPr="00CB6847">
        <w:rPr>
          <w:rFonts w:ascii="Times New Roman" w:hAnsi="Times New Roman" w:cs="Times New Roman"/>
          <w:sz w:val="24"/>
          <w:szCs w:val="24"/>
        </w:rPr>
        <w:t xml:space="preserve"> увеличение предусмотренного контрактом объема </w:t>
      </w:r>
      <w:r>
        <w:rPr>
          <w:rFonts w:ascii="Times New Roman" w:hAnsi="Times New Roman" w:cs="Times New Roman"/>
          <w:sz w:val="24"/>
          <w:szCs w:val="24"/>
        </w:rPr>
        <w:t>оказываемых услуг</w:t>
      </w:r>
      <w:r w:rsidRPr="00CB6847">
        <w:rPr>
          <w:rFonts w:ascii="Times New Roman" w:hAnsi="Times New Roman" w:cs="Times New Roman"/>
          <w:sz w:val="24"/>
          <w:szCs w:val="24"/>
        </w:rPr>
        <w:t xml:space="preserve"> не более чем на десять процентов или уменьшение предусмотренного контрактом объема </w:t>
      </w:r>
      <w:r>
        <w:rPr>
          <w:rFonts w:ascii="Times New Roman" w:hAnsi="Times New Roman" w:cs="Times New Roman"/>
          <w:sz w:val="24"/>
          <w:szCs w:val="24"/>
        </w:rPr>
        <w:t>оказываемых услуг</w:t>
      </w:r>
      <w:r w:rsidRPr="00CB6847">
        <w:rPr>
          <w:rFonts w:ascii="Times New Roman" w:hAnsi="Times New Roman" w:cs="Times New Roman"/>
          <w:sz w:val="24"/>
          <w:szCs w:val="24"/>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Pr>
          <w:rFonts w:ascii="Times New Roman" w:hAnsi="Times New Roman" w:cs="Times New Roman"/>
          <w:sz w:val="24"/>
          <w:szCs w:val="24"/>
        </w:rPr>
        <w:t>услуг</w:t>
      </w:r>
      <w:r w:rsidRPr="00CB6847">
        <w:rPr>
          <w:rFonts w:ascii="Times New Roman" w:hAnsi="Times New Roman" w:cs="Times New Roman"/>
          <w:sz w:val="24"/>
          <w:szCs w:val="24"/>
        </w:rPr>
        <w:t xml:space="preserve">, исходя из установленной в контракте цены единицы </w:t>
      </w:r>
      <w:r>
        <w:rPr>
          <w:rFonts w:ascii="Times New Roman" w:hAnsi="Times New Roman" w:cs="Times New Roman"/>
          <w:sz w:val="24"/>
          <w:szCs w:val="24"/>
        </w:rPr>
        <w:t>услуги</w:t>
      </w:r>
      <w:r w:rsidRPr="00CB6847">
        <w:rPr>
          <w:rFonts w:ascii="Times New Roman" w:hAnsi="Times New Roman" w:cs="Times New Roman"/>
          <w:sz w:val="24"/>
          <w:szCs w:val="24"/>
        </w:rPr>
        <w:t xml:space="preserve">. При уменьшении предусмотренного контрактом объема </w:t>
      </w:r>
      <w:r>
        <w:rPr>
          <w:rFonts w:ascii="Times New Roman" w:hAnsi="Times New Roman" w:cs="Times New Roman"/>
          <w:sz w:val="24"/>
          <w:szCs w:val="24"/>
        </w:rPr>
        <w:t>оказываемых услуг</w:t>
      </w:r>
      <w:r w:rsidRPr="00CB6847">
        <w:rPr>
          <w:rFonts w:ascii="Times New Roman" w:hAnsi="Times New Roman" w:cs="Times New Roman"/>
          <w:sz w:val="24"/>
          <w:szCs w:val="24"/>
        </w:rPr>
        <w:t xml:space="preserve">, стороны контракта обязаны уменьшить цену контракта, исходя из цены единицы услуги. </w:t>
      </w:r>
    </w:p>
    <w:p w14:paraId="045A912D" w14:textId="283A1085" w:rsidR="00534DAA" w:rsidRDefault="00534DAA" w:rsidP="00A777F1">
      <w:pPr>
        <w:spacing w:after="0" w:line="240" w:lineRule="auto"/>
        <w:ind w:firstLine="53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11.2.</w:t>
      </w:r>
      <w:r w:rsidR="00FF204B">
        <w:rPr>
          <w:rFonts w:ascii="Times New Roman" w:hAnsi="Times New Roman" w:cs="Times New Roman"/>
          <w:sz w:val="24"/>
          <w:szCs w:val="24"/>
        </w:rPr>
        <w:t xml:space="preserve"> </w:t>
      </w:r>
      <w:r w:rsidRPr="00AE2D92">
        <w:rPr>
          <w:rFonts w:ascii="Times New Roman" w:hAnsi="Times New Roman" w:cs="Times New Roman"/>
          <w:sz w:val="24"/>
          <w:szCs w:val="24"/>
        </w:rPr>
        <w:t xml:space="preserve">Условия контракта могут быть изменены в случаях, предусмотренных </w:t>
      </w:r>
      <w:hyperlink r:id="rId8" w:history="1">
        <w:r w:rsidRPr="00AE2D92">
          <w:rPr>
            <w:rFonts w:ascii="Times New Roman" w:hAnsi="Times New Roman" w:cs="Times New Roman"/>
            <w:sz w:val="24"/>
            <w:szCs w:val="24"/>
          </w:rPr>
          <w:t xml:space="preserve">статьёй </w:t>
        </w:r>
        <w:r>
          <w:rPr>
            <w:rFonts w:ascii="Times New Roman" w:hAnsi="Times New Roman" w:cs="Times New Roman"/>
            <w:sz w:val="24"/>
            <w:szCs w:val="24"/>
          </w:rPr>
          <w:t>78.1.</w:t>
        </w:r>
      </w:hyperlink>
      <w:r w:rsidRPr="00AE2D92">
        <w:rPr>
          <w:rFonts w:ascii="Times New Roman" w:hAnsi="Times New Roman" w:cs="Times New Roman"/>
          <w:sz w:val="24"/>
          <w:szCs w:val="24"/>
        </w:rPr>
        <w:t xml:space="preserve"> Бюджетного кодекса Российской Федерации, при уменьшении ранее доведенных до </w:t>
      </w:r>
      <w:r>
        <w:rPr>
          <w:rFonts w:ascii="Times New Roman" w:hAnsi="Times New Roman" w:cs="Times New Roman"/>
          <w:sz w:val="24"/>
          <w:szCs w:val="24"/>
        </w:rPr>
        <w:t>З</w:t>
      </w:r>
      <w:r w:rsidRPr="00AE2D92">
        <w:rPr>
          <w:rFonts w:ascii="Times New Roman" w:hAnsi="Times New Roman" w:cs="Times New Roman"/>
          <w:sz w:val="24"/>
          <w:szCs w:val="24"/>
        </w:rPr>
        <w:t>аказчика как получателя бюджетных средств лимитов бюджетных обязательств.</w:t>
      </w:r>
    </w:p>
    <w:p w14:paraId="6112AA52" w14:textId="17DDDF0E"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 xml:space="preserve"> </w:t>
      </w:r>
      <w:r w:rsidR="00534DAA">
        <w:rPr>
          <w:rFonts w:ascii="Times New Roman" w:eastAsia="Times New Roman" w:hAnsi="Times New Roman" w:cs="Times New Roman"/>
          <w:sz w:val="24"/>
          <w:szCs w:val="24"/>
          <w:lang w:eastAsia="ru-RU"/>
        </w:rPr>
        <w:t xml:space="preserve">11.3. </w:t>
      </w:r>
      <w:r w:rsidRPr="00972647">
        <w:rPr>
          <w:rFonts w:ascii="Times New Roman" w:eastAsia="Times New Roman" w:hAnsi="Times New Roman" w:cs="Times New Roman"/>
          <w:sz w:val="24"/>
          <w:szCs w:val="24"/>
          <w:lang w:eastAsia="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41CF0DF" w14:textId="0D9059C4"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11.</w:t>
      </w:r>
      <w:r w:rsidR="00534DAA">
        <w:rPr>
          <w:rFonts w:ascii="Times New Roman" w:eastAsia="Times New Roman" w:hAnsi="Times New Roman" w:cs="Times New Roman"/>
          <w:sz w:val="24"/>
          <w:szCs w:val="24"/>
          <w:lang w:eastAsia="ru-RU"/>
        </w:rPr>
        <w:t>4</w:t>
      </w:r>
      <w:r w:rsidRPr="00972647">
        <w:rPr>
          <w:rFonts w:ascii="Times New Roman" w:eastAsia="Times New Roman" w:hAnsi="Times New Roman" w:cs="Times New Roman"/>
          <w:sz w:val="24"/>
          <w:szCs w:val="24"/>
          <w:lang w:eastAsia="ru-RU"/>
        </w:rPr>
        <w:t>. Заказчик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05514FC4" w14:textId="5509E832"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11.</w:t>
      </w:r>
      <w:r w:rsidR="00534DAA">
        <w:rPr>
          <w:rFonts w:ascii="Times New Roman" w:eastAsia="Times New Roman" w:hAnsi="Times New Roman" w:cs="Times New Roman"/>
          <w:sz w:val="24"/>
          <w:szCs w:val="24"/>
          <w:lang w:eastAsia="ru-RU"/>
        </w:rPr>
        <w:t>5</w:t>
      </w:r>
      <w:r w:rsidRPr="00972647">
        <w:rPr>
          <w:rFonts w:ascii="Times New Roman" w:eastAsia="Times New Roman" w:hAnsi="Times New Roman" w:cs="Times New Roman"/>
          <w:sz w:val="24"/>
          <w:szCs w:val="24"/>
          <w:lang w:eastAsia="ru-RU"/>
        </w:rPr>
        <w:t>. Поставщик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1B6DC0E3" w14:textId="24A40B9F"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11.</w:t>
      </w:r>
      <w:r w:rsidR="00534DAA">
        <w:rPr>
          <w:rFonts w:ascii="Times New Roman" w:eastAsia="Times New Roman" w:hAnsi="Times New Roman" w:cs="Times New Roman"/>
          <w:sz w:val="24"/>
          <w:szCs w:val="24"/>
          <w:lang w:eastAsia="ru-RU"/>
        </w:rPr>
        <w:t>6</w:t>
      </w:r>
      <w:r w:rsidRPr="00972647">
        <w:rPr>
          <w:rFonts w:ascii="Times New Roman" w:eastAsia="Times New Roman" w:hAnsi="Times New Roman" w:cs="Times New Roman"/>
          <w:sz w:val="24"/>
          <w:szCs w:val="24"/>
          <w:lang w:eastAsia="ru-RU"/>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C8D7E29" w14:textId="7D38F6D3"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11.</w:t>
      </w:r>
      <w:r w:rsidR="00534DAA">
        <w:rPr>
          <w:rFonts w:ascii="Times New Roman" w:eastAsia="Times New Roman" w:hAnsi="Times New Roman" w:cs="Times New Roman"/>
          <w:sz w:val="24"/>
          <w:szCs w:val="24"/>
          <w:lang w:eastAsia="ru-RU"/>
        </w:rPr>
        <w:t>7</w:t>
      </w:r>
      <w:r w:rsidRPr="00972647">
        <w:rPr>
          <w:rFonts w:ascii="Times New Roman" w:eastAsia="Times New Roman" w:hAnsi="Times New Roman" w:cs="Times New Roman"/>
          <w:sz w:val="24"/>
          <w:szCs w:val="24"/>
          <w:lang w:eastAsia="ru-RU"/>
        </w:rPr>
        <w:t>.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B2DBF7D" w14:textId="00E9896F" w:rsidR="00A777F1" w:rsidRPr="00972647" w:rsidRDefault="00A777F1" w:rsidP="00A777F1">
      <w:pPr>
        <w:spacing w:after="0" w:line="240" w:lineRule="auto"/>
        <w:ind w:firstLine="539"/>
        <w:jc w:val="both"/>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lastRenderedPageBreak/>
        <w:t>11.</w:t>
      </w:r>
      <w:r w:rsidR="00534DAA">
        <w:rPr>
          <w:rFonts w:ascii="Times New Roman" w:eastAsia="Times New Roman" w:hAnsi="Times New Roman" w:cs="Times New Roman"/>
          <w:sz w:val="24"/>
          <w:szCs w:val="24"/>
          <w:lang w:eastAsia="ru-RU"/>
        </w:rPr>
        <w:t>8</w:t>
      </w:r>
      <w:r w:rsidRPr="00972647">
        <w:rPr>
          <w:rFonts w:ascii="Times New Roman" w:eastAsia="Times New Roman" w:hAnsi="Times New Roman" w:cs="Times New Roman"/>
          <w:sz w:val="24"/>
          <w:szCs w:val="24"/>
          <w:lang w:eastAsia="ru-RU"/>
        </w:rPr>
        <w:t>. В случае перемены Заказчика права и обязанности заказчика, предусмотренные Контрактом, переходят к новому заказчику.</w:t>
      </w:r>
    </w:p>
    <w:p w14:paraId="6517FB05" w14:textId="77777777" w:rsidR="00A777F1" w:rsidRPr="00972647" w:rsidRDefault="00A777F1" w:rsidP="00A777F1">
      <w:pPr>
        <w:shd w:val="clear" w:color="auto" w:fill="FFFFFF"/>
        <w:tabs>
          <w:tab w:val="left" w:pos="-3780"/>
        </w:tabs>
        <w:spacing w:before="240" w:line="240" w:lineRule="auto"/>
        <w:ind w:firstLine="540"/>
        <w:jc w:val="center"/>
        <w:rPr>
          <w:rFonts w:ascii="Times New Roman" w:eastAsia="Times New Roman" w:hAnsi="Times New Roman" w:cs="Times New Roman"/>
          <w:b/>
          <w:bCs/>
          <w:sz w:val="24"/>
          <w:szCs w:val="24"/>
          <w:lang w:eastAsia="ru-RU"/>
        </w:rPr>
      </w:pPr>
      <w:r w:rsidRPr="00972647">
        <w:rPr>
          <w:rFonts w:ascii="Times New Roman" w:eastAsia="Times New Roman" w:hAnsi="Times New Roman" w:cs="Times New Roman"/>
          <w:b/>
          <w:bCs/>
          <w:sz w:val="24"/>
          <w:szCs w:val="24"/>
          <w:lang w:eastAsia="ru-RU"/>
        </w:rPr>
        <w:t>12. СРОК ДЕЙСТВИЯ КОНТРАКТА</w:t>
      </w:r>
    </w:p>
    <w:p w14:paraId="6405DC23" w14:textId="33A26FC7" w:rsidR="00A777F1" w:rsidRPr="00972647" w:rsidRDefault="00A777F1" w:rsidP="00A777F1">
      <w:pPr>
        <w:shd w:val="clear" w:color="auto" w:fill="FFFFFF"/>
        <w:tabs>
          <w:tab w:val="left" w:pos="-3780"/>
        </w:tabs>
        <w:spacing w:after="0" w:line="240" w:lineRule="auto"/>
        <w:ind w:firstLine="539"/>
        <w:jc w:val="both"/>
        <w:rPr>
          <w:rFonts w:ascii="Times New Roman" w:eastAsia="Times New Roman" w:hAnsi="Times New Roman" w:cs="Times New Roman"/>
          <w:bCs/>
          <w:sz w:val="24"/>
          <w:szCs w:val="24"/>
          <w:lang w:eastAsia="ru-RU"/>
        </w:rPr>
      </w:pPr>
      <w:r w:rsidRPr="00972647">
        <w:rPr>
          <w:rFonts w:ascii="Times New Roman" w:eastAsia="Times New Roman" w:hAnsi="Times New Roman" w:cs="Times New Roman"/>
          <w:bCs/>
          <w:sz w:val="24"/>
          <w:szCs w:val="24"/>
          <w:lang w:eastAsia="ru-RU"/>
        </w:rPr>
        <w:t>12.1. Контракт вступает в силу с момента его подписания Сторонами и действует до полного исполнения сторонами своих обязательств, но не позднее 31.12.202</w:t>
      </w:r>
      <w:r w:rsidR="00FF204B">
        <w:rPr>
          <w:rFonts w:ascii="Times New Roman" w:eastAsia="Times New Roman" w:hAnsi="Times New Roman" w:cs="Times New Roman"/>
          <w:bCs/>
          <w:sz w:val="24"/>
          <w:szCs w:val="24"/>
          <w:lang w:eastAsia="ru-RU"/>
        </w:rPr>
        <w:t>6</w:t>
      </w:r>
      <w:r w:rsidRPr="00972647">
        <w:rPr>
          <w:rFonts w:ascii="Times New Roman" w:eastAsia="Times New Roman" w:hAnsi="Times New Roman" w:cs="Times New Roman"/>
          <w:bCs/>
          <w:sz w:val="24"/>
          <w:szCs w:val="24"/>
          <w:lang w:eastAsia="ru-RU"/>
        </w:rPr>
        <w:t xml:space="preserve"> г.</w:t>
      </w:r>
    </w:p>
    <w:p w14:paraId="259541BA" w14:textId="77777777" w:rsidR="00350EBA" w:rsidRDefault="00A777F1" w:rsidP="00350EBA">
      <w:pPr>
        <w:shd w:val="clear" w:color="auto" w:fill="FFFFFF"/>
        <w:tabs>
          <w:tab w:val="left" w:pos="-3780"/>
        </w:tabs>
        <w:spacing w:after="0" w:line="240" w:lineRule="auto"/>
        <w:ind w:firstLine="539"/>
        <w:jc w:val="both"/>
        <w:rPr>
          <w:rFonts w:ascii="Times New Roman" w:eastAsia="Times New Roman" w:hAnsi="Times New Roman" w:cs="Times New Roman"/>
          <w:bCs/>
          <w:sz w:val="24"/>
          <w:szCs w:val="24"/>
          <w:lang w:eastAsia="ru-RU"/>
        </w:rPr>
      </w:pPr>
      <w:r w:rsidRPr="00972647">
        <w:rPr>
          <w:rFonts w:ascii="Times New Roman" w:eastAsia="Times New Roman" w:hAnsi="Times New Roman" w:cs="Times New Roman"/>
          <w:bCs/>
          <w:sz w:val="24"/>
          <w:szCs w:val="24"/>
          <w:lang w:eastAsia="ru-RU"/>
        </w:rPr>
        <w:t>12.2.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6B06DB99" w14:textId="5B354497" w:rsidR="00A777F1" w:rsidRDefault="00A777F1" w:rsidP="00350EBA">
      <w:pPr>
        <w:shd w:val="clear" w:color="auto" w:fill="FFFFFF"/>
        <w:tabs>
          <w:tab w:val="left" w:pos="-3780"/>
        </w:tabs>
        <w:spacing w:after="0" w:line="240" w:lineRule="auto"/>
        <w:ind w:firstLine="539"/>
        <w:jc w:val="center"/>
        <w:rPr>
          <w:rFonts w:ascii="Times New Roman" w:eastAsia="Times New Roman" w:hAnsi="Times New Roman" w:cs="Times New Roman"/>
          <w:b/>
          <w:bCs/>
          <w:sz w:val="24"/>
          <w:szCs w:val="24"/>
          <w:lang w:eastAsia="ru-RU"/>
        </w:rPr>
      </w:pPr>
      <w:r w:rsidRPr="00972647">
        <w:rPr>
          <w:rFonts w:ascii="Times New Roman" w:eastAsia="Times New Roman" w:hAnsi="Times New Roman" w:cs="Times New Roman"/>
          <w:b/>
          <w:bCs/>
          <w:sz w:val="24"/>
          <w:szCs w:val="24"/>
          <w:lang w:eastAsia="ru-RU"/>
        </w:rPr>
        <w:t>13. АНТИКОРРУПЦИОННАЯ ОГОВОРКА</w:t>
      </w:r>
    </w:p>
    <w:p w14:paraId="361AB0DC" w14:textId="77777777" w:rsidR="00350EBA" w:rsidRPr="00972647" w:rsidRDefault="00350EBA" w:rsidP="00350EBA">
      <w:pPr>
        <w:shd w:val="clear" w:color="auto" w:fill="FFFFFF"/>
        <w:tabs>
          <w:tab w:val="left" w:pos="-3780"/>
        </w:tabs>
        <w:spacing w:after="0" w:line="240" w:lineRule="auto"/>
        <w:ind w:firstLine="539"/>
        <w:jc w:val="center"/>
        <w:rPr>
          <w:rFonts w:ascii="Times New Roman" w:eastAsia="Times New Roman" w:hAnsi="Times New Roman" w:cs="Times New Roman"/>
          <w:b/>
          <w:bCs/>
          <w:sz w:val="24"/>
          <w:szCs w:val="24"/>
          <w:lang w:eastAsia="ru-RU"/>
        </w:rPr>
      </w:pPr>
    </w:p>
    <w:p w14:paraId="012373CC" w14:textId="77777777" w:rsidR="00A777F1" w:rsidRPr="00972647" w:rsidRDefault="00A777F1" w:rsidP="00A777F1">
      <w:pPr>
        <w:shd w:val="clear" w:color="auto" w:fill="FFFFFF"/>
        <w:tabs>
          <w:tab w:val="left" w:pos="-3780"/>
        </w:tabs>
        <w:spacing w:after="0" w:line="240" w:lineRule="auto"/>
        <w:ind w:firstLine="540"/>
        <w:jc w:val="both"/>
        <w:rPr>
          <w:rFonts w:ascii="Times New Roman" w:eastAsia="Times New Roman" w:hAnsi="Times New Roman" w:cs="Times New Roman"/>
          <w:bCs/>
          <w:sz w:val="24"/>
          <w:szCs w:val="24"/>
          <w:lang w:eastAsia="ru-RU"/>
        </w:rPr>
      </w:pPr>
      <w:r w:rsidRPr="00972647">
        <w:rPr>
          <w:rFonts w:ascii="Times New Roman" w:eastAsia="Calibri" w:hAnsi="Times New Roman" w:cs="Times New Roman"/>
          <w:sz w:val="24"/>
          <w:szCs w:val="24"/>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481E0C49" w14:textId="77777777" w:rsidR="00A777F1" w:rsidRPr="00972647" w:rsidRDefault="00A777F1" w:rsidP="00A777F1">
      <w:pPr>
        <w:spacing w:after="0" w:line="240" w:lineRule="auto"/>
        <w:ind w:firstLine="709"/>
        <w:jc w:val="both"/>
        <w:rPr>
          <w:rFonts w:ascii="Times New Roman" w:eastAsia="Calibri" w:hAnsi="Times New Roman" w:cs="Times New Roman"/>
          <w:sz w:val="24"/>
          <w:szCs w:val="24"/>
        </w:rPr>
      </w:pPr>
      <w:r w:rsidRPr="00972647">
        <w:rPr>
          <w:rFonts w:ascii="Times New Roman" w:eastAsia="Calibri" w:hAnsi="Times New Roman" w:cs="Times New Roman"/>
          <w:sz w:val="24"/>
          <w:szCs w:val="24"/>
        </w:rPr>
        <w:t xml:space="preserve">платить или предлагать уплатить денежные средства или предоставить иные ценности, безвозмездно поставить товар,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3CA28AF" w14:textId="77777777" w:rsidR="00A777F1" w:rsidRPr="00972647" w:rsidRDefault="00A777F1" w:rsidP="00A777F1">
      <w:pPr>
        <w:spacing w:after="0" w:line="240" w:lineRule="auto"/>
        <w:ind w:firstLine="709"/>
        <w:jc w:val="both"/>
        <w:rPr>
          <w:rFonts w:ascii="Times New Roman" w:eastAsia="Calibri" w:hAnsi="Times New Roman" w:cs="Times New Roman"/>
          <w:sz w:val="24"/>
          <w:szCs w:val="24"/>
        </w:rPr>
      </w:pPr>
      <w:r w:rsidRPr="00972647">
        <w:rPr>
          <w:rFonts w:ascii="Times New Roman" w:eastAsia="Calibri" w:hAnsi="Times New Roman" w:cs="Times New Roman"/>
          <w:sz w:val="24"/>
          <w:szCs w:val="24"/>
        </w:rPr>
        <w:t>платить или предлагать уплатить денежные средства или предоставить иные ценности, безвозмездно поставить товар,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D87908D" w14:textId="77777777" w:rsidR="00A777F1" w:rsidRPr="00972647" w:rsidRDefault="00A777F1" w:rsidP="00A777F1">
      <w:pPr>
        <w:shd w:val="clear" w:color="auto" w:fill="FFFFFF"/>
        <w:tabs>
          <w:tab w:val="left" w:pos="-3780"/>
        </w:tabs>
        <w:spacing w:after="0" w:line="240" w:lineRule="auto"/>
        <w:ind w:firstLine="540"/>
        <w:rPr>
          <w:rFonts w:ascii="Times New Roman" w:eastAsia="Times New Roman" w:hAnsi="Times New Roman" w:cs="Times New Roman"/>
          <w:sz w:val="24"/>
          <w:szCs w:val="24"/>
          <w:lang w:eastAsia="ru-RU"/>
        </w:rPr>
      </w:pPr>
      <w:r w:rsidRPr="00972647">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14:paraId="14C135EF" w14:textId="77777777" w:rsidR="00A777F1" w:rsidRPr="00972647" w:rsidRDefault="00A777F1" w:rsidP="00A777F1">
      <w:pPr>
        <w:shd w:val="clear" w:color="auto" w:fill="FFFFFF"/>
        <w:tabs>
          <w:tab w:val="left" w:pos="-3780"/>
        </w:tabs>
        <w:spacing w:before="240" w:line="240" w:lineRule="auto"/>
        <w:ind w:firstLine="540"/>
        <w:jc w:val="center"/>
        <w:rPr>
          <w:rFonts w:ascii="Times New Roman" w:eastAsia="Times New Roman" w:hAnsi="Times New Roman" w:cs="Times New Roman"/>
          <w:b/>
          <w:bCs/>
          <w:sz w:val="24"/>
          <w:szCs w:val="24"/>
          <w:lang w:eastAsia="ru-RU"/>
        </w:rPr>
      </w:pPr>
      <w:r w:rsidRPr="00972647">
        <w:rPr>
          <w:rFonts w:ascii="Times New Roman" w:eastAsia="Times New Roman" w:hAnsi="Times New Roman" w:cs="Times New Roman"/>
          <w:b/>
          <w:bCs/>
          <w:sz w:val="24"/>
          <w:szCs w:val="24"/>
          <w:lang w:eastAsia="ru-RU"/>
        </w:rPr>
        <w:t>14. ПРОЧИЕ УСЛОВИЯ</w:t>
      </w:r>
    </w:p>
    <w:p w14:paraId="4290F875" w14:textId="31849CDF" w:rsidR="00F07DC8" w:rsidRPr="009E0EBF" w:rsidRDefault="00F07DC8" w:rsidP="00F07DC8">
      <w:pPr>
        <w:pStyle w:val="ConsPlusNormal"/>
        <w:ind w:firstLine="540"/>
        <w:jc w:val="both"/>
        <w:rPr>
          <w:rFonts w:ascii="Times New Roman" w:hAnsi="Times New Roman" w:cs="Times New Roman"/>
          <w:sz w:val="24"/>
          <w:szCs w:val="24"/>
        </w:rPr>
      </w:pPr>
      <w:r w:rsidRPr="009E0EBF">
        <w:rPr>
          <w:rFonts w:ascii="Times New Roman" w:hAnsi="Times New Roman" w:cs="Times New Roman"/>
          <w:sz w:val="24"/>
          <w:szCs w:val="24"/>
        </w:rPr>
        <w:t>1</w:t>
      </w:r>
      <w:r>
        <w:rPr>
          <w:rFonts w:ascii="Times New Roman" w:hAnsi="Times New Roman" w:cs="Times New Roman"/>
          <w:sz w:val="24"/>
          <w:szCs w:val="24"/>
        </w:rPr>
        <w:t>4</w:t>
      </w:r>
      <w:r w:rsidRPr="009E0EBF">
        <w:rPr>
          <w:rFonts w:ascii="Times New Roman" w:hAnsi="Times New Roman" w:cs="Times New Roman"/>
          <w:sz w:val="24"/>
          <w:szCs w:val="24"/>
        </w:rPr>
        <w:t>.1. Во всем, что не предусмотрено Контрактом, Стороны руководствуются законодательством Российской Федерации.</w:t>
      </w:r>
    </w:p>
    <w:p w14:paraId="4E987014" w14:textId="034804ED" w:rsidR="00F07DC8" w:rsidRPr="00566549" w:rsidRDefault="00F07DC8" w:rsidP="00F07DC8">
      <w:pPr>
        <w:pStyle w:val="ConsPlusNormal"/>
        <w:ind w:firstLine="540"/>
        <w:jc w:val="both"/>
        <w:rPr>
          <w:rFonts w:ascii="Times New Roman" w:hAnsi="Times New Roman" w:cs="Times New Roman"/>
          <w:sz w:val="24"/>
          <w:szCs w:val="24"/>
        </w:rPr>
      </w:pPr>
      <w:r w:rsidRPr="009E0EBF">
        <w:rPr>
          <w:rFonts w:ascii="Times New Roman" w:hAnsi="Times New Roman" w:cs="Times New Roman"/>
          <w:sz w:val="24"/>
          <w:szCs w:val="24"/>
        </w:rPr>
        <w:t>1</w:t>
      </w:r>
      <w:r>
        <w:rPr>
          <w:rFonts w:ascii="Times New Roman" w:hAnsi="Times New Roman" w:cs="Times New Roman"/>
          <w:sz w:val="24"/>
          <w:szCs w:val="24"/>
        </w:rPr>
        <w:t>4</w:t>
      </w:r>
      <w:r w:rsidRPr="009E0EBF">
        <w:rPr>
          <w:rFonts w:ascii="Times New Roman" w:hAnsi="Times New Roman" w:cs="Times New Roman"/>
          <w:sz w:val="24"/>
          <w:szCs w:val="24"/>
        </w:rPr>
        <w:t>.2</w:t>
      </w:r>
      <w:r w:rsidRPr="00566549">
        <w:rPr>
          <w:rFonts w:ascii="Times New Roman" w:hAnsi="Times New Roman" w:cs="Times New Roman"/>
          <w:sz w:val="24"/>
          <w:szCs w:val="24"/>
        </w:rPr>
        <w:t xml:space="preserve">. </w:t>
      </w:r>
      <w:r w:rsidRPr="00566549">
        <w:rPr>
          <w:rFonts w:ascii="Times New Roman" w:eastAsia="Calibri" w:hAnsi="Times New Roman" w:cs="Times New Roman"/>
          <w:bCs/>
          <w:sz w:val="24"/>
          <w:szCs w:val="24"/>
          <w:lang w:eastAsia="en-US"/>
        </w:rPr>
        <w:t>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14:paraId="4910855C" w14:textId="5E21FA25" w:rsidR="00F07DC8" w:rsidRDefault="00F07DC8" w:rsidP="00F07DC8">
      <w:pPr>
        <w:pStyle w:val="ConsPlusNormal"/>
        <w:ind w:firstLine="540"/>
        <w:jc w:val="both"/>
        <w:rPr>
          <w:rFonts w:ascii="Times New Roman" w:hAnsi="Times New Roman" w:cs="Times New Roman"/>
          <w:bCs/>
          <w:sz w:val="24"/>
          <w:szCs w:val="24"/>
        </w:rPr>
      </w:pPr>
      <w:r w:rsidRPr="009E0EBF">
        <w:rPr>
          <w:rFonts w:ascii="Times New Roman" w:hAnsi="Times New Roman" w:cs="Times New Roman"/>
          <w:sz w:val="24"/>
          <w:szCs w:val="24"/>
        </w:rPr>
        <w:t>1</w:t>
      </w:r>
      <w:r>
        <w:rPr>
          <w:rFonts w:ascii="Times New Roman" w:hAnsi="Times New Roman" w:cs="Times New Roman"/>
          <w:sz w:val="24"/>
          <w:szCs w:val="24"/>
        </w:rPr>
        <w:t>4</w:t>
      </w:r>
      <w:r w:rsidRPr="009E0EBF">
        <w:rPr>
          <w:rFonts w:ascii="Times New Roman" w:hAnsi="Times New Roman" w:cs="Times New Roman"/>
          <w:sz w:val="24"/>
          <w:szCs w:val="24"/>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s="Times New Roman"/>
          <w:sz w:val="24"/>
          <w:szCs w:val="24"/>
        </w:rPr>
        <w:t xml:space="preserve"> </w:t>
      </w:r>
      <w:r w:rsidRPr="009E0EBF">
        <w:rPr>
          <w:rFonts w:ascii="Times New Roman" w:hAnsi="Times New Roman" w:cs="Times New Roman"/>
          <w:sz w:val="24"/>
          <w:szCs w:val="24"/>
        </w:rPr>
        <w:t xml:space="preserve">Изменение </w:t>
      </w:r>
      <w:r w:rsidRPr="009E0EBF">
        <w:rPr>
          <w:rFonts w:ascii="Times New Roman" w:hAnsi="Times New Roman" w:cs="Times New Roman"/>
          <w:bCs/>
          <w:sz w:val="24"/>
          <w:szCs w:val="24"/>
        </w:rPr>
        <w:t xml:space="preserve">условий Контракта при его исполнении не допускается, за исключением случаев, предусмотренных </w:t>
      </w:r>
      <w:hyperlink r:id="rId9" w:history="1">
        <w:r w:rsidRPr="009E0EBF">
          <w:rPr>
            <w:rFonts w:ascii="Times New Roman" w:hAnsi="Times New Roman" w:cs="Times New Roman"/>
            <w:bCs/>
            <w:sz w:val="24"/>
            <w:szCs w:val="24"/>
          </w:rPr>
          <w:t>статьей 95</w:t>
        </w:r>
      </w:hyperlink>
      <w:r w:rsidRPr="009E0EBF">
        <w:rPr>
          <w:rFonts w:ascii="Times New Roman" w:hAnsi="Times New Roman" w:cs="Times New Roman"/>
          <w:bCs/>
          <w:sz w:val="24"/>
          <w:szCs w:val="24"/>
        </w:rPr>
        <w:t xml:space="preserve"> </w:t>
      </w:r>
      <w:r>
        <w:rPr>
          <w:rFonts w:ascii="Times New Roman" w:hAnsi="Times New Roman" w:cs="Times New Roman"/>
          <w:bCs/>
          <w:sz w:val="24"/>
          <w:szCs w:val="24"/>
        </w:rPr>
        <w:t>З</w:t>
      </w:r>
      <w:r w:rsidRPr="009E0EBF">
        <w:rPr>
          <w:rFonts w:ascii="Times New Roman" w:hAnsi="Times New Roman" w:cs="Times New Roman"/>
          <w:bCs/>
          <w:sz w:val="24"/>
          <w:szCs w:val="24"/>
        </w:rPr>
        <w:t xml:space="preserve">акона </w:t>
      </w:r>
      <w:r>
        <w:rPr>
          <w:rFonts w:ascii="Times New Roman" w:hAnsi="Times New Roman" w:cs="Times New Roman"/>
          <w:bCs/>
          <w:sz w:val="24"/>
          <w:szCs w:val="24"/>
        </w:rPr>
        <w:t>о контрактной системе.</w:t>
      </w:r>
    </w:p>
    <w:p w14:paraId="19D8E8F3" w14:textId="24337722" w:rsidR="00F07DC8" w:rsidRPr="009E0EBF" w:rsidRDefault="00F07DC8" w:rsidP="00F07DC8">
      <w:pPr>
        <w:pStyle w:val="ConsPlusNormal"/>
        <w:ind w:firstLine="540"/>
        <w:jc w:val="both"/>
        <w:rPr>
          <w:rFonts w:ascii="Times New Roman" w:hAnsi="Times New Roman" w:cs="Times New Roman"/>
          <w:bCs/>
          <w:sz w:val="24"/>
          <w:szCs w:val="24"/>
        </w:rPr>
      </w:pPr>
      <w:r w:rsidRPr="00F86D72">
        <w:rPr>
          <w:rFonts w:ascii="Times New Roman" w:hAnsi="Times New Roman" w:cs="Times New Roman"/>
          <w:bCs/>
          <w:sz w:val="24"/>
          <w:szCs w:val="24"/>
        </w:rPr>
        <w:t>1</w:t>
      </w:r>
      <w:r>
        <w:rPr>
          <w:rFonts w:ascii="Times New Roman" w:hAnsi="Times New Roman" w:cs="Times New Roman"/>
          <w:bCs/>
          <w:sz w:val="24"/>
          <w:szCs w:val="24"/>
        </w:rPr>
        <w:t>4</w:t>
      </w:r>
      <w:r w:rsidRPr="00F86D72">
        <w:rPr>
          <w:rFonts w:ascii="Times New Roman" w:hAnsi="Times New Roman" w:cs="Times New Roman"/>
          <w:bCs/>
          <w:sz w:val="24"/>
          <w:szCs w:val="24"/>
        </w:rPr>
        <w:t xml:space="preserve">.4. </w:t>
      </w:r>
      <w:r w:rsidRPr="00F86D72">
        <w:rPr>
          <w:rFonts w:ascii="Times New Roman" w:eastAsia="Calibri" w:hAnsi="Times New Roman" w:cs="Times New Roman"/>
          <w:sz w:val="24"/>
          <w:szCs w:val="24"/>
          <w:lang w:eastAsia="en-US"/>
        </w:rPr>
        <w:t>Стороны обязаны извещать друг друга письменно об изменении адреса, реквизитов, номеров телефонов в срок не позднее трех рабочих дней с даты начала действий таких изменений</w:t>
      </w:r>
      <w:r w:rsidRPr="00B0533D">
        <w:rPr>
          <w:rFonts w:eastAsia="Calibri"/>
          <w:lang w:eastAsia="en-US"/>
        </w:rPr>
        <w:t>.</w:t>
      </w:r>
    </w:p>
    <w:p w14:paraId="316D738B" w14:textId="58438075" w:rsidR="00F07DC8" w:rsidRDefault="00F07DC8" w:rsidP="00F07DC8">
      <w:pPr>
        <w:pStyle w:val="ConsPlusNormal"/>
        <w:ind w:firstLine="540"/>
        <w:jc w:val="both"/>
        <w:rPr>
          <w:rFonts w:eastAsia="Calibri"/>
          <w:lang w:eastAsia="en-US"/>
        </w:rPr>
      </w:pPr>
      <w:r w:rsidRPr="009E0EBF">
        <w:rPr>
          <w:rFonts w:ascii="Times New Roman" w:hAnsi="Times New Roman" w:cs="Times New Roman"/>
          <w:bCs/>
          <w:sz w:val="24"/>
          <w:szCs w:val="24"/>
        </w:rPr>
        <w:t>1</w:t>
      </w:r>
      <w:r>
        <w:rPr>
          <w:rFonts w:ascii="Times New Roman" w:hAnsi="Times New Roman" w:cs="Times New Roman"/>
          <w:bCs/>
          <w:sz w:val="24"/>
          <w:szCs w:val="24"/>
        </w:rPr>
        <w:t>4</w:t>
      </w:r>
      <w:r w:rsidRPr="009E0EBF">
        <w:rPr>
          <w:rFonts w:ascii="Times New Roman" w:hAnsi="Times New Roman" w:cs="Times New Roman"/>
          <w:bCs/>
          <w:sz w:val="24"/>
          <w:szCs w:val="24"/>
        </w:rPr>
        <w:t xml:space="preserve">.5. </w:t>
      </w:r>
      <w:r w:rsidRPr="00F86D72">
        <w:rPr>
          <w:rFonts w:ascii="Times New Roman" w:eastAsia="Calibri" w:hAnsi="Times New Roman" w:cs="Times New Roman"/>
          <w:sz w:val="24"/>
          <w:szCs w:val="24"/>
          <w:lang w:eastAsia="en-US"/>
        </w:rPr>
        <w:t>Поставщик не вправе без предварительного письменного согласия Заказчика передавать свои права по Контракту третьим лицам.</w:t>
      </w:r>
      <w:r>
        <w:rPr>
          <w:rFonts w:eastAsia="Calibri"/>
          <w:lang w:eastAsia="en-US"/>
        </w:rPr>
        <w:t xml:space="preserve"> </w:t>
      </w:r>
    </w:p>
    <w:p w14:paraId="4EF656FD" w14:textId="4FEF53F3" w:rsidR="00F07DC8" w:rsidRPr="009E0EBF" w:rsidRDefault="00F07DC8" w:rsidP="00F07DC8">
      <w:pPr>
        <w:pStyle w:val="ConsPlusNormal"/>
        <w:ind w:firstLine="540"/>
        <w:jc w:val="both"/>
        <w:rPr>
          <w:rFonts w:ascii="Times New Roman" w:hAnsi="Times New Roman" w:cs="Times New Roman"/>
          <w:sz w:val="24"/>
          <w:szCs w:val="24"/>
        </w:rPr>
      </w:pPr>
      <w:r w:rsidRPr="009E0EBF">
        <w:rPr>
          <w:rFonts w:ascii="Times New Roman" w:hAnsi="Times New Roman" w:cs="Times New Roman"/>
          <w:sz w:val="24"/>
          <w:szCs w:val="24"/>
        </w:rPr>
        <w:t>1</w:t>
      </w:r>
      <w:r>
        <w:rPr>
          <w:rFonts w:ascii="Times New Roman" w:hAnsi="Times New Roman" w:cs="Times New Roman"/>
          <w:sz w:val="24"/>
          <w:szCs w:val="24"/>
        </w:rPr>
        <w:t>4.</w:t>
      </w:r>
      <w:r w:rsidRPr="009E0EBF">
        <w:rPr>
          <w:rFonts w:ascii="Times New Roman" w:hAnsi="Times New Roman" w:cs="Times New Roman"/>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B740A4A" w14:textId="2AF0BE93" w:rsidR="00F07DC8" w:rsidRPr="00F86D72" w:rsidRDefault="00F07DC8" w:rsidP="00F07DC8">
      <w:pPr>
        <w:tabs>
          <w:tab w:val="left" w:pos="9498"/>
        </w:tabs>
        <w:autoSpaceDE w:val="0"/>
        <w:autoSpaceDN w:val="0"/>
        <w:adjustRightInd w:val="0"/>
        <w:spacing w:after="0"/>
        <w:ind w:right="142" w:firstLine="567"/>
        <w:jc w:val="both"/>
        <w:rPr>
          <w:rFonts w:ascii="Times New Roman" w:hAnsi="Times New Roman"/>
          <w:sz w:val="24"/>
          <w:szCs w:val="24"/>
        </w:rPr>
      </w:pPr>
      <w:bookmarkStart w:id="5" w:name="P1633"/>
      <w:bookmarkEnd w:id="5"/>
      <w:r w:rsidRPr="00F86D72">
        <w:rPr>
          <w:rFonts w:ascii="Times New Roman" w:hAnsi="Times New Roman"/>
          <w:sz w:val="24"/>
          <w:szCs w:val="24"/>
        </w:rPr>
        <w:t>1</w:t>
      </w:r>
      <w:r>
        <w:rPr>
          <w:rFonts w:ascii="Times New Roman" w:hAnsi="Times New Roman"/>
          <w:sz w:val="24"/>
          <w:szCs w:val="24"/>
        </w:rPr>
        <w:t>4</w:t>
      </w:r>
      <w:r w:rsidRPr="00F86D72">
        <w:rPr>
          <w:rFonts w:ascii="Times New Roman" w:hAnsi="Times New Roman"/>
          <w:sz w:val="24"/>
          <w:szCs w:val="24"/>
        </w:rPr>
        <w:t>.</w:t>
      </w:r>
      <w:r>
        <w:rPr>
          <w:rFonts w:ascii="Times New Roman" w:hAnsi="Times New Roman"/>
          <w:sz w:val="24"/>
          <w:szCs w:val="24"/>
        </w:rPr>
        <w:t>7</w:t>
      </w:r>
      <w:r w:rsidRPr="00F86D72">
        <w:rPr>
          <w:rFonts w:ascii="Times New Roman" w:hAnsi="Times New Roman"/>
          <w:sz w:val="24"/>
          <w:szCs w:val="24"/>
        </w:rPr>
        <w:t>. Во всем остальном, что не предусмотрено Контрактом, Стороны руководствуются действующим законодательством Российской Федерации.</w:t>
      </w:r>
    </w:p>
    <w:p w14:paraId="0DBBA5AF" w14:textId="56486BAA" w:rsidR="00F07DC8" w:rsidRDefault="00F07DC8" w:rsidP="00F07DC8">
      <w:pPr>
        <w:tabs>
          <w:tab w:val="left" w:pos="9498"/>
        </w:tabs>
        <w:autoSpaceDE w:val="0"/>
        <w:autoSpaceDN w:val="0"/>
        <w:adjustRightInd w:val="0"/>
        <w:spacing w:after="0"/>
        <w:ind w:right="142" w:firstLine="567"/>
        <w:jc w:val="both"/>
        <w:rPr>
          <w:rFonts w:ascii="Times New Roman" w:hAnsi="Times New Roman"/>
          <w:sz w:val="24"/>
          <w:szCs w:val="24"/>
        </w:rPr>
      </w:pPr>
      <w:r w:rsidRPr="00F86D72">
        <w:rPr>
          <w:rFonts w:ascii="Times New Roman" w:hAnsi="Times New Roman"/>
          <w:sz w:val="24"/>
          <w:szCs w:val="24"/>
        </w:rPr>
        <w:t>1</w:t>
      </w:r>
      <w:r>
        <w:rPr>
          <w:rFonts w:ascii="Times New Roman" w:hAnsi="Times New Roman"/>
          <w:sz w:val="24"/>
          <w:szCs w:val="24"/>
        </w:rPr>
        <w:t>4</w:t>
      </w:r>
      <w:r w:rsidRPr="00F86D72">
        <w:rPr>
          <w:rFonts w:ascii="Times New Roman" w:hAnsi="Times New Roman"/>
          <w:sz w:val="24"/>
          <w:szCs w:val="24"/>
        </w:rPr>
        <w:t>.</w:t>
      </w:r>
      <w:r>
        <w:rPr>
          <w:rFonts w:ascii="Times New Roman" w:hAnsi="Times New Roman"/>
          <w:sz w:val="24"/>
          <w:szCs w:val="24"/>
        </w:rPr>
        <w:t>8</w:t>
      </w:r>
      <w:r w:rsidRPr="00F86D72">
        <w:rPr>
          <w:rFonts w:ascii="Times New Roman" w:hAnsi="Times New Roman"/>
          <w:sz w:val="24"/>
          <w:szCs w:val="24"/>
        </w:rPr>
        <w:t>. Контракт составлен в форме электронного документа.</w:t>
      </w:r>
    </w:p>
    <w:p w14:paraId="34D83648" w14:textId="77777777" w:rsidR="00F07DC8" w:rsidRDefault="00F07DC8" w:rsidP="00F07DC8">
      <w:pPr>
        <w:tabs>
          <w:tab w:val="left" w:pos="9498"/>
        </w:tabs>
        <w:autoSpaceDE w:val="0"/>
        <w:autoSpaceDN w:val="0"/>
        <w:adjustRightInd w:val="0"/>
        <w:spacing w:after="0"/>
        <w:ind w:right="142" w:firstLine="567"/>
        <w:jc w:val="both"/>
        <w:rPr>
          <w:rFonts w:ascii="Times New Roman" w:hAnsi="Times New Roman"/>
          <w:sz w:val="24"/>
          <w:szCs w:val="24"/>
        </w:rPr>
      </w:pPr>
    </w:p>
    <w:p w14:paraId="4A68CC42" w14:textId="0BEEA65B" w:rsidR="00F07DC8" w:rsidRPr="009E0EBF" w:rsidRDefault="00F07DC8" w:rsidP="00F07DC8">
      <w:pPr>
        <w:pStyle w:val="ConsPlusNormal"/>
        <w:jc w:val="center"/>
        <w:outlineLvl w:val="1"/>
        <w:rPr>
          <w:rFonts w:ascii="Times New Roman" w:hAnsi="Times New Roman" w:cs="Times New Roman"/>
          <w:b/>
          <w:sz w:val="24"/>
          <w:szCs w:val="24"/>
        </w:rPr>
      </w:pPr>
      <w:r w:rsidRPr="009E0EBF">
        <w:rPr>
          <w:rFonts w:ascii="Times New Roman" w:hAnsi="Times New Roman" w:cs="Times New Roman"/>
          <w:b/>
          <w:sz w:val="24"/>
          <w:szCs w:val="24"/>
        </w:rPr>
        <w:t>1</w:t>
      </w:r>
      <w:r>
        <w:rPr>
          <w:rFonts w:ascii="Times New Roman" w:hAnsi="Times New Roman" w:cs="Times New Roman"/>
          <w:b/>
          <w:sz w:val="24"/>
          <w:szCs w:val="24"/>
        </w:rPr>
        <w:t>5</w:t>
      </w:r>
      <w:r w:rsidRPr="009E0EBF">
        <w:rPr>
          <w:rFonts w:ascii="Times New Roman" w:hAnsi="Times New Roman" w:cs="Times New Roman"/>
          <w:b/>
          <w:sz w:val="24"/>
          <w:szCs w:val="24"/>
        </w:rPr>
        <w:t>. П</w:t>
      </w:r>
      <w:r>
        <w:rPr>
          <w:rFonts w:ascii="Times New Roman" w:hAnsi="Times New Roman" w:cs="Times New Roman"/>
          <w:b/>
          <w:sz w:val="24"/>
          <w:szCs w:val="24"/>
        </w:rPr>
        <w:t>ЕРЕЧЕНЬ ПРИЛОЖЕНИЙ</w:t>
      </w:r>
    </w:p>
    <w:p w14:paraId="3170DDCA" w14:textId="77777777" w:rsidR="00F07DC8" w:rsidRPr="009E0EBF" w:rsidRDefault="00F07DC8" w:rsidP="00F07DC8">
      <w:pPr>
        <w:pStyle w:val="ConsPlusNormal"/>
        <w:jc w:val="both"/>
        <w:rPr>
          <w:rFonts w:ascii="Times New Roman" w:hAnsi="Times New Roman" w:cs="Times New Roman"/>
          <w:sz w:val="24"/>
          <w:szCs w:val="24"/>
        </w:rPr>
      </w:pPr>
    </w:p>
    <w:p w14:paraId="452B5680" w14:textId="774D9DF6" w:rsidR="00A777F1" w:rsidRPr="00972647" w:rsidRDefault="00A777F1" w:rsidP="00A777F1">
      <w:pPr>
        <w:shd w:val="clear" w:color="auto" w:fill="FFFFFF"/>
        <w:tabs>
          <w:tab w:val="left" w:pos="-3780"/>
        </w:tabs>
        <w:spacing w:after="0" w:line="240" w:lineRule="auto"/>
        <w:ind w:firstLine="539"/>
        <w:jc w:val="both"/>
        <w:rPr>
          <w:rFonts w:ascii="Times New Roman" w:eastAsia="Times New Roman" w:hAnsi="Times New Roman" w:cs="Times New Roman"/>
          <w:bCs/>
          <w:sz w:val="24"/>
          <w:szCs w:val="24"/>
          <w:lang w:eastAsia="ru-RU"/>
        </w:rPr>
      </w:pPr>
      <w:r w:rsidRPr="00972647">
        <w:rPr>
          <w:rFonts w:ascii="Times New Roman" w:eastAsia="Times New Roman" w:hAnsi="Times New Roman" w:cs="Times New Roman"/>
          <w:bCs/>
          <w:sz w:val="24"/>
          <w:szCs w:val="24"/>
          <w:lang w:eastAsia="ru-RU"/>
        </w:rPr>
        <w:t>1</w:t>
      </w:r>
      <w:r w:rsidR="00F07DC8">
        <w:rPr>
          <w:rFonts w:ascii="Times New Roman" w:eastAsia="Times New Roman" w:hAnsi="Times New Roman" w:cs="Times New Roman"/>
          <w:bCs/>
          <w:sz w:val="24"/>
          <w:szCs w:val="24"/>
          <w:lang w:eastAsia="ru-RU"/>
        </w:rPr>
        <w:t>5</w:t>
      </w:r>
      <w:r w:rsidRPr="00972647">
        <w:rPr>
          <w:rFonts w:ascii="Times New Roman" w:eastAsia="Times New Roman" w:hAnsi="Times New Roman" w:cs="Times New Roman"/>
          <w:bCs/>
          <w:sz w:val="24"/>
          <w:szCs w:val="24"/>
          <w:lang w:eastAsia="ru-RU"/>
        </w:rPr>
        <w:t>.</w:t>
      </w:r>
      <w:r w:rsidR="00F07DC8">
        <w:rPr>
          <w:rFonts w:ascii="Times New Roman" w:eastAsia="Times New Roman" w:hAnsi="Times New Roman" w:cs="Times New Roman"/>
          <w:bCs/>
          <w:sz w:val="24"/>
          <w:szCs w:val="24"/>
          <w:lang w:eastAsia="ru-RU"/>
        </w:rPr>
        <w:t>1</w:t>
      </w:r>
      <w:r w:rsidRPr="00972647">
        <w:rPr>
          <w:rFonts w:ascii="Times New Roman" w:eastAsia="Times New Roman" w:hAnsi="Times New Roman" w:cs="Times New Roman"/>
          <w:bCs/>
          <w:sz w:val="24"/>
          <w:szCs w:val="24"/>
          <w:lang w:eastAsia="ru-RU"/>
        </w:rPr>
        <w:t>. Контракт включает в себя нижеперечисленные приложения, являющиеся неотъемлемой частью Контракта:</w:t>
      </w:r>
    </w:p>
    <w:p w14:paraId="2AA23D6D" w14:textId="647F705D" w:rsidR="00A777F1" w:rsidRPr="00972647" w:rsidRDefault="00A777F1" w:rsidP="00A777F1">
      <w:pPr>
        <w:shd w:val="clear" w:color="auto" w:fill="FFFFFF"/>
        <w:tabs>
          <w:tab w:val="left" w:pos="-3780"/>
        </w:tabs>
        <w:spacing w:after="0" w:line="240" w:lineRule="auto"/>
        <w:ind w:firstLine="539"/>
        <w:jc w:val="both"/>
        <w:rPr>
          <w:rFonts w:ascii="Times New Roman" w:eastAsia="Times New Roman" w:hAnsi="Times New Roman" w:cs="Times New Roman"/>
          <w:bCs/>
          <w:sz w:val="24"/>
          <w:szCs w:val="24"/>
          <w:lang w:eastAsia="ru-RU"/>
        </w:rPr>
      </w:pPr>
      <w:r w:rsidRPr="00972647">
        <w:rPr>
          <w:rFonts w:ascii="Times New Roman" w:eastAsia="Times New Roman" w:hAnsi="Times New Roman" w:cs="Times New Roman"/>
          <w:bCs/>
          <w:sz w:val="24"/>
          <w:szCs w:val="24"/>
          <w:lang w:eastAsia="ru-RU"/>
        </w:rPr>
        <w:t xml:space="preserve">Приложение № 1 – </w:t>
      </w:r>
      <w:r w:rsidR="00350EBA">
        <w:rPr>
          <w:rFonts w:ascii="Times New Roman" w:eastAsia="Times New Roman" w:hAnsi="Times New Roman" w:cs="Times New Roman"/>
          <w:bCs/>
          <w:sz w:val="24"/>
          <w:szCs w:val="24"/>
          <w:lang w:eastAsia="ru-RU"/>
        </w:rPr>
        <w:t>Расчет цены контракта</w:t>
      </w:r>
    </w:p>
    <w:p w14:paraId="2D1B38AB" w14:textId="14B68B66" w:rsidR="00A777F1" w:rsidRPr="00972647" w:rsidRDefault="00A777F1" w:rsidP="00A777F1">
      <w:pPr>
        <w:shd w:val="clear" w:color="auto" w:fill="FFFFFF"/>
        <w:tabs>
          <w:tab w:val="left" w:pos="-3780"/>
        </w:tabs>
        <w:spacing w:after="0" w:line="240" w:lineRule="auto"/>
        <w:ind w:firstLine="539"/>
        <w:jc w:val="both"/>
        <w:rPr>
          <w:rFonts w:ascii="Times New Roman" w:eastAsia="Times New Roman" w:hAnsi="Times New Roman" w:cs="Times New Roman"/>
          <w:bCs/>
          <w:sz w:val="24"/>
          <w:szCs w:val="24"/>
          <w:lang w:eastAsia="ru-RU"/>
        </w:rPr>
      </w:pPr>
      <w:r w:rsidRPr="00972647">
        <w:rPr>
          <w:rFonts w:ascii="Times New Roman" w:eastAsia="Times New Roman" w:hAnsi="Times New Roman" w:cs="Times New Roman"/>
          <w:bCs/>
          <w:sz w:val="24"/>
          <w:szCs w:val="24"/>
          <w:lang w:eastAsia="ru-RU"/>
        </w:rPr>
        <w:lastRenderedPageBreak/>
        <w:t xml:space="preserve">Приложение № 2 – </w:t>
      </w:r>
      <w:r w:rsidR="00350EBA">
        <w:rPr>
          <w:rFonts w:ascii="Times New Roman" w:eastAsia="Times New Roman" w:hAnsi="Times New Roman" w:cs="Times New Roman"/>
          <w:bCs/>
          <w:sz w:val="24"/>
          <w:szCs w:val="24"/>
          <w:lang w:eastAsia="ru-RU"/>
        </w:rPr>
        <w:t>Описание объекта закупки (</w:t>
      </w:r>
      <w:r w:rsidRPr="00972647">
        <w:rPr>
          <w:rFonts w:ascii="Times New Roman" w:eastAsia="Times New Roman" w:hAnsi="Times New Roman" w:cs="Times New Roman"/>
          <w:bCs/>
          <w:sz w:val="24"/>
          <w:szCs w:val="24"/>
          <w:lang w:eastAsia="ru-RU"/>
        </w:rPr>
        <w:t>Техническое задание</w:t>
      </w:r>
      <w:r w:rsidR="00350EBA">
        <w:rPr>
          <w:rFonts w:ascii="Times New Roman" w:eastAsia="Times New Roman" w:hAnsi="Times New Roman" w:cs="Times New Roman"/>
          <w:bCs/>
          <w:sz w:val="24"/>
          <w:szCs w:val="24"/>
          <w:lang w:eastAsia="ru-RU"/>
        </w:rPr>
        <w:t>)</w:t>
      </w:r>
      <w:r w:rsidRPr="00972647">
        <w:rPr>
          <w:rFonts w:ascii="Times New Roman" w:eastAsia="Times New Roman" w:hAnsi="Times New Roman" w:cs="Times New Roman"/>
          <w:bCs/>
          <w:sz w:val="24"/>
          <w:szCs w:val="24"/>
          <w:lang w:eastAsia="ru-RU"/>
        </w:rPr>
        <w:t>.</w:t>
      </w:r>
    </w:p>
    <w:p w14:paraId="0859C932" w14:textId="7BE4E371" w:rsidR="00A777F1" w:rsidRPr="00D679CE" w:rsidRDefault="00A777F1" w:rsidP="00A777F1">
      <w:pPr>
        <w:tabs>
          <w:tab w:val="left" w:pos="0"/>
          <w:tab w:val="right" w:pos="9498"/>
        </w:tabs>
        <w:spacing w:before="240" w:line="240" w:lineRule="auto"/>
        <w:ind w:right="139"/>
        <w:jc w:val="center"/>
        <w:rPr>
          <w:rFonts w:ascii="Times New Roman" w:eastAsia="Times New Roman" w:hAnsi="Times New Roman" w:cs="Times New Roman"/>
          <w:b/>
          <w:sz w:val="24"/>
          <w:szCs w:val="24"/>
          <w:lang w:eastAsia="ru-RU"/>
        </w:rPr>
      </w:pPr>
      <w:r w:rsidRPr="00D679CE">
        <w:rPr>
          <w:rFonts w:ascii="Times New Roman" w:eastAsia="Times New Roman" w:hAnsi="Times New Roman" w:cs="Times New Roman"/>
          <w:b/>
          <w:sz w:val="24"/>
          <w:szCs w:val="24"/>
          <w:lang w:eastAsia="ru-RU"/>
        </w:rPr>
        <w:t>1</w:t>
      </w:r>
      <w:r w:rsidR="00F07DC8">
        <w:rPr>
          <w:rFonts w:ascii="Times New Roman" w:eastAsia="Times New Roman" w:hAnsi="Times New Roman" w:cs="Times New Roman"/>
          <w:b/>
          <w:sz w:val="24"/>
          <w:szCs w:val="24"/>
          <w:lang w:eastAsia="ru-RU"/>
        </w:rPr>
        <w:t>6</w:t>
      </w:r>
      <w:r w:rsidRPr="00D679CE">
        <w:rPr>
          <w:rFonts w:ascii="Times New Roman" w:eastAsia="Times New Roman" w:hAnsi="Times New Roman" w:cs="Times New Roman"/>
          <w:b/>
          <w:sz w:val="24"/>
          <w:szCs w:val="24"/>
          <w:lang w:eastAsia="ru-RU"/>
        </w:rPr>
        <w:t>. ЮРИДИЧЕСКИЕ АДРЕСА И РЕКВИЗИТЫ СТОРОН</w:t>
      </w:r>
    </w:p>
    <w:p w14:paraId="77884B2B" w14:textId="77777777" w:rsidR="00A777F1" w:rsidRDefault="00A777F1" w:rsidP="00A777F1">
      <w:pPr>
        <w:spacing w:after="0" w:line="240" w:lineRule="auto"/>
        <w:rPr>
          <w:rFonts w:ascii="Times New Roman" w:eastAsia="Times New Roman" w:hAnsi="Times New Roman" w:cs="Times New Roman"/>
          <w:sz w:val="24"/>
          <w:szCs w:val="24"/>
          <w:lang w:eastAsia="ru-RU"/>
        </w:rPr>
      </w:pPr>
    </w:p>
    <w:tbl>
      <w:tblPr>
        <w:tblW w:w="972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4906"/>
        <w:gridCol w:w="4814"/>
      </w:tblGrid>
      <w:tr w:rsidR="007D064E" w:rsidRPr="00BB2E0C" w14:paraId="5760445C" w14:textId="77777777" w:rsidTr="007D064E">
        <w:trPr>
          <w:trHeight w:val="330"/>
        </w:trPr>
        <w:tc>
          <w:tcPr>
            <w:tcW w:w="4906" w:type="dxa"/>
          </w:tcPr>
          <w:p w14:paraId="42B89FD1" w14:textId="77777777" w:rsidR="007D064E" w:rsidRPr="00BB2E0C" w:rsidRDefault="007D064E" w:rsidP="007D064E">
            <w:pPr>
              <w:snapToGrid w:val="0"/>
              <w:spacing w:after="0"/>
              <w:rPr>
                <w:rFonts w:ascii="Times New Roman" w:hAnsi="Times New Roman" w:cs="Times New Roman"/>
                <w:b/>
                <w:bCs/>
              </w:rPr>
            </w:pPr>
            <w:r w:rsidRPr="00BB2E0C">
              <w:rPr>
                <w:rFonts w:ascii="Times New Roman" w:hAnsi="Times New Roman" w:cs="Times New Roman"/>
                <w:b/>
              </w:rPr>
              <w:t>ЗАКАЗЧИК</w:t>
            </w:r>
          </w:p>
        </w:tc>
        <w:tc>
          <w:tcPr>
            <w:tcW w:w="4814" w:type="dxa"/>
          </w:tcPr>
          <w:p w14:paraId="3FD7DDAE" w14:textId="77777777" w:rsidR="007D064E" w:rsidRPr="00BB2E0C" w:rsidRDefault="00412BE6" w:rsidP="007D064E">
            <w:pPr>
              <w:snapToGrid w:val="0"/>
              <w:spacing w:after="0"/>
              <w:rPr>
                <w:rFonts w:ascii="Times New Roman" w:hAnsi="Times New Roman" w:cs="Times New Roman"/>
                <w:b/>
                <w:bCs/>
              </w:rPr>
            </w:pPr>
            <w:r w:rsidRPr="00BB2E0C">
              <w:rPr>
                <w:rFonts w:ascii="Times New Roman" w:hAnsi="Times New Roman" w:cs="Times New Roman"/>
                <w:b/>
              </w:rPr>
              <w:t>ПОСТАВЩИК</w:t>
            </w:r>
          </w:p>
        </w:tc>
      </w:tr>
      <w:tr w:rsidR="007D064E" w:rsidRPr="00BB2E0C" w14:paraId="449BB0DE" w14:textId="77777777" w:rsidTr="007D064E">
        <w:trPr>
          <w:trHeight w:val="2379"/>
        </w:trPr>
        <w:tc>
          <w:tcPr>
            <w:tcW w:w="4906" w:type="dxa"/>
          </w:tcPr>
          <w:p w14:paraId="5C328D72" w14:textId="77777777" w:rsidR="00AF3187" w:rsidRPr="00AF3187" w:rsidRDefault="00AF3187" w:rsidP="00AF3187">
            <w:pPr>
              <w:spacing w:after="0"/>
              <w:rPr>
                <w:rFonts w:ascii="Times New Roman" w:hAnsi="Times New Roman" w:cs="Times New Roman"/>
              </w:rPr>
            </w:pPr>
            <w:r w:rsidRPr="00AF3187">
              <w:rPr>
                <w:rFonts w:ascii="Times New Roman" w:hAnsi="Times New Roman" w:cs="Times New Roman"/>
              </w:rPr>
              <w:t>Санкт-Петербургское государственное бюджетное учреждение дополнительного образования спортивная школа олимпийского резерва по футболу «Зенит»</w:t>
            </w:r>
          </w:p>
          <w:p w14:paraId="1A6947A7" w14:textId="2A4B716B" w:rsidR="00AF3187" w:rsidRPr="00AF3187" w:rsidRDefault="00AF3187" w:rsidP="00AF3187">
            <w:pPr>
              <w:spacing w:after="0"/>
              <w:rPr>
                <w:rFonts w:ascii="Times New Roman" w:hAnsi="Times New Roman" w:cs="Times New Roman"/>
              </w:rPr>
            </w:pPr>
            <w:r w:rsidRPr="00AF3187">
              <w:rPr>
                <w:rFonts w:ascii="Times New Roman" w:hAnsi="Times New Roman" w:cs="Times New Roman"/>
              </w:rPr>
              <w:t>Юридический, почтовый адрес: 19118</w:t>
            </w:r>
            <w:r w:rsidR="00C57DFA">
              <w:rPr>
                <w:rFonts w:ascii="Times New Roman" w:hAnsi="Times New Roman" w:cs="Times New Roman"/>
              </w:rPr>
              <w:t>1</w:t>
            </w:r>
            <w:r w:rsidRPr="00AF3187">
              <w:rPr>
                <w:rFonts w:ascii="Times New Roman" w:hAnsi="Times New Roman" w:cs="Times New Roman"/>
              </w:rPr>
              <w:t>, Санкт-Петербург, набережная реки Мойки, д.21-23, лит. А</w:t>
            </w:r>
          </w:p>
          <w:p w14:paraId="53EE8119" w14:textId="77777777" w:rsidR="00AF3187" w:rsidRPr="00AF3187" w:rsidRDefault="00AF3187" w:rsidP="00AF3187">
            <w:pPr>
              <w:spacing w:after="0"/>
              <w:rPr>
                <w:rFonts w:ascii="Times New Roman" w:hAnsi="Times New Roman" w:cs="Times New Roman"/>
              </w:rPr>
            </w:pPr>
            <w:r w:rsidRPr="00AF3187">
              <w:rPr>
                <w:rFonts w:ascii="Times New Roman" w:hAnsi="Times New Roman" w:cs="Times New Roman"/>
              </w:rPr>
              <w:t>Фактический адрес: 191186, Санкт-Петербург, набережная реки Мойки, д.21-23</w:t>
            </w:r>
          </w:p>
          <w:p w14:paraId="7FDB7518" w14:textId="77777777" w:rsidR="00AF3187" w:rsidRPr="00AF3187" w:rsidRDefault="00AF3187" w:rsidP="00AF3187">
            <w:pPr>
              <w:spacing w:after="0"/>
              <w:rPr>
                <w:rFonts w:ascii="Times New Roman" w:hAnsi="Times New Roman" w:cs="Times New Roman"/>
              </w:rPr>
            </w:pPr>
            <w:r w:rsidRPr="00AF3187">
              <w:rPr>
                <w:rFonts w:ascii="Times New Roman" w:hAnsi="Times New Roman" w:cs="Times New Roman"/>
              </w:rPr>
              <w:t xml:space="preserve">Адрес электронной почты: </w:t>
            </w:r>
          </w:p>
          <w:p w14:paraId="212811D5" w14:textId="77777777" w:rsidR="00AF3187" w:rsidRPr="00AF3187" w:rsidRDefault="00AF3187" w:rsidP="00AF3187">
            <w:pPr>
              <w:spacing w:after="0"/>
              <w:rPr>
                <w:rFonts w:ascii="Times New Roman" w:hAnsi="Times New Roman" w:cs="Times New Roman"/>
              </w:rPr>
            </w:pPr>
            <w:r w:rsidRPr="00AF3187">
              <w:rPr>
                <w:rFonts w:ascii="Times New Roman" w:hAnsi="Times New Roman" w:cs="Times New Roman"/>
              </w:rPr>
              <w:t>zenith-school@yandex.ru</w:t>
            </w:r>
          </w:p>
          <w:p w14:paraId="255F3D05" w14:textId="1940D273" w:rsidR="007D064E" w:rsidRPr="002616C3" w:rsidRDefault="00AF3187" w:rsidP="00AF3187">
            <w:pPr>
              <w:spacing w:after="0" w:line="240" w:lineRule="auto"/>
              <w:rPr>
                <w:rFonts w:ascii="Times New Roman" w:hAnsi="Times New Roman" w:cs="Times New Roman"/>
              </w:rPr>
            </w:pPr>
            <w:r w:rsidRPr="00AF3187">
              <w:rPr>
                <w:rFonts w:ascii="Times New Roman" w:hAnsi="Times New Roman" w:cs="Times New Roman"/>
              </w:rPr>
              <w:t>Тел. (812) 246-87-88</w:t>
            </w:r>
          </w:p>
        </w:tc>
        <w:tc>
          <w:tcPr>
            <w:tcW w:w="4814" w:type="dxa"/>
          </w:tcPr>
          <w:p w14:paraId="70854B03" w14:textId="00B71513" w:rsidR="003A3784" w:rsidRPr="00201F93" w:rsidRDefault="003A3784" w:rsidP="008E2528">
            <w:pPr>
              <w:widowControl w:val="0"/>
              <w:suppressLineNumbers/>
              <w:suppressAutoHyphens/>
              <w:spacing w:after="0"/>
              <w:rPr>
                <w:rFonts w:ascii="Times New Roman" w:hAnsi="Times New Roman" w:cs="Times New Roman"/>
                <w:bCs/>
                <w:color w:val="000000"/>
              </w:rPr>
            </w:pPr>
          </w:p>
        </w:tc>
      </w:tr>
      <w:tr w:rsidR="007D064E" w:rsidRPr="00BB2E0C" w14:paraId="09A95B37" w14:textId="77777777" w:rsidTr="007D064E">
        <w:trPr>
          <w:trHeight w:val="227"/>
        </w:trPr>
        <w:tc>
          <w:tcPr>
            <w:tcW w:w="4906" w:type="dxa"/>
          </w:tcPr>
          <w:p w14:paraId="23DD1B61" w14:textId="77777777" w:rsidR="007D064E" w:rsidRPr="00BB2E0C" w:rsidRDefault="007D064E" w:rsidP="007D064E">
            <w:pPr>
              <w:spacing w:after="0"/>
              <w:rPr>
                <w:rFonts w:ascii="Times New Roman" w:hAnsi="Times New Roman" w:cs="Times New Roman"/>
              </w:rPr>
            </w:pPr>
            <w:r w:rsidRPr="00BB2E0C">
              <w:rPr>
                <w:rFonts w:ascii="Times New Roman" w:hAnsi="Times New Roman" w:cs="Times New Roman"/>
              </w:rPr>
              <w:t>ИНН 7825008042</w:t>
            </w:r>
          </w:p>
        </w:tc>
        <w:tc>
          <w:tcPr>
            <w:tcW w:w="4814" w:type="dxa"/>
          </w:tcPr>
          <w:p w14:paraId="74700CD6" w14:textId="73F48EA3" w:rsidR="007D064E" w:rsidRPr="002616C3" w:rsidRDefault="003A3784" w:rsidP="00201F93">
            <w:pPr>
              <w:spacing w:after="0"/>
              <w:rPr>
                <w:rFonts w:ascii="Times New Roman" w:hAnsi="Times New Roman" w:cs="Times New Roman"/>
                <w:lang w:val="en-US"/>
              </w:rPr>
            </w:pPr>
            <w:r w:rsidRPr="00BB2E0C">
              <w:rPr>
                <w:rFonts w:ascii="Times New Roman" w:hAnsi="Times New Roman" w:cs="Times New Roman"/>
              </w:rPr>
              <w:t xml:space="preserve">ИНН </w:t>
            </w:r>
          </w:p>
        </w:tc>
      </w:tr>
      <w:tr w:rsidR="007D064E" w:rsidRPr="00BB2E0C" w14:paraId="10978887" w14:textId="77777777" w:rsidTr="007D064E">
        <w:trPr>
          <w:trHeight w:val="107"/>
        </w:trPr>
        <w:tc>
          <w:tcPr>
            <w:tcW w:w="4906" w:type="dxa"/>
          </w:tcPr>
          <w:p w14:paraId="411D0EFE" w14:textId="77777777" w:rsidR="007D064E" w:rsidRPr="00BB2E0C" w:rsidRDefault="007D064E" w:rsidP="007D064E">
            <w:pPr>
              <w:spacing w:after="0"/>
              <w:rPr>
                <w:rFonts w:ascii="Times New Roman" w:hAnsi="Times New Roman" w:cs="Times New Roman"/>
              </w:rPr>
            </w:pPr>
            <w:r w:rsidRPr="00BB2E0C">
              <w:rPr>
                <w:rFonts w:ascii="Times New Roman" w:hAnsi="Times New Roman" w:cs="Times New Roman"/>
              </w:rPr>
              <w:t>КПП 784101001</w:t>
            </w:r>
          </w:p>
        </w:tc>
        <w:tc>
          <w:tcPr>
            <w:tcW w:w="4814" w:type="dxa"/>
          </w:tcPr>
          <w:p w14:paraId="12D50117" w14:textId="5AF1F7DD" w:rsidR="007D064E" w:rsidRPr="002616C3" w:rsidRDefault="003A3784" w:rsidP="00201F93">
            <w:pPr>
              <w:spacing w:after="0"/>
              <w:rPr>
                <w:rFonts w:ascii="Times New Roman" w:hAnsi="Times New Roman" w:cs="Times New Roman"/>
              </w:rPr>
            </w:pPr>
            <w:r w:rsidRPr="002616C3">
              <w:rPr>
                <w:rFonts w:ascii="Times New Roman" w:hAnsi="Times New Roman" w:cs="Times New Roman"/>
              </w:rPr>
              <w:t xml:space="preserve">КПП </w:t>
            </w:r>
          </w:p>
        </w:tc>
      </w:tr>
      <w:tr w:rsidR="007D064E" w:rsidRPr="00BB2E0C" w14:paraId="5390012B" w14:textId="77777777" w:rsidTr="007D064E">
        <w:trPr>
          <w:trHeight w:val="238"/>
        </w:trPr>
        <w:tc>
          <w:tcPr>
            <w:tcW w:w="4906" w:type="dxa"/>
          </w:tcPr>
          <w:p w14:paraId="205D6D39" w14:textId="77777777" w:rsidR="007D064E" w:rsidRPr="00BB2E0C" w:rsidRDefault="007D064E" w:rsidP="00AF3187">
            <w:pPr>
              <w:rPr>
                <w:rFonts w:ascii="Times New Roman" w:hAnsi="Times New Roman" w:cs="Times New Roman"/>
              </w:rPr>
            </w:pPr>
            <w:r w:rsidRPr="00BB2E0C">
              <w:rPr>
                <w:rFonts w:ascii="Times New Roman" w:hAnsi="Times New Roman" w:cs="Times New Roman"/>
              </w:rPr>
              <w:t>БИК 014030106</w:t>
            </w:r>
          </w:p>
        </w:tc>
        <w:tc>
          <w:tcPr>
            <w:tcW w:w="4814" w:type="dxa"/>
          </w:tcPr>
          <w:p w14:paraId="3B33F6CE" w14:textId="1708D037" w:rsidR="007D064E" w:rsidRPr="002616C3" w:rsidRDefault="003A3784" w:rsidP="00AF3187">
            <w:pPr>
              <w:rPr>
                <w:rFonts w:ascii="Times New Roman" w:hAnsi="Times New Roman" w:cs="Times New Roman"/>
                <w:lang w:val="en-US"/>
              </w:rPr>
            </w:pPr>
            <w:r w:rsidRPr="00BB2E0C">
              <w:rPr>
                <w:rFonts w:ascii="Times New Roman" w:hAnsi="Times New Roman" w:cs="Times New Roman"/>
              </w:rPr>
              <w:t xml:space="preserve">БИК </w:t>
            </w:r>
          </w:p>
        </w:tc>
      </w:tr>
      <w:tr w:rsidR="007D064E" w:rsidRPr="00BB2E0C" w14:paraId="1D8C6BDA" w14:textId="77777777" w:rsidTr="007D064E">
        <w:trPr>
          <w:trHeight w:val="1744"/>
        </w:trPr>
        <w:tc>
          <w:tcPr>
            <w:tcW w:w="4906" w:type="dxa"/>
          </w:tcPr>
          <w:p w14:paraId="00763BEE" w14:textId="77777777" w:rsidR="00AF3187" w:rsidRPr="00AF3187" w:rsidRDefault="00AF3187" w:rsidP="00AF3187">
            <w:pPr>
              <w:spacing w:after="0"/>
              <w:rPr>
                <w:rFonts w:ascii="Times New Roman" w:hAnsi="Times New Roman" w:cs="Times New Roman"/>
              </w:rPr>
            </w:pPr>
            <w:r w:rsidRPr="00AF3187">
              <w:rPr>
                <w:rFonts w:ascii="Times New Roman" w:hAnsi="Times New Roman" w:cs="Times New Roman"/>
              </w:rPr>
              <w:t>Счёт банка получателя: 40102810945370000005</w:t>
            </w:r>
          </w:p>
          <w:p w14:paraId="52E5D434" w14:textId="77777777" w:rsidR="00AF3187" w:rsidRPr="00AF3187" w:rsidRDefault="00AF3187" w:rsidP="00AF3187">
            <w:pPr>
              <w:spacing w:after="0"/>
              <w:rPr>
                <w:rFonts w:ascii="Times New Roman" w:hAnsi="Times New Roman" w:cs="Times New Roman"/>
              </w:rPr>
            </w:pPr>
            <w:r w:rsidRPr="00AF3187">
              <w:rPr>
                <w:rFonts w:ascii="Times New Roman" w:hAnsi="Times New Roman" w:cs="Times New Roman"/>
              </w:rPr>
              <w:t>Счёт получателя: 03224643400000007200</w:t>
            </w:r>
          </w:p>
          <w:p w14:paraId="560AB851" w14:textId="77777777" w:rsidR="00AF3187" w:rsidRPr="00AF3187" w:rsidRDefault="00AF3187" w:rsidP="00AF3187">
            <w:pPr>
              <w:spacing w:after="0"/>
              <w:rPr>
                <w:rFonts w:ascii="Times New Roman" w:hAnsi="Times New Roman" w:cs="Times New Roman"/>
              </w:rPr>
            </w:pPr>
            <w:r w:rsidRPr="00AF3187">
              <w:rPr>
                <w:rFonts w:ascii="Times New Roman" w:hAnsi="Times New Roman" w:cs="Times New Roman"/>
              </w:rPr>
              <w:t>Банк получателя: ОКЦ №1 Северо-Западного ГУ Банка России/УФК по г. Санкт-Петербургу, г. Санкт-Петербург</w:t>
            </w:r>
          </w:p>
          <w:p w14:paraId="744DD02B" w14:textId="77777777" w:rsidR="00AF3187" w:rsidRPr="00AF3187" w:rsidRDefault="00AF3187" w:rsidP="00AF3187">
            <w:pPr>
              <w:spacing w:after="0"/>
              <w:rPr>
                <w:rFonts w:ascii="Times New Roman" w:hAnsi="Times New Roman" w:cs="Times New Roman"/>
              </w:rPr>
            </w:pPr>
            <w:r w:rsidRPr="00AF3187">
              <w:rPr>
                <w:rFonts w:ascii="Times New Roman" w:hAnsi="Times New Roman" w:cs="Times New Roman"/>
              </w:rPr>
              <w:t>Получатель: Комитет финансов Санкт-Петербурга (СПб ГБУ ДО СШОР по футболу «Зенит», л.с.№0281011)</w:t>
            </w:r>
          </w:p>
          <w:p w14:paraId="7D8F2C89" w14:textId="77777777" w:rsidR="00AF3187" w:rsidRDefault="00AF3187" w:rsidP="00AF3187">
            <w:pPr>
              <w:rPr>
                <w:rFonts w:ascii="Times New Roman" w:hAnsi="Times New Roman" w:cs="Times New Roman"/>
              </w:rPr>
            </w:pPr>
          </w:p>
          <w:p w14:paraId="07062D5C" w14:textId="77777777" w:rsidR="007D064E" w:rsidRDefault="007D064E" w:rsidP="00AF3187">
            <w:pPr>
              <w:rPr>
                <w:rFonts w:ascii="Times New Roman" w:hAnsi="Times New Roman" w:cs="Times New Roman"/>
              </w:rPr>
            </w:pPr>
            <w:r w:rsidRPr="00BB2E0C">
              <w:rPr>
                <w:rFonts w:ascii="Times New Roman" w:hAnsi="Times New Roman" w:cs="Times New Roman"/>
              </w:rPr>
              <w:t xml:space="preserve">_____________________ </w:t>
            </w:r>
          </w:p>
          <w:p w14:paraId="13FADFDF" w14:textId="1306D17B" w:rsidR="00C57DFA" w:rsidRPr="00BB2E0C" w:rsidRDefault="00C57DFA" w:rsidP="00AF3187">
            <w:pPr>
              <w:rPr>
                <w:rFonts w:ascii="Times New Roman" w:hAnsi="Times New Roman" w:cs="Times New Roman"/>
              </w:rPr>
            </w:pPr>
            <w:r w:rsidRPr="002616C3">
              <w:rPr>
                <w:rFonts w:ascii="Times New Roman" w:hAnsi="Times New Roman" w:cs="Times New Roman"/>
                <w:shd w:val="clear" w:color="auto" w:fill="FFFFFF"/>
              </w:rPr>
              <w:t>______________________ /</w:t>
            </w:r>
            <w:r>
              <w:rPr>
                <w:rFonts w:ascii="Times New Roman" w:hAnsi="Times New Roman" w:cs="Times New Roman"/>
                <w:shd w:val="clear" w:color="auto" w:fill="FFFFFF"/>
              </w:rPr>
              <w:t>__________________</w:t>
            </w:r>
            <w:r w:rsidRPr="002616C3">
              <w:rPr>
                <w:rFonts w:ascii="Times New Roman" w:hAnsi="Times New Roman" w:cs="Times New Roman"/>
                <w:shd w:val="clear" w:color="auto" w:fill="FFFFFF"/>
              </w:rPr>
              <w:t>/</w:t>
            </w:r>
          </w:p>
        </w:tc>
        <w:tc>
          <w:tcPr>
            <w:tcW w:w="4814" w:type="dxa"/>
          </w:tcPr>
          <w:p w14:paraId="63BE19E9" w14:textId="77777777" w:rsidR="00201F93" w:rsidRDefault="00201F93" w:rsidP="00AF3187">
            <w:pPr>
              <w:widowControl w:val="0"/>
              <w:suppressLineNumbers/>
              <w:suppressAutoHyphens/>
              <w:rPr>
                <w:rFonts w:ascii="Times New Roman" w:hAnsi="Times New Roman" w:cs="Times New Roman"/>
                <w:shd w:val="clear" w:color="auto" w:fill="FFFFFF"/>
              </w:rPr>
            </w:pPr>
          </w:p>
          <w:p w14:paraId="52DFA1B2" w14:textId="77777777" w:rsidR="00201F93" w:rsidRDefault="00201F93" w:rsidP="00AF3187">
            <w:pPr>
              <w:widowControl w:val="0"/>
              <w:suppressLineNumbers/>
              <w:suppressAutoHyphens/>
              <w:rPr>
                <w:rFonts w:ascii="Times New Roman" w:hAnsi="Times New Roman" w:cs="Times New Roman"/>
                <w:shd w:val="clear" w:color="auto" w:fill="FFFFFF"/>
              </w:rPr>
            </w:pPr>
          </w:p>
          <w:p w14:paraId="07E370D6" w14:textId="77777777" w:rsidR="00201F93" w:rsidRDefault="00201F93" w:rsidP="00AF3187">
            <w:pPr>
              <w:widowControl w:val="0"/>
              <w:suppressLineNumbers/>
              <w:suppressAutoHyphens/>
              <w:rPr>
                <w:rFonts w:ascii="Times New Roman" w:hAnsi="Times New Roman" w:cs="Times New Roman"/>
                <w:shd w:val="clear" w:color="auto" w:fill="FFFFFF"/>
              </w:rPr>
            </w:pPr>
          </w:p>
          <w:p w14:paraId="2C201967" w14:textId="77777777" w:rsidR="00201F93" w:rsidRDefault="00201F93" w:rsidP="00AF3187">
            <w:pPr>
              <w:widowControl w:val="0"/>
              <w:suppressLineNumbers/>
              <w:suppressAutoHyphens/>
              <w:rPr>
                <w:rFonts w:ascii="Times New Roman" w:hAnsi="Times New Roman" w:cs="Times New Roman"/>
                <w:shd w:val="clear" w:color="auto" w:fill="FFFFFF"/>
              </w:rPr>
            </w:pPr>
          </w:p>
          <w:p w14:paraId="5831B9B1" w14:textId="77777777" w:rsidR="00201F93" w:rsidRDefault="00201F93" w:rsidP="00AF3187">
            <w:pPr>
              <w:widowControl w:val="0"/>
              <w:suppressLineNumbers/>
              <w:suppressAutoHyphens/>
              <w:rPr>
                <w:rFonts w:ascii="Times New Roman" w:hAnsi="Times New Roman" w:cs="Times New Roman"/>
                <w:shd w:val="clear" w:color="auto" w:fill="FFFFFF"/>
              </w:rPr>
            </w:pPr>
          </w:p>
          <w:p w14:paraId="7E975939" w14:textId="77777777" w:rsidR="00201F93" w:rsidRDefault="00201F93" w:rsidP="00AF3187">
            <w:pPr>
              <w:widowControl w:val="0"/>
              <w:suppressLineNumbers/>
              <w:suppressAutoHyphens/>
              <w:rPr>
                <w:rFonts w:ascii="Times New Roman" w:hAnsi="Times New Roman" w:cs="Times New Roman"/>
                <w:shd w:val="clear" w:color="auto" w:fill="FFFFFF"/>
              </w:rPr>
            </w:pPr>
          </w:p>
          <w:p w14:paraId="1CF355D3" w14:textId="7AE0F748" w:rsidR="00972647" w:rsidRPr="002616C3" w:rsidRDefault="00201F93" w:rsidP="00AF3187">
            <w:pPr>
              <w:widowControl w:val="0"/>
              <w:suppressLineNumbers/>
              <w:suppressAutoHyphens/>
              <w:rPr>
                <w:rFonts w:ascii="Times New Roman" w:hAnsi="Times New Roman" w:cs="Times New Roman"/>
                <w:shd w:val="clear" w:color="auto" w:fill="FFFFFF"/>
              </w:rPr>
            </w:pPr>
            <w:r>
              <w:rPr>
                <w:rFonts w:ascii="Times New Roman" w:hAnsi="Times New Roman" w:cs="Times New Roman"/>
                <w:shd w:val="clear" w:color="auto" w:fill="FFFFFF"/>
              </w:rPr>
              <w:t>__________________________________</w:t>
            </w:r>
          </w:p>
          <w:p w14:paraId="5B45BDBA" w14:textId="20F66EA6" w:rsidR="00972647" w:rsidRPr="00BB2E0C" w:rsidRDefault="00972647" w:rsidP="00AF3187">
            <w:pPr>
              <w:widowControl w:val="0"/>
              <w:suppressLineNumbers/>
              <w:suppressAutoHyphens/>
              <w:rPr>
                <w:rFonts w:ascii="Times New Roman" w:hAnsi="Times New Roman" w:cs="Times New Roman"/>
                <w:bCs/>
                <w:color w:val="000000"/>
              </w:rPr>
            </w:pPr>
            <w:r w:rsidRPr="002616C3">
              <w:rPr>
                <w:rFonts w:ascii="Times New Roman" w:hAnsi="Times New Roman" w:cs="Times New Roman"/>
                <w:shd w:val="clear" w:color="auto" w:fill="FFFFFF"/>
              </w:rPr>
              <w:t xml:space="preserve">______________________ </w:t>
            </w:r>
            <w:r w:rsidR="00534DAA" w:rsidRPr="002616C3">
              <w:rPr>
                <w:rFonts w:ascii="Times New Roman" w:hAnsi="Times New Roman" w:cs="Times New Roman"/>
                <w:shd w:val="clear" w:color="auto" w:fill="FFFFFF"/>
              </w:rPr>
              <w:t>/</w:t>
            </w:r>
            <w:r w:rsidR="00201F93">
              <w:rPr>
                <w:rFonts w:ascii="Times New Roman" w:hAnsi="Times New Roman" w:cs="Times New Roman"/>
                <w:shd w:val="clear" w:color="auto" w:fill="FFFFFF"/>
              </w:rPr>
              <w:t>__________________</w:t>
            </w:r>
            <w:r w:rsidR="00534DAA" w:rsidRPr="002616C3">
              <w:rPr>
                <w:rFonts w:ascii="Times New Roman" w:hAnsi="Times New Roman" w:cs="Times New Roman"/>
                <w:shd w:val="clear" w:color="auto" w:fill="FFFFFF"/>
              </w:rPr>
              <w:t>/</w:t>
            </w:r>
          </w:p>
        </w:tc>
      </w:tr>
      <w:tr w:rsidR="00D60F9A" w:rsidRPr="00BB2E0C" w14:paraId="2AD3F8D9" w14:textId="77777777" w:rsidTr="007D064E">
        <w:trPr>
          <w:trHeight w:val="302"/>
        </w:trPr>
        <w:tc>
          <w:tcPr>
            <w:tcW w:w="4906" w:type="dxa"/>
          </w:tcPr>
          <w:p w14:paraId="4481A747" w14:textId="77777777" w:rsidR="00D60F9A" w:rsidRPr="00D60F9A" w:rsidRDefault="00D60F9A" w:rsidP="00D60F9A">
            <w:pPr>
              <w:spacing w:after="0"/>
              <w:rPr>
                <w:rFonts w:ascii="Times New Roman" w:hAnsi="Times New Roman" w:cs="Times New Roman"/>
                <w:sz w:val="18"/>
                <w:szCs w:val="18"/>
              </w:rPr>
            </w:pPr>
            <w:r w:rsidRPr="00D60F9A">
              <w:rPr>
                <w:rFonts w:ascii="Times New Roman" w:hAnsi="Times New Roman" w:cs="Times New Roman"/>
                <w:sz w:val="18"/>
                <w:szCs w:val="18"/>
              </w:rPr>
              <w:t>Документ подписан электронной подписью</w:t>
            </w:r>
          </w:p>
          <w:p w14:paraId="3CFB2E7A" w14:textId="77777777" w:rsidR="00D60F9A" w:rsidRPr="00D60F9A" w:rsidRDefault="00D60F9A" w:rsidP="00D60F9A">
            <w:pPr>
              <w:spacing w:after="0"/>
              <w:rPr>
                <w:rFonts w:ascii="Times New Roman" w:hAnsi="Times New Roman" w:cs="Times New Roman"/>
                <w:sz w:val="18"/>
                <w:szCs w:val="18"/>
              </w:rPr>
            </w:pPr>
            <w:r w:rsidRPr="00D60F9A">
              <w:rPr>
                <w:rFonts w:ascii="Times New Roman" w:hAnsi="Times New Roman" w:cs="Times New Roman"/>
                <w:sz w:val="18"/>
                <w:szCs w:val="18"/>
              </w:rPr>
              <w:t>Номер сертификата ключа электронной подписи: ____________________________</w:t>
            </w:r>
          </w:p>
          <w:p w14:paraId="0B32D671" w14:textId="37B7BB39" w:rsidR="00D60F9A" w:rsidRPr="00D60F9A" w:rsidRDefault="00D60F9A" w:rsidP="00D60F9A">
            <w:pPr>
              <w:spacing w:after="0"/>
              <w:rPr>
                <w:rFonts w:ascii="Times New Roman" w:hAnsi="Times New Roman" w:cs="Times New Roman"/>
                <w:sz w:val="18"/>
                <w:szCs w:val="18"/>
              </w:rPr>
            </w:pPr>
            <w:r w:rsidRPr="00D60F9A">
              <w:rPr>
                <w:rFonts w:ascii="Times New Roman" w:hAnsi="Times New Roman" w:cs="Times New Roman"/>
                <w:sz w:val="18"/>
                <w:szCs w:val="18"/>
              </w:rPr>
              <w:t>Фамилия, имя, отчество владельца сертификата:</w:t>
            </w:r>
            <w:r w:rsidR="008F3B59">
              <w:rPr>
                <w:rFonts w:ascii="Times New Roman" w:hAnsi="Times New Roman" w:cs="Times New Roman"/>
                <w:sz w:val="18"/>
                <w:szCs w:val="18"/>
              </w:rPr>
              <w:t xml:space="preserve"> </w:t>
            </w:r>
            <w:r w:rsidRPr="00D60F9A">
              <w:rPr>
                <w:rFonts w:ascii="Times New Roman" w:hAnsi="Times New Roman" w:cs="Times New Roman"/>
                <w:sz w:val="18"/>
                <w:szCs w:val="18"/>
              </w:rPr>
              <w:t>_________________________</w:t>
            </w:r>
          </w:p>
          <w:p w14:paraId="3859518B" w14:textId="77777777" w:rsidR="00D60F9A" w:rsidRPr="00D60F9A" w:rsidRDefault="00D60F9A" w:rsidP="00D60F9A">
            <w:pPr>
              <w:spacing w:after="0"/>
              <w:rPr>
                <w:rFonts w:ascii="Times New Roman" w:hAnsi="Times New Roman" w:cs="Times New Roman"/>
                <w:sz w:val="18"/>
                <w:szCs w:val="18"/>
              </w:rPr>
            </w:pPr>
            <w:r w:rsidRPr="00D60F9A">
              <w:rPr>
                <w:rFonts w:ascii="Times New Roman" w:hAnsi="Times New Roman" w:cs="Times New Roman"/>
                <w:sz w:val="18"/>
                <w:szCs w:val="18"/>
              </w:rPr>
              <w:t>Срок действия сертификата ключа электронной подписи: с ______ по ______</w:t>
            </w:r>
          </w:p>
          <w:p w14:paraId="367F7360" w14:textId="559A0694" w:rsidR="00D60F9A" w:rsidRPr="00D60F9A" w:rsidRDefault="00D60F9A" w:rsidP="00D60F9A">
            <w:pPr>
              <w:spacing w:after="0"/>
              <w:rPr>
                <w:rFonts w:ascii="Times New Roman" w:hAnsi="Times New Roman" w:cs="Times New Roman"/>
                <w:b/>
                <w:sz w:val="18"/>
                <w:szCs w:val="18"/>
              </w:rPr>
            </w:pPr>
            <w:r w:rsidRPr="00D60F9A">
              <w:rPr>
                <w:rFonts w:ascii="Times New Roman" w:hAnsi="Times New Roman" w:cs="Times New Roman"/>
                <w:sz w:val="18"/>
                <w:szCs w:val="18"/>
              </w:rPr>
              <w:t>Дата подписи: ___________</w:t>
            </w:r>
          </w:p>
        </w:tc>
        <w:tc>
          <w:tcPr>
            <w:tcW w:w="4814" w:type="dxa"/>
          </w:tcPr>
          <w:p w14:paraId="10FB47BE" w14:textId="77777777" w:rsidR="00D60F9A" w:rsidRPr="00D60F9A" w:rsidRDefault="00D60F9A" w:rsidP="00D60F9A">
            <w:pPr>
              <w:tabs>
                <w:tab w:val="left" w:pos="5370"/>
              </w:tabs>
              <w:spacing w:after="0"/>
              <w:rPr>
                <w:rFonts w:ascii="Times New Roman" w:hAnsi="Times New Roman" w:cs="Times New Roman"/>
                <w:sz w:val="18"/>
                <w:szCs w:val="18"/>
              </w:rPr>
            </w:pPr>
            <w:r w:rsidRPr="00D60F9A">
              <w:rPr>
                <w:rFonts w:ascii="Times New Roman" w:hAnsi="Times New Roman" w:cs="Times New Roman"/>
                <w:sz w:val="18"/>
                <w:szCs w:val="18"/>
              </w:rPr>
              <w:t>Документ подписан электронной подписью</w:t>
            </w:r>
          </w:p>
          <w:p w14:paraId="12FBEDB0" w14:textId="77777777" w:rsidR="00D60F9A" w:rsidRPr="00D60F9A" w:rsidRDefault="00D60F9A" w:rsidP="00D60F9A">
            <w:pPr>
              <w:tabs>
                <w:tab w:val="left" w:pos="5370"/>
              </w:tabs>
              <w:spacing w:after="0"/>
              <w:rPr>
                <w:rFonts w:ascii="Times New Roman" w:hAnsi="Times New Roman" w:cs="Times New Roman"/>
                <w:sz w:val="18"/>
                <w:szCs w:val="18"/>
              </w:rPr>
            </w:pPr>
            <w:r w:rsidRPr="00D60F9A">
              <w:rPr>
                <w:rFonts w:ascii="Times New Roman" w:hAnsi="Times New Roman" w:cs="Times New Roman"/>
                <w:sz w:val="18"/>
                <w:szCs w:val="18"/>
              </w:rPr>
              <w:t>Номер сертификата ключа электронной подписи: ____________________________</w:t>
            </w:r>
          </w:p>
          <w:p w14:paraId="65DA2C1D" w14:textId="1E965259" w:rsidR="00D60F9A" w:rsidRPr="00D60F9A" w:rsidRDefault="00D60F9A" w:rsidP="00D60F9A">
            <w:pPr>
              <w:tabs>
                <w:tab w:val="left" w:pos="5370"/>
              </w:tabs>
              <w:spacing w:after="0"/>
              <w:rPr>
                <w:rFonts w:ascii="Times New Roman" w:hAnsi="Times New Roman" w:cs="Times New Roman"/>
                <w:sz w:val="18"/>
                <w:szCs w:val="18"/>
              </w:rPr>
            </w:pPr>
            <w:r w:rsidRPr="00D60F9A">
              <w:rPr>
                <w:rFonts w:ascii="Times New Roman" w:hAnsi="Times New Roman" w:cs="Times New Roman"/>
                <w:sz w:val="18"/>
                <w:szCs w:val="18"/>
              </w:rPr>
              <w:t>Фамилия, имя, отчество владельца сертификата:</w:t>
            </w:r>
            <w:r w:rsidR="008F3B59">
              <w:rPr>
                <w:rFonts w:ascii="Times New Roman" w:hAnsi="Times New Roman" w:cs="Times New Roman"/>
                <w:sz w:val="18"/>
                <w:szCs w:val="18"/>
              </w:rPr>
              <w:t xml:space="preserve"> </w:t>
            </w:r>
            <w:r w:rsidRPr="00D60F9A">
              <w:rPr>
                <w:rFonts w:ascii="Times New Roman" w:hAnsi="Times New Roman" w:cs="Times New Roman"/>
                <w:sz w:val="18"/>
                <w:szCs w:val="18"/>
              </w:rPr>
              <w:t>_________________________</w:t>
            </w:r>
          </w:p>
          <w:p w14:paraId="7DDB30B2" w14:textId="77777777" w:rsidR="00D60F9A" w:rsidRPr="00D60F9A" w:rsidRDefault="00D60F9A" w:rsidP="00D60F9A">
            <w:pPr>
              <w:tabs>
                <w:tab w:val="left" w:pos="5370"/>
              </w:tabs>
              <w:spacing w:after="0"/>
              <w:rPr>
                <w:rFonts w:ascii="Times New Roman" w:hAnsi="Times New Roman" w:cs="Times New Roman"/>
                <w:sz w:val="18"/>
                <w:szCs w:val="18"/>
              </w:rPr>
            </w:pPr>
            <w:r w:rsidRPr="00D60F9A">
              <w:rPr>
                <w:rFonts w:ascii="Times New Roman" w:hAnsi="Times New Roman" w:cs="Times New Roman"/>
                <w:sz w:val="18"/>
                <w:szCs w:val="18"/>
              </w:rPr>
              <w:t>Срок действия сертификата ключа электронной подписи: с ______ по ______</w:t>
            </w:r>
          </w:p>
          <w:p w14:paraId="5279EF08" w14:textId="5CE80689" w:rsidR="00D60F9A" w:rsidRPr="00D60F9A" w:rsidRDefault="00D60F9A" w:rsidP="00D60F9A">
            <w:pPr>
              <w:autoSpaceDE w:val="0"/>
              <w:autoSpaceDN w:val="0"/>
              <w:adjustRightInd w:val="0"/>
              <w:spacing w:after="0"/>
              <w:rPr>
                <w:rFonts w:ascii="Times New Roman" w:hAnsi="Times New Roman" w:cs="Times New Roman"/>
                <w:b/>
                <w:sz w:val="18"/>
                <w:szCs w:val="18"/>
              </w:rPr>
            </w:pPr>
            <w:r w:rsidRPr="00D60F9A">
              <w:rPr>
                <w:rFonts w:ascii="Times New Roman" w:hAnsi="Times New Roman" w:cs="Times New Roman"/>
                <w:sz w:val="18"/>
                <w:szCs w:val="18"/>
              </w:rPr>
              <w:t>Дата подписи: ___________</w:t>
            </w:r>
          </w:p>
        </w:tc>
      </w:tr>
    </w:tbl>
    <w:p w14:paraId="5852E610" w14:textId="77777777" w:rsidR="007D064E" w:rsidRPr="007D064E" w:rsidRDefault="007D064E" w:rsidP="00A777F1">
      <w:pPr>
        <w:spacing w:after="0" w:line="240" w:lineRule="auto"/>
        <w:rPr>
          <w:rFonts w:ascii="Times New Roman" w:eastAsia="Times New Roman" w:hAnsi="Times New Roman" w:cs="Times New Roman"/>
          <w:sz w:val="24"/>
          <w:szCs w:val="24"/>
          <w:lang w:eastAsia="ru-RU"/>
        </w:rPr>
        <w:sectPr w:rsidR="007D064E" w:rsidRPr="007D064E" w:rsidSect="00083BA3">
          <w:footerReference w:type="default" r:id="rId10"/>
          <w:pgSz w:w="11906" w:h="16838"/>
          <w:pgMar w:top="567" w:right="566" w:bottom="426" w:left="1134" w:header="357" w:footer="285" w:gutter="0"/>
          <w:cols w:space="720"/>
        </w:sectPr>
      </w:pPr>
    </w:p>
    <w:p w14:paraId="65165F91" w14:textId="0C4E2269" w:rsidR="00AC6FF1" w:rsidRPr="002F0D1C" w:rsidRDefault="00A777F1" w:rsidP="002F0D1C">
      <w:pPr>
        <w:spacing w:after="0" w:line="240" w:lineRule="auto"/>
        <w:jc w:val="right"/>
        <w:rPr>
          <w:rFonts w:ascii="Times New Roman" w:hAnsi="Times New Roman" w:cs="Times New Roman"/>
          <w:b/>
          <w:bCs/>
          <w:i/>
          <w:iCs/>
          <w:sz w:val="24"/>
          <w:szCs w:val="24"/>
          <w:shd w:val="clear" w:color="auto" w:fill="FFFFFF"/>
        </w:rPr>
      </w:pPr>
      <w:bookmarkStart w:id="6" w:name="_Hlk64646520"/>
      <w:r w:rsidRPr="002F0D1C">
        <w:rPr>
          <w:rFonts w:ascii="Times New Roman" w:eastAsia="Times New Roman" w:hAnsi="Times New Roman" w:cs="Times New Roman"/>
          <w:i/>
          <w:iCs/>
          <w:sz w:val="24"/>
          <w:szCs w:val="24"/>
          <w:lang w:eastAsia="ru-RU"/>
        </w:rPr>
        <w:lastRenderedPageBreak/>
        <w:t xml:space="preserve">Приложение № 1к Контракту </w:t>
      </w:r>
      <w:r w:rsidR="002616C3" w:rsidRPr="002F0D1C">
        <w:rPr>
          <w:rFonts w:ascii="Times New Roman" w:eastAsia="Times New Roman" w:hAnsi="Times New Roman" w:cs="Times New Roman"/>
          <w:i/>
          <w:iCs/>
          <w:sz w:val="24"/>
          <w:szCs w:val="24"/>
          <w:lang w:eastAsia="ru-RU"/>
        </w:rPr>
        <w:t>№</w:t>
      </w:r>
      <w:r w:rsidR="00201F93" w:rsidRPr="002F0D1C">
        <w:rPr>
          <w:rFonts w:ascii="Times New Roman" w:hAnsi="Times New Roman" w:cs="Times New Roman"/>
          <w:i/>
          <w:iCs/>
          <w:sz w:val="24"/>
          <w:szCs w:val="24"/>
        </w:rPr>
        <w:t>________________</w:t>
      </w:r>
    </w:p>
    <w:p w14:paraId="16A263D0" w14:textId="0C44654F" w:rsidR="00A777F1" w:rsidRPr="002F0D1C" w:rsidRDefault="00437E2D" w:rsidP="00A777F1">
      <w:pPr>
        <w:spacing w:after="0" w:line="240" w:lineRule="auto"/>
        <w:jc w:val="right"/>
        <w:rPr>
          <w:rFonts w:ascii="Times New Roman" w:eastAsia="Times New Roman" w:hAnsi="Times New Roman" w:cs="Times New Roman"/>
          <w:i/>
          <w:iCs/>
          <w:sz w:val="24"/>
          <w:szCs w:val="24"/>
          <w:lang w:eastAsia="ru-RU"/>
        </w:rPr>
      </w:pPr>
      <w:r w:rsidRPr="002F0D1C">
        <w:rPr>
          <w:rFonts w:ascii="Times New Roman" w:eastAsia="Times New Roman" w:hAnsi="Times New Roman" w:cs="Times New Roman"/>
          <w:i/>
          <w:iCs/>
          <w:sz w:val="24"/>
          <w:szCs w:val="24"/>
          <w:lang w:eastAsia="ru-RU"/>
        </w:rPr>
        <w:t xml:space="preserve"> от</w:t>
      </w:r>
      <w:r w:rsidRPr="002F0D1C">
        <w:rPr>
          <w:rFonts w:ascii="Times New Roman" w:hAnsi="Times New Roman" w:cs="Times New Roman"/>
          <w:bCs/>
          <w:i/>
          <w:iCs/>
          <w:sz w:val="24"/>
          <w:szCs w:val="24"/>
        </w:rPr>
        <w:t xml:space="preserve"> «</w:t>
      </w:r>
      <w:r w:rsidR="008E2528" w:rsidRPr="002F0D1C">
        <w:rPr>
          <w:rFonts w:ascii="Times New Roman" w:hAnsi="Times New Roman" w:cs="Times New Roman"/>
          <w:bCs/>
          <w:i/>
          <w:iCs/>
          <w:sz w:val="24"/>
          <w:szCs w:val="24"/>
        </w:rPr>
        <w:t>___</w:t>
      </w:r>
      <w:r w:rsidRPr="002F0D1C">
        <w:rPr>
          <w:rFonts w:ascii="Times New Roman" w:hAnsi="Times New Roman" w:cs="Times New Roman"/>
          <w:bCs/>
          <w:i/>
          <w:iCs/>
          <w:sz w:val="24"/>
          <w:szCs w:val="24"/>
        </w:rPr>
        <w:t xml:space="preserve">» </w:t>
      </w:r>
      <w:r w:rsidR="00201F93" w:rsidRPr="002F0D1C">
        <w:rPr>
          <w:rFonts w:ascii="Times New Roman" w:hAnsi="Times New Roman" w:cs="Times New Roman"/>
          <w:bCs/>
          <w:i/>
          <w:iCs/>
          <w:sz w:val="24"/>
          <w:szCs w:val="24"/>
        </w:rPr>
        <w:t>________</w:t>
      </w:r>
      <w:r w:rsidRPr="002F0D1C">
        <w:rPr>
          <w:rFonts w:ascii="Times New Roman" w:hAnsi="Times New Roman" w:cs="Times New Roman"/>
          <w:bCs/>
          <w:i/>
          <w:iCs/>
          <w:sz w:val="24"/>
          <w:szCs w:val="24"/>
        </w:rPr>
        <w:t xml:space="preserve"> 202</w:t>
      </w:r>
      <w:r w:rsidR="00AF3187" w:rsidRPr="002F0D1C">
        <w:rPr>
          <w:rFonts w:ascii="Times New Roman" w:hAnsi="Times New Roman" w:cs="Times New Roman"/>
          <w:bCs/>
          <w:i/>
          <w:iCs/>
          <w:sz w:val="24"/>
          <w:szCs w:val="24"/>
        </w:rPr>
        <w:t>6</w:t>
      </w:r>
      <w:r w:rsidRPr="002F0D1C">
        <w:rPr>
          <w:rFonts w:ascii="Times New Roman" w:hAnsi="Times New Roman" w:cs="Times New Roman"/>
          <w:bCs/>
          <w:i/>
          <w:iCs/>
          <w:sz w:val="24"/>
          <w:szCs w:val="24"/>
        </w:rPr>
        <w:t xml:space="preserve"> г.</w:t>
      </w:r>
    </w:p>
    <w:p w14:paraId="6EDBE998" w14:textId="77777777" w:rsidR="00A777F1" w:rsidRPr="00D679CE" w:rsidRDefault="00A777F1" w:rsidP="00A777F1">
      <w:pPr>
        <w:suppressAutoHyphens/>
        <w:autoSpaceDN w:val="0"/>
        <w:spacing w:after="0" w:line="240" w:lineRule="auto"/>
        <w:rPr>
          <w:rFonts w:ascii="Times New Roman" w:eastAsia="Arial" w:hAnsi="Times New Roman" w:cs="Times New Roman"/>
          <w:kern w:val="3"/>
          <w:sz w:val="20"/>
          <w:szCs w:val="20"/>
          <w:lang w:eastAsia="zh-CN"/>
        </w:rPr>
      </w:pPr>
    </w:p>
    <w:p w14:paraId="059D4D8E" w14:textId="77777777" w:rsidR="00A777F1" w:rsidRPr="00D679CE" w:rsidRDefault="00A777F1" w:rsidP="00A777F1">
      <w:pPr>
        <w:suppressAutoHyphens/>
        <w:autoSpaceDN w:val="0"/>
        <w:spacing w:after="0" w:line="240" w:lineRule="auto"/>
        <w:rPr>
          <w:rFonts w:ascii="Times New Roman" w:eastAsia="Arial" w:hAnsi="Times New Roman" w:cs="Times New Roman"/>
          <w:kern w:val="3"/>
          <w:sz w:val="20"/>
          <w:szCs w:val="20"/>
          <w:lang w:eastAsia="zh-CN"/>
        </w:rPr>
      </w:pPr>
    </w:p>
    <w:p w14:paraId="7EB4F243" w14:textId="66D1962A" w:rsidR="00A777F1" w:rsidRPr="008D6C7C" w:rsidRDefault="00F028CB" w:rsidP="00A777F1">
      <w:pPr>
        <w:suppressAutoHyphens/>
        <w:autoSpaceDN w:val="0"/>
        <w:spacing w:after="0" w:line="240" w:lineRule="auto"/>
        <w:jc w:val="center"/>
        <w:rPr>
          <w:rFonts w:ascii="Times New Roman" w:eastAsia="Arial" w:hAnsi="Times New Roman" w:cs="Times New Roman"/>
          <w:b/>
          <w:bCs/>
          <w:kern w:val="3"/>
          <w:sz w:val="24"/>
          <w:szCs w:val="24"/>
          <w:lang w:eastAsia="zh-CN"/>
        </w:rPr>
      </w:pPr>
      <w:r>
        <w:rPr>
          <w:rFonts w:ascii="Times New Roman" w:eastAsia="Arial" w:hAnsi="Times New Roman" w:cs="Times New Roman"/>
          <w:b/>
          <w:bCs/>
          <w:kern w:val="3"/>
          <w:sz w:val="24"/>
          <w:szCs w:val="24"/>
          <w:lang w:eastAsia="zh-CN"/>
        </w:rPr>
        <w:t>РАСЧЕТ ЦЕНЫ КОНТРАКТА</w:t>
      </w:r>
    </w:p>
    <w:p w14:paraId="7EBEDE96" w14:textId="77777777" w:rsidR="00A777F1" w:rsidRPr="00D679CE" w:rsidRDefault="00A777F1" w:rsidP="00F028CB">
      <w:pPr>
        <w:suppressAutoHyphens/>
        <w:autoSpaceDN w:val="0"/>
        <w:spacing w:after="0" w:line="240" w:lineRule="auto"/>
        <w:jc w:val="center"/>
        <w:rPr>
          <w:rFonts w:ascii="Times New Roman" w:eastAsia="Arial" w:hAnsi="Times New Roman" w:cs="Times New Roman"/>
          <w:kern w:val="3"/>
          <w:sz w:val="20"/>
          <w:szCs w:val="20"/>
          <w:lang w:eastAsia="zh-CN"/>
        </w:rPr>
      </w:pPr>
    </w:p>
    <w:p w14:paraId="7B6E1035" w14:textId="77777777" w:rsidR="00A777F1" w:rsidRPr="00D679CE" w:rsidRDefault="00A777F1" w:rsidP="00F028CB">
      <w:pPr>
        <w:suppressAutoHyphens/>
        <w:autoSpaceDN w:val="0"/>
        <w:spacing w:after="0" w:line="240" w:lineRule="auto"/>
        <w:jc w:val="center"/>
        <w:rPr>
          <w:rFonts w:ascii="Times New Roman" w:eastAsia="Arial" w:hAnsi="Times New Roman" w:cs="Times New Roman"/>
          <w:kern w:val="3"/>
          <w:sz w:val="20"/>
          <w:szCs w:val="20"/>
          <w:lang w:eastAsia="zh-CN"/>
        </w:rPr>
      </w:pPr>
    </w:p>
    <w:tbl>
      <w:tblPr>
        <w:tblStyle w:val="a7"/>
        <w:tblW w:w="0" w:type="auto"/>
        <w:tblLook w:val="04A0" w:firstRow="1" w:lastRow="0" w:firstColumn="1" w:lastColumn="0" w:noHBand="0" w:noVBand="1"/>
      </w:tblPr>
      <w:tblGrid>
        <w:gridCol w:w="562"/>
        <w:gridCol w:w="3158"/>
        <w:gridCol w:w="1368"/>
        <w:gridCol w:w="1734"/>
        <w:gridCol w:w="1553"/>
        <w:gridCol w:w="1538"/>
      </w:tblGrid>
      <w:tr w:rsidR="00F028CB" w14:paraId="131231FD" w14:textId="77777777" w:rsidTr="00F028CB">
        <w:tc>
          <w:tcPr>
            <w:tcW w:w="561" w:type="dxa"/>
            <w:vAlign w:val="center"/>
          </w:tcPr>
          <w:p w14:paraId="4870BADD" w14:textId="269EC68A" w:rsidR="00F028CB" w:rsidRPr="00F028CB" w:rsidRDefault="00F028CB" w:rsidP="00F028CB">
            <w:pPr>
              <w:suppressAutoHyphens/>
              <w:autoSpaceDN w:val="0"/>
              <w:jc w:val="center"/>
              <w:rPr>
                <w:rFonts w:ascii="Times New Roman" w:eastAsia="Arial" w:hAnsi="Times New Roman" w:cs="Times New Roman"/>
                <w:b/>
                <w:bCs/>
                <w:kern w:val="3"/>
                <w:sz w:val="24"/>
                <w:szCs w:val="24"/>
                <w:lang w:eastAsia="zh-CN"/>
              </w:rPr>
            </w:pPr>
            <w:r w:rsidRPr="00F028CB">
              <w:rPr>
                <w:rFonts w:ascii="Times New Roman" w:hAnsi="Times New Roman" w:cs="Times New Roman"/>
                <w:b/>
                <w:sz w:val="24"/>
                <w:szCs w:val="24"/>
              </w:rPr>
              <w:t>№ п/п</w:t>
            </w:r>
          </w:p>
        </w:tc>
        <w:tc>
          <w:tcPr>
            <w:tcW w:w="3265" w:type="dxa"/>
            <w:vAlign w:val="center"/>
          </w:tcPr>
          <w:p w14:paraId="325C047F" w14:textId="27C4DEAD" w:rsidR="00F028CB" w:rsidRPr="00F028CB" w:rsidRDefault="00F028CB" w:rsidP="00F028CB">
            <w:pPr>
              <w:jc w:val="center"/>
              <w:rPr>
                <w:rFonts w:ascii="Times New Roman" w:hAnsi="Times New Roman" w:cs="Times New Roman"/>
                <w:b/>
                <w:sz w:val="24"/>
                <w:szCs w:val="24"/>
              </w:rPr>
            </w:pPr>
            <w:r w:rsidRPr="00F028CB">
              <w:rPr>
                <w:rFonts w:ascii="Times New Roman" w:hAnsi="Times New Roman" w:cs="Times New Roman"/>
                <w:b/>
                <w:sz w:val="24"/>
                <w:szCs w:val="24"/>
              </w:rPr>
              <w:t>Наименование товара</w:t>
            </w:r>
          </w:p>
          <w:p w14:paraId="27BD82A2" w14:textId="0F254A97" w:rsidR="00F028CB" w:rsidRPr="00F028CB" w:rsidRDefault="00F028CB" w:rsidP="00F028CB">
            <w:pPr>
              <w:suppressAutoHyphens/>
              <w:autoSpaceDN w:val="0"/>
              <w:jc w:val="center"/>
              <w:rPr>
                <w:rFonts w:ascii="Times New Roman" w:eastAsia="Arial" w:hAnsi="Times New Roman" w:cs="Times New Roman"/>
                <w:b/>
                <w:bCs/>
                <w:kern w:val="3"/>
                <w:sz w:val="24"/>
                <w:szCs w:val="24"/>
                <w:lang w:eastAsia="zh-CN"/>
              </w:rPr>
            </w:pPr>
            <w:r w:rsidRPr="00F028CB">
              <w:rPr>
                <w:rFonts w:ascii="Times New Roman" w:hAnsi="Times New Roman" w:cs="Times New Roman"/>
                <w:b/>
                <w:sz w:val="24"/>
                <w:szCs w:val="24"/>
              </w:rPr>
              <w:t>(работ, услуг)</w:t>
            </w:r>
          </w:p>
        </w:tc>
        <w:tc>
          <w:tcPr>
            <w:tcW w:w="1368" w:type="dxa"/>
            <w:vAlign w:val="center"/>
          </w:tcPr>
          <w:p w14:paraId="2C494C3B" w14:textId="5855C0C8" w:rsidR="00F028CB" w:rsidRPr="00F028CB" w:rsidRDefault="00F028CB" w:rsidP="00F028CB">
            <w:pPr>
              <w:suppressAutoHyphens/>
              <w:autoSpaceDN w:val="0"/>
              <w:jc w:val="center"/>
              <w:rPr>
                <w:rFonts w:ascii="Times New Roman" w:eastAsia="Arial" w:hAnsi="Times New Roman" w:cs="Times New Roman"/>
                <w:b/>
                <w:bCs/>
                <w:kern w:val="3"/>
                <w:sz w:val="24"/>
                <w:szCs w:val="24"/>
                <w:lang w:eastAsia="zh-CN"/>
              </w:rPr>
            </w:pPr>
            <w:r w:rsidRPr="00F028CB">
              <w:rPr>
                <w:rFonts w:ascii="Times New Roman" w:hAnsi="Times New Roman" w:cs="Times New Roman"/>
                <w:b/>
                <w:sz w:val="24"/>
                <w:szCs w:val="24"/>
              </w:rPr>
              <w:t>Ед. измерения</w:t>
            </w:r>
          </w:p>
        </w:tc>
        <w:tc>
          <w:tcPr>
            <w:tcW w:w="1753" w:type="dxa"/>
            <w:vAlign w:val="center"/>
          </w:tcPr>
          <w:p w14:paraId="402735B6" w14:textId="77777777" w:rsidR="00F028CB" w:rsidRPr="00F028CB" w:rsidRDefault="00F028CB" w:rsidP="00F028CB">
            <w:pPr>
              <w:jc w:val="center"/>
              <w:rPr>
                <w:rFonts w:ascii="Times New Roman" w:hAnsi="Times New Roman" w:cs="Times New Roman"/>
                <w:b/>
                <w:sz w:val="24"/>
                <w:szCs w:val="24"/>
              </w:rPr>
            </w:pPr>
            <w:r w:rsidRPr="00F028CB">
              <w:rPr>
                <w:rFonts w:ascii="Times New Roman" w:hAnsi="Times New Roman" w:cs="Times New Roman"/>
                <w:b/>
                <w:sz w:val="24"/>
                <w:szCs w:val="24"/>
              </w:rPr>
              <w:t>Количество</w:t>
            </w:r>
          </w:p>
          <w:p w14:paraId="12FE42F0" w14:textId="3B446BBF" w:rsidR="00F028CB" w:rsidRPr="00F028CB" w:rsidRDefault="00F028CB" w:rsidP="00F028CB">
            <w:pPr>
              <w:suppressAutoHyphens/>
              <w:autoSpaceDN w:val="0"/>
              <w:jc w:val="center"/>
              <w:rPr>
                <w:rFonts w:ascii="Times New Roman" w:eastAsia="Arial" w:hAnsi="Times New Roman" w:cs="Times New Roman"/>
                <w:b/>
                <w:bCs/>
                <w:kern w:val="3"/>
                <w:sz w:val="24"/>
                <w:szCs w:val="24"/>
                <w:lang w:eastAsia="zh-CN"/>
              </w:rPr>
            </w:pPr>
            <w:r w:rsidRPr="00F028CB">
              <w:rPr>
                <w:rFonts w:ascii="Times New Roman" w:hAnsi="Times New Roman" w:cs="Times New Roman"/>
                <w:b/>
                <w:sz w:val="24"/>
                <w:szCs w:val="24"/>
              </w:rPr>
              <w:t>товара (объема работ, услуг)</w:t>
            </w:r>
          </w:p>
        </w:tc>
        <w:tc>
          <w:tcPr>
            <w:tcW w:w="1563" w:type="dxa"/>
            <w:vAlign w:val="center"/>
          </w:tcPr>
          <w:p w14:paraId="3F5A99F3" w14:textId="01801E7F" w:rsidR="00F028CB" w:rsidRPr="00F028CB" w:rsidRDefault="00F028CB" w:rsidP="00F028CB">
            <w:pPr>
              <w:suppressAutoHyphens/>
              <w:autoSpaceDN w:val="0"/>
              <w:jc w:val="center"/>
              <w:rPr>
                <w:rFonts w:ascii="Times New Roman" w:eastAsia="Arial" w:hAnsi="Times New Roman" w:cs="Times New Roman"/>
                <w:b/>
                <w:bCs/>
                <w:kern w:val="3"/>
                <w:sz w:val="24"/>
                <w:szCs w:val="24"/>
                <w:lang w:eastAsia="zh-CN"/>
              </w:rPr>
            </w:pPr>
            <w:r w:rsidRPr="00F028CB">
              <w:rPr>
                <w:rFonts w:ascii="Times New Roman" w:hAnsi="Times New Roman" w:cs="Times New Roman"/>
                <w:b/>
                <w:sz w:val="24"/>
                <w:szCs w:val="24"/>
              </w:rPr>
              <w:t>Цена за единицу измерения, руб.</w:t>
            </w:r>
          </w:p>
        </w:tc>
        <w:tc>
          <w:tcPr>
            <w:tcW w:w="1550" w:type="dxa"/>
            <w:vAlign w:val="center"/>
          </w:tcPr>
          <w:p w14:paraId="11D0D1ED" w14:textId="05E87E70" w:rsidR="00F028CB" w:rsidRPr="00F028CB" w:rsidRDefault="00F028CB" w:rsidP="00F028CB">
            <w:pPr>
              <w:suppressAutoHyphens/>
              <w:autoSpaceDN w:val="0"/>
              <w:jc w:val="center"/>
              <w:rPr>
                <w:rFonts w:ascii="Times New Roman" w:eastAsia="Arial" w:hAnsi="Times New Roman" w:cs="Times New Roman"/>
                <w:b/>
                <w:bCs/>
                <w:kern w:val="3"/>
                <w:sz w:val="24"/>
                <w:szCs w:val="24"/>
                <w:lang w:eastAsia="zh-CN"/>
              </w:rPr>
            </w:pPr>
            <w:r>
              <w:rPr>
                <w:rFonts w:ascii="Times New Roman" w:hAnsi="Times New Roman" w:cs="Times New Roman"/>
                <w:b/>
                <w:sz w:val="24"/>
                <w:szCs w:val="24"/>
              </w:rPr>
              <w:t>Итоговая стоимость, руб.</w:t>
            </w:r>
          </w:p>
        </w:tc>
      </w:tr>
      <w:tr w:rsidR="00F028CB" w14:paraId="1DFCDE45" w14:textId="77777777" w:rsidTr="00F028CB">
        <w:trPr>
          <w:trHeight w:val="1258"/>
        </w:trPr>
        <w:tc>
          <w:tcPr>
            <w:tcW w:w="561" w:type="dxa"/>
          </w:tcPr>
          <w:p w14:paraId="2E16BB5F" w14:textId="5549A302" w:rsidR="00201F93" w:rsidRDefault="009F1617" w:rsidP="00201F93">
            <w:pPr>
              <w:suppressAutoHyphens/>
              <w:autoSpaceDN w:val="0"/>
              <w:rPr>
                <w:rFonts w:ascii="Times New Roman" w:eastAsia="Arial" w:hAnsi="Times New Roman" w:cs="Times New Roman"/>
                <w:kern w:val="3"/>
                <w:sz w:val="24"/>
                <w:szCs w:val="24"/>
                <w:lang w:eastAsia="zh-CN"/>
              </w:rPr>
            </w:pPr>
            <w:r>
              <w:rPr>
                <w:rFonts w:ascii="Times New Roman" w:eastAsia="Arial" w:hAnsi="Times New Roman" w:cs="Times New Roman"/>
                <w:kern w:val="3"/>
                <w:sz w:val="24"/>
                <w:szCs w:val="24"/>
                <w:lang w:eastAsia="zh-CN"/>
              </w:rPr>
              <w:t>1</w:t>
            </w:r>
          </w:p>
        </w:tc>
        <w:tc>
          <w:tcPr>
            <w:tcW w:w="3265" w:type="dxa"/>
            <w:vAlign w:val="center"/>
          </w:tcPr>
          <w:p w14:paraId="391EFD56" w14:textId="30EB3FEF" w:rsidR="00201F93" w:rsidRPr="007A77E6" w:rsidRDefault="007A77E6" w:rsidP="00201F93">
            <w:pPr>
              <w:suppressAutoHyphens/>
              <w:autoSpaceDN w:val="0"/>
              <w:rPr>
                <w:rFonts w:ascii="Times New Roman" w:eastAsia="Arial" w:hAnsi="Times New Roman" w:cs="Times New Roman"/>
                <w:kern w:val="3"/>
                <w:sz w:val="24"/>
                <w:szCs w:val="24"/>
                <w:lang w:eastAsia="zh-CN"/>
              </w:rPr>
            </w:pPr>
            <w:r w:rsidRPr="007A77E6">
              <w:rPr>
                <w:rFonts w:ascii="Times New Roman" w:hAnsi="Times New Roman" w:cs="Times New Roman"/>
                <w:sz w:val="24"/>
                <w:szCs w:val="24"/>
              </w:rPr>
              <w:t>Вода питьевая упакованная</w:t>
            </w:r>
          </w:p>
        </w:tc>
        <w:tc>
          <w:tcPr>
            <w:tcW w:w="1368" w:type="dxa"/>
            <w:vAlign w:val="center"/>
          </w:tcPr>
          <w:p w14:paraId="74E98D34" w14:textId="03911D2A" w:rsidR="00201F93" w:rsidRPr="00F028CB" w:rsidRDefault="005A3622" w:rsidP="00201F93">
            <w:pPr>
              <w:suppressAutoHyphens/>
              <w:autoSpaceDN w:val="0"/>
              <w:jc w:val="center"/>
              <w:rPr>
                <w:rFonts w:ascii="Times New Roman" w:eastAsia="Arial" w:hAnsi="Times New Roman" w:cs="Times New Roman"/>
                <w:kern w:val="3"/>
                <w:sz w:val="24"/>
                <w:szCs w:val="24"/>
                <w:lang w:eastAsia="zh-CN"/>
              </w:rPr>
            </w:pPr>
            <w:r w:rsidRPr="00F028CB">
              <w:rPr>
                <w:rFonts w:ascii="Times New Roman" w:eastAsia="Arial" w:hAnsi="Times New Roman" w:cs="Times New Roman"/>
                <w:kern w:val="3"/>
                <w:sz w:val="24"/>
                <w:szCs w:val="24"/>
                <w:lang w:eastAsia="zh-CN"/>
              </w:rPr>
              <w:t>ш</w:t>
            </w:r>
            <w:r w:rsidR="00201F93" w:rsidRPr="00F028CB">
              <w:rPr>
                <w:rFonts w:ascii="Times New Roman" w:eastAsia="Arial" w:hAnsi="Times New Roman" w:cs="Times New Roman"/>
                <w:kern w:val="3"/>
                <w:sz w:val="24"/>
                <w:szCs w:val="24"/>
                <w:lang w:eastAsia="zh-CN"/>
              </w:rPr>
              <w:t>т.</w:t>
            </w:r>
          </w:p>
        </w:tc>
        <w:tc>
          <w:tcPr>
            <w:tcW w:w="1753" w:type="dxa"/>
            <w:vAlign w:val="center"/>
          </w:tcPr>
          <w:p w14:paraId="3EDAF03D" w14:textId="6F0537E4" w:rsidR="00201F93" w:rsidRPr="00F028CB" w:rsidRDefault="009F1617" w:rsidP="00201F93">
            <w:pPr>
              <w:suppressAutoHyphens/>
              <w:autoSpaceDN w:val="0"/>
              <w:jc w:val="center"/>
              <w:rPr>
                <w:rFonts w:ascii="Times New Roman" w:eastAsia="Arial" w:hAnsi="Times New Roman" w:cs="Times New Roman"/>
                <w:kern w:val="3"/>
                <w:sz w:val="24"/>
                <w:szCs w:val="24"/>
                <w:lang w:eastAsia="zh-CN"/>
              </w:rPr>
            </w:pPr>
            <w:r>
              <w:rPr>
                <w:rFonts w:ascii="Times New Roman" w:hAnsi="Times New Roman" w:cs="Times New Roman"/>
                <w:color w:val="000000"/>
                <w:sz w:val="24"/>
                <w:szCs w:val="24"/>
              </w:rPr>
              <w:t>250</w:t>
            </w:r>
          </w:p>
        </w:tc>
        <w:tc>
          <w:tcPr>
            <w:tcW w:w="1563" w:type="dxa"/>
            <w:vAlign w:val="center"/>
          </w:tcPr>
          <w:p w14:paraId="703F20CF" w14:textId="77777777" w:rsidR="00201F93" w:rsidRPr="002616C3" w:rsidRDefault="00201F93" w:rsidP="00201F93">
            <w:pPr>
              <w:suppressAutoHyphens/>
              <w:autoSpaceDN w:val="0"/>
              <w:jc w:val="center"/>
              <w:rPr>
                <w:rFonts w:ascii="Times New Roman" w:eastAsia="Arial" w:hAnsi="Times New Roman" w:cs="Times New Roman"/>
                <w:kern w:val="3"/>
                <w:sz w:val="24"/>
                <w:szCs w:val="24"/>
                <w:lang w:eastAsia="zh-CN"/>
              </w:rPr>
            </w:pPr>
          </w:p>
        </w:tc>
        <w:tc>
          <w:tcPr>
            <w:tcW w:w="1550" w:type="dxa"/>
            <w:vAlign w:val="center"/>
          </w:tcPr>
          <w:p w14:paraId="40DA9E6F" w14:textId="77777777" w:rsidR="00201F93" w:rsidRPr="002616C3" w:rsidRDefault="00201F93" w:rsidP="00201F93">
            <w:pPr>
              <w:suppressAutoHyphens/>
              <w:autoSpaceDN w:val="0"/>
              <w:jc w:val="center"/>
              <w:rPr>
                <w:rFonts w:ascii="Times New Roman" w:eastAsia="Arial" w:hAnsi="Times New Roman" w:cs="Times New Roman"/>
                <w:kern w:val="3"/>
                <w:sz w:val="24"/>
                <w:szCs w:val="24"/>
                <w:lang w:eastAsia="zh-CN"/>
              </w:rPr>
            </w:pPr>
          </w:p>
        </w:tc>
      </w:tr>
    </w:tbl>
    <w:p w14:paraId="7A341D77" w14:textId="77777777" w:rsidR="00A777F1" w:rsidRPr="00D679CE" w:rsidRDefault="00A777F1" w:rsidP="00A777F1">
      <w:pPr>
        <w:suppressAutoHyphens/>
        <w:autoSpaceDN w:val="0"/>
        <w:spacing w:after="0" w:line="240" w:lineRule="auto"/>
        <w:rPr>
          <w:rFonts w:ascii="Times New Roman" w:eastAsia="Arial" w:hAnsi="Times New Roman" w:cs="Times New Roman"/>
          <w:kern w:val="3"/>
          <w:sz w:val="20"/>
          <w:szCs w:val="20"/>
          <w:lang w:eastAsia="zh-CN"/>
        </w:rPr>
      </w:pPr>
    </w:p>
    <w:p w14:paraId="3C5B5657" w14:textId="2C3C8050" w:rsidR="007D064E" w:rsidRPr="007D064E" w:rsidRDefault="00F028CB" w:rsidP="007D064E">
      <w:pPr>
        <w:ind w:firstLine="567"/>
        <w:jc w:val="both"/>
        <w:rPr>
          <w:rFonts w:ascii="Times New Roman" w:hAnsi="Times New Roman" w:cs="Times New Roman"/>
          <w:sz w:val="24"/>
          <w:szCs w:val="24"/>
        </w:rPr>
      </w:pPr>
      <w:r w:rsidRPr="009E0EBF">
        <w:rPr>
          <w:rFonts w:ascii="Times New Roman" w:hAnsi="Times New Roman"/>
          <w:sz w:val="24"/>
          <w:szCs w:val="24"/>
        </w:rPr>
        <w:t xml:space="preserve">Цена Контракта составляет </w:t>
      </w:r>
      <w:r>
        <w:rPr>
          <w:rFonts w:ascii="Times New Roman" w:hAnsi="Times New Roman"/>
          <w:sz w:val="24"/>
          <w:szCs w:val="24"/>
        </w:rPr>
        <w:t>___________________ руб.</w:t>
      </w:r>
      <w:r w:rsidRPr="009E0EBF">
        <w:rPr>
          <w:rFonts w:ascii="Times New Roman" w:hAnsi="Times New Roman"/>
          <w:sz w:val="24"/>
          <w:szCs w:val="24"/>
        </w:rPr>
        <w:t xml:space="preserve"> (</w:t>
      </w:r>
      <w:r w:rsidRPr="003B10CA">
        <w:rPr>
          <w:rFonts w:ascii="Times New Roman" w:hAnsi="Times New Roman"/>
          <w:i/>
          <w:iCs/>
          <w:sz w:val="24"/>
          <w:szCs w:val="24"/>
        </w:rPr>
        <w:t>Сумма прописью</w:t>
      </w:r>
      <w:r w:rsidRPr="009E0EBF">
        <w:rPr>
          <w:rFonts w:ascii="Times New Roman" w:hAnsi="Times New Roman"/>
          <w:sz w:val="24"/>
          <w:szCs w:val="24"/>
        </w:rPr>
        <w:t>)</w:t>
      </w:r>
      <w:r w:rsidRPr="009E0EBF">
        <w:rPr>
          <w:rFonts w:ascii="Times New Roman" w:hAnsi="Times New Roman"/>
          <w:bCs/>
          <w:sz w:val="24"/>
          <w:szCs w:val="24"/>
        </w:rPr>
        <w:t xml:space="preserve">, в том числе НДС </w:t>
      </w:r>
      <w:r>
        <w:rPr>
          <w:rFonts w:ascii="Times New Roman" w:hAnsi="Times New Roman"/>
          <w:bCs/>
          <w:sz w:val="24"/>
          <w:szCs w:val="24"/>
        </w:rPr>
        <w:t>___ % - _________________</w:t>
      </w:r>
      <w:r w:rsidRPr="007D064E">
        <w:rPr>
          <w:rFonts w:ascii="Times New Roman" w:hAnsi="Times New Roman" w:cs="Times New Roman"/>
          <w:sz w:val="24"/>
          <w:szCs w:val="24"/>
        </w:rPr>
        <w:t>.</w:t>
      </w:r>
    </w:p>
    <w:p w14:paraId="170C280A" w14:textId="77777777" w:rsidR="00A777F1" w:rsidRPr="00DF0C29" w:rsidRDefault="00A777F1" w:rsidP="00A777F1">
      <w:pPr>
        <w:spacing w:after="0" w:line="240" w:lineRule="auto"/>
        <w:ind w:firstLine="539"/>
        <w:jc w:val="both"/>
        <w:rPr>
          <w:rFonts w:ascii="Times New Roman" w:eastAsia="Times New Roman" w:hAnsi="Times New Roman" w:cs="Times New Roman"/>
          <w:b/>
          <w:sz w:val="24"/>
          <w:szCs w:val="24"/>
          <w:lang w:eastAsia="ru-RU"/>
        </w:rPr>
      </w:pPr>
    </w:p>
    <w:p w14:paraId="4868D8B4" w14:textId="77777777" w:rsidR="00A777F1" w:rsidRPr="00D679CE" w:rsidRDefault="00A777F1" w:rsidP="00A777F1">
      <w:pPr>
        <w:autoSpaceDE w:val="0"/>
        <w:autoSpaceDN w:val="0"/>
        <w:adjustRightInd w:val="0"/>
        <w:ind w:firstLine="284"/>
        <w:rPr>
          <w:rFonts w:ascii="Times New Roman" w:eastAsia="Arial" w:hAnsi="Times New Roman" w:cs="Times New Roman"/>
          <w:kern w:val="3"/>
          <w:sz w:val="20"/>
          <w:szCs w:val="20"/>
          <w:lang w:eastAsia="zh-CN"/>
        </w:rPr>
      </w:pPr>
    </w:p>
    <w:p w14:paraId="1213B27E" w14:textId="77777777" w:rsidR="00A777F1" w:rsidRPr="00D679CE" w:rsidRDefault="00A777F1" w:rsidP="00A777F1">
      <w:pPr>
        <w:suppressAutoHyphens/>
        <w:autoSpaceDN w:val="0"/>
        <w:spacing w:after="0" w:line="240" w:lineRule="auto"/>
        <w:rPr>
          <w:rFonts w:ascii="Times New Roman" w:eastAsia="Arial" w:hAnsi="Times New Roman" w:cs="Times New Roman"/>
          <w:kern w:val="3"/>
          <w:sz w:val="20"/>
          <w:szCs w:val="20"/>
          <w:lang w:eastAsia="zh-CN"/>
        </w:rPr>
      </w:pPr>
    </w:p>
    <w:tbl>
      <w:tblPr>
        <w:tblW w:w="10314" w:type="dxa"/>
        <w:tblLook w:val="04A0" w:firstRow="1" w:lastRow="0" w:firstColumn="1" w:lastColumn="0" w:noHBand="0" w:noVBand="1"/>
      </w:tblPr>
      <w:tblGrid>
        <w:gridCol w:w="4820"/>
        <w:gridCol w:w="5494"/>
      </w:tblGrid>
      <w:tr w:rsidR="008F3B59" w:rsidRPr="00D679CE" w14:paraId="03E631B7" w14:textId="77777777" w:rsidTr="008F3B59">
        <w:tc>
          <w:tcPr>
            <w:tcW w:w="4820" w:type="dxa"/>
          </w:tcPr>
          <w:p w14:paraId="283F126A" w14:textId="77777777" w:rsidR="008F3B59" w:rsidRPr="00D679CE" w:rsidRDefault="008F3B59" w:rsidP="00B641A7">
            <w:pPr>
              <w:spacing w:after="0" w:line="240" w:lineRule="auto"/>
              <w:rPr>
                <w:rFonts w:ascii="Times New Roman" w:eastAsia="Times New Roman" w:hAnsi="Times New Roman" w:cs="Times New Roman"/>
                <w:b/>
                <w:sz w:val="24"/>
                <w:szCs w:val="24"/>
                <w:lang w:eastAsia="ru-RU"/>
              </w:rPr>
            </w:pPr>
            <w:r w:rsidRPr="00D679CE">
              <w:rPr>
                <w:rFonts w:ascii="Times New Roman" w:eastAsia="Times New Roman" w:hAnsi="Times New Roman" w:cs="Times New Roman"/>
                <w:b/>
                <w:sz w:val="24"/>
                <w:szCs w:val="24"/>
                <w:lang w:eastAsia="ru-RU"/>
              </w:rPr>
              <w:t>ЗАКАЗЧИК</w:t>
            </w:r>
          </w:p>
          <w:p w14:paraId="16B245D3" w14:textId="77777777" w:rsidR="008F3B59" w:rsidRPr="008F3B59" w:rsidRDefault="008F3B59" w:rsidP="008F3B59">
            <w:pPr>
              <w:spacing w:after="0" w:line="240" w:lineRule="auto"/>
              <w:rPr>
                <w:rFonts w:ascii="Times New Roman" w:eastAsia="Times New Roman" w:hAnsi="Times New Roman" w:cs="Times New Roman"/>
                <w:bCs/>
                <w:sz w:val="24"/>
                <w:szCs w:val="24"/>
                <w:lang w:eastAsia="ru-RU"/>
              </w:rPr>
            </w:pPr>
            <w:r w:rsidRPr="008F3B59">
              <w:rPr>
                <w:rFonts w:ascii="Times New Roman" w:eastAsia="Times New Roman" w:hAnsi="Times New Roman" w:cs="Times New Roman"/>
                <w:bCs/>
                <w:sz w:val="24"/>
                <w:szCs w:val="24"/>
                <w:lang w:eastAsia="ru-RU"/>
              </w:rPr>
              <w:t>_________________</w:t>
            </w:r>
          </w:p>
          <w:p w14:paraId="502D76E9" w14:textId="77777777" w:rsidR="008F3B59" w:rsidRPr="008F3B59" w:rsidRDefault="008F3B59" w:rsidP="008F3B59">
            <w:pPr>
              <w:spacing w:after="0" w:line="240" w:lineRule="auto"/>
              <w:rPr>
                <w:rFonts w:ascii="Times New Roman" w:eastAsia="Times New Roman" w:hAnsi="Times New Roman" w:cs="Times New Roman"/>
                <w:bCs/>
                <w:sz w:val="24"/>
                <w:szCs w:val="24"/>
                <w:lang w:eastAsia="ru-RU"/>
              </w:rPr>
            </w:pPr>
          </w:p>
          <w:p w14:paraId="7B379884" w14:textId="77777777" w:rsidR="008F3B59" w:rsidRPr="008F3B59" w:rsidRDefault="008F3B59" w:rsidP="008F3B59">
            <w:pPr>
              <w:spacing w:after="0" w:line="240" w:lineRule="auto"/>
              <w:rPr>
                <w:rFonts w:ascii="Times New Roman" w:eastAsia="Times New Roman" w:hAnsi="Times New Roman" w:cs="Times New Roman"/>
                <w:bCs/>
                <w:sz w:val="24"/>
                <w:szCs w:val="24"/>
                <w:lang w:eastAsia="ru-RU"/>
              </w:rPr>
            </w:pPr>
            <w:r w:rsidRPr="008F3B59">
              <w:rPr>
                <w:rFonts w:ascii="Times New Roman" w:eastAsia="Times New Roman" w:hAnsi="Times New Roman" w:cs="Times New Roman"/>
                <w:bCs/>
                <w:sz w:val="24"/>
                <w:szCs w:val="24"/>
                <w:lang w:eastAsia="ru-RU"/>
              </w:rPr>
              <w:t>_________________ /_________________/</w:t>
            </w:r>
          </w:p>
          <w:p w14:paraId="1EE2F1EC" w14:textId="77777777" w:rsidR="008F3B59" w:rsidRPr="00D679CE" w:rsidRDefault="008F3B59" w:rsidP="00B641A7">
            <w:pPr>
              <w:spacing w:after="0" w:line="240" w:lineRule="auto"/>
              <w:rPr>
                <w:rFonts w:ascii="Times New Roman" w:eastAsia="Times New Roman" w:hAnsi="Times New Roman" w:cs="Times New Roman"/>
                <w:b/>
                <w:sz w:val="24"/>
                <w:szCs w:val="24"/>
                <w:lang w:eastAsia="ru-RU"/>
              </w:rPr>
            </w:pPr>
          </w:p>
        </w:tc>
        <w:tc>
          <w:tcPr>
            <w:tcW w:w="5494" w:type="dxa"/>
          </w:tcPr>
          <w:p w14:paraId="0367A8DB" w14:textId="77777777" w:rsidR="008F3B59" w:rsidRPr="00D679CE" w:rsidRDefault="008F3B59" w:rsidP="00B641A7">
            <w:pPr>
              <w:spacing w:after="0" w:line="240" w:lineRule="auto"/>
              <w:rPr>
                <w:rFonts w:ascii="Times New Roman" w:eastAsia="Times New Roman" w:hAnsi="Times New Roman" w:cs="Times New Roman"/>
                <w:b/>
                <w:sz w:val="24"/>
                <w:szCs w:val="24"/>
                <w:lang w:eastAsia="ru-RU"/>
              </w:rPr>
            </w:pPr>
            <w:r w:rsidRPr="00D679CE">
              <w:rPr>
                <w:rFonts w:ascii="Times New Roman" w:eastAsia="Times New Roman" w:hAnsi="Times New Roman" w:cs="Times New Roman"/>
                <w:b/>
                <w:sz w:val="24"/>
                <w:szCs w:val="24"/>
                <w:lang w:eastAsia="ru-RU"/>
              </w:rPr>
              <w:t>ПОСТАВЩИК</w:t>
            </w:r>
          </w:p>
          <w:p w14:paraId="3AC57CED" w14:textId="77777777" w:rsidR="008F3B59" w:rsidRPr="008F3B59" w:rsidRDefault="008F3B59" w:rsidP="008F3B59">
            <w:pPr>
              <w:spacing w:after="0" w:line="240" w:lineRule="auto"/>
              <w:rPr>
                <w:rFonts w:ascii="Times New Roman" w:eastAsia="Times New Roman" w:hAnsi="Times New Roman" w:cs="Times New Roman"/>
                <w:bCs/>
                <w:sz w:val="24"/>
                <w:szCs w:val="24"/>
                <w:lang w:eastAsia="ru-RU"/>
              </w:rPr>
            </w:pPr>
            <w:r w:rsidRPr="008F3B59">
              <w:rPr>
                <w:rFonts w:ascii="Times New Roman" w:eastAsia="Times New Roman" w:hAnsi="Times New Roman" w:cs="Times New Roman"/>
                <w:bCs/>
                <w:sz w:val="24"/>
                <w:szCs w:val="24"/>
                <w:lang w:eastAsia="ru-RU"/>
              </w:rPr>
              <w:t>_________________</w:t>
            </w:r>
          </w:p>
          <w:p w14:paraId="45565FBF" w14:textId="77777777" w:rsidR="008F3B59" w:rsidRPr="008F3B59" w:rsidRDefault="008F3B59" w:rsidP="008F3B59">
            <w:pPr>
              <w:spacing w:after="0" w:line="240" w:lineRule="auto"/>
              <w:rPr>
                <w:rFonts w:ascii="Times New Roman" w:eastAsia="Times New Roman" w:hAnsi="Times New Roman" w:cs="Times New Roman"/>
                <w:bCs/>
                <w:sz w:val="24"/>
                <w:szCs w:val="24"/>
                <w:lang w:eastAsia="ru-RU"/>
              </w:rPr>
            </w:pPr>
          </w:p>
          <w:p w14:paraId="1DA3FF73" w14:textId="77777777" w:rsidR="008F3B59" w:rsidRPr="008F3B59" w:rsidRDefault="008F3B59" w:rsidP="008F3B59">
            <w:pPr>
              <w:spacing w:after="0" w:line="240" w:lineRule="auto"/>
              <w:rPr>
                <w:rFonts w:ascii="Times New Roman" w:eastAsia="Times New Roman" w:hAnsi="Times New Roman" w:cs="Times New Roman"/>
                <w:bCs/>
                <w:sz w:val="24"/>
                <w:szCs w:val="24"/>
                <w:lang w:eastAsia="ru-RU"/>
              </w:rPr>
            </w:pPr>
            <w:r w:rsidRPr="008F3B59">
              <w:rPr>
                <w:rFonts w:ascii="Times New Roman" w:eastAsia="Times New Roman" w:hAnsi="Times New Roman" w:cs="Times New Roman"/>
                <w:bCs/>
                <w:sz w:val="24"/>
                <w:szCs w:val="24"/>
                <w:lang w:eastAsia="ru-RU"/>
              </w:rPr>
              <w:t>_________________ /_________________/</w:t>
            </w:r>
          </w:p>
          <w:p w14:paraId="378BA92F" w14:textId="77777777" w:rsidR="008F3B59" w:rsidRPr="00D679CE" w:rsidRDefault="008F3B59" w:rsidP="00B641A7">
            <w:pPr>
              <w:spacing w:after="0" w:line="240" w:lineRule="auto"/>
              <w:rPr>
                <w:rFonts w:ascii="Times New Roman" w:eastAsia="Times New Roman" w:hAnsi="Times New Roman" w:cs="Times New Roman"/>
                <w:b/>
                <w:sz w:val="24"/>
                <w:szCs w:val="24"/>
                <w:lang w:eastAsia="ru-RU"/>
              </w:rPr>
            </w:pPr>
          </w:p>
        </w:tc>
      </w:tr>
      <w:tr w:rsidR="008F3B59" w:rsidRPr="008F3B59" w14:paraId="0E004BAE" w14:textId="77777777" w:rsidTr="008F3B59">
        <w:tc>
          <w:tcPr>
            <w:tcW w:w="4820" w:type="dxa"/>
          </w:tcPr>
          <w:p w14:paraId="310DF174" w14:textId="77777777" w:rsidR="008F3B59" w:rsidRPr="008F3B59" w:rsidRDefault="008F3B59" w:rsidP="00B641A7">
            <w:pPr>
              <w:spacing w:after="0" w:line="240" w:lineRule="auto"/>
              <w:rPr>
                <w:rFonts w:ascii="Times New Roman" w:eastAsia="Times New Roman" w:hAnsi="Times New Roman" w:cs="Times New Roman"/>
                <w:bCs/>
                <w:sz w:val="24"/>
                <w:szCs w:val="24"/>
                <w:lang w:eastAsia="ru-RU"/>
              </w:rPr>
            </w:pPr>
            <w:r w:rsidRPr="008F3B59">
              <w:rPr>
                <w:rFonts w:ascii="Times New Roman" w:eastAsia="Times New Roman" w:hAnsi="Times New Roman" w:cs="Times New Roman"/>
                <w:bCs/>
                <w:sz w:val="24"/>
                <w:szCs w:val="24"/>
                <w:lang w:eastAsia="ru-RU"/>
              </w:rPr>
              <w:t>(Подписано электронной подписью)</w:t>
            </w:r>
          </w:p>
        </w:tc>
        <w:tc>
          <w:tcPr>
            <w:tcW w:w="5494" w:type="dxa"/>
          </w:tcPr>
          <w:p w14:paraId="7EF4BCEA" w14:textId="77777777" w:rsidR="008F3B59" w:rsidRPr="008F3B59" w:rsidRDefault="008F3B59" w:rsidP="00B641A7">
            <w:pPr>
              <w:spacing w:after="0" w:line="240" w:lineRule="auto"/>
              <w:rPr>
                <w:rFonts w:ascii="Times New Roman" w:eastAsia="Times New Roman" w:hAnsi="Times New Roman" w:cs="Times New Roman"/>
                <w:bCs/>
                <w:sz w:val="24"/>
                <w:szCs w:val="24"/>
                <w:lang w:eastAsia="ru-RU"/>
              </w:rPr>
            </w:pPr>
            <w:r w:rsidRPr="008F3B59">
              <w:rPr>
                <w:rFonts w:ascii="Times New Roman" w:eastAsia="Times New Roman" w:hAnsi="Times New Roman" w:cs="Times New Roman"/>
                <w:bCs/>
                <w:sz w:val="24"/>
                <w:szCs w:val="24"/>
                <w:lang w:eastAsia="ru-RU"/>
              </w:rPr>
              <w:t>(Подписано электронной подписью)</w:t>
            </w:r>
          </w:p>
        </w:tc>
      </w:tr>
    </w:tbl>
    <w:p w14:paraId="12C5A21B" w14:textId="77777777" w:rsidR="00A777F1" w:rsidRDefault="00A777F1" w:rsidP="00A777F1"/>
    <w:p w14:paraId="42E8AD97" w14:textId="77777777" w:rsidR="00A777F1" w:rsidRDefault="00A777F1" w:rsidP="00A777F1"/>
    <w:p w14:paraId="73585424" w14:textId="77777777" w:rsidR="00A777F1" w:rsidRDefault="00A777F1" w:rsidP="00A777F1"/>
    <w:p w14:paraId="797ACA51" w14:textId="77777777" w:rsidR="00AF3187" w:rsidRDefault="00AF3187" w:rsidP="00A777F1"/>
    <w:p w14:paraId="6D8D3D06" w14:textId="77777777" w:rsidR="00AF3187" w:rsidRDefault="00AF3187" w:rsidP="00A777F1"/>
    <w:p w14:paraId="4C50F350" w14:textId="77777777" w:rsidR="00AF3187" w:rsidRDefault="00AF3187" w:rsidP="00A777F1"/>
    <w:p w14:paraId="20B80407" w14:textId="77777777" w:rsidR="00AF3187" w:rsidRDefault="00AF3187" w:rsidP="00A777F1"/>
    <w:p w14:paraId="0634195B" w14:textId="77777777" w:rsidR="00AF3187" w:rsidRDefault="00AF3187" w:rsidP="00A777F1"/>
    <w:p w14:paraId="68D08A4B" w14:textId="77777777" w:rsidR="00D60F9A" w:rsidRDefault="00D60F9A" w:rsidP="00A777F1"/>
    <w:p w14:paraId="37EEBA8B" w14:textId="77777777" w:rsidR="00E72301" w:rsidRDefault="00E72301" w:rsidP="00A777F1">
      <w:pPr>
        <w:spacing w:after="0" w:line="240" w:lineRule="auto"/>
        <w:jc w:val="right"/>
        <w:rPr>
          <w:rFonts w:ascii="Times New Roman" w:eastAsia="Times New Roman" w:hAnsi="Times New Roman" w:cs="Times New Roman"/>
          <w:sz w:val="24"/>
          <w:szCs w:val="24"/>
          <w:lang w:eastAsia="ru-RU"/>
        </w:rPr>
      </w:pPr>
    </w:p>
    <w:p w14:paraId="64034AE6" w14:textId="77777777" w:rsidR="00E72301" w:rsidRDefault="00E72301" w:rsidP="00A777F1">
      <w:pPr>
        <w:spacing w:after="0" w:line="240" w:lineRule="auto"/>
        <w:jc w:val="right"/>
        <w:rPr>
          <w:rFonts w:ascii="Times New Roman" w:eastAsia="Times New Roman" w:hAnsi="Times New Roman" w:cs="Times New Roman"/>
          <w:sz w:val="24"/>
          <w:szCs w:val="24"/>
          <w:lang w:eastAsia="ru-RU"/>
        </w:rPr>
      </w:pPr>
    </w:p>
    <w:p w14:paraId="6299939D" w14:textId="77777777" w:rsidR="002F0D1C" w:rsidRDefault="002F0D1C" w:rsidP="00A777F1">
      <w:pPr>
        <w:spacing w:after="0" w:line="240" w:lineRule="auto"/>
        <w:jc w:val="right"/>
        <w:rPr>
          <w:rFonts w:ascii="Times New Roman" w:eastAsia="Times New Roman" w:hAnsi="Times New Roman" w:cs="Times New Roman"/>
          <w:sz w:val="24"/>
          <w:szCs w:val="24"/>
          <w:lang w:eastAsia="ru-RU"/>
        </w:rPr>
      </w:pPr>
    </w:p>
    <w:p w14:paraId="2CF96AD0" w14:textId="77777777" w:rsidR="00E72301" w:rsidRDefault="00E72301" w:rsidP="00A777F1">
      <w:pPr>
        <w:spacing w:after="0" w:line="240" w:lineRule="auto"/>
        <w:jc w:val="right"/>
        <w:rPr>
          <w:rFonts w:ascii="Times New Roman" w:eastAsia="Times New Roman" w:hAnsi="Times New Roman" w:cs="Times New Roman"/>
          <w:sz w:val="24"/>
          <w:szCs w:val="24"/>
          <w:lang w:eastAsia="ru-RU"/>
        </w:rPr>
      </w:pPr>
    </w:p>
    <w:p w14:paraId="65DEAFBA" w14:textId="77777777" w:rsidR="008F3B59" w:rsidRDefault="008F3B59" w:rsidP="00E72301">
      <w:pPr>
        <w:spacing w:after="0" w:line="240" w:lineRule="auto"/>
        <w:jc w:val="right"/>
        <w:rPr>
          <w:rFonts w:ascii="Times New Roman" w:eastAsia="Times New Roman" w:hAnsi="Times New Roman" w:cs="Times New Roman"/>
          <w:i/>
          <w:iCs/>
          <w:sz w:val="24"/>
          <w:szCs w:val="24"/>
          <w:lang w:eastAsia="ru-RU"/>
        </w:rPr>
      </w:pPr>
    </w:p>
    <w:p w14:paraId="7A2895A3" w14:textId="77777777" w:rsidR="008F3B59" w:rsidRDefault="008F3B59" w:rsidP="00E72301">
      <w:pPr>
        <w:spacing w:after="0" w:line="240" w:lineRule="auto"/>
        <w:jc w:val="right"/>
        <w:rPr>
          <w:rFonts w:ascii="Times New Roman" w:eastAsia="Times New Roman" w:hAnsi="Times New Roman" w:cs="Times New Roman"/>
          <w:i/>
          <w:iCs/>
          <w:sz w:val="24"/>
          <w:szCs w:val="24"/>
          <w:lang w:eastAsia="ru-RU"/>
        </w:rPr>
      </w:pPr>
    </w:p>
    <w:p w14:paraId="1214A15C" w14:textId="77777777" w:rsidR="008F3B59" w:rsidRDefault="008F3B59" w:rsidP="00E72301">
      <w:pPr>
        <w:spacing w:after="0" w:line="240" w:lineRule="auto"/>
        <w:jc w:val="right"/>
        <w:rPr>
          <w:rFonts w:ascii="Times New Roman" w:eastAsia="Times New Roman" w:hAnsi="Times New Roman" w:cs="Times New Roman"/>
          <w:i/>
          <w:iCs/>
          <w:sz w:val="24"/>
          <w:szCs w:val="24"/>
          <w:lang w:eastAsia="ru-RU"/>
        </w:rPr>
      </w:pPr>
    </w:p>
    <w:p w14:paraId="711D1482" w14:textId="77777777" w:rsidR="008F3B59" w:rsidRDefault="008F3B59" w:rsidP="00E72301">
      <w:pPr>
        <w:spacing w:after="0" w:line="240" w:lineRule="auto"/>
        <w:jc w:val="right"/>
        <w:rPr>
          <w:rFonts w:ascii="Times New Roman" w:eastAsia="Times New Roman" w:hAnsi="Times New Roman" w:cs="Times New Roman"/>
          <w:i/>
          <w:iCs/>
          <w:sz w:val="24"/>
          <w:szCs w:val="24"/>
          <w:lang w:eastAsia="ru-RU"/>
        </w:rPr>
      </w:pPr>
    </w:p>
    <w:p w14:paraId="79520CE6" w14:textId="77777777" w:rsidR="008F3B59" w:rsidRDefault="008F3B59" w:rsidP="00E72301">
      <w:pPr>
        <w:spacing w:after="0" w:line="240" w:lineRule="auto"/>
        <w:jc w:val="right"/>
        <w:rPr>
          <w:rFonts w:ascii="Times New Roman" w:eastAsia="Times New Roman" w:hAnsi="Times New Roman" w:cs="Times New Roman"/>
          <w:i/>
          <w:iCs/>
          <w:sz w:val="24"/>
          <w:szCs w:val="24"/>
          <w:lang w:eastAsia="ru-RU"/>
        </w:rPr>
      </w:pPr>
    </w:p>
    <w:p w14:paraId="4CFB0670" w14:textId="77777777" w:rsidR="008F3B59" w:rsidRDefault="008F3B59" w:rsidP="00E72301">
      <w:pPr>
        <w:spacing w:after="0" w:line="240" w:lineRule="auto"/>
        <w:jc w:val="right"/>
        <w:rPr>
          <w:rFonts w:ascii="Times New Roman" w:eastAsia="Times New Roman" w:hAnsi="Times New Roman" w:cs="Times New Roman"/>
          <w:i/>
          <w:iCs/>
          <w:sz w:val="24"/>
          <w:szCs w:val="24"/>
          <w:lang w:eastAsia="ru-RU"/>
        </w:rPr>
      </w:pPr>
    </w:p>
    <w:p w14:paraId="1779D39C" w14:textId="77777777" w:rsidR="008F3B59" w:rsidRDefault="008F3B59" w:rsidP="00E72301">
      <w:pPr>
        <w:spacing w:after="0" w:line="240" w:lineRule="auto"/>
        <w:jc w:val="right"/>
        <w:rPr>
          <w:rFonts w:ascii="Times New Roman" w:eastAsia="Times New Roman" w:hAnsi="Times New Roman" w:cs="Times New Roman"/>
          <w:i/>
          <w:iCs/>
          <w:sz w:val="24"/>
          <w:szCs w:val="24"/>
          <w:lang w:eastAsia="ru-RU"/>
        </w:rPr>
      </w:pPr>
    </w:p>
    <w:p w14:paraId="2D316A52" w14:textId="5532C343" w:rsidR="00E72301" w:rsidRDefault="00A777F1" w:rsidP="00E72301">
      <w:pPr>
        <w:spacing w:after="0" w:line="240" w:lineRule="auto"/>
        <w:jc w:val="right"/>
        <w:rPr>
          <w:rFonts w:ascii="Times New Roman" w:eastAsia="Times New Roman" w:hAnsi="Times New Roman" w:cs="Times New Roman"/>
          <w:i/>
          <w:iCs/>
          <w:sz w:val="24"/>
          <w:szCs w:val="24"/>
          <w:lang w:eastAsia="ru-RU"/>
        </w:rPr>
      </w:pPr>
      <w:r w:rsidRPr="00E72301">
        <w:rPr>
          <w:rFonts w:ascii="Times New Roman" w:eastAsia="Times New Roman" w:hAnsi="Times New Roman" w:cs="Times New Roman"/>
          <w:i/>
          <w:iCs/>
          <w:sz w:val="24"/>
          <w:szCs w:val="24"/>
          <w:lang w:eastAsia="ru-RU"/>
        </w:rPr>
        <w:t>Приложение № 2</w:t>
      </w:r>
      <w:r w:rsidR="00ED2077" w:rsidRPr="00E72301">
        <w:rPr>
          <w:rFonts w:ascii="Times New Roman" w:eastAsia="Times New Roman" w:hAnsi="Times New Roman" w:cs="Times New Roman"/>
          <w:i/>
          <w:iCs/>
          <w:sz w:val="24"/>
          <w:szCs w:val="24"/>
          <w:lang w:eastAsia="ru-RU"/>
        </w:rPr>
        <w:t xml:space="preserve">к Контракту № </w:t>
      </w:r>
      <w:bookmarkEnd w:id="6"/>
      <w:r w:rsidR="00201F93" w:rsidRPr="00E72301">
        <w:rPr>
          <w:rFonts w:ascii="Times New Roman" w:hAnsi="Times New Roman" w:cs="Times New Roman"/>
          <w:i/>
          <w:iCs/>
          <w:sz w:val="24"/>
          <w:szCs w:val="24"/>
        </w:rPr>
        <w:t>__________________</w:t>
      </w:r>
      <w:r w:rsidR="002616C3" w:rsidRPr="00E72301">
        <w:rPr>
          <w:rFonts w:ascii="Times New Roman" w:eastAsia="Times New Roman" w:hAnsi="Times New Roman" w:cs="Times New Roman"/>
          <w:i/>
          <w:iCs/>
          <w:sz w:val="24"/>
          <w:szCs w:val="24"/>
          <w:lang w:eastAsia="ru-RU"/>
        </w:rPr>
        <w:t xml:space="preserve"> </w:t>
      </w:r>
    </w:p>
    <w:p w14:paraId="109E016F" w14:textId="0792FE46" w:rsidR="002616C3" w:rsidRPr="00D679CE" w:rsidRDefault="002616C3" w:rsidP="00E72301">
      <w:pPr>
        <w:spacing w:after="0" w:line="240" w:lineRule="auto"/>
        <w:jc w:val="right"/>
        <w:rPr>
          <w:rFonts w:ascii="Times New Roman" w:eastAsia="Times New Roman" w:hAnsi="Times New Roman" w:cs="Times New Roman"/>
          <w:sz w:val="24"/>
          <w:szCs w:val="24"/>
          <w:lang w:eastAsia="ru-RU"/>
        </w:rPr>
      </w:pPr>
      <w:r w:rsidRPr="00E72301">
        <w:rPr>
          <w:rFonts w:ascii="Times New Roman" w:eastAsia="Times New Roman" w:hAnsi="Times New Roman" w:cs="Times New Roman"/>
          <w:i/>
          <w:iCs/>
          <w:sz w:val="24"/>
          <w:szCs w:val="24"/>
          <w:lang w:eastAsia="ru-RU"/>
        </w:rPr>
        <w:t>от</w:t>
      </w:r>
      <w:r w:rsidRPr="00E72301">
        <w:rPr>
          <w:rFonts w:ascii="Times New Roman" w:hAnsi="Times New Roman" w:cs="Times New Roman"/>
          <w:bCs/>
          <w:i/>
          <w:iCs/>
          <w:sz w:val="24"/>
          <w:szCs w:val="24"/>
        </w:rPr>
        <w:t xml:space="preserve"> «___» </w:t>
      </w:r>
      <w:r w:rsidR="00201F93" w:rsidRPr="00E72301">
        <w:rPr>
          <w:rFonts w:ascii="Times New Roman" w:hAnsi="Times New Roman" w:cs="Times New Roman"/>
          <w:bCs/>
          <w:i/>
          <w:iCs/>
          <w:sz w:val="24"/>
          <w:szCs w:val="24"/>
        </w:rPr>
        <w:t>________</w:t>
      </w:r>
      <w:r w:rsidRPr="00E72301">
        <w:rPr>
          <w:rFonts w:ascii="Times New Roman" w:hAnsi="Times New Roman" w:cs="Times New Roman"/>
          <w:bCs/>
          <w:i/>
          <w:iCs/>
          <w:sz w:val="24"/>
          <w:szCs w:val="24"/>
        </w:rPr>
        <w:t xml:space="preserve"> </w:t>
      </w:r>
      <w:r w:rsidR="00CC0546" w:rsidRPr="00E72301">
        <w:rPr>
          <w:rFonts w:ascii="Times New Roman" w:hAnsi="Times New Roman" w:cs="Times New Roman"/>
          <w:bCs/>
          <w:i/>
          <w:iCs/>
          <w:sz w:val="24"/>
          <w:szCs w:val="24"/>
        </w:rPr>
        <w:t>202</w:t>
      </w:r>
      <w:r w:rsidR="00AF3187" w:rsidRPr="00E72301">
        <w:rPr>
          <w:rFonts w:ascii="Times New Roman" w:hAnsi="Times New Roman" w:cs="Times New Roman"/>
          <w:bCs/>
          <w:i/>
          <w:iCs/>
          <w:sz w:val="24"/>
          <w:szCs w:val="24"/>
        </w:rPr>
        <w:t>6</w:t>
      </w:r>
      <w:r w:rsidRPr="00E72301">
        <w:rPr>
          <w:rFonts w:ascii="Times New Roman" w:hAnsi="Times New Roman" w:cs="Times New Roman"/>
          <w:bCs/>
          <w:i/>
          <w:iCs/>
          <w:sz w:val="24"/>
          <w:szCs w:val="24"/>
        </w:rPr>
        <w:t xml:space="preserve"> г</w:t>
      </w:r>
      <w:r w:rsidRPr="00310189">
        <w:rPr>
          <w:rFonts w:ascii="Times New Roman" w:hAnsi="Times New Roman" w:cs="Times New Roman"/>
          <w:bCs/>
          <w:sz w:val="24"/>
          <w:szCs w:val="24"/>
        </w:rPr>
        <w:t>.</w:t>
      </w:r>
    </w:p>
    <w:p w14:paraId="29D7B440" w14:textId="18A9A671" w:rsidR="00A777F1" w:rsidRPr="00D679CE" w:rsidRDefault="00A777F1" w:rsidP="002616C3">
      <w:pPr>
        <w:spacing w:after="0" w:line="240" w:lineRule="auto"/>
        <w:jc w:val="right"/>
        <w:rPr>
          <w:rFonts w:ascii="Calibri" w:eastAsia="Calibri" w:hAnsi="Calibri" w:cs="Times New Roman"/>
          <w:b/>
          <w:bCs/>
          <w:sz w:val="24"/>
          <w:szCs w:val="24"/>
        </w:rPr>
      </w:pPr>
    </w:p>
    <w:p w14:paraId="1E43DFBA" w14:textId="77777777" w:rsidR="00262A96" w:rsidRPr="00262A96" w:rsidRDefault="00262A96" w:rsidP="00262A96">
      <w:pPr>
        <w:pStyle w:val="ConsPlusTitle"/>
        <w:widowControl w:val="0"/>
        <w:suppressAutoHyphens/>
        <w:jc w:val="center"/>
        <w:outlineLvl w:val="0"/>
        <w:rPr>
          <w:b w:val="0"/>
          <w:bCs w:val="0"/>
        </w:rPr>
      </w:pPr>
      <w:r w:rsidRPr="00262A96">
        <w:t>Описание объекта закупки (Техническое задание).</w:t>
      </w:r>
    </w:p>
    <w:p w14:paraId="2CEA98AC" w14:textId="77777777" w:rsidR="00262A96" w:rsidRPr="00262A96" w:rsidRDefault="00262A96" w:rsidP="00262A96">
      <w:pPr>
        <w:autoSpaceDN w:val="0"/>
        <w:adjustRightInd w:val="0"/>
        <w:jc w:val="center"/>
        <w:rPr>
          <w:rFonts w:ascii="Times New Roman" w:hAnsi="Times New Roman" w:cs="Times New Roman"/>
          <w:b/>
          <w:bCs/>
          <w:sz w:val="24"/>
          <w:szCs w:val="24"/>
        </w:rPr>
      </w:pPr>
    </w:p>
    <w:p w14:paraId="3EEFB781" w14:textId="77777777" w:rsidR="00262A96" w:rsidRPr="00262A96" w:rsidRDefault="00262A96" w:rsidP="00262A96">
      <w:pPr>
        <w:autoSpaceDN w:val="0"/>
        <w:adjustRightInd w:val="0"/>
        <w:jc w:val="center"/>
        <w:outlineLvl w:val="1"/>
        <w:rPr>
          <w:rFonts w:ascii="Times New Roman" w:hAnsi="Times New Roman" w:cs="Times New Roman"/>
          <w:b/>
          <w:bCs/>
          <w:sz w:val="24"/>
          <w:szCs w:val="24"/>
        </w:rPr>
      </w:pPr>
      <w:bookmarkStart w:id="7" w:name="AD_TZ_SECTION_1"/>
      <w:r w:rsidRPr="00262A96">
        <w:rPr>
          <w:rFonts w:ascii="Times New Roman" w:hAnsi="Times New Roman" w:cs="Times New Roman"/>
          <w:b/>
          <w:bCs/>
          <w:sz w:val="24"/>
          <w:szCs w:val="24"/>
        </w:rPr>
        <w:t>Раздел 1. Общие требования</w:t>
      </w:r>
      <w:bookmarkEnd w:id="7"/>
    </w:p>
    <w:p w14:paraId="7DB51468" w14:textId="77777777" w:rsidR="00262A96" w:rsidRPr="00262A96" w:rsidRDefault="00262A96" w:rsidP="00262A96">
      <w:pPr>
        <w:numPr>
          <w:ilvl w:val="1"/>
          <w:numId w:val="7"/>
        </w:numPr>
        <w:spacing w:after="0" w:line="240" w:lineRule="auto"/>
        <w:ind w:left="0" w:firstLine="567"/>
        <w:jc w:val="both"/>
        <w:rPr>
          <w:rFonts w:ascii="Times New Roman" w:hAnsi="Times New Roman" w:cs="Times New Roman"/>
          <w:color w:val="000000"/>
          <w:sz w:val="24"/>
          <w:szCs w:val="24"/>
          <w:lang w:eastAsia="ru-RU"/>
        </w:rPr>
      </w:pPr>
      <w:r w:rsidRPr="00262A96">
        <w:rPr>
          <w:rFonts w:ascii="Times New Roman" w:hAnsi="Times New Roman" w:cs="Times New Roman"/>
          <w:color w:val="000000"/>
          <w:sz w:val="24"/>
          <w:szCs w:val="24"/>
          <w:lang w:eastAsia="ru-RU"/>
        </w:rPr>
        <w:t xml:space="preserve">Наименование объекта закупки: </w:t>
      </w:r>
      <w:r w:rsidRPr="00262A96">
        <w:rPr>
          <w:rFonts w:ascii="Times New Roman" w:hAnsi="Times New Roman" w:cs="Times New Roman"/>
          <w:bCs/>
          <w:color w:val="000000"/>
          <w:sz w:val="24"/>
          <w:szCs w:val="24"/>
        </w:rPr>
        <w:t>Поставка воды питьевой упакованной</w:t>
      </w:r>
      <w:r w:rsidRPr="00262A96">
        <w:rPr>
          <w:rFonts w:ascii="Times New Roman" w:hAnsi="Times New Roman" w:cs="Times New Roman"/>
          <w:color w:val="000000"/>
          <w:sz w:val="24"/>
          <w:szCs w:val="24"/>
        </w:rPr>
        <w:t xml:space="preserve"> </w:t>
      </w:r>
      <w:r w:rsidRPr="00262A96">
        <w:rPr>
          <w:rFonts w:ascii="Times New Roman" w:hAnsi="Times New Roman" w:cs="Times New Roman"/>
          <w:color w:val="000000"/>
          <w:sz w:val="24"/>
          <w:szCs w:val="24"/>
          <w:lang w:eastAsia="ru-RU"/>
        </w:rPr>
        <w:t>(далее – Товар).</w:t>
      </w:r>
    </w:p>
    <w:p w14:paraId="26DCD3D7" w14:textId="77777777" w:rsidR="00262A96" w:rsidRPr="00262A96" w:rsidRDefault="00262A96" w:rsidP="00262A96">
      <w:pPr>
        <w:pStyle w:val="a5"/>
        <w:numPr>
          <w:ilvl w:val="1"/>
          <w:numId w:val="7"/>
        </w:numPr>
        <w:spacing w:after="0" w:line="240" w:lineRule="auto"/>
        <w:ind w:left="0" w:firstLine="567"/>
        <w:rPr>
          <w:rFonts w:ascii="Times New Roman" w:hAnsi="Times New Roman" w:cs="Times New Roman"/>
          <w:color w:val="000000"/>
          <w:sz w:val="24"/>
          <w:szCs w:val="24"/>
        </w:rPr>
      </w:pPr>
      <w:r w:rsidRPr="00262A96">
        <w:rPr>
          <w:rFonts w:ascii="Times New Roman" w:hAnsi="Times New Roman" w:cs="Times New Roman"/>
          <w:color w:val="000000"/>
          <w:sz w:val="24"/>
          <w:szCs w:val="24"/>
        </w:rPr>
        <w:t xml:space="preserve">Место поставляемого товара: </w:t>
      </w:r>
    </w:p>
    <w:p w14:paraId="00B7B4E7" w14:textId="77777777" w:rsidR="00262A96" w:rsidRPr="00262A96" w:rsidRDefault="00262A96" w:rsidP="007A77E6">
      <w:pPr>
        <w:spacing w:after="0"/>
        <w:ind w:firstLine="567"/>
        <w:rPr>
          <w:rFonts w:ascii="Times New Roman" w:hAnsi="Times New Roman" w:cs="Times New Roman"/>
          <w:color w:val="000000"/>
          <w:sz w:val="24"/>
          <w:szCs w:val="24"/>
        </w:rPr>
      </w:pPr>
      <w:r w:rsidRPr="00262A96">
        <w:rPr>
          <w:rFonts w:ascii="Times New Roman" w:hAnsi="Times New Roman" w:cs="Times New Roman"/>
          <w:color w:val="000000"/>
          <w:sz w:val="24"/>
          <w:szCs w:val="24"/>
        </w:rPr>
        <w:t>- г. Санкт - Петербург, пр. Металлистов, д.28;</w:t>
      </w:r>
    </w:p>
    <w:p w14:paraId="22A3B492" w14:textId="77777777" w:rsidR="00262A96" w:rsidRPr="00262A96" w:rsidRDefault="00262A96" w:rsidP="007A77E6">
      <w:pPr>
        <w:spacing w:after="0"/>
        <w:ind w:firstLine="567"/>
        <w:rPr>
          <w:rFonts w:ascii="Times New Roman" w:hAnsi="Times New Roman" w:cs="Times New Roman"/>
          <w:color w:val="000000"/>
          <w:sz w:val="24"/>
          <w:szCs w:val="24"/>
        </w:rPr>
      </w:pPr>
      <w:r w:rsidRPr="00262A96">
        <w:rPr>
          <w:rFonts w:ascii="Times New Roman" w:hAnsi="Times New Roman" w:cs="Times New Roman"/>
          <w:color w:val="000000"/>
          <w:sz w:val="24"/>
          <w:szCs w:val="24"/>
        </w:rPr>
        <w:t xml:space="preserve">- </w:t>
      </w:r>
      <w:r w:rsidRPr="00262A96">
        <w:rPr>
          <w:rFonts w:ascii="Times New Roman" w:hAnsi="Times New Roman" w:cs="Times New Roman"/>
          <w:sz w:val="24"/>
          <w:szCs w:val="24"/>
          <w:lang w:eastAsia="ru-RU"/>
        </w:rPr>
        <w:t>г. Санкт-Петербург, ул. Бутлерова, д.9 (ДСИ «Зенит»).</w:t>
      </w:r>
    </w:p>
    <w:p w14:paraId="7D5316C9" w14:textId="77777777" w:rsidR="00262A96" w:rsidRPr="00262A96" w:rsidRDefault="00262A96" w:rsidP="007A77E6">
      <w:pPr>
        <w:spacing w:after="0"/>
        <w:ind w:right="57" w:firstLine="567"/>
        <w:jc w:val="both"/>
        <w:rPr>
          <w:rFonts w:ascii="Times New Roman" w:hAnsi="Times New Roman" w:cs="Times New Roman"/>
          <w:sz w:val="24"/>
          <w:szCs w:val="24"/>
          <w:lang w:eastAsia="ru-RU"/>
        </w:rPr>
      </w:pPr>
      <w:r w:rsidRPr="00262A96">
        <w:rPr>
          <w:rFonts w:ascii="Times New Roman" w:hAnsi="Times New Roman" w:cs="Times New Roman"/>
          <w:sz w:val="24"/>
          <w:szCs w:val="24"/>
          <w:lang w:eastAsia="ru-RU"/>
        </w:rPr>
        <w:t xml:space="preserve">Поставка Товара осуществляется: по рабочим дням с 11:00 до 17:30, по пятницам и в предпраздничные дни с 11:00 до 16:30 </w:t>
      </w:r>
      <w:r w:rsidRPr="00262A96">
        <w:rPr>
          <w:rFonts w:ascii="Times New Roman" w:hAnsi="Times New Roman" w:cs="Times New Roman"/>
          <w:sz w:val="24"/>
          <w:szCs w:val="24"/>
        </w:rPr>
        <w:t>по заявке Заказчика в срок, не превышающий 3-х дней</w:t>
      </w:r>
      <w:r w:rsidRPr="00262A96">
        <w:rPr>
          <w:rFonts w:ascii="Times New Roman" w:hAnsi="Times New Roman" w:cs="Times New Roman"/>
          <w:sz w:val="24"/>
          <w:szCs w:val="24"/>
          <w:lang w:eastAsia="ru-RU"/>
        </w:rPr>
        <w:t xml:space="preserve">. Время и дату поставки товара необходимо предварительно согласовать с сотрудником СПб ГБУ ДО СШОР по футболу «Зенит» любым, оговоренным между сторонами способом (телефонная, электронная связь), не менее чем за 1 (один) день до поставки товара. Ответственный со стороны СПб ГБУ ДО СШОР по футболу «Зенит» - Уткин Вячеслав Анатольевич, тел. +7 (812) 246-87-88. </w:t>
      </w:r>
    </w:p>
    <w:p w14:paraId="779E08E0" w14:textId="77777777" w:rsidR="00262A96" w:rsidRPr="00262A96" w:rsidRDefault="00262A96" w:rsidP="00262A96">
      <w:pPr>
        <w:pStyle w:val="a5"/>
        <w:numPr>
          <w:ilvl w:val="1"/>
          <w:numId w:val="7"/>
        </w:numPr>
        <w:spacing w:after="0" w:line="240" w:lineRule="auto"/>
        <w:ind w:left="0" w:right="57" w:firstLine="567"/>
        <w:jc w:val="both"/>
        <w:rPr>
          <w:rFonts w:ascii="Times New Roman" w:hAnsi="Times New Roman" w:cs="Times New Roman"/>
          <w:sz w:val="24"/>
          <w:szCs w:val="24"/>
        </w:rPr>
      </w:pPr>
      <w:r w:rsidRPr="00262A96">
        <w:rPr>
          <w:rFonts w:ascii="Times New Roman" w:hAnsi="Times New Roman" w:cs="Times New Roman"/>
          <w:sz w:val="24"/>
          <w:szCs w:val="24"/>
        </w:rPr>
        <w:t>Доставка товара по адресам, указанным в Контракте, погрузо-разгрузочные работы, осуществляются силами и средствами Поставщика или им привлеченными силами.</w:t>
      </w:r>
    </w:p>
    <w:p w14:paraId="04C77888" w14:textId="77777777" w:rsidR="00262A96" w:rsidRPr="00262A96" w:rsidRDefault="00262A96" w:rsidP="007A77E6">
      <w:pPr>
        <w:spacing w:after="0"/>
        <w:ind w:firstLine="567"/>
        <w:jc w:val="both"/>
        <w:rPr>
          <w:rFonts w:ascii="Times New Roman" w:hAnsi="Times New Roman" w:cs="Times New Roman"/>
          <w:color w:val="000000"/>
          <w:sz w:val="24"/>
          <w:szCs w:val="24"/>
          <w:lang w:eastAsia="ru-RU"/>
        </w:rPr>
      </w:pPr>
      <w:r w:rsidRPr="00262A96">
        <w:rPr>
          <w:rFonts w:ascii="Times New Roman" w:hAnsi="Times New Roman" w:cs="Times New Roman"/>
          <w:color w:val="000000"/>
          <w:sz w:val="24"/>
          <w:szCs w:val="24"/>
          <w:lang w:eastAsia="ru-RU"/>
        </w:rPr>
        <w:t xml:space="preserve">1.4. Количество поставляемого товара: в соответствии с </w:t>
      </w:r>
      <w:r w:rsidRPr="00262A96">
        <w:rPr>
          <w:rFonts w:ascii="Times New Roman" w:hAnsi="Times New Roman" w:cs="Times New Roman"/>
          <w:bCs/>
          <w:color w:val="000000"/>
          <w:sz w:val="24"/>
          <w:szCs w:val="24"/>
        </w:rPr>
        <w:t>Расчетом цены Контракта</w:t>
      </w:r>
      <w:r w:rsidRPr="00262A96">
        <w:rPr>
          <w:rFonts w:ascii="Times New Roman" w:hAnsi="Times New Roman" w:cs="Times New Roman"/>
          <w:color w:val="000000"/>
          <w:sz w:val="24"/>
          <w:szCs w:val="24"/>
          <w:lang w:eastAsia="ru-RU"/>
        </w:rPr>
        <w:t xml:space="preserve"> (Приложение № 1 к Контракту). </w:t>
      </w:r>
    </w:p>
    <w:p w14:paraId="7367B652" w14:textId="77777777" w:rsidR="00262A96" w:rsidRPr="00262A96" w:rsidRDefault="00262A96" w:rsidP="007A77E6">
      <w:pPr>
        <w:spacing w:after="0"/>
        <w:ind w:firstLine="567"/>
        <w:jc w:val="both"/>
        <w:rPr>
          <w:rFonts w:ascii="Times New Roman" w:hAnsi="Times New Roman" w:cs="Times New Roman"/>
          <w:color w:val="334059"/>
          <w:sz w:val="24"/>
          <w:szCs w:val="24"/>
        </w:rPr>
      </w:pPr>
      <w:r w:rsidRPr="00262A96">
        <w:rPr>
          <w:rFonts w:ascii="Times New Roman" w:hAnsi="Times New Roman" w:cs="Times New Roman"/>
          <w:color w:val="000000"/>
          <w:sz w:val="24"/>
          <w:szCs w:val="24"/>
          <w:lang w:eastAsia="ru-RU"/>
        </w:rPr>
        <w:t xml:space="preserve">1.5. </w:t>
      </w:r>
      <w:r w:rsidRPr="00262A96">
        <w:rPr>
          <w:rFonts w:ascii="Times New Roman" w:hAnsi="Times New Roman" w:cs="Times New Roman"/>
          <w:bCs/>
          <w:sz w:val="24"/>
          <w:szCs w:val="24"/>
          <w:lang w:eastAsia="zh-CN"/>
        </w:rPr>
        <w:t>Код (коды) по Общероссийскому классификатору продукции по видам экономической деятельности (ОКПД2) ОК 034-2014 с указанием вида продукции,</w:t>
      </w:r>
      <w:r w:rsidRPr="00262A96">
        <w:rPr>
          <w:rFonts w:ascii="Times New Roman" w:hAnsi="Times New Roman" w:cs="Times New Roman"/>
          <w:sz w:val="24"/>
          <w:szCs w:val="24"/>
          <w:lang w:eastAsia="zh-CN"/>
        </w:rPr>
        <w:t xml:space="preserve"> соответствующей объекту закупки:</w:t>
      </w:r>
      <w:r w:rsidRPr="00262A96">
        <w:rPr>
          <w:rFonts w:ascii="Times New Roman" w:hAnsi="Times New Roman" w:cs="Times New Roman"/>
          <w:color w:val="334059"/>
          <w:sz w:val="24"/>
          <w:szCs w:val="24"/>
        </w:rPr>
        <w:t xml:space="preserve"> </w:t>
      </w:r>
    </w:p>
    <w:p w14:paraId="6CCA5B7A" w14:textId="4ACB980E" w:rsidR="00262A96" w:rsidRPr="00420747" w:rsidRDefault="00262A96" w:rsidP="007A77E6">
      <w:pPr>
        <w:tabs>
          <w:tab w:val="left" w:pos="709"/>
        </w:tabs>
        <w:spacing w:after="0"/>
        <w:jc w:val="both"/>
        <w:rPr>
          <w:rFonts w:ascii="Times New Roman" w:hAnsi="Times New Roman" w:cs="Times New Roman"/>
          <w:sz w:val="24"/>
          <w:szCs w:val="24"/>
        </w:rPr>
      </w:pPr>
      <w:r w:rsidRPr="00420747">
        <w:rPr>
          <w:rFonts w:ascii="Times New Roman" w:hAnsi="Times New Roman" w:cs="Times New Roman"/>
          <w:sz w:val="24"/>
          <w:szCs w:val="24"/>
        </w:rPr>
        <w:t xml:space="preserve">ОКПД2 </w:t>
      </w:r>
      <w:r w:rsidR="00420747" w:rsidRPr="00420747">
        <w:rPr>
          <w:rFonts w:ascii="Times New Roman" w:hAnsi="Times New Roman" w:cs="Times New Roman"/>
          <w:sz w:val="24"/>
          <w:szCs w:val="24"/>
        </w:rPr>
        <w:t>11.07.11 Воды минеральные природные упакованные, воды питьевые упакованные</w:t>
      </w:r>
      <w:r w:rsidRPr="00420747">
        <w:rPr>
          <w:rFonts w:ascii="Times New Roman" w:hAnsi="Times New Roman" w:cs="Times New Roman"/>
          <w:sz w:val="24"/>
          <w:szCs w:val="24"/>
        </w:rPr>
        <w:t xml:space="preserve"> </w:t>
      </w:r>
    </w:p>
    <w:p w14:paraId="4C19A5A3" w14:textId="38B5A338" w:rsidR="00262A96" w:rsidRPr="00420747" w:rsidRDefault="00262A96" w:rsidP="007A77E6">
      <w:pPr>
        <w:spacing w:after="0"/>
        <w:ind w:right="282"/>
        <w:rPr>
          <w:rFonts w:ascii="Times New Roman" w:hAnsi="Times New Roman" w:cs="Times New Roman"/>
          <w:sz w:val="24"/>
          <w:szCs w:val="24"/>
        </w:rPr>
      </w:pPr>
      <w:r w:rsidRPr="00420747">
        <w:rPr>
          <w:rFonts w:ascii="Times New Roman" w:hAnsi="Times New Roman" w:cs="Times New Roman"/>
          <w:sz w:val="24"/>
          <w:szCs w:val="24"/>
        </w:rPr>
        <w:t xml:space="preserve">КТРУ </w:t>
      </w:r>
      <w:r w:rsidR="00420747" w:rsidRPr="00420747">
        <w:rPr>
          <w:rFonts w:ascii="Times New Roman" w:hAnsi="Times New Roman" w:cs="Times New Roman"/>
          <w:sz w:val="24"/>
          <w:szCs w:val="24"/>
        </w:rPr>
        <w:t>11.07.11.000-00000002 Вода питьевая упакованная</w:t>
      </w:r>
    </w:p>
    <w:p w14:paraId="2E576DFB" w14:textId="33FE392F" w:rsidR="00262A96" w:rsidRPr="00420747" w:rsidRDefault="00262A96" w:rsidP="007A77E6">
      <w:pPr>
        <w:spacing w:after="0"/>
        <w:ind w:right="282"/>
        <w:rPr>
          <w:rFonts w:ascii="Times New Roman" w:hAnsi="Times New Roman" w:cs="Times New Roman"/>
          <w:sz w:val="24"/>
          <w:szCs w:val="24"/>
          <w:shd w:val="clear" w:color="auto" w:fill="FFFFFF"/>
        </w:rPr>
      </w:pPr>
      <w:r w:rsidRPr="00420747">
        <w:rPr>
          <w:rFonts w:ascii="Times New Roman" w:hAnsi="Times New Roman" w:cs="Times New Roman"/>
          <w:sz w:val="24"/>
          <w:szCs w:val="24"/>
          <w:shd w:val="clear" w:color="auto" w:fill="FFFFFF"/>
        </w:rPr>
        <w:t xml:space="preserve">ККН </w:t>
      </w:r>
      <w:r w:rsidR="00420747" w:rsidRPr="00420747">
        <w:rPr>
          <w:rFonts w:ascii="Times New Roman" w:hAnsi="Times New Roman" w:cs="Times New Roman"/>
          <w:sz w:val="24"/>
          <w:szCs w:val="24"/>
        </w:rPr>
        <w:t>11.07.11.121-002 Вода питьевая упакованная тип 2 (шт)</w:t>
      </w:r>
    </w:p>
    <w:p w14:paraId="6B230D9F" w14:textId="77777777" w:rsidR="00262A96" w:rsidRPr="00262A96" w:rsidRDefault="00262A96" w:rsidP="00262A96">
      <w:pPr>
        <w:tabs>
          <w:tab w:val="left" w:pos="567"/>
        </w:tabs>
        <w:ind w:firstLine="567"/>
        <w:jc w:val="both"/>
        <w:rPr>
          <w:rFonts w:ascii="Times New Roman" w:hAnsi="Times New Roman" w:cs="Times New Roman"/>
          <w:bCs/>
          <w:color w:val="000000"/>
          <w:sz w:val="24"/>
          <w:szCs w:val="24"/>
        </w:rPr>
      </w:pPr>
      <w:r w:rsidRPr="00262A96">
        <w:rPr>
          <w:rFonts w:ascii="Times New Roman" w:hAnsi="Times New Roman" w:cs="Times New Roman"/>
          <w:sz w:val="24"/>
          <w:szCs w:val="24"/>
          <w:shd w:val="clear" w:color="auto" w:fill="FFFFFF"/>
        </w:rPr>
        <w:t xml:space="preserve">1.6. </w:t>
      </w:r>
      <w:r w:rsidRPr="00262A96">
        <w:rPr>
          <w:rFonts w:ascii="Times New Roman" w:hAnsi="Times New Roman" w:cs="Times New Roman"/>
          <w:bCs/>
          <w:color w:val="000000"/>
          <w:sz w:val="24"/>
          <w:szCs w:val="24"/>
        </w:rPr>
        <w:t xml:space="preserve">Источник финансирования: Внебюджетные средства: Субсидии на финансовое обеспечение выполнения государственного задания, Код вида расходов 244, КОСГУ 340, Целевая статья: </w:t>
      </w:r>
      <w:r w:rsidRPr="00262A96">
        <w:rPr>
          <w:rFonts w:ascii="Times New Roman" w:hAnsi="Times New Roman" w:cs="Times New Roman"/>
          <w:color w:val="000000"/>
          <w:sz w:val="24"/>
          <w:szCs w:val="24"/>
        </w:rPr>
        <w:t>0450045090</w:t>
      </w:r>
      <w:r w:rsidRPr="00262A96">
        <w:rPr>
          <w:rFonts w:ascii="Times New Roman" w:hAnsi="Times New Roman" w:cs="Times New Roman"/>
          <w:bCs/>
          <w:color w:val="000000"/>
          <w:sz w:val="24"/>
          <w:szCs w:val="24"/>
        </w:rPr>
        <w:t>.</w:t>
      </w:r>
    </w:p>
    <w:p w14:paraId="20DD533C" w14:textId="77777777" w:rsidR="00262A96" w:rsidRPr="00262A96" w:rsidRDefault="00262A96" w:rsidP="007A77E6">
      <w:pPr>
        <w:tabs>
          <w:tab w:val="left" w:pos="567"/>
        </w:tabs>
        <w:autoSpaceDN w:val="0"/>
        <w:adjustRightInd w:val="0"/>
        <w:jc w:val="center"/>
        <w:rPr>
          <w:rFonts w:ascii="Times New Roman" w:hAnsi="Times New Roman" w:cs="Times New Roman"/>
          <w:b/>
          <w:bCs/>
          <w:sz w:val="24"/>
          <w:szCs w:val="24"/>
        </w:rPr>
      </w:pPr>
      <w:r w:rsidRPr="00262A96">
        <w:rPr>
          <w:rFonts w:ascii="Times New Roman" w:hAnsi="Times New Roman" w:cs="Times New Roman"/>
          <w:b/>
          <w:bCs/>
          <w:sz w:val="24"/>
          <w:szCs w:val="24"/>
        </w:rPr>
        <w:t>Раздел 2. Описание объекта закупки и условий контракта в соответствии со статьей 33 Закона</w:t>
      </w:r>
    </w:p>
    <w:p w14:paraId="4F98B592" w14:textId="77777777" w:rsidR="00262A96" w:rsidRPr="00262A96" w:rsidRDefault="00262A96" w:rsidP="00420747">
      <w:pPr>
        <w:tabs>
          <w:tab w:val="left" w:pos="567"/>
        </w:tabs>
        <w:autoSpaceDN w:val="0"/>
        <w:adjustRightInd w:val="0"/>
        <w:spacing w:after="0"/>
        <w:ind w:firstLine="567"/>
        <w:jc w:val="both"/>
        <w:rPr>
          <w:rFonts w:ascii="Times New Roman" w:hAnsi="Times New Roman" w:cs="Times New Roman"/>
          <w:bCs/>
          <w:sz w:val="24"/>
          <w:szCs w:val="24"/>
        </w:rPr>
      </w:pPr>
      <w:r w:rsidRPr="00262A96">
        <w:rPr>
          <w:rFonts w:ascii="Times New Roman" w:hAnsi="Times New Roman" w:cs="Times New Roman"/>
          <w:bCs/>
          <w:sz w:val="24"/>
          <w:szCs w:val="24"/>
        </w:rPr>
        <w:t>Наименование товара – Вода питьевая упакованная.</w:t>
      </w:r>
    </w:p>
    <w:p w14:paraId="307A75F6" w14:textId="77777777" w:rsidR="00262A96" w:rsidRPr="00262A96" w:rsidRDefault="00262A96" w:rsidP="00420747">
      <w:pPr>
        <w:tabs>
          <w:tab w:val="left" w:pos="567"/>
        </w:tabs>
        <w:autoSpaceDN w:val="0"/>
        <w:adjustRightInd w:val="0"/>
        <w:spacing w:after="0"/>
        <w:ind w:firstLine="567"/>
        <w:jc w:val="both"/>
        <w:rPr>
          <w:rFonts w:ascii="Times New Roman" w:hAnsi="Times New Roman" w:cs="Times New Roman"/>
          <w:bCs/>
          <w:sz w:val="24"/>
          <w:szCs w:val="24"/>
        </w:rPr>
      </w:pPr>
      <w:r w:rsidRPr="00262A96">
        <w:rPr>
          <w:rFonts w:ascii="Times New Roman" w:hAnsi="Times New Roman" w:cs="Times New Roman"/>
          <w:bCs/>
          <w:sz w:val="24"/>
          <w:szCs w:val="24"/>
        </w:rPr>
        <w:t>Полные характеристики товаров отражены в Приложении №1 к настоящему техническому заданию.</w:t>
      </w:r>
    </w:p>
    <w:p w14:paraId="650C22A0" w14:textId="77777777" w:rsidR="00262A96" w:rsidRPr="00262A96" w:rsidRDefault="00262A96" w:rsidP="00262A96">
      <w:pPr>
        <w:ind w:firstLine="567"/>
        <w:outlineLvl w:val="2"/>
        <w:rPr>
          <w:rFonts w:ascii="Times New Roman" w:hAnsi="Times New Roman" w:cs="Times New Roman"/>
          <w:b/>
          <w:sz w:val="24"/>
          <w:szCs w:val="24"/>
        </w:rPr>
      </w:pPr>
      <w:bookmarkStart w:id="8" w:name="AD_TZ_SECTION_2_PARAGRAPH_2_2"/>
      <w:r w:rsidRPr="00262A96">
        <w:rPr>
          <w:rFonts w:ascii="Times New Roman" w:hAnsi="Times New Roman" w:cs="Times New Roman"/>
          <w:b/>
          <w:color w:val="000000"/>
          <w:sz w:val="24"/>
          <w:szCs w:val="24"/>
        </w:rPr>
        <w:t xml:space="preserve">2.1. </w:t>
      </w:r>
      <w:r w:rsidRPr="00262A96">
        <w:rPr>
          <w:rFonts w:ascii="Times New Roman" w:hAnsi="Times New Roman" w:cs="Times New Roman"/>
          <w:b/>
          <w:bCs/>
          <w:sz w:val="24"/>
          <w:szCs w:val="24"/>
        </w:rPr>
        <w:t>Требования к качеству</w:t>
      </w:r>
      <w:bookmarkEnd w:id="8"/>
      <w:r w:rsidRPr="00262A96">
        <w:rPr>
          <w:rFonts w:ascii="Times New Roman" w:hAnsi="Times New Roman" w:cs="Times New Roman"/>
          <w:b/>
          <w:sz w:val="24"/>
          <w:szCs w:val="24"/>
        </w:rPr>
        <w:t xml:space="preserve"> и безопасности товара.</w:t>
      </w:r>
    </w:p>
    <w:p w14:paraId="1D99402D" w14:textId="77777777" w:rsidR="00262A96" w:rsidRPr="00262A96" w:rsidRDefault="00262A96" w:rsidP="00262A96">
      <w:pPr>
        <w:pStyle w:val="a5"/>
        <w:widowControl w:val="0"/>
        <w:numPr>
          <w:ilvl w:val="0"/>
          <w:numId w:val="8"/>
        </w:numPr>
        <w:suppressAutoHyphens/>
        <w:spacing w:after="0" w:line="240" w:lineRule="auto"/>
        <w:ind w:left="0" w:firstLine="567"/>
        <w:jc w:val="both"/>
        <w:rPr>
          <w:rFonts w:ascii="Times New Roman" w:hAnsi="Times New Roman" w:cs="Times New Roman"/>
          <w:sz w:val="24"/>
          <w:szCs w:val="24"/>
        </w:rPr>
      </w:pPr>
      <w:r w:rsidRPr="00262A96">
        <w:rPr>
          <w:rFonts w:ascii="Times New Roman" w:hAnsi="Times New Roman" w:cs="Times New Roman"/>
          <w:sz w:val="24"/>
          <w:szCs w:val="24"/>
        </w:rPr>
        <w:t>Вода не должна содержать токсических элементов, без запаха, вкуса, поверхностной пленки и осадка, расфасованная в емкости с источника в соответствии с действующими санитарными правилами.</w:t>
      </w:r>
    </w:p>
    <w:p w14:paraId="1B3FAEFB" w14:textId="77777777" w:rsidR="00262A96" w:rsidRPr="00262A96" w:rsidRDefault="00262A96" w:rsidP="00262A96">
      <w:pPr>
        <w:pStyle w:val="a5"/>
        <w:widowControl w:val="0"/>
        <w:numPr>
          <w:ilvl w:val="0"/>
          <w:numId w:val="8"/>
        </w:numPr>
        <w:suppressAutoHyphens/>
        <w:spacing w:after="0" w:line="240" w:lineRule="auto"/>
        <w:ind w:left="0" w:firstLine="567"/>
        <w:jc w:val="both"/>
        <w:rPr>
          <w:rFonts w:ascii="Times New Roman" w:hAnsi="Times New Roman" w:cs="Times New Roman"/>
          <w:sz w:val="24"/>
          <w:szCs w:val="24"/>
        </w:rPr>
      </w:pPr>
      <w:r w:rsidRPr="00262A96">
        <w:rPr>
          <w:rFonts w:ascii="Times New Roman" w:hAnsi="Times New Roman" w:cs="Times New Roman"/>
          <w:sz w:val="24"/>
          <w:szCs w:val="24"/>
        </w:rPr>
        <w:t>Бактериологические показатели должны соответствовать медико-биологическим требованиям и нормам. Качество поставляемой питьевой бутилированной воды должно соответствовать требованиям, принятым для данного вида товара, а также качественным удостоверениям производителя и сертификатам соответствия.</w:t>
      </w:r>
    </w:p>
    <w:p w14:paraId="7528823C" w14:textId="77777777" w:rsidR="00262A96" w:rsidRPr="00262A96" w:rsidRDefault="00262A96" w:rsidP="00262A96">
      <w:pPr>
        <w:pStyle w:val="a5"/>
        <w:widowControl w:val="0"/>
        <w:numPr>
          <w:ilvl w:val="0"/>
          <w:numId w:val="8"/>
        </w:numPr>
        <w:suppressAutoHyphens/>
        <w:spacing w:after="0" w:line="240" w:lineRule="auto"/>
        <w:ind w:left="0" w:firstLine="567"/>
        <w:jc w:val="both"/>
        <w:rPr>
          <w:rFonts w:ascii="Times New Roman" w:hAnsi="Times New Roman" w:cs="Times New Roman"/>
          <w:sz w:val="24"/>
          <w:szCs w:val="24"/>
        </w:rPr>
      </w:pPr>
      <w:r w:rsidRPr="00262A96">
        <w:rPr>
          <w:rFonts w:ascii="Times New Roman" w:hAnsi="Times New Roman" w:cs="Times New Roman"/>
          <w:sz w:val="24"/>
          <w:szCs w:val="24"/>
        </w:rPr>
        <w:t>Расфасованная вода должна быть безопасна для потребления человеком по микробиологическим, паразитологическим и радиологическим показателям; безвредна по химическому составу; с благоприятными органолептическими свойствами.</w:t>
      </w:r>
    </w:p>
    <w:p w14:paraId="2E193AB3" w14:textId="77777777" w:rsidR="00262A96" w:rsidRPr="00262A96" w:rsidRDefault="00262A96" w:rsidP="00262A96">
      <w:pPr>
        <w:pStyle w:val="a5"/>
        <w:numPr>
          <w:ilvl w:val="0"/>
          <w:numId w:val="8"/>
        </w:numPr>
        <w:suppressAutoHyphens/>
        <w:spacing w:after="0" w:line="240" w:lineRule="auto"/>
        <w:ind w:left="0" w:firstLine="567"/>
        <w:rPr>
          <w:rFonts w:ascii="Times New Roman" w:hAnsi="Times New Roman" w:cs="Times New Roman"/>
          <w:sz w:val="24"/>
          <w:szCs w:val="24"/>
        </w:rPr>
      </w:pPr>
      <w:r w:rsidRPr="00262A96">
        <w:rPr>
          <w:rFonts w:ascii="Times New Roman" w:hAnsi="Times New Roman" w:cs="Times New Roman"/>
          <w:sz w:val="24"/>
          <w:szCs w:val="24"/>
        </w:rPr>
        <w:lastRenderedPageBreak/>
        <w:t>Поставляемый товар должен обеспечивать безопасность его использования, не должен содержать вредных для здоровья веществ.</w:t>
      </w:r>
    </w:p>
    <w:p w14:paraId="18EDA518" w14:textId="77777777" w:rsidR="00262A96" w:rsidRPr="00262A96" w:rsidRDefault="00262A96" w:rsidP="00262A96">
      <w:pPr>
        <w:pStyle w:val="a5"/>
        <w:widowControl w:val="0"/>
        <w:numPr>
          <w:ilvl w:val="0"/>
          <w:numId w:val="8"/>
        </w:numPr>
        <w:suppressAutoHyphens/>
        <w:spacing w:after="0" w:line="240" w:lineRule="auto"/>
        <w:ind w:left="0" w:firstLine="567"/>
        <w:jc w:val="both"/>
        <w:rPr>
          <w:rFonts w:ascii="Times New Roman" w:hAnsi="Times New Roman" w:cs="Times New Roman"/>
          <w:sz w:val="24"/>
          <w:szCs w:val="24"/>
        </w:rPr>
      </w:pPr>
      <w:r w:rsidRPr="00262A96">
        <w:rPr>
          <w:rFonts w:ascii="Times New Roman" w:hAnsi="Times New Roman" w:cs="Times New Roman"/>
          <w:sz w:val="24"/>
          <w:szCs w:val="24"/>
        </w:rPr>
        <w:t>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не должны находиться в залоге, под арестом или под иным обременением.</w:t>
      </w:r>
    </w:p>
    <w:p w14:paraId="6FE348CE" w14:textId="77777777" w:rsidR="00262A96" w:rsidRPr="00262A96" w:rsidRDefault="00262A96" w:rsidP="00262A96">
      <w:pPr>
        <w:pStyle w:val="a5"/>
        <w:widowControl w:val="0"/>
        <w:numPr>
          <w:ilvl w:val="0"/>
          <w:numId w:val="8"/>
        </w:numPr>
        <w:suppressAutoHyphens/>
        <w:spacing w:after="0" w:line="240" w:lineRule="auto"/>
        <w:ind w:left="0" w:firstLine="567"/>
        <w:jc w:val="both"/>
        <w:rPr>
          <w:rFonts w:ascii="Times New Roman" w:hAnsi="Times New Roman" w:cs="Times New Roman"/>
          <w:sz w:val="24"/>
          <w:szCs w:val="24"/>
        </w:rPr>
      </w:pPr>
      <w:r w:rsidRPr="00262A96">
        <w:rPr>
          <w:rFonts w:ascii="Times New Roman" w:hAnsi="Times New Roman" w:cs="Times New Roman"/>
          <w:sz w:val="24"/>
          <w:szCs w:val="24"/>
        </w:rPr>
        <w:t>Поставляемый товар в части безопасности должен соответствовать требованиям, установленным к данному виду товара правом Евразийского экономического союза и законодательством Российской Федерации.</w:t>
      </w:r>
    </w:p>
    <w:p w14:paraId="7D6D04C9" w14:textId="77777777" w:rsidR="00262A96" w:rsidRPr="00262A96" w:rsidRDefault="00262A96" w:rsidP="00262A96">
      <w:pPr>
        <w:pStyle w:val="a5"/>
        <w:widowControl w:val="0"/>
        <w:numPr>
          <w:ilvl w:val="0"/>
          <w:numId w:val="8"/>
        </w:numPr>
        <w:suppressAutoHyphens/>
        <w:spacing w:after="0" w:line="240" w:lineRule="auto"/>
        <w:ind w:left="0" w:firstLine="567"/>
        <w:jc w:val="both"/>
        <w:rPr>
          <w:rFonts w:ascii="Times New Roman" w:hAnsi="Times New Roman" w:cs="Times New Roman"/>
          <w:sz w:val="24"/>
          <w:szCs w:val="24"/>
        </w:rPr>
      </w:pPr>
      <w:r w:rsidRPr="00262A96">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5A5DA042" w14:textId="77777777" w:rsidR="00262A96" w:rsidRPr="00262A96" w:rsidRDefault="00262A96" w:rsidP="00262A96">
      <w:pPr>
        <w:pStyle w:val="a5"/>
        <w:widowControl w:val="0"/>
        <w:numPr>
          <w:ilvl w:val="0"/>
          <w:numId w:val="8"/>
        </w:numPr>
        <w:suppressAutoHyphens/>
        <w:spacing w:after="0" w:line="240" w:lineRule="auto"/>
        <w:ind w:left="0" w:firstLine="567"/>
        <w:jc w:val="both"/>
        <w:rPr>
          <w:rFonts w:ascii="Times New Roman" w:hAnsi="Times New Roman" w:cs="Times New Roman"/>
          <w:sz w:val="24"/>
          <w:szCs w:val="24"/>
        </w:rPr>
      </w:pPr>
      <w:r w:rsidRPr="00262A96">
        <w:rPr>
          <w:rFonts w:ascii="Times New Roman" w:hAnsi="Times New Roman" w:cs="Times New Roman"/>
          <w:bCs/>
          <w:sz w:val="24"/>
          <w:szCs w:val="24"/>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технических регламентов и стандартов, действующих в Российской Федерации, в части требований к качеству, предъявляемых к товару такого рода:</w:t>
      </w:r>
    </w:p>
    <w:p w14:paraId="54D9ECF3" w14:textId="77777777" w:rsidR="00262A96" w:rsidRPr="00262A96" w:rsidRDefault="00262A96" w:rsidP="00262A96">
      <w:pPr>
        <w:pStyle w:val="a5"/>
        <w:widowControl w:val="0"/>
        <w:numPr>
          <w:ilvl w:val="0"/>
          <w:numId w:val="10"/>
        </w:numPr>
        <w:shd w:val="clear" w:color="auto" w:fill="FFFFFF"/>
        <w:suppressAutoHyphens/>
        <w:autoSpaceDE w:val="0"/>
        <w:autoSpaceDN w:val="0"/>
        <w:adjustRightInd w:val="0"/>
        <w:spacing w:after="0" w:line="240" w:lineRule="auto"/>
        <w:ind w:left="0" w:firstLine="567"/>
        <w:jc w:val="both"/>
        <w:outlineLvl w:val="0"/>
        <w:rPr>
          <w:rFonts w:ascii="Times New Roman" w:hAnsi="Times New Roman" w:cs="Times New Roman"/>
          <w:bCs/>
          <w:sz w:val="24"/>
          <w:szCs w:val="24"/>
        </w:rPr>
      </w:pPr>
      <w:r w:rsidRPr="00262A96">
        <w:rPr>
          <w:rFonts w:ascii="Times New Roman" w:hAnsi="Times New Roman" w:cs="Times New Roman"/>
          <w:bCs/>
          <w:sz w:val="24"/>
          <w:szCs w:val="24"/>
        </w:rPr>
        <w:t xml:space="preserve"> СанПиН 2.1.4.1116-02 «Гигиенические требования к качеству воды, расфасованной в ёмкости. Контроль качества»;</w:t>
      </w:r>
    </w:p>
    <w:p w14:paraId="47641279" w14:textId="77777777" w:rsidR="00262A96" w:rsidRPr="00262A96" w:rsidRDefault="00262A96" w:rsidP="00262A96">
      <w:pPr>
        <w:pStyle w:val="a5"/>
        <w:widowControl w:val="0"/>
        <w:numPr>
          <w:ilvl w:val="0"/>
          <w:numId w:val="10"/>
        </w:numPr>
        <w:shd w:val="clear" w:color="auto" w:fill="FFFFFF"/>
        <w:suppressAutoHyphens/>
        <w:autoSpaceDE w:val="0"/>
        <w:autoSpaceDN w:val="0"/>
        <w:adjustRightInd w:val="0"/>
        <w:spacing w:after="0" w:line="240" w:lineRule="auto"/>
        <w:ind w:left="0" w:firstLine="567"/>
        <w:jc w:val="both"/>
        <w:outlineLvl w:val="0"/>
        <w:rPr>
          <w:rFonts w:ascii="Times New Roman" w:hAnsi="Times New Roman" w:cs="Times New Roman"/>
          <w:bCs/>
          <w:sz w:val="24"/>
          <w:szCs w:val="24"/>
        </w:rPr>
      </w:pPr>
      <w:r w:rsidRPr="00262A96">
        <w:rPr>
          <w:rFonts w:ascii="Times New Roman" w:hAnsi="Times New Roman" w:cs="Times New Roman"/>
          <w:bCs/>
          <w:sz w:val="24"/>
          <w:szCs w:val="24"/>
        </w:rPr>
        <w:t xml:space="preserve"> СанПиН 2.3.2.1078-01 «Гигиенические требования безопасности и пищевой ценности пищевых продуктов»;</w:t>
      </w:r>
    </w:p>
    <w:p w14:paraId="652590E2" w14:textId="77777777" w:rsidR="00262A96" w:rsidRPr="00262A96" w:rsidRDefault="00262A96" w:rsidP="00262A96">
      <w:pPr>
        <w:pStyle w:val="a5"/>
        <w:widowControl w:val="0"/>
        <w:numPr>
          <w:ilvl w:val="0"/>
          <w:numId w:val="10"/>
        </w:numPr>
        <w:shd w:val="clear" w:color="auto" w:fill="FFFFFF"/>
        <w:suppressAutoHyphens/>
        <w:autoSpaceDE w:val="0"/>
        <w:autoSpaceDN w:val="0"/>
        <w:adjustRightInd w:val="0"/>
        <w:spacing w:after="0" w:line="240" w:lineRule="auto"/>
        <w:ind w:left="0" w:firstLine="567"/>
        <w:jc w:val="both"/>
        <w:outlineLvl w:val="0"/>
        <w:rPr>
          <w:rFonts w:ascii="Times New Roman" w:hAnsi="Times New Roman" w:cs="Times New Roman"/>
          <w:bCs/>
          <w:sz w:val="24"/>
          <w:szCs w:val="24"/>
        </w:rPr>
      </w:pPr>
      <w:r w:rsidRPr="00262A96">
        <w:rPr>
          <w:rFonts w:ascii="Times New Roman" w:hAnsi="Times New Roman" w:cs="Times New Roman"/>
          <w:bCs/>
          <w:sz w:val="24"/>
          <w:szCs w:val="24"/>
        </w:rPr>
        <w:t xml:space="preserve"> Федеральный закон от 02.01.2000 г. № 29-ФЗ "О качестве и безопасности пищевых продуктов";</w:t>
      </w:r>
    </w:p>
    <w:p w14:paraId="6D3421A3" w14:textId="77777777" w:rsidR="00262A96" w:rsidRPr="00262A96" w:rsidRDefault="00262A96" w:rsidP="00262A96">
      <w:pPr>
        <w:pStyle w:val="a5"/>
        <w:widowControl w:val="0"/>
        <w:numPr>
          <w:ilvl w:val="0"/>
          <w:numId w:val="10"/>
        </w:numPr>
        <w:shd w:val="clear" w:color="auto" w:fill="FFFFFF"/>
        <w:suppressAutoHyphens/>
        <w:autoSpaceDE w:val="0"/>
        <w:autoSpaceDN w:val="0"/>
        <w:adjustRightInd w:val="0"/>
        <w:spacing w:after="0" w:line="240" w:lineRule="auto"/>
        <w:ind w:left="0" w:firstLine="567"/>
        <w:jc w:val="both"/>
        <w:outlineLvl w:val="0"/>
        <w:rPr>
          <w:rFonts w:ascii="Times New Roman" w:hAnsi="Times New Roman" w:cs="Times New Roman"/>
          <w:bCs/>
          <w:sz w:val="24"/>
          <w:szCs w:val="24"/>
        </w:rPr>
      </w:pPr>
      <w:r w:rsidRPr="00262A96">
        <w:rPr>
          <w:rFonts w:ascii="Times New Roman" w:hAnsi="Times New Roman" w:cs="Times New Roman"/>
          <w:bCs/>
          <w:sz w:val="24"/>
          <w:szCs w:val="24"/>
        </w:rPr>
        <w:t xml:space="preserve"> Федеральный закон от 30.03.1999 № 52-ФЗ «О санитарно-эпидемиологическом благополучии населения»;</w:t>
      </w:r>
    </w:p>
    <w:p w14:paraId="03FB6DDE" w14:textId="77777777" w:rsidR="00262A96" w:rsidRPr="00262A96" w:rsidRDefault="00262A96" w:rsidP="00262A96">
      <w:pPr>
        <w:pStyle w:val="a5"/>
        <w:widowControl w:val="0"/>
        <w:numPr>
          <w:ilvl w:val="0"/>
          <w:numId w:val="10"/>
        </w:numPr>
        <w:shd w:val="clear" w:color="auto" w:fill="FFFFFF"/>
        <w:suppressAutoHyphens/>
        <w:autoSpaceDE w:val="0"/>
        <w:autoSpaceDN w:val="0"/>
        <w:adjustRightInd w:val="0"/>
        <w:spacing w:after="0" w:line="240" w:lineRule="auto"/>
        <w:ind w:left="0" w:firstLine="567"/>
        <w:jc w:val="both"/>
        <w:outlineLvl w:val="0"/>
        <w:rPr>
          <w:rFonts w:ascii="Times New Roman" w:hAnsi="Times New Roman" w:cs="Times New Roman"/>
          <w:bCs/>
          <w:sz w:val="24"/>
          <w:szCs w:val="24"/>
        </w:rPr>
      </w:pPr>
      <w:r w:rsidRPr="00262A96">
        <w:rPr>
          <w:rFonts w:ascii="Times New Roman" w:hAnsi="Times New Roman" w:cs="Times New Roman"/>
          <w:bCs/>
          <w:sz w:val="24"/>
          <w:szCs w:val="24"/>
        </w:rPr>
        <w:t xml:space="preserve"> Решение Комиссии Таможенного союза от 09.12.2011 № 880 "О принятии технического регламента Таможенного союза "О безопасности пищевой продукции" (вместе с "ТР ТС 021/2011. Технический регламент Таможенного союза. О безопасности пищевой продукции"); </w:t>
      </w:r>
    </w:p>
    <w:p w14:paraId="5FB296AB" w14:textId="77777777" w:rsidR="00262A96" w:rsidRPr="00262A96" w:rsidRDefault="00262A96" w:rsidP="00262A96">
      <w:pPr>
        <w:pStyle w:val="a5"/>
        <w:widowControl w:val="0"/>
        <w:numPr>
          <w:ilvl w:val="0"/>
          <w:numId w:val="10"/>
        </w:numPr>
        <w:shd w:val="clear" w:color="auto" w:fill="FFFFFF"/>
        <w:suppressAutoHyphens/>
        <w:autoSpaceDE w:val="0"/>
        <w:autoSpaceDN w:val="0"/>
        <w:adjustRightInd w:val="0"/>
        <w:spacing w:after="0" w:line="240" w:lineRule="auto"/>
        <w:ind w:left="0" w:firstLine="567"/>
        <w:jc w:val="both"/>
        <w:outlineLvl w:val="0"/>
        <w:rPr>
          <w:rFonts w:ascii="Times New Roman" w:hAnsi="Times New Roman" w:cs="Times New Roman"/>
          <w:bCs/>
          <w:sz w:val="24"/>
          <w:szCs w:val="24"/>
        </w:rPr>
      </w:pPr>
      <w:r w:rsidRPr="00262A96">
        <w:rPr>
          <w:rFonts w:ascii="Times New Roman" w:hAnsi="Times New Roman" w:cs="Times New Roman"/>
          <w:bCs/>
          <w:sz w:val="24"/>
          <w:szCs w:val="24"/>
        </w:rPr>
        <w:t xml:space="preserve"> ГОСТ 32220-2013 "Межгосударственный стандарт. Вода питьевая, расфасованная в емкости. Общие технические условия";</w:t>
      </w:r>
    </w:p>
    <w:p w14:paraId="614B00BA" w14:textId="77777777" w:rsidR="00262A96" w:rsidRPr="00262A96" w:rsidRDefault="00262A96" w:rsidP="00262A96">
      <w:pPr>
        <w:pStyle w:val="a5"/>
        <w:widowControl w:val="0"/>
        <w:numPr>
          <w:ilvl w:val="0"/>
          <w:numId w:val="10"/>
        </w:numPr>
        <w:shd w:val="clear" w:color="auto" w:fill="FFFFFF"/>
        <w:suppressAutoHyphens/>
        <w:autoSpaceDE w:val="0"/>
        <w:autoSpaceDN w:val="0"/>
        <w:adjustRightInd w:val="0"/>
        <w:spacing w:after="0" w:line="240" w:lineRule="auto"/>
        <w:ind w:left="0" w:firstLine="567"/>
        <w:jc w:val="both"/>
        <w:outlineLvl w:val="0"/>
        <w:rPr>
          <w:rFonts w:ascii="Times New Roman" w:hAnsi="Times New Roman" w:cs="Times New Roman"/>
          <w:bCs/>
          <w:sz w:val="24"/>
          <w:szCs w:val="24"/>
        </w:rPr>
      </w:pPr>
      <w:r w:rsidRPr="00262A96">
        <w:rPr>
          <w:rFonts w:ascii="Times New Roman" w:hAnsi="Times New Roman" w:cs="Times New Roman"/>
          <w:bCs/>
          <w:sz w:val="24"/>
          <w:szCs w:val="24"/>
        </w:rPr>
        <w:t xml:space="preserve"> Решение Совета Евразийской экономической комиссии от 23.06.2017 № 45 "О техническом регламенте Евразийского экономического союза "О безопасности упакованной питьевой воды, включая природную минеральную воду".</w:t>
      </w:r>
    </w:p>
    <w:p w14:paraId="1567BAE9" w14:textId="77777777" w:rsidR="00262A96" w:rsidRPr="00262A96" w:rsidRDefault="00262A96" w:rsidP="00262A96">
      <w:pPr>
        <w:pStyle w:val="a5"/>
        <w:widowControl w:val="0"/>
        <w:numPr>
          <w:ilvl w:val="2"/>
          <w:numId w:val="9"/>
        </w:numPr>
        <w:shd w:val="clear" w:color="auto" w:fill="FFFFFF"/>
        <w:suppressAutoHyphens/>
        <w:autoSpaceDE w:val="0"/>
        <w:autoSpaceDN w:val="0"/>
        <w:adjustRightInd w:val="0"/>
        <w:spacing w:after="0" w:line="240" w:lineRule="auto"/>
        <w:ind w:left="0" w:firstLine="567"/>
        <w:jc w:val="both"/>
        <w:outlineLvl w:val="0"/>
        <w:rPr>
          <w:rFonts w:ascii="Times New Roman" w:hAnsi="Times New Roman" w:cs="Times New Roman"/>
          <w:bCs/>
          <w:sz w:val="24"/>
          <w:szCs w:val="24"/>
        </w:rPr>
      </w:pPr>
      <w:r w:rsidRPr="00262A96">
        <w:rPr>
          <w:rFonts w:ascii="Times New Roman" w:hAnsi="Times New Roman" w:cs="Times New Roman"/>
          <w:bCs/>
          <w:sz w:val="24"/>
          <w:szCs w:val="24"/>
        </w:rPr>
        <w:t>Товар доставляется в многооборотной таре для пищевых продуктов (бутыль), обеспечивающей сохранность товара при перевозке и хранении, обеспечивающей надлежащую защиту от атмосферно-климатического воздействия и отвечающей требованиям ГОСТ 50962-96.</w:t>
      </w:r>
    </w:p>
    <w:p w14:paraId="477A403B" w14:textId="77777777" w:rsidR="00262A96" w:rsidRPr="00262A96" w:rsidRDefault="00262A96" w:rsidP="00262A96">
      <w:pPr>
        <w:pStyle w:val="a5"/>
        <w:widowControl w:val="0"/>
        <w:numPr>
          <w:ilvl w:val="2"/>
          <w:numId w:val="9"/>
        </w:numPr>
        <w:shd w:val="clear" w:color="auto" w:fill="FFFFFF"/>
        <w:suppressAutoHyphens/>
        <w:autoSpaceDE w:val="0"/>
        <w:autoSpaceDN w:val="0"/>
        <w:adjustRightInd w:val="0"/>
        <w:spacing w:after="0" w:line="240" w:lineRule="auto"/>
        <w:ind w:left="0" w:firstLine="567"/>
        <w:jc w:val="both"/>
        <w:outlineLvl w:val="0"/>
        <w:rPr>
          <w:rFonts w:ascii="Times New Roman" w:hAnsi="Times New Roman" w:cs="Times New Roman"/>
          <w:bCs/>
          <w:sz w:val="24"/>
          <w:szCs w:val="24"/>
        </w:rPr>
      </w:pPr>
      <w:r w:rsidRPr="00262A96">
        <w:rPr>
          <w:rFonts w:ascii="Times New Roman" w:hAnsi="Times New Roman" w:cs="Times New Roman"/>
          <w:b/>
          <w:bCs/>
          <w:sz w:val="24"/>
          <w:szCs w:val="24"/>
        </w:rPr>
        <w:t>Срок годности товара</w:t>
      </w:r>
      <w:r w:rsidRPr="00262A96">
        <w:rPr>
          <w:rFonts w:ascii="Times New Roman" w:hAnsi="Times New Roman" w:cs="Times New Roman"/>
          <w:bCs/>
          <w:sz w:val="24"/>
          <w:szCs w:val="24"/>
        </w:rPr>
        <w:t>: остаточный срок годности на момент поставки не менее 12 месяцев.</w:t>
      </w:r>
    </w:p>
    <w:p w14:paraId="37FEEB21" w14:textId="77777777" w:rsidR="00262A96" w:rsidRPr="00262A96" w:rsidRDefault="00262A96" w:rsidP="00262A96">
      <w:pPr>
        <w:pStyle w:val="a5"/>
        <w:widowControl w:val="0"/>
        <w:numPr>
          <w:ilvl w:val="2"/>
          <w:numId w:val="9"/>
        </w:numPr>
        <w:shd w:val="clear" w:color="auto" w:fill="FFFFFF"/>
        <w:suppressAutoHyphens/>
        <w:autoSpaceDE w:val="0"/>
        <w:autoSpaceDN w:val="0"/>
        <w:adjustRightInd w:val="0"/>
        <w:spacing w:after="0" w:line="240" w:lineRule="auto"/>
        <w:ind w:left="0" w:firstLine="567"/>
        <w:jc w:val="both"/>
        <w:outlineLvl w:val="0"/>
        <w:rPr>
          <w:rFonts w:ascii="Times New Roman" w:hAnsi="Times New Roman" w:cs="Times New Roman"/>
          <w:bCs/>
          <w:sz w:val="24"/>
          <w:szCs w:val="24"/>
        </w:rPr>
      </w:pPr>
      <w:r w:rsidRPr="00262A96">
        <w:rPr>
          <w:rFonts w:ascii="Times New Roman" w:hAnsi="Times New Roman" w:cs="Times New Roman"/>
          <w:sz w:val="24"/>
          <w:szCs w:val="24"/>
        </w:rPr>
        <w:t>Товар должен быть упакован и замаркирован в соответствии с действующими стандартами.</w:t>
      </w:r>
    </w:p>
    <w:p w14:paraId="498F26B5" w14:textId="77777777" w:rsidR="00262A96" w:rsidRPr="00262A96" w:rsidRDefault="00262A96" w:rsidP="00262A96">
      <w:pPr>
        <w:pStyle w:val="a5"/>
        <w:widowControl w:val="0"/>
        <w:numPr>
          <w:ilvl w:val="2"/>
          <w:numId w:val="9"/>
        </w:numPr>
        <w:shd w:val="clear" w:color="auto" w:fill="FFFFFF"/>
        <w:suppressAutoHyphens/>
        <w:autoSpaceDE w:val="0"/>
        <w:autoSpaceDN w:val="0"/>
        <w:adjustRightInd w:val="0"/>
        <w:spacing w:after="0" w:line="240" w:lineRule="auto"/>
        <w:ind w:left="0" w:firstLine="567"/>
        <w:jc w:val="both"/>
        <w:outlineLvl w:val="0"/>
        <w:rPr>
          <w:rFonts w:ascii="Times New Roman" w:hAnsi="Times New Roman" w:cs="Times New Roman"/>
          <w:bCs/>
          <w:sz w:val="24"/>
          <w:szCs w:val="24"/>
        </w:rPr>
      </w:pPr>
      <w:r w:rsidRPr="00262A96">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13CCBFCE" w14:textId="77777777" w:rsidR="00262A96" w:rsidRPr="00262A96" w:rsidRDefault="00262A96" w:rsidP="00262A96">
      <w:pPr>
        <w:pStyle w:val="a5"/>
        <w:widowControl w:val="0"/>
        <w:numPr>
          <w:ilvl w:val="2"/>
          <w:numId w:val="9"/>
        </w:numPr>
        <w:shd w:val="clear" w:color="auto" w:fill="FFFFFF"/>
        <w:suppressAutoHyphens/>
        <w:autoSpaceDE w:val="0"/>
        <w:autoSpaceDN w:val="0"/>
        <w:adjustRightInd w:val="0"/>
        <w:spacing w:after="0" w:line="240" w:lineRule="auto"/>
        <w:ind w:left="0" w:firstLine="567"/>
        <w:jc w:val="both"/>
        <w:outlineLvl w:val="0"/>
        <w:rPr>
          <w:rFonts w:ascii="Times New Roman" w:hAnsi="Times New Roman" w:cs="Times New Roman"/>
          <w:bCs/>
          <w:sz w:val="24"/>
          <w:szCs w:val="24"/>
        </w:rPr>
      </w:pPr>
      <w:r w:rsidRPr="00262A96">
        <w:rPr>
          <w:rFonts w:ascii="Times New Roman" w:hAnsi="Times New Roman" w:cs="Times New Roman"/>
          <w:sz w:val="24"/>
          <w:szCs w:val="24"/>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30E6F157" w14:textId="77777777" w:rsidR="00262A96" w:rsidRPr="00262A96" w:rsidRDefault="00262A96" w:rsidP="00262A96">
      <w:pPr>
        <w:pStyle w:val="a5"/>
        <w:widowControl w:val="0"/>
        <w:numPr>
          <w:ilvl w:val="2"/>
          <w:numId w:val="9"/>
        </w:numPr>
        <w:shd w:val="clear" w:color="auto" w:fill="FFFFFF"/>
        <w:suppressAutoHyphens/>
        <w:autoSpaceDE w:val="0"/>
        <w:autoSpaceDN w:val="0"/>
        <w:adjustRightInd w:val="0"/>
        <w:spacing w:after="0" w:line="240" w:lineRule="auto"/>
        <w:ind w:left="0" w:firstLine="567"/>
        <w:jc w:val="both"/>
        <w:outlineLvl w:val="0"/>
        <w:rPr>
          <w:rFonts w:ascii="Times New Roman" w:hAnsi="Times New Roman" w:cs="Times New Roman"/>
          <w:bCs/>
          <w:sz w:val="24"/>
          <w:szCs w:val="24"/>
        </w:rPr>
      </w:pPr>
      <w:r w:rsidRPr="00262A96">
        <w:rPr>
          <w:rFonts w:ascii="Times New Roman" w:hAnsi="Times New Roman" w:cs="Times New Roman"/>
          <w:bCs/>
          <w:sz w:val="24"/>
          <w:szCs w:val="24"/>
        </w:rPr>
        <w:t>На всех товарах должна быть нанесена однозначно трактуемая маркировка – наименование, данные об изготовителе.</w:t>
      </w:r>
    </w:p>
    <w:p w14:paraId="26C57697" w14:textId="77777777" w:rsidR="00262A96" w:rsidRPr="00262A96" w:rsidRDefault="00262A96" w:rsidP="00262A96">
      <w:pPr>
        <w:pStyle w:val="a5"/>
        <w:widowControl w:val="0"/>
        <w:shd w:val="clear" w:color="auto" w:fill="FFFFFF"/>
        <w:autoSpaceDE w:val="0"/>
        <w:autoSpaceDN w:val="0"/>
        <w:adjustRightInd w:val="0"/>
        <w:ind w:left="0" w:firstLine="567"/>
        <w:jc w:val="both"/>
        <w:outlineLvl w:val="0"/>
        <w:rPr>
          <w:rFonts w:ascii="Times New Roman" w:hAnsi="Times New Roman" w:cs="Times New Roman"/>
          <w:bCs/>
          <w:sz w:val="24"/>
          <w:szCs w:val="24"/>
        </w:rPr>
      </w:pPr>
      <w:r w:rsidRPr="00262A96">
        <w:rPr>
          <w:rFonts w:ascii="Times New Roman" w:hAnsi="Times New Roman" w:cs="Times New Roman"/>
          <w:bCs/>
          <w:sz w:val="24"/>
          <w:szCs w:val="24"/>
        </w:rPr>
        <w:t xml:space="preserve">Поставщик гарантирует, что поставляемый товар маркирован в соответствии с законодательством Российской Федерации, в том числе соответствующие сведения/информация </w:t>
      </w:r>
      <w:r w:rsidRPr="00262A96">
        <w:rPr>
          <w:rFonts w:ascii="Times New Roman" w:hAnsi="Times New Roman" w:cs="Times New Roman"/>
          <w:bCs/>
          <w:sz w:val="24"/>
          <w:szCs w:val="24"/>
        </w:rPr>
        <w:lastRenderedPageBreak/>
        <w:t>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00634C7C" w14:textId="77777777" w:rsidR="00262A96" w:rsidRPr="00262A96" w:rsidRDefault="00262A96" w:rsidP="00262A96">
      <w:pPr>
        <w:pStyle w:val="a5"/>
        <w:widowControl w:val="0"/>
        <w:numPr>
          <w:ilvl w:val="2"/>
          <w:numId w:val="9"/>
        </w:numPr>
        <w:shd w:val="clear" w:color="auto" w:fill="FFFFFF"/>
        <w:suppressAutoHyphens/>
        <w:autoSpaceDE w:val="0"/>
        <w:autoSpaceDN w:val="0"/>
        <w:adjustRightInd w:val="0"/>
        <w:spacing w:after="0" w:line="240" w:lineRule="auto"/>
        <w:ind w:left="0" w:firstLine="567"/>
        <w:jc w:val="both"/>
        <w:outlineLvl w:val="0"/>
        <w:rPr>
          <w:rFonts w:ascii="Times New Roman" w:hAnsi="Times New Roman" w:cs="Times New Roman"/>
          <w:bCs/>
          <w:sz w:val="24"/>
          <w:szCs w:val="24"/>
        </w:rPr>
      </w:pPr>
      <w:r w:rsidRPr="00262A96">
        <w:rPr>
          <w:rFonts w:ascii="Times New Roman" w:hAnsi="Times New Roman" w:cs="Times New Roman"/>
          <w:sz w:val="24"/>
          <w:szCs w:val="24"/>
        </w:rPr>
        <w:t>На импортные товары перевод на русском языке обязателен.</w:t>
      </w:r>
    </w:p>
    <w:p w14:paraId="7C79EB6A" w14:textId="77777777" w:rsidR="00262A96" w:rsidRPr="00262A96" w:rsidRDefault="00262A96" w:rsidP="00262A96">
      <w:pPr>
        <w:pStyle w:val="a5"/>
        <w:widowControl w:val="0"/>
        <w:numPr>
          <w:ilvl w:val="2"/>
          <w:numId w:val="9"/>
        </w:numPr>
        <w:shd w:val="clear" w:color="auto" w:fill="FFFFFF"/>
        <w:suppressAutoHyphens/>
        <w:autoSpaceDE w:val="0"/>
        <w:autoSpaceDN w:val="0"/>
        <w:adjustRightInd w:val="0"/>
        <w:spacing w:after="0" w:line="240" w:lineRule="auto"/>
        <w:ind w:left="0" w:firstLine="567"/>
        <w:jc w:val="both"/>
        <w:outlineLvl w:val="0"/>
        <w:rPr>
          <w:rFonts w:ascii="Times New Roman" w:hAnsi="Times New Roman" w:cs="Times New Roman"/>
          <w:bCs/>
          <w:sz w:val="24"/>
          <w:szCs w:val="24"/>
        </w:rPr>
      </w:pPr>
      <w:r w:rsidRPr="00262A96">
        <w:rPr>
          <w:rFonts w:ascii="Times New Roman" w:hAnsi="Times New Roman" w:cs="Times New Roman"/>
          <w:bCs/>
          <w:sz w:val="24"/>
          <w:szCs w:val="24"/>
        </w:rPr>
        <w:t>Поставщик обязан заблаговременно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w:t>
      </w:r>
    </w:p>
    <w:p w14:paraId="4E880469" w14:textId="77777777" w:rsidR="00262A96" w:rsidRPr="00262A96" w:rsidRDefault="00262A96" w:rsidP="00420747">
      <w:pPr>
        <w:spacing w:after="0"/>
        <w:ind w:firstLine="567"/>
        <w:outlineLvl w:val="2"/>
        <w:rPr>
          <w:rFonts w:ascii="Times New Roman" w:hAnsi="Times New Roman" w:cs="Times New Roman"/>
          <w:b/>
          <w:sz w:val="24"/>
          <w:szCs w:val="24"/>
        </w:rPr>
      </w:pPr>
      <w:bookmarkStart w:id="9" w:name="AD_TZ_SECTION_2_PARAGRAPH_2_3"/>
      <w:r w:rsidRPr="00262A96">
        <w:rPr>
          <w:rFonts w:ascii="Times New Roman" w:hAnsi="Times New Roman" w:cs="Times New Roman"/>
          <w:b/>
          <w:sz w:val="24"/>
          <w:szCs w:val="24"/>
        </w:rPr>
        <w:t>2.2. Требования к техническим</w:t>
      </w:r>
      <w:bookmarkEnd w:id="9"/>
      <w:r w:rsidRPr="00262A96">
        <w:rPr>
          <w:rFonts w:ascii="Times New Roman" w:hAnsi="Times New Roman" w:cs="Times New Roman"/>
          <w:b/>
          <w:sz w:val="24"/>
          <w:szCs w:val="24"/>
        </w:rPr>
        <w:t xml:space="preserve"> характеристикам товарам.</w:t>
      </w:r>
    </w:p>
    <w:p w14:paraId="531E1C1E" w14:textId="77777777" w:rsidR="00262A96" w:rsidRPr="00262A96" w:rsidRDefault="00262A96" w:rsidP="00420747">
      <w:pPr>
        <w:spacing w:after="0"/>
        <w:ind w:firstLine="567"/>
        <w:jc w:val="both"/>
        <w:rPr>
          <w:rFonts w:ascii="Times New Roman" w:hAnsi="Times New Roman" w:cs="Times New Roman"/>
          <w:sz w:val="24"/>
          <w:szCs w:val="24"/>
        </w:rPr>
      </w:pPr>
      <w:r w:rsidRPr="00262A96">
        <w:rPr>
          <w:rFonts w:ascii="Times New Roman" w:hAnsi="Times New Roman" w:cs="Times New Roman"/>
          <w:sz w:val="24"/>
          <w:szCs w:val="24"/>
        </w:rPr>
        <w:t>2.2.1. Поставщик принимает на себя обязательства по поставке товара по наименованию, в количестве, комплекте согласно Приложению № 1.</w:t>
      </w:r>
    </w:p>
    <w:p w14:paraId="45297AEC" w14:textId="77777777" w:rsidR="00262A96" w:rsidRPr="00262A96" w:rsidRDefault="00262A96" w:rsidP="00262A96">
      <w:pPr>
        <w:ind w:firstLine="567"/>
        <w:jc w:val="both"/>
        <w:rPr>
          <w:rFonts w:ascii="Times New Roman" w:hAnsi="Times New Roman" w:cs="Times New Roman"/>
          <w:sz w:val="24"/>
          <w:szCs w:val="24"/>
        </w:rPr>
      </w:pPr>
      <w:r w:rsidRPr="00262A96">
        <w:rPr>
          <w:rFonts w:ascii="Times New Roman" w:hAnsi="Times New Roman" w:cs="Times New Roman"/>
          <w:sz w:val="24"/>
          <w:szCs w:val="24"/>
        </w:rPr>
        <w:t>2.2.2. При осуществлении поставки товара Поставщик должен представить и выдать: оригиналы или в установленном порядке заверенные копии действующих сертификатов качества, сертификатов соответствия на поставляемые товары, в которых должны быть отражены номера и даты выдачи удостоверения, наименование и адрес изготовителя товара, показатели качества, санитарно-эпидемиологических заключений, сертификатов качества и сертификатов соответствия требованиям нормативных документов на поставляемый товар, разрешающих использование поставляемого товара на территории Российской Федерации.</w:t>
      </w:r>
    </w:p>
    <w:p w14:paraId="16681E98" w14:textId="77777777" w:rsidR="00262A96" w:rsidRPr="00262A96" w:rsidRDefault="00262A96" w:rsidP="00262A96">
      <w:pPr>
        <w:autoSpaceDN w:val="0"/>
        <w:adjustRightInd w:val="0"/>
        <w:ind w:firstLine="567"/>
        <w:jc w:val="center"/>
        <w:outlineLvl w:val="1"/>
        <w:rPr>
          <w:rFonts w:ascii="Times New Roman" w:hAnsi="Times New Roman" w:cs="Times New Roman"/>
          <w:b/>
          <w:sz w:val="24"/>
          <w:szCs w:val="24"/>
        </w:rPr>
      </w:pPr>
      <w:bookmarkStart w:id="10" w:name="AD_TZ_SECTION_3"/>
      <w:r w:rsidRPr="00262A96">
        <w:rPr>
          <w:rFonts w:ascii="Times New Roman" w:hAnsi="Times New Roman" w:cs="Times New Roman"/>
          <w:b/>
          <w:bCs/>
          <w:sz w:val="24"/>
          <w:szCs w:val="24"/>
        </w:rPr>
        <w:t xml:space="preserve">Раздел 3. </w:t>
      </w:r>
      <w:r w:rsidRPr="00262A96">
        <w:rPr>
          <w:rFonts w:ascii="Times New Roman" w:hAnsi="Times New Roman" w:cs="Times New Roman"/>
          <w:b/>
          <w:sz w:val="24"/>
          <w:szCs w:val="24"/>
        </w:rPr>
        <w:t>Требования к гарантийному</w:t>
      </w:r>
      <w:bookmarkEnd w:id="10"/>
      <w:r w:rsidRPr="00262A96">
        <w:rPr>
          <w:rFonts w:ascii="Times New Roman" w:hAnsi="Times New Roman" w:cs="Times New Roman"/>
          <w:b/>
          <w:sz w:val="24"/>
          <w:szCs w:val="24"/>
        </w:rPr>
        <w:t xml:space="preserve"> сроку товара, объему предоставления гарантий их качества.</w:t>
      </w:r>
    </w:p>
    <w:p w14:paraId="157382AA" w14:textId="77777777" w:rsidR="00262A96" w:rsidRPr="00262A96" w:rsidRDefault="00262A96" w:rsidP="00262A96">
      <w:pPr>
        <w:pStyle w:val="a5"/>
        <w:widowControl w:val="0"/>
        <w:numPr>
          <w:ilvl w:val="0"/>
          <w:numId w:val="11"/>
        </w:numPr>
        <w:suppressAutoHyphens/>
        <w:spacing w:after="0" w:line="240" w:lineRule="auto"/>
        <w:ind w:left="0" w:firstLine="567"/>
        <w:jc w:val="both"/>
        <w:rPr>
          <w:rFonts w:ascii="Times New Roman" w:hAnsi="Times New Roman" w:cs="Times New Roman"/>
          <w:sz w:val="24"/>
          <w:szCs w:val="24"/>
        </w:rPr>
      </w:pPr>
      <w:r w:rsidRPr="00262A96">
        <w:rPr>
          <w:rFonts w:ascii="Times New Roman" w:hAnsi="Times New Roman" w:cs="Times New Roman"/>
          <w:sz w:val="24"/>
          <w:szCs w:val="24"/>
        </w:rPr>
        <w:t xml:space="preserve">Поставщик гарантирует срок качества поставляемого товара в течение 12 (двенадцати) месяцев с момента подписания документа о приемке товара, на тот товар, на который отсутствует срок годности производителя. </w:t>
      </w:r>
    </w:p>
    <w:p w14:paraId="0B68673D" w14:textId="77777777" w:rsidR="00262A96" w:rsidRPr="00420747" w:rsidRDefault="00262A96" w:rsidP="00262A96">
      <w:pPr>
        <w:pStyle w:val="a5"/>
        <w:widowControl w:val="0"/>
        <w:numPr>
          <w:ilvl w:val="0"/>
          <w:numId w:val="11"/>
        </w:numPr>
        <w:suppressAutoHyphens/>
        <w:spacing w:after="0" w:line="240" w:lineRule="auto"/>
        <w:ind w:left="0" w:firstLine="567"/>
        <w:jc w:val="both"/>
        <w:rPr>
          <w:rFonts w:ascii="Times New Roman" w:hAnsi="Times New Roman" w:cs="Times New Roman"/>
          <w:sz w:val="24"/>
          <w:szCs w:val="24"/>
        </w:rPr>
      </w:pPr>
      <w:r w:rsidRPr="00262A96">
        <w:rPr>
          <w:rFonts w:ascii="Times New Roman" w:hAnsi="Times New Roman" w:cs="Times New Roman"/>
          <w:sz w:val="24"/>
          <w:szCs w:val="24"/>
        </w:rPr>
        <w:t>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недостатков.</w:t>
      </w:r>
    </w:p>
    <w:p w14:paraId="4204EB14" w14:textId="77777777" w:rsidR="00420747" w:rsidRPr="00262A96" w:rsidRDefault="00420747" w:rsidP="00420747">
      <w:pPr>
        <w:pStyle w:val="a5"/>
        <w:widowControl w:val="0"/>
        <w:suppressAutoHyphens/>
        <w:spacing w:after="0" w:line="240" w:lineRule="auto"/>
        <w:ind w:left="567"/>
        <w:jc w:val="both"/>
        <w:rPr>
          <w:rFonts w:ascii="Times New Roman" w:hAnsi="Times New Roman" w:cs="Times New Roman"/>
          <w:sz w:val="24"/>
          <w:szCs w:val="24"/>
        </w:rPr>
      </w:pPr>
    </w:p>
    <w:p w14:paraId="10C8E6FD" w14:textId="10741F94" w:rsidR="00262A96" w:rsidRPr="00262A96" w:rsidRDefault="00262A96" w:rsidP="00262A96">
      <w:pPr>
        <w:ind w:firstLine="567"/>
        <w:jc w:val="center"/>
        <w:outlineLvl w:val="1"/>
        <w:rPr>
          <w:rFonts w:ascii="Times New Roman" w:hAnsi="Times New Roman" w:cs="Times New Roman"/>
          <w:b/>
          <w:bCs/>
          <w:sz w:val="24"/>
          <w:szCs w:val="24"/>
        </w:rPr>
      </w:pPr>
      <w:bookmarkStart w:id="11" w:name="AD_TZ_SECTION_4"/>
      <w:r w:rsidRPr="00262A96">
        <w:rPr>
          <w:rFonts w:ascii="Times New Roman" w:hAnsi="Times New Roman" w:cs="Times New Roman"/>
          <w:b/>
          <w:bCs/>
          <w:sz w:val="24"/>
          <w:szCs w:val="24"/>
        </w:rPr>
        <w:t>Раздел 4. Т</w:t>
      </w:r>
      <w:r w:rsidRPr="00262A96">
        <w:rPr>
          <w:rFonts w:ascii="Times New Roman" w:hAnsi="Times New Roman" w:cs="Times New Roman"/>
          <w:b/>
          <w:sz w:val="24"/>
          <w:szCs w:val="24"/>
        </w:rPr>
        <w:t>ребования энергетической эффективности товаров</w:t>
      </w:r>
      <w:bookmarkEnd w:id="11"/>
      <w:r w:rsidRPr="00262A96">
        <w:rPr>
          <w:rFonts w:ascii="Times New Roman" w:hAnsi="Times New Roman" w:cs="Times New Roman"/>
          <w:b/>
          <w:sz w:val="24"/>
          <w:szCs w:val="24"/>
        </w:rPr>
        <w:t>.</w:t>
      </w:r>
    </w:p>
    <w:p w14:paraId="1799BAAF" w14:textId="77777777" w:rsidR="00262A96" w:rsidRPr="00262A96" w:rsidRDefault="00262A96" w:rsidP="00262A96">
      <w:pPr>
        <w:pStyle w:val="af0"/>
        <w:widowControl w:val="0"/>
        <w:suppressAutoHyphens/>
        <w:ind w:firstLine="567"/>
        <w:jc w:val="both"/>
        <w:rPr>
          <w:rFonts w:ascii="Times New Roman" w:hAnsi="Times New Roman"/>
          <w:sz w:val="24"/>
          <w:szCs w:val="24"/>
        </w:rPr>
      </w:pPr>
      <w:r w:rsidRPr="00262A96">
        <w:rPr>
          <w:rFonts w:ascii="Times New Roman" w:hAnsi="Times New Roman"/>
          <w:sz w:val="24"/>
          <w:szCs w:val="24"/>
        </w:rPr>
        <w:t>Требование не установлено.</w:t>
      </w:r>
    </w:p>
    <w:p w14:paraId="7F9B978C" w14:textId="77777777" w:rsidR="00262A96" w:rsidRPr="00262A96" w:rsidRDefault="00262A96" w:rsidP="00262A96">
      <w:pPr>
        <w:pStyle w:val="af0"/>
        <w:widowControl w:val="0"/>
        <w:suppressAutoHyphens/>
        <w:ind w:firstLine="567"/>
        <w:rPr>
          <w:rFonts w:ascii="Times New Roman" w:hAnsi="Times New Roman"/>
          <w:sz w:val="24"/>
          <w:szCs w:val="24"/>
        </w:rPr>
      </w:pPr>
    </w:p>
    <w:p w14:paraId="0F11DD1C" w14:textId="77777777" w:rsidR="00262A96" w:rsidRPr="00262A96" w:rsidRDefault="00262A96" w:rsidP="00262A96">
      <w:pPr>
        <w:ind w:firstLine="567"/>
        <w:jc w:val="center"/>
        <w:outlineLvl w:val="1"/>
        <w:rPr>
          <w:rFonts w:ascii="Times New Roman" w:hAnsi="Times New Roman" w:cs="Times New Roman"/>
          <w:b/>
          <w:bCs/>
          <w:sz w:val="24"/>
          <w:szCs w:val="24"/>
        </w:rPr>
      </w:pPr>
      <w:r w:rsidRPr="00262A96">
        <w:rPr>
          <w:rFonts w:ascii="Times New Roman" w:hAnsi="Times New Roman" w:cs="Times New Roman"/>
          <w:b/>
          <w:bCs/>
          <w:sz w:val="24"/>
          <w:szCs w:val="24"/>
        </w:rPr>
        <w:t>Раздел 5. Перечень приложений, являющихся неотъемлемой частью технического задания</w:t>
      </w:r>
    </w:p>
    <w:p w14:paraId="59AD3107" w14:textId="3F60E973" w:rsidR="00262A96" w:rsidRPr="00262A96" w:rsidRDefault="00262A96" w:rsidP="00262A96">
      <w:pPr>
        <w:tabs>
          <w:tab w:val="left" w:pos="567"/>
        </w:tabs>
        <w:autoSpaceDN w:val="0"/>
        <w:adjustRightInd w:val="0"/>
        <w:ind w:firstLine="567"/>
        <w:jc w:val="both"/>
        <w:rPr>
          <w:rFonts w:ascii="Times New Roman" w:hAnsi="Times New Roman" w:cs="Times New Roman"/>
          <w:bCs/>
          <w:sz w:val="24"/>
          <w:szCs w:val="24"/>
        </w:rPr>
      </w:pPr>
      <w:r w:rsidRPr="00262A96">
        <w:rPr>
          <w:rFonts w:ascii="Times New Roman" w:hAnsi="Times New Roman" w:cs="Times New Roman"/>
          <w:sz w:val="24"/>
          <w:szCs w:val="24"/>
        </w:rPr>
        <w:t xml:space="preserve">Приложение №1. </w:t>
      </w:r>
      <w:r w:rsidR="009F4644">
        <w:rPr>
          <w:rFonts w:ascii="Times New Roman" w:hAnsi="Times New Roman" w:cs="Times New Roman"/>
          <w:sz w:val="24"/>
          <w:szCs w:val="24"/>
        </w:rPr>
        <w:t xml:space="preserve">Спецификация - </w:t>
      </w:r>
      <w:r w:rsidRPr="00262A96">
        <w:rPr>
          <w:rFonts w:ascii="Times New Roman" w:hAnsi="Times New Roman" w:cs="Times New Roman"/>
          <w:sz w:val="24"/>
          <w:szCs w:val="24"/>
        </w:rPr>
        <w:t>Требования к значениям показателей (характеристик) товара</w:t>
      </w:r>
    </w:p>
    <w:p w14:paraId="643EC6DD" w14:textId="77777777" w:rsidR="00262A96" w:rsidRDefault="00262A96" w:rsidP="00262A96">
      <w:pPr>
        <w:tabs>
          <w:tab w:val="left" w:pos="567"/>
        </w:tabs>
        <w:autoSpaceDN w:val="0"/>
        <w:adjustRightInd w:val="0"/>
        <w:ind w:firstLine="567"/>
        <w:jc w:val="both"/>
        <w:rPr>
          <w:rFonts w:ascii="Times New Roman" w:hAnsi="Times New Roman" w:cs="Times New Roman"/>
          <w:bCs/>
          <w:sz w:val="24"/>
          <w:szCs w:val="24"/>
        </w:rPr>
      </w:pPr>
    </w:p>
    <w:tbl>
      <w:tblPr>
        <w:tblW w:w="10065" w:type="dxa"/>
        <w:tblInd w:w="-426" w:type="dxa"/>
        <w:tblLook w:val="04A0" w:firstRow="1" w:lastRow="0" w:firstColumn="1" w:lastColumn="0" w:noHBand="0" w:noVBand="1"/>
      </w:tblPr>
      <w:tblGrid>
        <w:gridCol w:w="5211"/>
        <w:gridCol w:w="4854"/>
      </w:tblGrid>
      <w:tr w:rsidR="008F3B59" w:rsidRPr="00D679CE" w14:paraId="42B658D0" w14:textId="77777777" w:rsidTr="00B641A7">
        <w:tc>
          <w:tcPr>
            <w:tcW w:w="5211" w:type="dxa"/>
          </w:tcPr>
          <w:p w14:paraId="50D59A79" w14:textId="77777777" w:rsidR="008F3B59" w:rsidRPr="00D679CE" w:rsidRDefault="008F3B59" w:rsidP="00B641A7">
            <w:pPr>
              <w:spacing w:after="0" w:line="240" w:lineRule="auto"/>
              <w:rPr>
                <w:rFonts w:ascii="Times New Roman" w:eastAsia="Times New Roman" w:hAnsi="Times New Roman" w:cs="Times New Roman"/>
                <w:b/>
                <w:sz w:val="24"/>
                <w:szCs w:val="24"/>
                <w:lang w:eastAsia="ru-RU"/>
              </w:rPr>
            </w:pPr>
            <w:r w:rsidRPr="00D679CE">
              <w:rPr>
                <w:rFonts w:ascii="Times New Roman" w:eastAsia="Times New Roman" w:hAnsi="Times New Roman" w:cs="Times New Roman"/>
                <w:b/>
                <w:sz w:val="24"/>
                <w:szCs w:val="24"/>
                <w:lang w:eastAsia="ru-RU"/>
              </w:rPr>
              <w:t>ЗАКАЗЧИК</w:t>
            </w:r>
          </w:p>
          <w:p w14:paraId="2D93F36B" w14:textId="77777777" w:rsidR="008F3B59" w:rsidRPr="00D679CE" w:rsidRDefault="008F3B59" w:rsidP="00B641A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w:t>
            </w:r>
          </w:p>
          <w:p w14:paraId="1FEE1316" w14:textId="77777777" w:rsidR="008F3B59" w:rsidRDefault="008F3B59" w:rsidP="00B641A7">
            <w:pPr>
              <w:spacing w:after="0" w:line="240" w:lineRule="auto"/>
              <w:jc w:val="both"/>
              <w:rPr>
                <w:rFonts w:ascii="Times New Roman" w:hAnsi="Times New Roman" w:cs="Times New Roman"/>
                <w:color w:val="333333"/>
                <w:sz w:val="24"/>
                <w:szCs w:val="24"/>
                <w:shd w:val="clear" w:color="auto" w:fill="FFFFFF"/>
              </w:rPr>
            </w:pPr>
          </w:p>
          <w:p w14:paraId="0B5EE3D9" w14:textId="77777777" w:rsidR="008F3B59" w:rsidRPr="002616C3" w:rsidRDefault="008F3B59" w:rsidP="00B641A7">
            <w:pPr>
              <w:spacing w:after="0" w:line="240" w:lineRule="auto"/>
              <w:jc w:val="both"/>
              <w:rPr>
                <w:rFonts w:ascii="Times New Roman" w:eastAsia="Times New Roman" w:hAnsi="Times New Roman" w:cs="Times New Roman"/>
                <w:sz w:val="24"/>
                <w:szCs w:val="24"/>
                <w:lang w:eastAsia="ru-RU"/>
              </w:rPr>
            </w:pPr>
            <w:r w:rsidRPr="002616C3">
              <w:rPr>
                <w:rFonts w:ascii="Times New Roman" w:hAnsi="Times New Roman" w:cs="Times New Roman"/>
                <w:color w:val="333333"/>
                <w:sz w:val="24"/>
                <w:szCs w:val="24"/>
                <w:shd w:val="clear" w:color="auto" w:fill="FFFFFF"/>
              </w:rPr>
              <w:t xml:space="preserve">_________________ </w:t>
            </w:r>
            <w:r w:rsidRPr="002616C3">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_________________</w:t>
            </w:r>
            <w:r w:rsidRPr="002616C3">
              <w:rPr>
                <w:rFonts w:ascii="Times New Roman" w:hAnsi="Times New Roman" w:cs="Times New Roman"/>
                <w:sz w:val="24"/>
                <w:szCs w:val="24"/>
                <w:shd w:val="clear" w:color="auto" w:fill="FFFFFF"/>
              </w:rPr>
              <w:t>/</w:t>
            </w:r>
          </w:p>
          <w:p w14:paraId="5257BFCB" w14:textId="77777777" w:rsidR="008F3B59" w:rsidRPr="00D679CE" w:rsidRDefault="008F3B59" w:rsidP="00B641A7">
            <w:pPr>
              <w:spacing w:after="0" w:line="240" w:lineRule="auto"/>
              <w:rPr>
                <w:rFonts w:ascii="Times New Roman" w:eastAsia="Times New Roman" w:hAnsi="Times New Roman" w:cs="Times New Roman"/>
                <w:b/>
                <w:sz w:val="24"/>
                <w:szCs w:val="24"/>
                <w:lang w:eastAsia="ru-RU"/>
              </w:rPr>
            </w:pPr>
          </w:p>
        </w:tc>
        <w:tc>
          <w:tcPr>
            <w:tcW w:w="4854" w:type="dxa"/>
          </w:tcPr>
          <w:p w14:paraId="0B659EEC" w14:textId="77777777" w:rsidR="008F3B59" w:rsidRPr="00D679CE" w:rsidRDefault="008F3B59" w:rsidP="00B641A7">
            <w:pPr>
              <w:spacing w:after="0" w:line="240" w:lineRule="auto"/>
              <w:rPr>
                <w:rFonts w:ascii="Times New Roman" w:eastAsia="Times New Roman" w:hAnsi="Times New Roman" w:cs="Times New Roman"/>
                <w:b/>
                <w:sz w:val="24"/>
                <w:szCs w:val="24"/>
                <w:lang w:eastAsia="ru-RU"/>
              </w:rPr>
            </w:pPr>
            <w:r w:rsidRPr="00D679CE">
              <w:rPr>
                <w:rFonts w:ascii="Times New Roman" w:eastAsia="Times New Roman" w:hAnsi="Times New Roman" w:cs="Times New Roman"/>
                <w:b/>
                <w:sz w:val="24"/>
                <w:szCs w:val="24"/>
                <w:lang w:eastAsia="ru-RU"/>
              </w:rPr>
              <w:t>ПОСТАВЩИК</w:t>
            </w:r>
          </w:p>
          <w:p w14:paraId="548E84D9" w14:textId="77777777" w:rsidR="008F3B59" w:rsidRPr="00D679CE" w:rsidRDefault="008F3B59" w:rsidP="00B641A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w:t>
            </w:r>
          </w:p>
          <w:p w14:paraId="7A8B4CC0" w14:textId="77777777" w:rsidR="008F3B59" w:rsidRDefault="008F3B59" w:rsidP="00B641A7">
            <w:pPr>
              <w:spacing w:after="0" w:line="240" w:lineRule="auto"/>
              <w:jc w:val="both"/>
              <w:rPr>
                <w:rFonts w:ascii="Times New Roman" w:hAnsi="Times New Roman" w:cs="Times New Roman"/>
                <w:color w:val="333333"/>
                <w:sz w:val="24"/>
                <w:szCs w:val="24"/>
                <w:shd w:val="clear" w:color="auto" w:fill="FFFFFF"/>
              </w:rPr>
            </w:pPr>
          </w:p>
          <w:p w14:paraId="4D0C4C5F" w14:textId="77777777" w:rsidR="008F3B59" w:rsidRPr="002616C3" w:rsidRDefault="008F3B59" w:rsidP="00B641A7">
            <w:pPr>
              <w:spacing w:after="0" w:line="240" w:lineRule="auto"/>
              <w:jc w:val="both"/>
              <w:rPr>
                <w:rFonts w:ascii="Times New Roman" w:eastAsia="Times New Roman" w:hAnsi="Times New Roman" w:cs="Times New Roman"/>
                <w:sz w:val="24"/>
                <w:szCs w:val="24"/>
                <w:lang w:eastAsia="ru-RU"/>
              </w:rPr>
            </w:pPr>
            <w:r w:rsidRPr="002616C3">
              <w:rPr>
                <w:rFonts w:ascii="Times New Roman" w:hAnsi="Times New Roman" w:cs="Times New Roman"/>
                <w:color w:val="333333"/>
                <w:sz w:val="24"/>
                <w:szCs w:val="24"/>
                <w:shd w:val="clear" w:color="auto" w:fill="FFFFFF"/>
              </w:rPr>
              <w:t xml:space="preserve">_________________ </w:t>
            </w:r>
            <w:r w:rsidRPr="002616C3">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_________________</w:t>
            </w:r>
            <w:r w:rsidRPr="002616C3">
              <w:rPr>
                <w:rFonts w:ascii="Times New Roman" w:hAnsi="Times New Roman" w:cs="Times New Roman"/>
                <w:sz w:val="24"/>
                <w:szCs w:val="24"/>
                <w:shd w:val="clear" w:color="auto" w:fill="FFFFFF"/>
              </w:rPr>
              <w:t>/</w:t>
            </w:r>
          </w:p>
          <w:p w14:paraId="6BDAC4A2" w14:textId="77777777" w:rsidR="008F3B59" w:rsidRPr="00D679CE" w:rsidRDefault="008F3B59" w:rsidP="00B641A7">
            <w:pPr>
              <w:spacing w:after="0" w:line="240" w:lineRule="auto"/>
              <w:rPr>
                <w:rFonts w:ascii="Times New Roman" w:eastAsia="Times New Roman" w:hAnsi="Times New Roman" w:cs="Times New Roman"/>
                <w:b/>
                <w:sz w:val="24"/>
                <w:szCs w:val="24"/>
                <w:lang w:eastAsia="ru-RU"/>
              </w:rPr>
            </w:pPr>
          </w:p>
        </w:tc>
      </w:tr>
      <w:tr w:rsidR="008F3B59" w:rsidRPr="00D60F9A" w14:paraId="41BC39FE" w14:textId="77777777" w:rsidTr="00B641A7">
        <w:tc>
          <w:tcPr>
            <w:tcW w:w="5211" w:type="dxa"/>
          </w:tcPr>
          <w:p w14:paraId="6879F502" w14:textId="77777777" w:rsidR="008F3B59" w:rsidRPr="008F3B59" w:rsidRDefault="008F3B59" w:rsidP="00B641A7">
            <w:pPr>
              <w:spacing w:after="0" w:line="240" w:lineRule="auto"/>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r w:rsidRPr="008F3B59">
              <w:rPr>
                <w:rFonts w:ascii="Times New Roman" w:eastAsia="Times New Roman" w:hAnsi="Times New Roman" w:cs="Times New Roman"/>
                <w:bCs/>
                <w:sz w:val="20"/>
                <w:szCs w:val="20"/>
                <w:lang w:eastAsia="ru-RU"/>
              </w:rPr>
              <w:t>Подписано электронной подписью</w:t>
            </w:r>
            <w:r>
              <w:rPr>
                <w:rFonts w:ascii="Times New Roman" w:eastAsia="Times New Roman" w:hAnsi="Times New Roman" w:cs="Times New Roman"/>
                <w:bCs/>
                <w:sz w:val="20"/>
                <w:szCs w:val="20"/>
                <w:lang w:eastAsia="ru-RU"/>
              </w:rPr>
              <w:t>)</w:t>
            </w:r>
          </w:p>
        </w:tc>
        <w:tc>
          <w:tcPr>
            <w:tcW w:w="4854" w:type="dxa"/>
          </w:tcPr>
          <w:p w14:paraId="29B93893" w14:textId="77777777" w:rsidR="008F3B59" w:rsidRPr="00D60F9A" w:rsidRDefault="008F3B59" w:rsidP="00B641A7">
            <w:pPr>
              <w:spacing w:after="0" w:line="240" w:lineRule="auto"/>
              <w:rPr>
                <w:rFonts w:ascii="Times New Roman" w:eastAsia="Times New Roman" w:hAnsi="Times New Roman" w:cs="Times New Roman"/>
                <w:bCs/>
                <w:sz w:val="16"/>
                <w:szCs w:val="16"/>
                <w:lang w:eastAsia="ru-RU"/>
              </w:rPr>
            </w:pPr>
            <w:r>
              <w:rPr>
                <w:rFonts w:ascii="Times New Roman" w:eastAsia="Times New Roman" w:hAnsi="Times New Roman" w:cs="Times New Roman"/>
                <w:bCs/>
                <w:sz w:val="20"/>
                <w:szCs w:val="20"/>
                <w:lang w:eastAsia="ru-RU"/>
              </w:rPr>
              <w:t>(</w:t>
            </w:r>
            <w:r w:rsidRPr="008F3B59">
              <w:rPr>
                <w:rFonts w:ascii="Times New Roman" w:eastAsia="Times New Roman" w:hAnsi="Times New Roman" w:cs="Times New Roman"/>
                <w:bCs/>
                <w:sz w:val="20"/>
                <w:szCs w:val="20"/>
                <w:lang w:eastAsia="ru-RU"/>
              </w:rPr>
              <w:t>Подписано электронной подписью</w:t>
            </w:r>
            <w:r>
              <w:rPr>
                <w:rFonts w:ascii="Times New Roman" w:eastAsia="Times New Roman" w:hAnsi="Times New Roman" w:cs="Times New Roman"/>
                <w:bCs/>
                <w:sz w:val="20"/>
                <w:szCs w:val="20"/>
                <w:lang w:eastAsia="ru-RU"/>
              </w:rPr>
              <w:t>)</w:t>
            </w:r>
          </w:p>
        </w:tc>
      </w:tr>
    </w:tbl>
    <w:p w14:paraId="58C1CB64" w14:textId="77777777" w:rsidR="009F4644" w:rsidRDefault="009F4644" w:rsidP="00262A96">
      <w:pPr>
        <w:tabs>
          <w:tab w:val="left" w:pos="567"/>
        </w:tabs>
        <w:autoSpaceDN w:val="0"/>
        <w:adjustRightInd w:val="0"/>
        <w:ind w:firstLine="567"/>
        <w:jc w:val="both"/>
        <w:rPr>
          <w:rFonts w:ascii="Times New Roman" w:hAnsi="Times New Roman" w:cs="Times New Roman"/>
          <w:bCs/>
          <w:sz w:val="24"/>
          <w:szCs w:val="24"/>
        </w:rPr>
      </w:pPr>
    </w:p>
    <w:p w14:paraId="4E3201D6" w14:textId="77777777" w:rsidR="009F4644" w:rsidRDefault="009F4644" w:rsidP="00262A96">
      <w:pPr>
        <w:tabs>
          <w:tab w:val="left" w:pos="567"/>
        </w:tabs>
        <w:autoSpaceDN w:val="0"/>
        <w:adjustRightInd w:val="0"/>
        <w:ind w:firstLine="567"/>
        <w:jc w:val="both"/>
        <w:rPr>
          <w:rFonts w:ascii="Times New Roman" w:hAnsi="Times New Roman" w:cs="Times New Roman"/>
          <w:bCs/>
          <w:sz w:val="24"/>
          <w:szCs w:val="24"/>
        </w:rPr>
      </w:pPr>
    </w:p>
    <w:p w14:paraId="3408B14B" w14:textId="77777777" w:rsidR="009F4644" w:rsidRDefault="009F4644" w:rsidP="00262A96">
      <w:pPr>
        <w:tabs>
          <w:tab w:val="left" w:pos="567"/>
        </w:tabs>
        <w:autoSpaceDN w:val="0"/>
        <w:adjustRightInd w:val="0"/>
        <w:ind w:firstLine="567"/>
        <w:jc w:val="both"/>
        <w:rPr>
          <w:rFonts w:ascii="Times New Roman" w:hAnsi="Times New Roman" w:cs="Times New Roman"/>
          <w:bCs/>
          <w:sz w:val="24"/>
          <w:szCs w:val="24"/>
        </w:rPr>
      </w:pPr>
    </w:p>
    <w:p w14:paraId="5A1978E8" w14:textId="77777777" w:rsidR="009F4644" w:rsidRDefault="009F4644" w:rsidP="00262A96">
      <w:pPr>
        <w:tabs>
          <w:tab w:val="left" w:pos="567"/>
        </w:tabs>
        <w:autoSpaceDN w:val="0"/>
        <w:adjustRightInd w:val="0"/>
        <w:ind w:firstLine="567"/>
        <w:jc w:val="both"/>
        <w:rPr>
          <w:rFonts w:ascii="Times New Roman" w:hAnsi="Times New Roman" w:cs="Times New Roman"/>
          <w:bCs/>
          <w:sz w:val="24"/>
          <w:szCs w:val="24"/>
        </w:rPr>
      </w:pPr>
    </w:p>
    <w:p w14:paraId="15204A65" w14:textId="77777777" w:rsidR="00262A96" w:rsidRPr="00C20DD1" w:rsidRDefault="00262A96" w:rsidP="00C20DD1">
      <w:pPr>
        <w:spacing w:after="0"/>
        <w:ind w:right="-2"/>
        <w:jc w:val="right"/>
        <w:rPr>
          <w:rFonts w:ascii="Times New Roman" w:hAnsi="Times New Roman" w:cs="Times New Roman"/>
          <w:i/>
          <w:iCs/>
          <w:sz w:val="24"/>
          <w:szCs w:val="24"/>
        </w:rPr>
      </w:pPr>
      <w:r w:rsidRPr="00C20DD1">
        <w:rPr>
          <w:rFonts w:ascii="Times New Roman" w:hAnsi="Times New Roman" w:cs="Times New Roman"/>
          <w:i/>
          <w:iCs/>
          <w:sz w:val="24"/>
          <w:szCs w:val="24"/>
        </w:rPr>
        <w:lastRenderedPageBreak/>
        <w:t>Приложение № 1</w:t>
      </w:r>
    </w:p>
    <w:p w14:paraId="12D2C13D" w14:textId="77777777" w:rsidR="00262A96" w:rsidRDefault="00262A96" w:rsidP="00C20DD1">
      <w:pPr>
        <w:spacing w:after="0"/>
        <w:ind w:right="-2"/>
        <w:jc w:val="right"/>
        <w:rPr>
          <w:rFonts w:ascii="Times New Roman" w:hAnsi="Times New Roman" w:cs="Times New Roman"/>
          <w:i/>
          <w:iCs/>
          <w:sz w:val="24"/>
          <w:szCs w:val="24"/>
        </w:rPr>
      </w:pPr>
      <w:r w:rsidRPr="00C20DD1">
        <w:rPr>
          <w:rFonts w:ascii="Times New Roman" w:hAnsi="Times New Roman" w:cs="Times New Roman"/>
          <w:i/>
          <w:iCs/>
          <w:sz w:val="24"/>
          <w:szCs w:val="24"/>
        </w:rPr>
        <w:t>к техническому заданию</w:t>
      </w:r>
    </w:p>
    <w:p w14:paraId="70007CB7" w14:textId="77777777" w:rsidR="00C20DD1" w:rsidRPr="00C20DD1" w:rsidRDefault="00C20DD1" w:rsidP="00C20DD1">
      <w:pPr>
        <w:spacing w:after="0"/>
        <w:ind w:right="-2"/>
        <w:jc w:val="right"/>
        <w:rPr>
          <w:rFonts w:ascii="Times New Roman" w:hAnsi="Times New Roman" w:cs="Times New Roman"/>
          <w:i/>
          <w:iCs/>
          <w:sz w:val="24"/>
          <w:szCs w:val="24"/>
        </w:rPr>
      </w:pPr>
    </w:p>
    <w:tbl>
      <w:tblPr>
        <w:tblStyle w:val="a7"/>
        <w:tblpPr w:leftFromText="180" w:rightFromText="180" w:vertAnchor="text" w:tblpX="-578" w:tblpY="1"/>
        <w:tblOverlap w:val="never"/>
        <w:tblW w:w="10923" w:type="dxa"/>
        <w:tblLayout w:type="fixed"/>
        <w:tblLook w:val="04A0" w:firstRow="1" w:lastRow="0" w:firstColumn="1" w:lastColumn="0" w:noHBand="0" w:noVBand="1"/>
      </w:tblPr>
      <w:tblGrid>
        <w:gridCol w:w="562"/>
        <w:gridCol w:w="1560"/>
        <w:gridCol w:w="1842"/>
        <w:gridCol w:w="2410"/>
        <w:gridCol w:w="992"/>
        <w:gridCol w:w="1984"/>
        <w:gridCol w:w="756"/>
        <w:gridCol w:w="803"/>
        <w:gridCol w:w="14"/>
      </w:tblGrid>
      <w:tr w:rsidR="00262A96" w:rsidRPr="00262A96" w14:paraId="32AF54FA" w14:textId="77777777" w:rsidTr="009F4644">
        <w:tc>
          <w:tcPr>
            <w:tcW w:w="10923" w:type="dxa"/>
            <w:gridSpan w:val="9"/>
          </w:tcPr>
          <w:p w14:paraId="0D9BF269" w14:textId="77777777" w:rsidR="00262A96" w:rsidRPr="00A10469" w:rsidRDefault="00262A96" w:rsidP="00982C2C">
            <w:pPr>
              <w:ind w:right="282"/>
              <w:jc w:val="center"/>
              <w:rPr>
                <w:rFonts w:ascii="Times New Roman" w:hAnsi="Times New Roman" w:cs="Times New Roman"/>
                <w:b/>
                <w:bCs/>
                <w:sz w:val="24"/>
                <w:szCs w:val="24"/>
              </w:rPr>
            </w:pPr>
            <w:r w:rsidRPr="00A10469">
              <w:rPr>
                <w:rFonts w:ascii="Times New Roman" w:hAnsi="Times New Roman" w:cs="Times New Roman"/>
                <w:b/>
                <w:bCs/>
                <w:sz w:val="24"/>
                <w:szCs w:val="24"/>
              </w:rPr>
              <w:t>Спецификация</w:t>
            </w:r>
          </w:p>
        </w:tc>
      </w:tr>
      <w:tr w:rsidR="00262A96" w:rsidRPr="00982C2C" w14:paraId="79996BAB" w14:textId="77777777" w:rsidTr="009F4644">
        <w:trPr>
          <w:gridAfter w:val="1"/>
          <w:wAfter w:w="14" w:type="dxa"/>
        </w:trPr>
        <w:tc>
          <w:tcPr>
            <w:tcW w:w="562" w:type="dxa"/>
          </w:tcPr>
          <w:p w14:paraId="0B5BC275" w14:textId="77777777" w:rsidR="00262A96" w:rsidRPr="00982C2C" w:rsidRDefault="00262A96" w:rsidP="00982C2C">
            <w:pPr>
              <w:ind w:right="-98"/>
              <w:rPr>
                <w:rFonts w:ascii="Times New Roman" w:hAnsi="Times New Roman" w:cs="Times New Roman"/>
                <w:b/>
                <w:bCs/>
                <w:sz w:val="20"/>
                <w:szCs w:val="20"/>
              </w:rPr>
            </w:pPr>
            <w:r w:rsidRPr="00982C2C">
              <w:rPr>
                <w:rFonts w:ascii="Times New Roman" w:hAnsi="Times New Roman" w:cs="Times New Roman"/>
                <w:b/>
                <w:bCs/>
                <w:sz w:val="20"/>
                <w:szCs w:val="20"/>
              </w:rPr>
              <w:t xml:space="preserve">№ </w:t>
            </w:r>
          </w:p>
          <w:p w14:paraId="5A3FA87E" w14:textId="77777777" w:rsidR="00262A96" w:rsidRPr="00982C2C" w:rsidRDefault="00262A96" w:rsidP="00982C2C">
            <w:pPr>
              <w:ind w:right="-98"/>
              <w:rPr>
                <w:rFonts w:ascii="Times New Roman" w:hAnsi="Times New Roman" w:cs="Times New Roman"/>
                <w:b/>
                <w:bCs/>
                <w:sz w:val="20"/>
                <w:szCs w:val="20"/>
              </w:rPr>
            </w:pPr>
            <w:r w:rsidRPr="00982C2C">
              <w:rPr>
                <w:rFonts w:ascii="Times New Roman" w:hAnsi="Times New Roman" w:cs="Times New Roman"/>
                <w:b/>
                <w:bCs/>
                <w:sz w:val="20"/>
                <w:szCs w:val="20"/>
              </w:rPr>
              <w:t>п/п</w:t>
            </w:r>
          </w:p>
        </w:tc>
        <w:tc>
          <w:tcPr>
            <w:tcW w:w="1560" w:type="dxa"/>
          </w:tcPr>
          <w:p w14:paraId="572FC722" w14:textId="77777777" w:rsidR="00262A96" w:rsidRPr="00982C2C" w:rsidRDefault="00262A96" w:rsidP="009F4644">
            <w:pPr>
              <w:ind w:left="-105" w:right="-102"/>
              <w:jc w:val="center"/>
              <w:rPr>
                <w:rFonts w:ascii="Times New Roman" w:hAnsi="Times New Roman" w:cs="Times New Roman"/>
                <w:b/>
                <w:bCs/>
                <w:sz w:val="20"/>
                <w:szCs w:val="20"/>
              </w:rPr>
            </w:pPr>
            <w:r w:rsidRPr="00982C2C">
              <w:rPr>
                <w:rFonts w:ascii="Times New Roman" w:hAnsi="Times New Roman" w:cs="Times New Roman"/>
                <w:b/>
                <w:bCs/>
                <w:sz w:val="20"/>
                <w:szCs w:val="20"/>
              </w:rPr>
              <w:t>Наименование товара</w:t>
            </w:r>
          </w:p>
        </w:tc>
        <w:tc>
          <w:tcPr>
            <w:tcW w:w="1842" w:type="dxa"/>
          </w:tcPr>
          <w:p w14:paraId="5EF749A1" w14:textId="77777777" w:rsidR="00262A96" w:rsidRPr="00982C2C" w:rsidRDefault="00262A96" w:rsidP="009F4644">
            <w:pPr>
              <w:ind w:left="-106" w:right="-15"/>
              <w:jc w:val="center"/>
              <w:rPr>
                <w:rFonts w:ascii="Times New Roman" w:hAnsi="Times New Roman" w:cs="Times New Roman"/>
                <w:b/>
                <w:bCs/>
                <w:sz w:val="20"/>
                <w:szCs w:val="20"/>
              </w:rPr>
            </w:pPr>
            <w:r w:rsidRPr="00982C2C">
              <w:rPr>
                <w:rFonts w:ascii="Times New Roman" w:hAnsi="Times New Roman" w:cs="Times New Roman"/>
                <w:b/>
                <w:bCs/>
                <w:sz w:val="20"/>
                <w:szCs w:val="20"/>
              </w:rPr>
              <w:t>Характеристика товара (работ, услуг)</w:t>
            </w:r>
          </w:p>
        </w:tc>
        <w:tc>
          <w:tcPr>
            <w:tcW w:w="2410" w:type="dxa"/>
          </w:tcPr>
          <w:p w14:paraId="4FD07D01" w14:textId="77777777" w:rsidR="00262A96" w:rsidRPr="00982C2C" w:rsidRDefault="00262A96" w:rsidP="009F4644">
            <w:pPr>
              <w:ind w:left="-106" w:right="-11"/>
              <w:jc w:val="center"/>
              <w:rPr>
                <w:rFonts w:ascii="Times New Roman" w:hAnsi="Times New Roman" w:cs="Times New Roman"/>
                <w:b/>
                <w:bCs/>
                <w:sz w:val="20"/>
                <w:szCs w:val="20"/>
              </w:rPr>
            </w:pPr>
            <w:r w:rsidRPr="00982C2C">
              <w:rPr>
                <w:rFonts w:ascii="Times New Roman" w:hAnsi="Times New Roman" w:cs="Times New Roman"/>
                <w:b/>
                <w:bCs/>
                <w:sz w:val="20"/>
                <w:szCs w:val="20"/>
              </w:rPr>
              <w:t>Значение характеристики</w:t>
            </w:r>
          </w:p>
        </w:tc>
        <w:tc>
          <w:tcPr>
            <w:tcW w:w="992" w:type="dxa"/>
          </w:tcPr>
          <w:p w14:paraId="0C586F33" w14:textId="77777777" w:rsidR="00262A96" w:rsidRPr="00982C2C" w:rsidRDefault="00262A96" w:rsidP="009F4644">
            <w:pPr>
              <w:ind w:left="-107" w:right="-106"/>
              <w:jc w:val="center"/>
              <w:rPr>
                <w:rFonts w:ascii="Times New Roman" w:hAnsi="Times New Roman" w:cs="Times New Roman"/>
                <w:b/>
                <w:bCs/>
                <w:sz w:val="20"/>
                <w:szCs w:val="20"/>
              </w:rPr>
            </w:pPr>
            <w:r w:rsidRPr="00982C2C">
              <w:rPr>
                <w:rFonts w:ascii="Times New Roman" w:hAnsi="Times New Roman" w:cs="Times New Roman"/>
                <w:b/>
                <w:bCs/>
                <w:sz w:val="20"/>
                <w:szCs w:val="20"/>
              </w:rPr>
              <w:t>Ед. изм-я характеристики</w:t>
            </w:r>
          </w:p>
        </w:tc>
        <w:tc>
          <w:tcPr>
            <w:tcW w:w="1984" w:type="dxa"/>
          </w:tcPr>
          <w:p w14:paraId="37AEB738" w14:textId="480A2CC6" w:rsidR="00262A96" w:rsidRPr="00982C2C" w:rsidRDefault="00982C2C" w:rsidP="00420747">
            <w:pPr>
              <w:ind w:left="-108" w:right="-108"/>
              <w:jc w:val="center"/>
              <w:rPr>
                <w:rFonts w:ascii="Times New Roman" w:hAnsi="Times New Roman" w:cs="Times New Roman"/>
                <w:b/>
                <w:bCs/>
                <w:sz w:val="20"/>
                <w:szCs w:val="20"/>
              </w:rPr>
            </w:pPr>
            <w:r w:rsidRPr="00982C2C">
              <w:rPr>
                <w:rFonts w:ascii="Times New Roman" w:hAnsi="Times New Roman" w:cs="Times New Roman"/>
                <w:b/>
                <w:bCs/>
                <w:sz w:val="20"/>
                <w:szCs w:val="20"/>
              </w:rPr>
              <w:t>Характеристика товара (работ, услуг) согласно оферте Поставщика</w:t>
            </w:r>
          </w:p>
        </w:tc>
        <w:tc>
          <w:tcPr>
            <w:tcW w:w="756" w:type="dxa"/>
          </w:tcPr>
          <w:p w14:paraId="44B7A1F4" w14:textId="77777777" w:rsidR="00262A96" w:rsidRPr="00982C2C" w:rsidRDefault="00262A96" w:rsidP="00420747">
            <w:pPr>
              <w:ind w:left="-106" w:right="-104"/>
              <w:jc w:val="center"/>
              <w:rPr>
                <w:rFonts w:ascii="Times New Roman" w:hAnsi="Times New Roman" w:cs="Times New Roman"/>
                <w:b/>
                <w:bCs/>
                <w:sz w:val="20"/>
                <w:szCs w:val="20"/>
              </w:rPr>
            </w:pPr>
            <w:r w:rsidRPr="00982C2C">
              <w:rPr>
                <w:rFonts w:ascii="Times New Roman" w:hAnsi="Times New Roman" w:cs="Times New Roman"/>
                <w:b/>
                <w:bCs/>
                <w:sz w:val="20"/>
                <w:szCs w:val="20"/>
              </w:rPr>
              <w:t>Кол-во</w:t>
            </w:r>
          </w:p>
        </w:tc>
        <w:tc>
          <w:tcPr>
            <w:tcW w:w="803" w:type="dxa"/>
          </w:tcPr>
          <w:p w14:paraId="53CCF9D6" w14:textId="77777777" w:rsidR="00262A96" w:rsidRPr="00982C2C" w:rsidRDefault="00262A96" w:rsidP="009F4644">
            <w:pPr>
              <w:ind w:left="-15"/>
              <w:jc w:val="center"/>
              <w:rPr>
                <w:rFonts w:ascii="Times New Roman" w:hAnsi="Times New Roman" w:cs="Times New Roman"/>
                <w:b/>
                <w:bCs/>
                <w:sz w:val="20"/>
                <w:szCs w:val="20"/>
              </w:rPr>
            </w:pPr>
            <w:r w:rsidRPr="00982C2C">
              <w:rPr>
                <w:rFonts w:ascii="Times New Roman" w:hAnsi="Times New Roman" w:cs="Times New Roman"/>
                <w:b/>
                <w:bCs/>
                <w:sz w:val="20"/>
                <w:szCs w:val="20"/>
              </w:rPr>
              <w:t xml:space="preserve">Ед. изм-я </w:t>
            </w:r>
          </w:p>
        </w:tc>
      </w:tr>
      <w:tr w:rsidR="00262A96" w:rsidRPr="00A10469" w14:paraId="21F9EF88" w14:textId="77777777" w:rsidTr="009F4644">
        <w:trPr>
          <w:gridAfter w:val="1"/>
          <w:wAfter w:w="14" w:type="dxa"/>
        </w:trPr>
        <w:tc>
          <w:tcPr>
            <w:tcW w:w="562" w:type="dxa"/>
          </w:tcPr>
          <w:p w14:paraId="0DC472AA" w14:textId="77777777" w:rsidR="00262A96" w:rsidRPr="00A10469" w:rsidRDefault="00262A96" w:rsidP="00982C2C">
            <w:pPr>
              <w:ind w:right="-98"/>
              <w:jc w:val="center"/>
              <w:rPr>
                <w:rFonts w:ascii="Times New Roman" w:hAnsi="Times New Roman" w:cs="Times New Roman"/>
                <w:sz w:val="20"/>
                <w:szCs w:val="20"/>
              </w:rPr>
            </w:pPr>
            <w:r w:rsidRPr="00A10469">
              <w:rPr>
                <w:rFonts w:ascii="Times New Roman" w:hAnsi="Times New Roman" w:cs="Times New Roman"/>
                <w:sz w:val="20"/>
                <w:szCs w:val="20"/>
              </w:rPr>
              <w:t>1</w:t>
            </w:r>
          </w:p>
        </w:tc>
        <w:tc>
          <w:tcPr>
            <w:tcW w:w="1560" w:type="dxa"/>
          </w:tcPr>
          <w:p w14:paraId="446F9AD5" w14:textId="77777777" w:rsidR="00262A96" w:rsidRPr="00A10469" w:rsidRDefault="00262A96" w:rsidP="00982C2C">
            <w:pPr>
              <w:ind w:right="282"/>
              <w:jc w:val="center"/>
              <w:rPr>
                <w:rFonts w:ascii="Times New Roman" w:hAnsi="Times New Roman" w:cs="Times New Roman"/>
                <w:sz w:val="20"/>
                <w:szCs w:val="20"/>
              </w:rPr>
            </w:pPr>
            <w:r w:rsidRPr="00A10469">
              <w:rPr>
                <w:rFonts w:ascii="Times New Roman" w:hAnsi="Times New Roman" w:cs="Times New Roman"/>
                <w:sz w:val="20"/>
                <w:szCs w:val="20"/>
              </w:rPr>
              <w:t>2</w:t>
            </w:r>
          </w:p>
        </w:tc>
        <w:tc>
          <w:tcPr>
            <w:tcW w:w="1842" w:type="dxa"/>
          </w:tcPr>
          <w:p w14:paraId="0893A444" w14:textId="77777777" w:rsidR="00262A96" w:rsidRPr="00A10469" w:rsidRDefault="00262A96" w:rsidP="00982C2C">
            <w:pPr>
              <w:ind w:right="282"/>
              <w:jc w:val="center"/>
              <w:rPr>
                <w:rFonts w:ascii="Times New Roman" w:hAnsi="Times New Roman" w:cs="Times New Roman"/>
                <w:sz w:val="20"/>
                <w:szCs w:val="20"/>
              </w:rPr>
            </w:pPr>
            <w:r w:rsidRPr="00A10469">
              <w:rPr>
                <w:rFonts w:ascii="Times New Roman" w:hAnsi="Times New Roman" w:cs="Times New Roman"/>
                <w:sz w:val="20"/>
                <w:szCs w:val="20"/>
              </w:rPr>
              <w:t>3</w:t>
            </w:r>
          </w:p>
        </w:tc>
        <w:tc>
          <w:tcPr>
            <w:tcW w:w="2410" w:type="dxa"/>
          </w:tcPr>
          <w:p w14:paraId="231171BD" w14:textId="77777777" w:rsidR="00262A96" w:rsidRPr="00A10469" w:rsidRDefault="00262A96" w:rsidP="00982C2C">
            <w:pPr>
              <w:ind w:right="282"/>
              <w:jc w:val="center"/>
              <w:rPr>
                <w:rFonts w:ascii="Times New Roman" w:hAnsi="Times New Roman" w:cs="Times New Roman"/>
                <w:sz w:val="20"/>
                <w:szCs w:val="20"/>
              </w:rPr>
            </w:pPr>
            <w:r w:rsidRPr="00A10469">
              <w:rPr>
                <w:rFonts w:ascii="Times New Roman" w:hAnsi="Times New Roman" w:cs="Times New Roman"/>
                <w:sz w:val="20"/>
                <w:szCs w:val="20"/>
              </w:rPr>
              <w:t>4</w:t>
            </w:r>
          </w:p>
        </w:tc>
        <w:tc>
          <w:tcPr>
            <w:tcW w:w="992" w:type="dxa"/>
          </w:tcPr>
          <w:p w14:paraId="6F451981" w14:textId="77777777" w:rsidR="00262A96" w:rsidRPr="00A10469" w:rsidRDefault="00262A96" w:rsidP="00982C2C">
            <w:pPr>
              <w:ind w:right="282"/>
              <w:jc w:val="center"/>
              <w:rPr>
                <w:rFonts w:ascii="Times New Roman" w:hAnsi="Times New Roman" w:cs="Times New Roman"/>
                <w:sz w:val="20"/>
                <w:szCs w:val="20"/>
              </w:rPr>
            </w:pPr>
            <w:r w:rsidRPr="00A10469">
              <w:rPr>
                <w:rFonts w:ascii="Times New Roman" w:hAnsi="Times New Roman" w:cs="Times New Roman"/>
                <w:sz w:val="20"/>
                <w:szCs w:val="20"/>
              </w:rPr>
              <w:t>5</w:t>
            </w:r>
          </w:p>
        </w:tc>
        <w:tc>
          <w:tcPr>
            <w:tcW w:w="1984" w:type="dxa"/>
          </w:tcPr>
          <w:p w14:paraId="48F04C65" w14:textId="77777777" w:rsidR="00262A96" w:rsidRPr="00A10469" w:rsidRDefault="00262A96" w:rsidP="00982C2C">
            <w:pPr>
              <w:ind w:right="282"/>
              <w:jc w:val="center"/>
              <w:rPr>
                <w:rFonts w:ascii="Times New Roman" w:hAnsi="Times New Roman" w:cs="Times New Roman"/>
                <w:sz w:val="20"/>
                <w:szCs w:val="20"/>
              </w:rPr>
            </w:pPr>
            <w:r w:rsidRPr="00A10469">
              <w:rPr>
                <w:rFonts w:ascii="Times New Roman" w:hAnsi="Times New Roman" w:cs="Times New Roman"/>
                <w:sz w:val="20"/>
                <w:szCs w:val="20"/>
              </w:rPr>
              <w:t>6</w:t>
            </w:r>
          </w:p>
        </w:tc>
        <w:tc>
          <w:tcPr>
            <w:tcW w:w="756" w:type="dxa"/>
          </w:tcPr>
          <w:p w14:paraId="45AF9323" w14:textId="77777777" w:rsidR="00262A96" w:rsidRPr="00A10469" w:rsidRDefault="00262A96" w:rsidP="00982C2C">
            <w:pPr>
              <w:ind w:right="282"/>
              <w:jc w:val="center"/>
              <w:rPr>
                <w:rFonts w:ascii="Times New Roman" w:hAnsi="Times New Roman" w:cs="Times New Roman"/>
                <w:sz w:val="20"/>
                <w:szCs w:val="20"/>
              </w:rPr>
            </w:pPr>
            <w:r w:rsidRPr="00A10469">
              <w:rPr>
                <w:rFonts w:ascii="Times New Roman" w:hAnsi="Times New Roman" w:cs="Times New Roman"/>
                <w:sz w:val="20"/>
                <w:szCs w:val="20"/>
              </w:rPr>
              <w:t>7</w:t>
            </w:r>
          </w:p>
        </w:tc>
        <w:tc>
          <w:tcPr>
            <w:tcW w:w="803" w:type="dxa"/>
          </w:tcPr>
          <w:p w14:paraId="7BAC7463" w14:textId="77777777" w:rsidR="00262A96" w:rsidRPr="00A10469" w:rsidRDefault="00262A96" w:rsidP="00982C2C">
            <w:pPr>
              <w:ind w:right="282"/>
              <w:jc w:val="center"/>
              <w:rPr>
                <w:rFonts w:ascii="Times New Roman" w:hAnsi="Times New Roman" w:cs="Times New Roman"/>
                <w:sz w:val="20"/>
                <w:szCs w:val="20"/>
              </w:rPr>
            </w:pPr>
            <w:r w:rsidRPr="00A10469">
              <w:rPr>
                <w:rFonts w:ascii="Times New Roman" w:hAnsi="Times New Roman" w:cs="Times New Roman"/>
                <w:sz w:val="20"/>
                <w:szCs w:val="20"/>
              </w:rPr>
              <w:t>8</w:t>
            </w:r>
          </w:p>
        </w:tc>
      </w:tr>
      <w:tr w:rsidR="00262A96" w:rsidRPr="00A10469" w14:paraId="3554F196" w14:textId="77777777" w:rsidTr="009F4644">
        <w:trPr>
          <w:gridAfter w:val="1"/>
          <w:wAfter w:w="14" w:type="dxa"/>
        </w:trPr>
        <w:tc>
          <w:tcPr>
            <w:tcW w:w="562" w:type="dxa"/>
            <w:vMerge w:val="restart"/>
          </w:tcPr>
          <w:p w14:paraId="053918B4" w14:textId="50EDABC7" w:rsidR="00262A96" w:rsidRPr="00A10469" w:rsidRDefault="00A85245" w:rsidP="00982C2C">
            <w:pPr>
              <w:ind w:right="282"/>
              <w:rPr>
                <w:rFonts w:ascii="Times New Roman" w:hAnsi="Times New Roman" w:cs="Times New Roman"/>
                <w:sz w:val="20"/>
                <w:szCs w:val="20"/>
              </w:rPr>
            </w:pPr>
            <w:r w:rsidRPr="00A10469">
              <w:rPr>
                <w:rFonts w:ascii="Times New Roman" w:hAnsi="Times New Roman" w:cs="Times New Roman"/>
                <w:sz w:val="20"/>
                <w:szCs w:val="20"/>
              </w:rPr>
              <w:t>1</w:t>
            </w:r>
          </w:p>
        </w:tc>
        <w:tc>
          <w:tcPr>
            <w:tcW w:w="1560" w:type="dxa"/>
            <w:vMerge w:val="restart"/>
          </w:tcPr>
          <w:p w14:paraId="7A756E74" w14:textId="0E72316C" w:rsidR="00262A96" w:rsidRPr="00A10469" w:rsidRDefault="00262A96" w:rsidP="00982C2C">
            <w:pPr>
              <w:ind w:left="-113" w:right="-102"/>
              <w:rPr>
                <w:rFonts w:ascii="Times New Roman" w:hAnsi="Times New Roman" w:cs="Times New Roman"/>
                <w:sz w:val="20"/>
                <w:szCs w:val="20"/>
              </w:rPr>
            </w:pPr>
            <w:r w:rsidRPr="00A10469">
              <w:rPr>
                <w:rFonts w:ascii="Times New Roman" w:hAnsi="Times New Roman" w:cs="Times New Roman"/>
                <w:sz w:val="20"/>
                <w:szCs w:val="20"/>
              </w:rPr>
              <w:t xml:space="preserve">Вода питьевая упакованная </w:t>
            </w:r>
          </w:p>
        </w:tc>
        <w:tc>
          <w:tcPr>
            <w:tcW w:w="1842" w:type="dxa"/>
          </w:tcPr>
          <w:p w14:paraId="061B59C5" w14:textId="3334DF95" w:rsidR="00262A96" w:rsidRPr="00A10469" w:rsidRDefault="00262A96" w:rsidP="00982C2C">
            <w:pPr>
              <w:ind w:right="-15"/>
              <w:rPr>
                <w:rFonts w:ascii="Times New Roman" w:hAnsi="Times New Roman" w:cs="Times New Roman"/>
                <w:sz w:val="20"/>
                <w:szCs w:val="20"/>
                <w:shd w:val="clear" w:color="auto" w:fill="FFFFFF"/>
              </w:rPr>
            </w:pPr>
            <w:r w:rsidRPr="00A10469">
              <w:rPr>
                <w:rFonts w:ascii="Times New Roman" w:hAnsi="Times New Roman" w:cs="Times New Roman"/>
                <w:sz w:val="20"/>
                <w:szCs w:val="20"/>
              </w:rPr>
              <w:t xml:space="preserve">Вид воды </w:t>
            </w:r>
          </w:p>
        </w:tc>
        <w:tc>
          <w:tcPr>
            <w:tcW w:w="2410" w:type="dxa"/>
          </w:tcPr>
          <w:p w14:paraId="624F9755" w14:textId="60071D87" w:rsidR="00262A96" w:rsidRPr="00A10469" w:rsidRDefault="00262A96" w:rsidP="00982C2C">
            <w:pPr>
              <w:ind w:left="-63" w:right="-153"/>
              <w:jc w:val="center"/>
              <w:rPr>
                <w:rFonts w:ascii="Times New Roman" w:hAnsi="Times New Roman" w:cs="Times New Roman"/>
                <w:sz w:val="20"/>
                <w:szCs w:val="20"/>
              </w:rPr>
            </w:pPr>
            <w:r w:rsidRPr="00A10469">
              <w:rPr>
                <w:rFonts w:ascii="Times New Roman" w:hAnsi="Times New Roman" w:cs="Times New Roman"/>
                <w:sz w:val="20"/>
                <w:szCs w:val="20"/>
              </w:rPr>
              <w:t xml:space="preserve">Питьевая </w:t>
            </w:r>
          </w:p>
        </w:tc>
        <w:tc>
          <w:tcPr>
            <w:tcW w:w="992" w:type="dxa"/>
          </w:tcPr>
          <w:p w14:paraId="226D7DA2" w14:textId="77777777" w:rsidR="00262A96" w:rsidRPr="00A10469" w:rsidRDefault="00262A96" w:rsidP="00982C2C">
            <w:pPr>
              <w:ind w:right="282"/>
              <w:jc w:val="center"/>
              <w:rPr>
                <w:rFonts w:ascii="Times New Roman" w:hAnsi="Times New Roman" w:cs="Times New Roman"/>
                <w:sz w:val="20"/>
                <w:szCs w:val="20"/>
              </w:rPr>
            </w:pPr>
            <w:r w:rsidRPr="00A10469">
              <w:rPr>
                <w:rFonts w:ascii="Times New Roman" w:hAnsi="Times New Roman" w:cs="Times New Roman"/>
                <w:sz w:val="20"/>
                <w:szCs w:val="20"/>
              </w:rPr>
              <w:t>___</w:t>
            </w:r>
          </w:p>
        </w:tc>
        <w:tc>
          <w:tcPr>
            <w:tcW w:w="1984" w:type="dxa"/>
          </w:tcPr>
          <w:p w14:paraId="5D797CF4" w14:textId="77777777" w:rsidR="00262A96" w:rsidRPr="00A10469" w:rsidRDefault="00262A96" w:rsidP="00982C2C">
            <w:pPr>
              <w:ind w:right="-19"/>
              <w:rPr>
                <w:rFonts w:ascii="Times New Roman" w:hAnsi="Times New Roman" w:cs="Times New Roman"/>
                <w:sz w:val="20"/>
                <w:szCs w:val="20"/>
              </w:rPr>
            </w:pPr>
            <w:r w:rsidRPr="00A10469">
              <w:rPr>
                <w:rFonts w:ascii="Times New Roman" w:hAnsi="Times New Roman" w:cs="Times New Roman"/>
                <w:sz w:val="20"/>
                <w:szCs w:val="20"/>
              </w:rPr>
              <w:t>Значение характеристики не может изменяться участником закупки</w:t>
            </w:r>
          </w:p>
        </w:tc>
        <w:tc>
          <w:tcPr>
            <w:tcW w:w="756" w:type="dxa"/>
            <w:vMerge w:val="restart"/>
          </w:tcPr>
          <w:p w14:paraId="18BB72F6" w14:textId="70507860" w:rsidR="00262A96" w:rsidRPr="00A10469" w:rsidRDefault="00A85245" w:rsidP="00982C2C">
            <w:pPr>
              <w:ind w:right="-58"/>
              <w:rPr>
                <w:rFonts w:ascii="Times New Roman" w:hAnsi="Times New Roman" w:cs="Times New Roman"/>
                <w:sz w:val="20"/>
                <w:szCs w:val="20"/>
              </w:rPr>
            </w:pPr>
            <w:r w:rsidRPr="00A10469">
              <w:rPr>
                <w:rFonts w:ascii="Times New Roman" w:hAnsi="Times New Roman" w:cs="Times New Roman"/>
                <w:sz w:val="20"/>
                <w:szCs w:val="20"/>
              </w:rPr>
              <w:t>25</w:t>
            </w:r>
            <w:r w:rsidR="00262A96" w:rsidRPr="00A10469">
              <w:rPr>
                <w:rFonts w:ascii="Times New Roman" w:hAnsi="Times New Roman" w:cs="Times New Roman"/>
                <w:sz w:val="20"/>
                <w:szCs w:val="20"/>
              </w:rPr>
              <w:t>0</w:t>
            </w:r>
          </w:p>
        </w:tc>
        <w:tc>
          <w:tcPr>
            <w:tcW w:w="803" w:type="dxa"/>
            <w:vMerge w:val="restart"/>
          </w:tcPr>
          <w:p w14:paraId="6A36046E" w14:textId="77777777" w:rsidR="00262A96" w:rsidRPr="00A10469" w:rsidRDefault="00262A96" w:rsidP="00982C2C">
            <w:pPr>
              <w:ind w:right="-58"/>
              <w:rPr>
                <w:rFonts w:ascii="Times New Roman" w:hAnsi="Times New Roman" w:cs="Times New Roman"/>
                <w:sz w:val="20"/>
                <w:szCs w:val="20"/>
              </w:rPr>
            </w:pPr>
            <w:r w:rsidRPr="00A10469">
              <w:rPr>
                <w:rFonts w:ascii="Times New Roman" w:hAnsi="Times New Roman" w:cs="Times New Roman"/>
                <w:sz w:val="20"/>
                <w:szCs w:val="20"/>
              </w:rPr>
              <w:t>шт.</w:t>
            </w:r>
          </w:p>
        </w:tc>
      </w:tr>
      <w:tr w:rsidR="00262A96" w:rsidRPr="00A10469" w14:paraId="1BCEB638" w14:textId="77777777" w:rsidTr="009F4644">
        <w:trPr>
          <w:gridAfter w:val="1"/>
          <w:wAfter w:w="14" w:type="dxa"/>
        </w:trPr>
        <w:tc>
          <w:tcPr>
            <w:tcW w:w="562" w:type="dxa"/>
            <w:vMerge/>
          </w:tcPr>
          <w:p w14:paraId="16C4EA7A" w14:textId="77777777" w:rsidR="00262A96" w:rsidRPr="00A10469" w:rsidRDefault="00262A96" w:rsidP="00982C2C">
            <w:pPr>
              <w:ind w:right="282"/>
              <w:rPr>
                <w:rFonts w:ascii="Times New Roman" w:hAnsi="Times New Roman" w:cs="Times New Roman"/>
                <w:sz w:val="20"/>
                <w:szCs w:val="20"/>
              </w:rPr>
            </w:pPr>
          </w:p>
        </w:tc>
        <w:tc>
          <w:tcPr>
            <w:tcW w:w="1560" w:type="dxa"/>
            <w:vMerge/>
          </w:tcPr>
          <w:p w14:paraId="1B63FBC7" w14:textId="77777777" w:rsidR="00262A96" w:rsidRPr="00A10469" w:rsidRDefault="00262A96" w:rsidP="00982C2C">
            <w:pPr>
              <w:ind w:right="282"/>
              <w:rPr>
                <w:rFonts w:ascii="Times New Roman" w:hAnsi="Times New Roman" w:cs="Times New Roman"/>
                <w:sz w:val="20"/>
                <w:szCs w:val="20"/>
              </w:rPr>
            </w:pPr>
          </w:p>
        </w:tc>
        <w:tc>
          <w:tcPr>
            <w:tcW w:w="1842" w:type="dxa"/>
          </w:tcPr>
          <w:p w14:paraId="65BEB045" w14:textId="77777777" w:rsidR="00262A96" w:rsidRPr="00A10469" w:rsidRDefault="00262A96" w:rsidP="00982C2C">
            <w:pPr>
              <w:ind w:right="-15"/>
              <w:rPr>
                <w:rFonts w:ascii="Times New Roman" w:hAnsi="Times New Roman" w:cs="Times New Roman"/>
                <w:sz w:val="20"/>
                <w:szCs w:val="20"/>
                <w:shd w:val="clear" w:color="auto" w:fill="FFFFFF"/>
              </w:rPr>
            </w:pPr>
            <w:r w:rsidRPr="00A10469">
              <w:rPr>
                <w:rFonts w:ascii="Times New Roman" w:hAnsi="Times New Roman" w:cs="Times New Roman"/>
                <w:sz w:val="20"/>
                <w:szCs w:val="20"/>
              </w:rPr>
              <w:t>Объем</w:t>
            </w:r>
          </w:p>
        </w:tc>
        <w:tc>
          <w:tcPr>
            <w:tcW w:w="2410" w:type="dxa"/>
          </w:tcPr>
          <w:p w14:paraId="5F7D42FF" w14:textId="77777777" w:rsidR="00262A96" w:rsidRPr="00A10469" w:rsidRDefault="00262A96" w:rsidP="00982C2C">
            <w:pPr>
              <w:ind w:left="-63" w:right="-153"/>
              <w:jc w:val="center"/>
              <w:rPr>
                <w:rFonts w:ascii="Times New Roman" w:hAnsi="Times New Roman" w:cs="Times New Roman"/>
                <w:sz w:val="20"/>
                <w:szCs w:val="20"/>
              </w:rPr>
            </w:pPr>
            <w:r w:rsidRPr="00A10469">
              <w:rPr>
                <w:rFonts w:ascii="Times New Roman" w:hAnsi="Times New Roman" w:cs="Times New Roman"/>
                <w:sz w:val="20"/>
                <w:szCs w:val="20"/>
              </w:rPr>
              <w:t>≥ 18.9</w:t>
            </w:r>
          </w:p>
        </w:tc>
        <w:tc>
          <w:tcPr>
            <w:tcW w:w="992" w:type="dxa"/>
          </w:tcPr>
          <w:p w14:paraId="63801B1C" w14:textId="77777777" w:rsidR="00262A96" w:rsidRPr="00A10469" w:rsidRDefault="00262A96" w:rsidP="00982C2C">
            <w:pPr>
              <w:ind w:right="282"/>
              <w:jc w:val="center"/>
              <w:rPr>
                <w:rFonts w:ascii="Times New Roman" w:hAnsi="Times New Roman" w:cs="Times New Roman"/>
                <w:sz w:val="20"/>
                <w:szCs w:val="20"/>
              </w:rPr>
            </w:pPr>
            <w:r w:rsidRPr="00A10469">
              <w:rPr>
                <w:rFonts w:ascii="Times New Roman" w:hAnsi="Times New Roman" w:cs="Times New Roman"/>
                <w:sz w:val="20"/>
                <w:szCs w:val="20"/>
              </w:rPr>
              <w:t>л</w:t>
            </w:r>
          </w:p>
        </w:tc>
        <w:tc>
          <w:tcPr>
            <w:tcW w:w="1984" w:type="dxa"/>
          </w:tcPr>
          <w:p w14:paraId="449CDF48" w14:textId="13066DE3" w:rsidR="00262A96" w:rsidRPr="00A10469" w:rsidRDefault="00A85245" w:rsidP="00982C2C">
            <w:pPr>
              <w:ind w:right="-19"/>
              <w:rPr>
                <w:rFonts w:ascii="Times New Roman" w:hAnsi="Times New Roman" w:cs="Times New Roman"/>
                <w:sz w:val="20"/>
                <w:szCs w:val="20"/>
              </w:rPr>
            </w:pPr>
            <w:r w:rsidRPr="00A10469">
              <w:rPr>
                <w:rFonts w:ascii="Times New Roman" w:hAnsi="Times New Roman" w:cs="Times New Roman"/>
                <w:sz w:val="20"/>
                <w:szCs w:val="20"/>
              </w:rPr>
              <w:t>Участник закупки указывает конкретное значение</w:t>
            </w:r>
          </w:p>
        </w:tc>
        <w:tc>
          <w:tcPr>
            <w:tcW w:w="756" w:type="dxa"/>
            <w:vMerge/>
          </w:tcPr>
          <w:p w14:paraId="512EAC64" w14:textId="77777777" w:rsidR="00262A96" w:rsidRPr="00A10469" w:rsidRDefault="00262A96" w:rsidP="00982C2C">
            <w:pPr>
              <w:ind w:right="282"/>
              <w:rPr>
                <w:rFonts w:ascii="Times New Roman" w:hAnsi="Times New Roman" w:cs="Times New Roman"/>
                <w:sz w:val="20"/>
                <w:szCs w:val="20"/>
              </w:rPr>
            </w:pPr>
          </w:p>
        </w:tc>
        <w:tc>
          <w:tcPr>
            <w:tcW w:w="803" w:type="dxa"/>
            <w:vMerge/>
          </w:tcPr>
          <w:p w14:paraId="06984D00" w14:textId="77777777" w:rsidR="00262A96" w:rsidRPr="00A10469" w:rsidRDefault="00262A96" w:rsidP="00982C2C">
            <w:pPr>
              <w:ind w:right="282"/>
              <w:rPr>
                <w:rFonts w:ascii="Times New Roman" w:hAnsi="Times New Roman" w:cs="Times New Roman"/>
                <w:sz w:val="20"/>
                <w:szCs w:val="20"/>
              </w:rPr>
            </w:pPr>
          </w:p>
        </w:tc>
      </w:tr>
      <w:tr w:rsidR="00C31D17" w:rsidRPr="00A10469" w14:paraId="07FEF57B" w14:textId="77777777" w:rsidTr="009F4644">
        <w:trPr>
          <w:gridAfter w:val="1"/>
          <w:wAfter w:w="14" w:type="dxa"/>
        </w:trPr>
        <w:tc>
          <w:tcPr>
            <w:tcW w:w="562" w:type="dxa"/>
            <w:vMerge/>
          </w:tcPr>
          <w:p w14:paraId="0A3FA1CA" w14:textId="77777777" w:rsidR="00C31D17" w:rsidRPr="00A10469" w:rsidRDefault="00C31D17" w:rsidP="00982C2C">
            <w:pPr>
              <w:ind w:right="282"/>
              <w:rPr>
                <w:rFonts w:ascii="Times New Roman" w:hAnsi="Times New Roman" w:cs="Times New Roman"/>
                <w:sz w:val="20"/>
                <w:szCs w:val="20"/>
              </w:rPr>
            </w:pPr>
          </w:p>
        </w:tc>
        <w:tc>
          <w:tcPr>
            <w:tcW w:w="1560" w:type="dxa"/>
            <w:vMerge/>
          </w:tcPr>
          <w:p w14:paraId="462E83A5" w14:textId="77777777" w:rsidR="00C31D17" w:rsidRPr="00A10469" w:rsidRDefault="00C31D17" w:rsidP="00982C2C">
            <w:pPr>
              <w:ind w:right="282"/>
              <w:rPr>
                <w:rFonts w:ascii="Times New Roman" w:hAnsi="Times New Roman" w:cs="Times New Roman"/>
                <w:sz w:val="20"/>
                <w:szCs w:val="20"/>
              </w:rPr>
            </w:pPr>
          </w:p>
        </w:tc>
        <w:tc>
          <w:tcPr>
            <w:tcW w:w="1842" w:type="dxa"/>
          </w:tcPr>
          <w:p w14:paraId="017D32CD" w14:textId="1428B68D" w:rsidR="00C31D17" w:rsidRPr="00A10469" w:rsidRDefault="00C31D17" w:rsidP="00982C2C">
            <w:pPr>
              <w:ind w:right="-15"/>
              <w:rPr>
                <w:rFonts w:ascii="Times New Roman" w:hAnsi="Times New Roman" w:cs="Times New Roman"/>
                <w:sz w:val="20"/>
                <w:szCs w:val="20"/>
                <w:shd w:val="clear" w:color="auto" w:fill="FFFFFF"/>
              </w:rPr>
            </w:pPr>
            <w:r w:rsidRPr="00A10469">
              <w:rPr>
                <w:rFonts w:ascii="Times New Roman" w:hAnsi="Times New Roman" w:cs="Times New Roman"/>
                <w:sz w:val="20"/>
                <w:szCs w:val="20"/>
              </w:rPr>
              <w:t>Тип воды питьевой</w:t>
            </w:r>
          </w:p>
        </w:tc>
        <w:tc>
          <w:tcPr>
            <w:tcW w:w="2410" w:type="dxa"/>
          </w:tcPr>
          <w:p w14:paraId="3B129E7E" w14:textId="53DA83C0" w:rsidR="00C31D17" w:rsidRPr="00A10469" w:rsidRDefault="00C31D17" w:rsidP="00982C2C">
            <w:pPr>
              <w:ind w:left="-63" w:right="-153"/>
              <w:jc w:val="center"/>
              <w:rPr>
                <w:rFonts w:ascii="Times New Roman" w:hAnsi="Times New Roman" w:cs="Times New Roman"/>
                <w:sz w:val="20"/>
                <w:szCs w:val="20"/>
              </w:rPr>
            </w:pPr>
            <w:r w:rsidRPr="00A10469">
              <w:rPr>
                <w:rFonts w:ascii="Times New Roman" w:hAnsi="Times New Roman" w:cs="Times New Roman"/>
                <w:sz w:val="20"/>
                <w:szCs w:val="20"/>
              </w:rPr>
              <w:t>Природная</w:t>
            </w:r>
          </w:p>
        </w:tc>
        <w:tc>
          <w:tcPr>
            <w:tcW w:w="992" w:type="dxa"/>
          </w:tcPr>
          <w:p w14:paraId="54570E35" w14:textId="464A09DD" w:rsidR="00C31D17" w:rsidRPr="00A10469" w:rsidRDefault="00C31D17" w:rsidP="00982C2C">
            <w:pPr>
              <w:ind w:right="282"/>
              <w:jc w:val="center"/>
              <w:rPr>
                <w:rFonts w:ascii="Times New Roman" w:hAnsi="Times New Roman" w:cs="Times New Roman"/>
                <w:sz w:val="20"/>
                <w:szCs w:val="20"/>
              </w:rPr>
            </w:pPr>
            <w:r w:rsidRPr="00A10469">
              <w:rPr>
                <w:rFonts w:ascii="Times New Roman" w:hAnsi="Times New Roman" w:cs="Times New Roman"/>
                <w:sz w:val="20"/>
                <w:szCs w:val="20"/>
              </w:rPr>
              <w:t>___</w:t>
            </w:r>
          </w:p>
        </w:tc>
        <w:tc>
          <w:tcPr>
            <w:tcW w:w="1984" w:type="dxa"/>
          </w:tcPr>
          <w:p w14:paraId="2AC8E2AB" w14:textId="600127C6" w:rsidR="00C31D17" w:rsidRPr="00A10469" w:rsidRDefault="00C31D17" w:rsidP="00982C2C">
            <w:pPr>
              <w:ind w:left="-65" w:right="-161"/>
              <w:rPr>
                <w:rFonts w:ascii="Times New Roman" w:hAnsi="Times New Roman" w:cs="Times New Roman"/>
                <w:sz w:val="20"/>
                <w:szCs w:val="20"/>
              </w:rPr>
            </w:pPr>
            <w:r w:rsidRPr="00A10469">
              <w:rPr>
                <w:rFonts w:ascii="Times New Roman" w:hAnsi="Times New Roman" w:cs="Times New Roman"/>
                <w:sz w:val="20"/>
                <w:szCs w:val="20"/>
              </w:rPr>
              <w:t>Значение характеристики не может изменяться участником закупки</w:t>
            </w:r>
          </w:p>
        </w:tc>
        <w:tc>
          <w:tcPr>
            <w:tcW w:w="756" w:type="dxa"/>
            <w:vMerge/>
          </w:tcPr>
          <w:p w14:paraId="77AC84AC" w14:textId="77777777" w:rsidR="00C31D17" w:rsidRPr="00A10469" w:rsidRDefault="00C31D17" w:rsidP="00982C2C">
            <w:pPr>
              <w:ind w:right="282"/>
              <w:rPr>
                <w:rFonts w:ascii="Times New Roman" w:hAnsi="Times New Roman" w:cs="Times New Roman"/>
                <w:sz w:val="20"/>
                <w:szCs w:val="20"/>
              </w:rPr>
            </w:pPr>
          </w:p>
        </w:tc>
        <w:tc>
          <w:tcPr>
            <w:tcW w:w="803" w:type="dxa"/>
            <w:vMerge/>
          </w:tcPr>
          <w:p w14:paraId="306AB06C" w14:textId="77777777" w:rsidR="00C31D17" w:rsidRPr="00A10469" w:rsidRDefault="00C31D17" w:rsidP="00982C2C">
            <w:pPr>
              <w:ind w:right="282"/>
              <w:rPr>
                <w:rFonts w:ascii="Times New Roman" w:hAnsi="Times New Roman" w:cs="Times New Roman"/>
                <w:sz w:val="20"/>
                <w:szCs w:val="20"/>
              </w:rPr>
            </w:pPr>
          </w:p>
        </w:tc>
      </w:tr>
      <w:tr w:rsidR="00A85245" w:rsidRPr="00A10469" w14:paraId="1CCCD20D" w14:textId="77777777" w:rsidTr="009F4644">
        <w:trPr>
          <w:gridAfter w:val="1"/>
          <w:wAfter w:w="14" w:type="dxa"/>
        </w:trPr>
        <w:tc>
          <w:tcPr>
            <w:tcW w:w="562" w:type="dxa"/>
            <w:vMerge/>
          </w:tcPr>
          <w:p w14:paraId="6431452E" w14:textId="77777777" w:rsidR="00A85245" w:rsidRPr="00A10469" w:rsidRDefault="00A85245" w:rsidP="00982C2C">
            <w:pPr>
              <w:ind w:right="282"/>
              <w:rPr>
                <w:rFonts w:ascii="Times New Roman" w:hAnsi="Times New Roman" w:cs="Times New Roman"/>
                <w:sz w:val="20"/>
                <w:szCs w:val="20"/>
              </w:rPr>
            </w:pPr>
          </w:p>
        </w:tc>
        <w:tc>
          <w:tcPr>
            <w:tcW w:w="1560" w:type="dxa"/>
            <w:vMerge/>
          </w:tcPr>
          <w:p w14:paraId="5137D073" w14:textId="77777777" w:rsidR="00A85245" w:rsidRPr="00A10469" w:rsidRDefault="00A85245" w:rsidP="00982C2C">
            <w:pPr>
              <w:ind w:right="282"/>
              <w:rPr>
                <w:rFonts w:ascii="Times New Roman" w:hAnsi="Times New Roman" w:cs="Times New Roman"/>
                <w:sz w:val="20"/>
                <w:szCs w:val="20"/>
              </w:rPr>
            </w:pPr>
          </w:p>
        </w:tc>
        <w:tc>
          <w:tcPr>
            <w:tcW w:w="1842" w:type="dxa"/>
          </w:tcPr>
          <w:p w14:paraId="6544A457" w14:textId="6BF68444" w:rsidR="00A85245" w:rsidRPr="00A10469" w:rsidRDefault="00C31D17" w:rsidP="00982C2C">
            <w:pPr>
              <w:ind w:right="-15"/>
              <w:rPr>
                <w:rFonts w:ascii="Times New Roman" w:hAnsi="Times New Roman" w:cs="Times New Roman"/>
                <w:sz w:val="20"/>
                <w:szCs w:val="20"/>
                <w:shd w:val="clear" w:color="auto" w:fill="FFFFFF"/>
              </w:rPr>
            </w:pPr>
            <w:r w:rsidRPr="00A10469">
              <w:rPr>
                <w:rFonts w:ascii="Times New Roman" w:hAnsi="Times New Roman" w:cs="Times New Roman"/>
                <w:sz w:val="20"/>
                <w:szCs w:val="20"/>
                <w:shd w:val="clear" w:color="auto" w:fill="FFFFFF"/>
              </w:rPr>
              <w:t>Тип воды питьевой по степени газации</w:t>
            </w:r>
          </w:p>
        </w:tc>
        <w:tc>
          <w:tcPr>
            <w:tcW w:w="2410" w:type="dxa"/>
          </w:tcPr>
          <w:p w14:paraId="15619246" w14:textId="77777777" w:rsidR="00A85245" w:rsidRPr="00A10469" w:rsidRDefault="00A85245" w:rsidP="00982C2C">
            <w:pPr>
              <w:ind w:left="-63" w:right="-153"/>
              <w:jc w:val="center"/>
              <w:rPr>
                <w:rFonts w:ascii="Times New Roman" w:hAnsi="Times New Roman" w:cs="Times New Roman"/>
                <w:sz w:val="20"/>
                <w:szCs w:val="20"/>
              </w:rPr>
            </w:pPr>
            <w:r w:rsidRPr="00A10469">
              <w:rPr>
                <w:rFonts w:ascii="Times New Roman" w:hAnsi="Times New Roman" w:cs="Times New Roman"/>
                <w:sz w:val="20"/>
                <w:szCs w:val="20"/>
              </w:rPr>
              <w:t>Негазированная</w:t>
            </w:r>
          </w:p>
        </w:tc>
        <w:tc>
          <w:tcPr>
            <w:tcW w:w="992" w:type="dxa"/>
          </w:tcPr>
          <w:p w14:paraId="5B3533C9" w14:textId="77777777" w:rsidR="00A85245" w:rsidRPr="00A10469" w:rsidRDefault="00A85245" w:rsidP="00982C2C">
            <w:pPr>
              <w:ind w:right="282"/>
              <w:jc w:val="center"/>
              <w:rPr>
                <w:rFonts w:ascii="Times New Roman" w:hAnsi="Times New Roman" w:cs="Times New Roman"/>
                <w:sz w:val="20"/>
                <w:szCs w:val="20"/>
              </w:rPr>
            </w:pPr>
            <w:r w:rsidRPr="00A10469">
              <w:rPr>
                <w:rFonts w:ascii="Times New Roman" w:hAnsi="Times New Roman" w:cs="Times New Roman"/>
                <w:sz w:val="20"/>
                <w:szCs w:val="20"/>
              </w:rPr>
              <w:t>___</w:t>
            </w:r>
          </w:p>
        </w:tc>
        <w:tc>
          <w:tcPr>
            <w:tcW w:w="1984" w:type="dxa"/>
          </w:tcPr>
          <w:p w14:paraId="2310943E" w14:textId="5C53B72B" w:rsidR="00A85245" w:rsidRPr="00A10469" w:rsidRDefault="00A85245" w:rsidP="00982C2C">
            <w:pPr>
              <w:ind w:left="-65" w:right="-161"/>
              <w:rPr>
                <w:rFonts w:ascii="Times New Roman" w:hAnsi="Times New Roman" w:cs="Times New Roman"/>
                <w:sz w:val="20"/>
                <w:szCs w:val="20"/>
              </w:rPr>
            </w:pPr>
            <w:r w:rsidRPr="00A10469">
              <w:rPr>
                <w:rFonts w:ascii="Times New Roman" w:hAnsi="Times New Roman" w:cs="Times New Roman"/>
                <w:sz w:val="20"/>
                <w:szCs w:val="20"/>
              </w:rPr>
              <w:t>Значение характеристики не может изменяться участником закупки</w:t>
            </w:r>
          </w:p>
        </w:tc>
        <w:tc>
          <w:tcPr>
            <w:tcW w:w="756" w:type="dxa"/>
            <w:vMerge/>
          </w:tcPr>
          <w:p w14:paraId="4E13C96B" w14:textId="77777777" w:rsidR="00A85245" w:rsidRPr="00A10469" w:rsidRDefault="00A85245" w:rsidP="00982C2C">
            <w:pPr>
              <w:ind w:right="282"/>
              <w:rPr>
                <w:rFonts w:ascii="Times New Roman" w:hAnsi="Times New Roman" w:cs="Times New Roman"/>
                <w:sz w:val="20"/>
                <w:szCs w:val="20"/>
              </w:rPr>
            </w:pPr>
          </w:p>
        </w:tc>
        <w:tc>
          <w:tcPr>
            <w:tcW w:w="803" w:type="dxa"/>
            <w:vMerge/>
          </w:tcPr>
          <w:p w14:paraId="6822DEDE" w14:textId="77777777" w:rsidR="00A85245" w:rsidRPr="00A10469" w:rsidRDefault="00A85245" w:rsidP="00982C2C">
            <w:pPr>
              <w:ind w:right="282"/>
              <w:rPr>
                <w:rFonts w:ascii="Times New Roman" w:hAnsi="Times New Roman" w:cs="Times New Roman"/>
                <w:sz w:val="20"/>
                <w:szCs w:val="20"/>
              </w:rPr>
            </w:pPr>
          </w:p>
        </w:tc>
      </w:tr>
      <w:tr w:rsidR="00EC0842" w:rsidRPr="00A10469" w14:paraId="6E8C67CC" w14:textId="77777777" w:rsidTr="009F4644">
        <w:trPr>
          <w:gridAfter w:val="1"/>
          <w:wAfter w:w="14" w:type="dxa"/>
        </w:trPr>
        <w:tc>
          <w:tcPr>
            <w:tcW w:w="562" w:type="dxa"/>
            <w:vMerge/>
          </w:tcPr>
          <w:p w14:paraId="47751A9D" w14:textId="77777777" w:rsidR="00EC0842" w:rsidRPr="00A10469" w:rsidRDefault="00EC0842" w:rsidP="00982C2C">
            <w:pPr>
              <w:ind w:right="282"/>
              <w:rPr>
                <w:rFonts w:ascii="Times New Roman" w:hAnsi="Times New Roman" w:cs="Times New Roman"/>
                <w:sz w:val="20"/>
                <w:szCs w:val="20"/>
              </w:rPr>
            </w:pPr>
          </w:p>
        </w:tc>
        <w:tc>
          <w:tcPr>
            <w:tcW w:w="1560" w:type="dxa"/>
            <w:vMerge/>
          </w:tcPr>
          <w:p w14:paraId="728AD738" w14:textId="77777777" w:rsidR="00EC0842" w:rsidRPr="00A10469" w:rsidRDefault="00EC0842" w:rsidP="00982C2C">
            <w:pPr>
              <w:ind w:right="282"/>
              <w:rPr>
                <w:rFonts w:ascii="Times New Roman" w:hAnsi="Times New Roman" w:cs="Times New Roman"/>
                <w:sz w:val="20"/>
                <w:szCs w:val="20"/>
              </w:rPr>
            </w:pPr>
          </w:p>
        </w:tc>
        <w:tc>
          <w:tcPr>
            <w:tcW w:w="1842" w:type="dxa"/>
          </w:tcPr>
          <w:p w14:paraId="536F658C" w14:textId="22B3A0E7" w:rsidR="00EC0842" w:rsidRPr="00A10469" w:rsidRDefault="00EC0842" w:rsidP="00982C2C">
            <w:pPr>
              <w:ind w:right="-15"/>
              <w:rPr>
                <w:rFonts w:ascii="Times New Roman" w:hAnsi="Times New Roman" w:cs="Times New Roman"/>
                <w:sz w:val="20"/>
                <w:szCs w:val="20"/>
              </w:rPr>
            </w:pPr>
            <w:r w:rsidRPr="00A10469">
              <w:rPr>
                <w:rFonts w:ascii="Times New Roman" w:hAnsi="Times New Roman" w:cs="Times New Roman"/>
                <w:sz w:val="20"/>
                <w:szCs w:val="20"/>
              </w:rPr>
              <w:t>Категория питьевой воды</w:t>
            </w:r>
          </w:p>
        </w:tc>
        <w:tc>
          <w:tcPr>
            <w:tcW w:w="2410" w:type="dxa"/>
          </w:tcPr>
          <w:p w14:paraId="73977C68" w14:textId="0BE6A824" w:rsidR="00EC0842" w:rsidRPr="00A10469" w:rsidRDefault="00EC0842" w:rsidP="00982C2C">
            <w:pPr>
              <w:ind w:left="-63" w:right="-153"/>
              <w:jc w:val="center"/>
              <w:rPr>
                <w:rFonts w:ascii="Times New Roman" w:hAnsi="Times New Roman" w:cs="Times New Roman"/>
                <w:sz w:val="20"/>
                <w:szCs w:val="20"/>
              </w:rPr>
            </w:pPr>
            <w:r w:rsidRPr="00A10469">
              <w:rPr>
                <w:rFonts w:ascii="Times New Roman" w:hAnsi="Times New Roman" w:cs="Times New Roman"/>
                <w:sz w:val="20"/>
                <w:szCs w:val="20"/>
              </w:rPr>
              <w:t xml:space="preserve">Не ниже </w:t>
            </w:r>
            <w:r w:rsidRPr="00A10469">
              <w:rPr>
                <w:rFonts w:ascii="Times New Roman" w:hAnsi="Times New Roman" w:cs="Times New Roman"/>
                <w:sz w:val="20"/>
                <w:szCs w:val="20"/>
              </w:rPr>
              <w:t>первой</w:t>
            </w:r>
          </w:p>
        </w:tc>
        <w:tc>
          <w:tcPr>
            <w:tcW w:w="992" w:type="dxa"/>
          </w:tcPr>
          <w:p w14:paraId="158C85BD" w14:textId="212E7CDB" w:rsidR="00EC0842" w:rsidRPr="00A10469" w:rsidRDefault="00EC0842" w:rsidP="00982C2C">
            <w:pPr>
              <w:ind w:right="282"/>
              <w:jc w:val="center"/>
              <w:rPr>
                <w:rFonts w:ascii="Times New Roman" w:hAnsi="Times New Roman" w:cs="Times New Roman"/>
                <w:sz w:val="20"/>
                <w:szCs w:val="20"/>
              </w:rPr>
            </w:pPr>
            <w:r w:rsidRPr="00A10469">
              <w:rPr>
                <w:rFonts w:ascii="Times New Roman" w:hAnsi="Times New Roman" w:cs="Times New Roman"/>
                <w:sz w:val="20"/>
                <w:szCs w:val="20"/>
              </w:rPr>
              <w:t>___</w:t>
            </w:r>
          </w:p>
        </w:tc>
        <w:tc>
          <w:tcPr>
            <w:tcW w:w="1984" w:type="dxa"/>
          </w:tcPr>
          <w:p w14:paraId="4AF36320" w14:textId="5AE7F925" w:rsidR="00EC0842" w:rsidRPr="00A10469" w:rsidRDefault="00EC0842" w:rsidP="00982C2C">
            <w:pPr>
              <w:ind w:left="-65" w:right="-161"/>
              <w:rPr>
                <w:rFonts w:ascii="Times New Roman" w:hAnsi="Times New Roman" w:cs="Times New Roman"/>
                <w:sz w:val="20"/>
                <w:szCs w:val="20"/>
              </w:rPr>
            </w:pPr>
            <w:r w:rsidRPr="00A10469">
              <w:rPr>
                <w:rFonts w:ascii="Times New Roman" w:hAnsi="Times New Roman" w:cs="Times New Roman"/>
                <w:sz w:val="20"/>
                <w:szCs w:val="20"/>
              </w:rPr>
              <w:t>Участник закупки указывает конкретное значение</w:t>
            </w:r>
          </w:p>
        </w:tc>
        <w:tc>
          <w:tcPr>
            <w:tcW w:w="756" w:type="dxa"/>
            <w:vMerge/>
          </w:tcPr>
          <w:p w14:paraId="762E96B1" w14:textId="77777777" w:rsidR="00EC0842" w:rsidRPr="00A10469" w:rsidRDefault="00EC0842" w:rsidP="00982C2C">
            <w:pPr>
              <w:ind w:right="282"/>
              <w:rPr>
                <w:rFonts w:ascii="Times New Roman" w:hAnsi="Times New Roman" w:cs="Times New Roman"/>
                <w:sz w:val="20"/>
                <w:szCs w:val="20"/>
              </w:rPr>
            </w:pPr>
          </w:p>
        </w:tc>
        <w:tc>
          <w:tcPr>
            <w:tcW w:w="803" w:type="dxa"/>
            <w:vMerge/>
          </w:tcPr>
          <w:p w14:paraId="7457FCDC" w14:textId="77777777" w:rsidR="00EC0842" w:rsidRPr="00A10469" w:rsidRDefault="00EC0842" w:rsidP="00982C2C">
            <w:pPr>
              <w:ind w:right="282"/>
              <w:rPr>
                <w:rFonts w:ascii="Times New Roman" w:hAnsi="Times New Roman" w:cs="Times New Roman"/>
                <w:sz w:val="20"/>
                <w:szCs w:val="20"/>
              </w:rPr>
            </w:pPr>
          </w:p>
        </w:tc>
      </w:tr>
      <w:tr w:rsidR="00C31D17" w:rsidRPr="00A10469" w14:paraId="433D0537" w14:textId="77777777" w:rsidTr="009F4644">
        <w:trPr>
          <w:gridAfter w:val="1"/>
          <w:wAfter w:w="14" w:type="dxa"/>
        </w:trPr>
        <w:tc>
          <w:tcPr>
            <w:tcW w:w="562" w:type="dxa"/>
            <w:vMerge/>
          </w:tcPr>
          <w:p w14:paraId="7D4FB590" w14:textId="77777777" w:rsidR="00C31D17" w:rsidRPr="00A10469" w:rsidRDefault="00C31D17" w:rsidP="00982C2C">
            <w:pPr>
              <w:ind w:right="282"/>
              <w:rPr>
                <w:rFonts w:ascii="Times New Roman" w:hAnsi="Times New Roman" w:cs="Times New Roman"/>
                <w:sz w:val="20"/>
                <w:szCs w:val="20"/>
              </w:rPr>
            </w:pPr>
          </w:p>
        </w:tc>
        <w:tc>
          <w:tcPr>
            <w:tcW w:w="1560" w:type="dxa"/>
            <w:vMerge/>
          </w:tcPr>
          <w:p w14:paraId="75F54ADF" w14:textId="77777777" w:rsidR="00C31D17" w:rsidRPr="00A10469" w:rsidRDefault="00C31D17" w:rsidP="00982C2C">
            <w:pPr>
              <w:ind w:right="282"/>
              <w:rPr>
                <w:rFonts w:ascii="Times New Roman" w:hAnsi="Times New Roman" w:cs="Times New Roman"/>
                <w:sz w:val="20"/>
                <w:szCs w:val="20"/>
              </w:rPr>
            </w:pPr>
          </w:p>
        </w:tc>
        <w:tc>
          <w:tcPr>
            <w:tcW w:w="1842" w:type="dxa"/>
          </w:tcPr>
          <w:p w14:paraId="5E464D10" w14:textId="31E4EA91" w:rsidR="00C31D17" w:rsidRPr="00A10469" w:rsidRDefault="00C31D17" w:rsidP="00982C2C">
            <w:pPr>
              <w:ind w:right="-15"/>
              <w:rPr>
                <w:rFonts w:ascii="Times New Roman" w:hAnsi="Times New Roman" w:cs="Times New Roman"/>
                <w:sz w:val="20"/>
                <w:szCs w:val="20"/>
              </w:rPr>
            </w:pPr>
            <w:r w:rsidRPr="00A10469">
              <w:rPr>
                <w:rFonts w:ascii="Times New Roman" w:hAnsi="Times New Roman" w:cs="Times New Roman"/>
                <w:sz w:val="20"/>
                <w:szCs w:val="20"/>
              </w:rPr>
              <w:t>Упаковка производителя</w:t>
            </w:r>
          </w:p>
        </w:tc>
        <w:tc>
          <w:tcPr>
            <w:tcW w:w="2410" w:type="dxa"/>
          </w:tcPr>
          <w:p w14:paraId="4A0748FC" w14:textId="6791D729" w:rsidR="00C31D17" w:rsidRPr="00A10469" w:rsidRDefault="00C31D17" w:rsidP="00982C2C">
            <w:pPr>
              <w:ind w:left="-63" w:right="-153"/>
              <w:jc w:val="center"/>
              <w:rPr>
                <w:rFonts w:ascii="Times New Roman" w:hAnsi="Times New Roman" w:cs="Times New Roman"/>
                <w:sz w:val="20"/>
                <w:szCs w:val="20"/>
              </w:rPr>
            </w:pPr>
            <w:r w:rsidRPr="00A10469">
              <w:rPr>
                <w:rFonts w:ascii="Times New Roman" w:hAnsi="Times New Roman" w:cs="Times New Roman"/>
                <w:sz w:val="20"/>
                <w:szCs w:val="20"/>
              </w:rPr>
              <w:t>Наличие</w:t>
            </w:r>
          </w:p>
        </w:tc>
        <w:tc>
          <w:tcPr>
            <w:tcW w:w="992" w:type="dxa"/>
          </w:tcPr>
          <w:p w14:paraId="1487D426" w14:textId="31EC2820" w:rsidR="00C31D17" w:rsidRPr="00A10469" w:rsidRDefault="00C31D17" w:rsidP="00982C2C">
            <w:pPr>
              <w:ind w:right="282"/>
              <w:jc w:val="center"/>
              <w:rPr>
                <w:rFonts w:ascii="Times New Roman" w:hAnsi="Times New Roman" w:cs="Times New Roman"/>
                <w:sz w:val="20"/>
                <w:szCs w:val="20"/>
              </w:rPr>
            </w:pPr>
            <w:r w:rsidRPr="00A10469">
              <w:rPr>
                <w:rFonts w:ascii="Times New Roman" w:hAnsi="Times New Roman" w:cs="Times New Roman"/>
                <w:sz w:val="20"/>
                <w:szCs w:val="20"/>
              </w:rPr>
              <w:t>___</w:t>
            </w:r>
          </w:p>
        </w:tc>
        <w:tc>
          <w:tcPr>
            <w:tcW w:w="1984" w:type="dxa"/>
          </w:tcPr>
          <w:p w14:paraId="39E27F29" w14:textId="4BCC1902" w:rsidR="00C31D17" w:rsidRPr="00A10469" w:rsidRDefault="00C31D17" w:rsidP="00982C2C">
            <w:pPr>
              <w:ind w:left="-65" w:right="-161"/>
              <w:rPr>
                <w:rFonts w:ascii="Times New Roman" w:hAnsi="Times New Roman" w:cs="Times New Roman"/>
                <w:sz w:val="20"/>
                <w:szCs w:val="20"/>
              </w:rPr>
            </w:pPr>
            <w:r w:rsidRPr="00A10469">
              <w:rPr>
                <w:rFonts w:ascii="Times New Roman" w:hAnsi="Times New Roman" w:cs="Times New Roman"/>
                <w:sz w:val="20"/>
                <w:szCs w:val="20"/>
              </w:rPr>
              <w:t>Значение характеристики не может изменяться участником закупки</w:t>
            </w:r>
          </w:p>
        </w:tc>
        <w:tc>
          <w:tcPr>
            <w:tcW w:w="756" w:type="dxa"/>
            <w:vMerge/>
          </w:tcPr>
          <w:p w14:paraId="41351B11" w14:textId="77777777" w:rsidR="00C31D17" w:rsidRPr="00A10469" w:rsidRDefault="00C31D17" w:rsidP="00982C2C">
            <w:pPr>
              <w:ind w:right="282"/>
              <w:rPr>
                <w:rFonts w:ascii="Times New Roman" w:hAnsi="Times New Roman" w:cs="Times New Roman"/>
                <w:sz w:val="20"/>
                <w:szCs w:val="20"/>
              </w:rPr>
            </w:pPr>
          </w:p>
        </w:tc>
        <w:tc>
          <w:tcPr>
            <w:tcW w:w="803" w:type="dxa"/>
            <w:vMerge/>
          </w:tcPr>
          <w:p w14:paraId="2D5C267B" w14:textId="77777777" w:rsidR="00C31D17" w:rsidRPr="00A10469" w:rsidRDefault="00C31D17" w:rsidP="00982C2C">
            <w:pPr>
              <w:ind w:right="282"/>
              <w:rPr>
                <w:rFonts w:ascii="Times New Roman" w:hAnsi="Times New Roman" w:cs="Times New Roman"/>
                <w:sz w:val="20"/>
                <w:szCs w:val="20"/>
              </w:rPr>
            </w:pPr>
          </w:p>
        </w:tc>
      </w:tr>
      <w:tr w:rsidR="00DE7C23" w:rsidRPr="00A10469" w14:paraId="6F8102A4" w14:textId="77777777" w:rsidTr="009F4644">
        <w:trPr>
          <w:gridAfter w:val="1"/>
          <w:wAfter w:w="14" w:type="dxa"/>
        </w:trPr>
        <w:tc>
          <w:tcPr>
            <w:tcW w:w="562" w:type="dxa"/>
            <w:vMerge/>
          </w:tcPr>
          <w:p w14:paraId="43E7D82B" w14:textId="77777777" w:rsidR="00DE7C23" w:rsidRPr="00A10469" w:rsidRDefault="00DE7C23" w:rsidP="00982C2C">
            <w:pPr>
              <w:ind w:right="282"/>
              <w:rPr>
                <w:rFonts w:ascii="Times New Roman" w:hAnsi="Times New Roman" w:cs="Times New Roman"/>
                <w:sz w:val="20"/>
                <w:szCs w:val="20"/>
              </w:rPr>
            </w:pPr>
          </w:p>
        </w:tc>
        <w:tc>
          <w:tcPr>
            <w:tcW w:w="1560" w:type="dxa"/>
            <w:vMerge/>
          </w:tcPr>
          <w:p w14:paraId="305CB06E" w14:textId="77777777" w:rsidR="00DE7C23" w:rsidRPr="00A10469" w:rsidRDefault="00DE7C23" w:rsidP="00982C2C">
            <w:pPr>
              <w:ind w:right="282"/>
              <w:rPr>
                <w:rFonts w:ascii="Times New Roman" w:hAnsi="Times New Roman" w:cs="Times New Roman"/>
                <w:sz w:val="20"/>
                <w:szCs w:val="20"/>
              </w:rPr>
            </w:pPr>
          </w:p>
        </w:tc>
        <w:tc>
          <w:tcPr>
            <w:tcW w:w="1842" w:type="dxa"/>
          </w:tcPr>
          <w:p w14:paraId="6EE946C6" w14:textId="70A7589D" w:rsidR="00DE7C23" w:rsidRPr="00A10469" w:rsidRDefault="00DE7C23" w:rsidP="00982C2C">
            <w:pPr>
              <w:ind w:right="-15"/>
              <w:rPr>
                <w:rFonts w:ascii="Times New Roman" w:hAnsi="Times New Roman" w:cs="Times New Roman"/>
                <w:sz w:val="20"/>
                <w:szCs w:val="20"/>
              </w:rPr>
            </w:pPr>
            <w:r w:rsidRPr="00A10469">
              <w:rPr>
                <w:rFonts w:ascii="Times New Roman" w:hAnsi="Times New Roman" w:cs="Times New Roman"/>
                <w:sz w:val="20"/>
                <w:szCs w:val="20"/>
              </w:rPr>
              <w:t>Соответствие нормативно-технической документации</w:t>
            </w:r>
          </w:p>
        </w:tc>
        <w:tc>
          <w:tcPr>
            <w:tcW w:w="2410" w:type="dxa"/>
          </w:tcPr>
          <w:p w14:paraId="064CF978" w14:textId="66A70817" w:rsidR="00DE7C23" w:rsidRPr="00A10469" w:rsidRDefault="00DE7C23" w:rsidP="00982C2C">
            <w:pPr>
              <w:ind w:left="-63" w:right="-153"/>
              <w:jc w:val="center"/>
              <w:rPr>
                <w:rFonts w:ascii="Times New Roman" w:hAnsi="Times New Roman" w:cs="Times New Roman"/>
                <w:sz w:val="20"/>
                <w:szCs w:val="20"/>
              </w:rPr>
            </w:pPr>
            <w:r w:rsidRPr="00A10469">
              <w:rPr>
                <w:rFonts w:ascii="Times New Roman" w:hAnsi="Times New Roman" w:cs="Times New Roman"/>
                <w:sz w:val="20"/>
                <w:szCs w:val="2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w:t>
            </w:r>
            <w:r w:rsidRPr="00A10469">
              <w:rPr>
                <w:rFonts w:ascii="Times New Roman" w:hAnsi="Times New Roman" w:cs="Times New Roman"/>
                <w:sz w:val="20"/>
                <w:szCs w:val="20"/>
              </w:rPr>
              <w:lastRenderedPageBreak/>
              <w:t>природную минеральную воду" ТР ЕАЭС 044/2017, ГОСТ 32220-2013, ГОСТ Р 51074-2003</w:t>
            </w:r>
          </w:p>
        </w:tc>
        <w:tc>
          <w:tcPr>
            <w:tcW w:w="992" w:type="dxa"/>
          </w:tcPr>
          <w:p w14:paraId="520B147C" w14:textId="606F6B96" w:rsidR="00DE7C23" w:rsidRPr="00A10469" w:rsidRDefault="00DE7C23" w:rsidP="00982C2C">
            <w:pPr>
              <w:ind w:right="282"/>
              <w:jc w:val="center"/>
              <w:rPr>
                <w:rFonts w:ascii="Times New Roman" w:hAnsi="Times New Roman" w:cs="Times New Roman"/>
                <w:sz w:val="20"/>
                <w:szCs w:val="20"/>
              </w:rPr>
            </w:pPr>
            <w:r w:rsidRPr="00A10469">
              <w:rPr>
                <w:rFonts w:ascii="Times New Roman" w:hAnsi="Times New Roman" w:cs="Times New Roman"/>
                <w:sz w:val="20"/>
                <w:szCs w:val="20"/>
              </w:rPr>
              <w:lastRenderedPageBreak/>
              <w:t>___</w:t>
            </w:r>
          </w:p>
        </w:tc>
        <w:tc>
          <w:tcPr>
            <w:tcW w:w="1984" w:type="dxa"/>
          </w:tcPr>
          <w:p w14:paraId="0E1DB31D" w14:textId="2D7F5666" w:rsidR="00DE7C23" w:rsidRPr="00A10469" w:rsidRDefault="00DE7C23" w:rsidP="00982C2C">
            <w:pPr>
              <w:ind w:left="-65" w:right="-161"/>
              <w:rPr>
                <w:rFonts w:ascii="Times New Roman" w:hAnsi="Times New Roman" w:cs="Times New Roman"/>
                <w:sz w:val="20"/>
                <w:szCs w:val="20"/>
              </w:rPr>
            </w:pPr>
            <w:r w:rsidRPr="00A10469">
              <w:rPr>
                <w:rFonts w:ascii="Times New Roman" w:hAnsi="Times New Roman" w:cs="Times New Roman"/>
                <w:sz w:val="20"/>
                <w:szCs w:val="20"/>
              </w:rPr>
              <w:t>Значение характеристики не может изменяться участником закупки</w:t>
            </w:r>
          </w:p>
        </w:tc>
        <w:tc>
          <w:tcPr>
            <w:tcW w:w="756" w:type="dxa"/>
            <w:vMerge/>
          </w:tcPr>
          <w:p w14:paraId="246D1FC0" w14:textId="77777777" w:rsidR="00DE7C23" w:rsidRPr="00A10469" w:rsidRDefault="00DE7C23" w:rsidP="00982C2C">
            <w:pPr>
              <w:ind w:right="282"/>
              <w:rPr>
                <w:rFonts w:ascii="Times New Roman" w:hAnsi="Times New Roman" w:cs="Times New Roman"/>
                <w:sz w:val="20"/>
                <w:szCs w:val="20"/>
              </w:rPr>
            </w:pPr>
          </w:p>
        </w:tc>
        <w:tc>
          <w:tcPr>
            <w:tcW w:w="803" w:type="dxa"/>
            <w:vMerge/>
          </w:tcPr>
          <w:p w14:paraId="0967D5C8" w14:textId="77777777" w:rsidR="00DE7C23" w:rsidRPr="00A10469" w:rsidRDefault="00DE7C23" w:rsidP="00982C2C">
            <w:pPr>
              <w:ind w:right="282"/>
              <w:rPr>
                <w:rFonts w:ascii="Times New Roman" w:hAnsi="Times New Roman" w:cs="Times New Roman"/>
                <w:sz w:val="20"/>
                <w:szCs w:val="20"/>
              </w:rPr>
            </w:pPr>
          </w:p>
        </w:tc>
      </w:tr>
      <w:tr w:rsidR="00DE7C23" w:rsidRPr="00A10469" w14:paraId="47749012" w14:textId="77777777" w:rsidTr="009F4644">
        <w:trPr>
          <w:gridAfter w:val="1"/>
          <w:wAfter w:w="14" w:type="dxa"/>
        </w:trPr>
        <w:tc>
          <w:tcPr>
            <w:tcW w:w="562" w:type="dxa"/>
            <w:vMerge/>
          </w:tcPr>
          <w:p w14:paraId="78A309AC" w14:textId="77777777" w:rsidR="00DE7C23" w:rsidRPr="00A10469" w:rsidRDefault="00DE7C23" w:rsidP="00982C2C">
            <w:pPr>
              <w:ind w:right="282"/>
              <w:rPr>
                <w:rFonts w:ascii="Times New Roman" w:hAnsi="Times New Roman" w:cs="Times New Roman"/>
                <w:sz w:val="20"/>
                <w:szCs w:val="20"/>
              </w:rPr>
            </w:pPr>
          </w:p>
        </w:tc>
        <w:tc>
          <w:tcPr>
            <w:tcW w:w="1560" w:type="dxa"/>
            <w:vMerge/>
          </w:tcPr>
          <w:p w14:paraId="21B6FA3B" w14:textId="77777777" w:rsidR="00DE7C23" w:rsidRPr="00A10469" w:rsidRDefault="00DE7C23" w:rsidP="00982C2C">
            <w:pPr>
              <w:ind w:right="282"/>
              <w:rPr>
                <w:rFonts w:ascii="Times New Roman" w:hAnsi="Times New Roman" w:cs="Times New Roman"/>
                <w:sz w:val="20"/>
                <w:szCs w:val="20"/>
              </w:rPr>
            </w:pPr>
          </w:p>
        </w:tc>
        <w:tc>
          <w:tcPr>
            <w:tcW w:w="1842" w:type="dxa"/>
          </w:tcPr>
          <w:p w14:paraId="03AA6EE5" w14:textId="6F8C9D0F" w:rsidR="00DE7C23" w:rsidRPr="00A10469" w:rsidRDefault="00DE7C23" w:rsidP="00982C2C">
            <w:pPr>
              <w:ind w:right="-15"/>
              <w:jc w:val="center"/>
              <w:rPr>
                <w:rFonts w:ascii="Times New Roman" w:hAnsi="Times New Roman" w:cs="Times New Roman"/>
                <w:sz w:val="20"/>
                <w:szCs w:val="20"/>
              </w:rPr>
            </w:pPr>
            <w:r w:rsidRPr="00A10469">
              <w:rPr>
                <w:rFonts w:ascii="Times New Roman" w:hAnsi="Times New Roman" w:cs="Times New Roman"/>
                <w:sz w:val="20"/>
                <w:szCs w:val="20"/>
              </w:rPr>
              <w:t>Для детского питания</w:t>
            </w:r>
          </w:p>
        </w:tc>
        <w:tc>
          <w:tcPr>
            <w:tcW w:w="2410" w:type="dxa"/>
          </w:tcPr>
          <w:p w14:paraId="3C6D0947" w14:textId="6137DD02" w:rsidR="00DE7C23" w:rsidRPr="00A10469" w:rsidRDefault="00DE7C23" w:rsidP="00982C2C">
            <w:pPr>
              <w:ind w:left="-63" w:right="-153"/>
              <w:jc w:val="center"/>
              <w:rPr>
                <w:rFonts w:ascii="Times New Roman" w:hAnsi="Times New Roman" w:cs="Times New Roman"/>
                <w:sz w:val="20"/>
                <w:szCs w:val="20"/>
              </w:rPr>
            </w:pPr>
            <w:r w:rsidRPr="00A10469">
              <w:rPr>
                <w:rFonts w:ascii="Times New Roman" w:hAnsi="Times New Roman" w:cs="Times New Roman"/>
                <w:sz w:val="20"/>
                <w:szCs w:val="20"/>
              </w:rPr>
              <w:t>Нет</w:t>
            </w:r>
          </w:p>
        </w:tc>
        <w:tc>
          <w:tcPr>
            <w:tcW w:w="992" w:type="dxa"/>
          </w:tcPr>
          <w:p w14:paraId="3E09CA93" w14:textId="7346017A" w:rsidR="00DE7C23" w:rsidRPr="00A10469" w:rsidRDefault="00DE7C23" w:rsidP="00982C2C">
            <w:pPr>
              <w:ind w:right="282"/>
              <w:jc w:val="center"/>
              <w:rPr>
                <w:rFonts w:ascii="Times New Roman" w:hAnsi="Times New Roman" w:cs="Times New Roman"/>
                <w:sz w:val="20"/>
                <w:szCs w:val="20"/>
              </w:rPr>
            </w:pPr>
            <w:r w:rsidRPr="00A10469">
              <w:rPr>
                <w:rFonts w:ascii="Times New Roman" w:hAnsi="Times New Roman" w:cs="Times New Roman"/>
                <w:sz w:val="20"/>
                <w:szCs w:val="20"/>
              </w:rPr>
              <w:t>___</w:t>
            </w:r>
          </w:p>
        </w:tc>
        <w:tc>
          <w:tcPr>
            <w:tcW w:w="1984" w:type="dxa"/>
          </w:tcPr>
          <w:p w14:paraId="18AD44D1" w14:textId="5FB3A645" w:rsidR="00DE7C23" w:rsidRPr="00A10469" w:rsidRDefault="00DE7C23" w:rsidP="00982C2C">
            <w:pPr>
              <w:ind w:left="-65" w:right="-161"/>
              <w:rPr>
                <w:rFonts w:ascii="Times New Roman" w:hAnsi="Times New Roman" w:cs="Times New Roman"/>
                <w:sz w:val="20"/>
                <w:szCs w:val="20"/>
              </w:rPr>
            </w:pPr>
            <w:r w:rsidRPr="00A10469">
              <w:rPr>
                <w:rFonts w:ascii="Times New Roman" w:hAnsi="Times New Roman" w:cs="Times New Roman"/>
                <w:sz w:val="20"/>
                <w:szCs w:val="20"/>
              </w:rPr>
              <w:t>Значение характеристики не может изменяться участником закупки</w:t>
            </w:r>
          </w:p>
        </w:tc>
        <w:tc>
          <w:tcPr>
            <w:tcW w:w="756" w:type="dxa"/>
            <w:vMerge/>
          </w:tcPr>
          <w:p w14:paraId="4A35D07B" w14:textId="77777777" w:rsidR="00DE7C23" w:rsidRPr="00A10469" w:rsidRDefault="00DE7C23" w:rsidP="00982C2C">
            <w:pPr>
              <w:ind w:right="282"/>
              <w:rPr>
                <w:rFonts w:ascii="Times New Roman" w:hAnsi="Times New Roman" w:cs="Times New Roman"/>
                <w:sz w:val="20"/>
                <w:szCs w:val="20"/>
              </w:rPr>
            </w:pPr>
          </w:p>
        </w:tc>
        <w:tc>
          <w:tcPr>
            <w:tcW w:w="803" w:type="dxa"/>
            <w:vMerge/>
          </w:tcPr>
          <w:p w14:paraId="0D8BCE43" w14:textId="77777777" w:rsidR="00DE7C23" w:rsidRPr="00A10469" w:rsidRDefault="00DE7C23" w:rsidP="00982C2C">
            <w:pPr>
              <w:ind w:right="282"/>
              <w:rPr>
                <w:rFonts w:ascii="Times New Roman" w:hAnsi="Times New Roman" w:cs="Times New Roman"/>
                <w:sz w:val="20"/>
                <w:szCs w:val="20"/>
              </w:rPr>
            </w:pPr>
          </w:p>
        </w:tc>
      </w:tr>
    </w:tbl>
    <w:p w14:paraId="5DC7D110" w14:textId="77777777" w:rsidR="00262A96" w:rsidRPr="00262A96" w:rsidRDefault="00262A96" w:rsidP="00262A96">
      <w:pPr>
        <w:autoSpaceDN w:val="0"/>
        <w:adjustRightInd w:val="0"/>
        <w:ind w:firstLine="540"/>
        <w:jc w:val="center"/>
        <w:rPr>
          <w:rFonts w:ascii="Times New Roman" w:hAnsi="Times New Roman" w:cs="Times New Roman"/>
          <w:sz w:val="24"/>
          <w:szCs w:val="24"/>
        </w:rPr>
      </w:pPr>
    </w:p>
    <w:tbl>
      <w:tblPr>
        <w:tblW w:w="10065" w:type="dxa"/>
        <w:tblInd w:w="-426" w:type="dxa"/>
        <w:tblLook w:val="04A0" w:firstRow="1" w:lastRow="0" w:firstColumn="1" w:lastColumn="0" w:noHBand="0" w:noVBand="1"/>
      </w:tblPr>
      <w:tblGrid>
        <w:gridCol w:w="5211"/>
        <w:gridCol w:w="4854"/>
      </w:tblGrid>
      <w:tr w:rsidR="00BB2E0C" w:rsidRPr="00D679CE" w14:paraId="2E61B2AF" w14:textId="77777777" w:rsidTr="00262A96">
        <w:tc>
          <w:tcPr>
            <w:tcW w:w="5211" w:type="dxa"/>
          </w:tcPr>
          <w:p w14:paraId="473699D1" w14:textId="77777777" w:rsidR="00BB2E0C" w:rsidRPr="00D679CE" w:rsidRDefault="00BB2E0C" w:rsidP="007E104F">
            <w:pPr>
              <w:spacing w:after="0" w:line="240" w:lineRule="auto"/>
              <w:rPr>
                <w:rFonts w:ascii="Times New Roman" w:eastAsia="Times New Roman" w:hAnsi="Times New Roman" w:cs="Times New Roman"/>
                <w:b/>
                <w:sz w:val="24"/>
                <w:szCs w:val="24"/>
                <w:lang w:eastAsia="ru-RU"/>
              </w:rPr>
            </w:pPr>
            <w:bookmarkStart w:id="12" w:name="_Hlk234499400"/>
            <w:r w:rsidRPr="00D679CE">
              <w:rPr>
                <w:rFonts w:ascii="Times New Roman" w:eastAsia="Times New Roman" w:hAnsi="Times New Roman" w:cs="Times New Roman"/>
                <w:b/>
                <w:sz w:val="24"/>
                <w:szCs w:val="24"/>
                <w:lang w:eastAsia="ru-RU"/>
              </w:rPr>
              <w:t>ЗАКАЗЧИК</w:t>
            </w:r>
          </w:p>
          <w:p w14:paraId="785F0022" w14:textId="77777777" w:rsidR="00A85245" w:rsidRPr="00D679CE" w:rsidRDefault="00A85245" w:rsidP="00A8524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w:t>
            </w:r>
          </w:p>
          <w:p w14:paraId="6F951D0C" w14:textId="77777777" w:rsidR="00A85245" w:rsidRDefault="00A85245" w:rsidP="00A85245">
            <w:pPr>
              <w:spacing w:after="0" w:line="240" w:lineRule="auto"/>
              <w:jc w:val="both"/>
              <w:rPr>
                <w:rFonts w:ascii="Times New Roman" w:hAnsi="Times New Roman" w:cs="Times New Roman"/>
                <w:color w:val="333333"/>
                <w:sz w:val="24"/>
                <w:szCs w:val="24"/>
                <w:shd w:val="clear" w:color="auto" w:fill="FFFFFF"/>
              </w:rPr>
            </w:pPr>
          </w:p>
          <w:p w14:paraId="46884993" w14:textId="77777777" w:rsidR="00A85245" w:rsidRPr="002616C3" w:rsidRDefault="00A85245" w:rsidP="00A85245">
            <w:pPr>
              <w:spacing w:after="0" w:line="240" w:lineRule="auto"/>
              <w:jc w:val="both"/>
              <w:rPr>
                <w:rFonts w:ascii="Times New Roman" w:eastAsia="Times New Roman" w:hAnsi="Times New Roman" w:cs="Times New Roman"/>
                <w:sz w:val="24"/>
                <w:szCs w:val="24"/>
                <w:lang w:eastAsia="ru-RU"/>
              </w:rPr>
            </w:pPr>
            <w:r w:rsidRPr="002616C3">
              <w:rPr>
                <w:rFonts w:ascii="Times New Roman" w:hAnsi="Times New Roman" w:cs="Times New Roman"/>
                <w:color w:val="333333"/>
                <w:sz w:val="24"/>
                <w:szCs w:val="24"/>
                <w:shd w:val="clear" w:color="auto" w:fill="FFFFFF"/>
              </w:rPr>
              <w:t xml:space="preserve">_________________ </w:t>
            </w:r>
            <w:r w:rsidRPr="002616C3">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_________________</w:t>
            </w:r>
            <w:r w:rsidRPr="002616C3">
              <w:rPr>
                <w:rFonts w:ascii="Times New Roman" w:hAnsi="Times New Roman" w:cs="Times New Roman"/>
                <w:sz w:val="24"/>
                <w:szCs w:val="24"/>
                <w:shd w:val="clear" w:color="auto" w:fill="FFFFFF"/>
              </w:rPr>
              <w:t>/</w:t>
            </w:r>
          </w:p>
          <w:p w14:paraId="27C43731" w14:textId="77777777" w:rsidR="00BB2E0C" w:rsidRPr="00D679CE" w:rsidRDefault="00BB2E0C" w:rsidP="00D60F9A">
            <w:pPr>
              <w:spacing w:after="0" w:line="240" w:lineRule="auto"/>
              <w:rPr>
                <w:rFonts w:ascii="Times New Roman" w:eastAsia="Times New Roman" w:hAnsi="Times New Roman" w:cs="Times New Roman"/>
                <w:b/>
                <w:sz w:val="24"/>
                <w:szCs w:val="24"/>
                <w:lang w:eastAsia="ru-RU"/>
              </w:rPr>
            </w:pPr>
          </w:p>
        </w:tc>
        <w:tc>
          <w:tcPr>
            <w:tcW w:w="4854" w:type="dxa"/>
          </w:tcPr>
          <w:p w14:paraId="2D861497" w14:textId="77777777" w:rsidR="00BB2E0C" w:rsidRPr="00D679CE" w:rsidRDefault="00BB2E0C" w:rsidP="007E104F">
            <w:pPr>
              <w:spacing w:after="0" w:line="240" w:lineRule="auto"/>
              <w:rPr>
                <w:rFonts w:ascii="Times New Roman" w:eastAsia="Times New Roman" w:hAnsi="Times New Roman" w:cs="Times New Roman"/>
                <w:b/>
                <w:sz w:val="24"/>
                <w:szCs w:val="24"/>
                <w:lang w:eastAsia="ru-RU"/>
              </w:rPr>
            </w:pPr>
            <w:r w:rsidRPr="00D679CE">
              <w:rPr>
                <w:rFonts w:ascii="Times New Roman" w:eastAsia="Times New Roman" w:hAnsi="Times New Roman" w:cs="Times New Roman"/>
                <w:b/>
                <w:sz w:val="24"/>
                <w:szCs w:val="24"/>
                <w:lang w:eastAsia="ru-RU"/>
              </w:rPr>
              <w:t>ПОСТАВЩИК</w:t>
            </w:r>
          </w:p>
          <w:p w14:paraId="2DE36D51" w14:textId="6EFCA1D0" w:rsidR="002616C3" w:rsidRPr="00D679CE" w:rsidRDefault="00201F93" w:rsidP="002616C3">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w:t>
            </w:r>
          </w:p>
          <w:p w14:paraId="4F9E6762" w14:textId="77777777" w:rsidR="00201F93" w:rsidRDefault="00201F93" w:rsidP="002616C3">
            <w:pPr>
              <w:spacing w:after="0" w:line="240" w:lineRule="auto"/>
              <w:jc w:val="both"/>
              <w:rPr>
                <w:rFonts w:ascii="Times New Roman" w:hAnsi="Times New Roman" w:cs="Times New Roman"/>
                <w:color w:val="333333"/>
                <w:sz w:val="24"/>
                <w:szCs w:val="24"/>
                <w:shd w:val="clear" w:color="auto" w:fill="FFFFFF"/>
              </w:rPr>
            </w:pPr>
          </w:p>
          <w:p w14:paraId="69C2ABE2" w14:textId="6E416593" w:rsidR="002616C3" w:rsidRPr="002616C3" w:rsidRDefault="002616C3" w:rsidP="002616C3">
            <w:pPr>
              <w:spacing w:after="0" w:line="240" w:lineRule="auto"/>
              <w:jc w:val="both"/>
              <w:rPr>
                <w:rFonts w:ascii="Times New Roman" w:eastAsia="Times New Roman" w:hAnsi="Times New Roman" w:cs="Times New Roman"/>
                <w:sz w:val="24"/>
                <w:szCs w:val="24"/>
                <w:lang w:eastAsia="ru-RU"/>
              </w:rPr>
            </w:pPr>
            <w:r w:rsidRPr="002616C3">
              <w:rPr>
                <w:rFonts w:ascii="Times New Roman" w:hAnsi="Times New Roman" w:cs="Times New Roman"/>
                <w:color w:val="333333"/>
                <w:sz w:val="24"/>
                <w:szCs w:val="24"/>
                <w:shd w:val="clear" w:color="auto" w:fill="FFFFFF"/>
              </w:rPr>
              <w:t xml:space="preserve">_________________ </w:t>
            </w:r>
            <w:r w:rsidRPr="002616C3">
              <w:rPr>
                <w:rFonts w:ascii="Times New Roman" w:hAnsi="Times New Roman" w:cs="Times New Roman"/>
                <w:sz w:val="24"/>
                <w:szCs w:val="24"/>
                <w:shd w:val="clear" w:color="auto" w:fill="FFFFFF"/>
              </w:rPr>
              <w:t>/</w:t>
            </w:r>
            <w:r w:rsidR="00201F93">
              <w:rPr>
                <w:rFonts w:ascii="Times New Roman" w:hAnsi="Times New Roman" w:cs="Times New Roman"/>
                <w:sz w:val="24"/>
                <w:szCs w:val="24"/>
                <w:shd w:val="clear" w:color="auto" w:fill="FFFFFF"/>
              </w:rPr>
              <w:t>_________________</w:t>
            </w:r>
            <w:r w:rsidRPr="002616C3">
              <w:rPr>
                <w:rFonts w:ascii="Times New Roman" w:hAnsi="Times New Roman" w:cs="Times New Roman"/>
                <w:sz w:val="24"/>
                <w:szCs w:val="24"/>
                <w:shd w:val="clear" w:color="auto" w:fill="FFFFFF"/>
              </w:rPr>
              <w:t>/</w:t>
            </w:r>
          </w:p>
          <w:p w14:paraId="3E99D3DE" w14:textId="6B87DC05" w:rsidR="00BB2E0C" w:rsidRPr="00D679CE" w:rsidRDefault="00BB2E0C" w:rsidP="002616C3">
            <w:pPr>
              <w:spacing w:after="0" w:line="240" w:lineRule="auto"/>
              <w:rPr>
                <w:rFonts w:ascii="Times New Roman" w:eastAsia="Times New Roman" w:hAnsi="Times New Roman" w:cs="Times New Roman"/>
                <w:b/>
                <w:sz w:val="24"/>
                <w:szCs w:val="24"/>
                <w:lang w:eastAsia="ru-RU"/>
              </w:rPr>
            </w:pPr>
          </w:p>
        </w:tc>
      </w:tr>
      <w:tr w:rsidR="00D60F9A" w:rsidRPr="00D60F9A" w14:paraId="28554DF2" w14:textId="77777777" w:rsidTr="00262A96">
        <w:tc>
          <w:tcPr>
            <w:tcW w:w="5211" w:type="dxa"/>
          </w:tcPr>
          <w:p w14:paraId="4DBF31C5" w14:textId="454FCEB8" w:rsidR="00D60F9A" w:rsidRPr="008F3B59" w:rsidRDefault="008F3B59" w:rsidP="00D60F9A">
            <w:pPr>
              <w:spacing w:after="0" w:line="240" w:lineRule="auto"/>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r w:rsidRPr="008F3B59">
              <w:rPr>
                <w:rFonts w:ascii="Times New Roman" w:eastAsia="Times New Roman" w:hAnsi="Times New Roman" w:cs="Times New Roman"/>
                <w:bCs/>
                <w:sz w:val="20"/>
                <w:szCs w:val="20"/>
                <w:lang w:eastAsia="ru-RU"/>
              </w:rPr>
              <w:t>Подписано электронной подписью</w:t>
            </w:r>
            <w:r>
              <w:rPr>
                <w:rFonts w:ascii="Times New Roman" w:eastAsia="Times New Roman" w:hAnsi="Times New Roman" w:cs="Times New Roman"/>
                <w:bCs/>
                <w:sz w:val="20"/>
                <w:szCs w:val="20"/>
                <w:lang w:eastAsia="ru-RU"/>
              </w:rPr>
              <w:t>)</w:t>
            </w:r>
          </w:p>
        </w:tc>
        <w:tc>
          <w:tcPr>
            <w:tcW w:w="4854" w:type="dxa"/>
          </w:tcPr>
          <w:p w14:paraId="2A55601F" w14:textId="32E6BF54" w:rsidR="00D60F9A" w:rsidRPr="00D60F9A" w:rsidRDefault="008F3B59" w:rsidP="00D60F9A">
            <w:pPr>
              <w:spacing w:after="0" w:line="240" w:lineRule="auto"/>
              <w:rPr>
                <w:rFonts w:ascii="Times New Roman" w:eastAsia="Times New Roman" w:hAnsi="Times New Roman" w:cs="Times New Roman"/>
                <w:bCs/>
                <w:sz w:val="16"/>
                <w:szCs w:val="16"/>
                <w:lang w:eastAsia="ru-RU"/>
              </w:rPr>
            </w:pPr>
            <w:r>
              <w:rPr>
                <w:rFonts w:ascii="Times New Roman" w:eastAsia="Times New Roman" w:hAnsi="Times New Roman" w:cs="Times New Roman"/>
                <w:bCs/>
                <w:sz w:val="20"/>
                <w:szCs w:val="20"/>
                <w:lang w:eastAsia="ru-RU"/>
              </w:rPr>
              <w:t>(</w:t>
            </w:r>
            <w:r w:rsidRPr="008F3B59">
              <w:rPr>
                <w:rFonts w:ascii="Times New Roman" w:eastAsia="Times New Roman" w:hAnsi="Times New Roman" w:cs="Times New Roman"/>
                <w:bCs/>
                <w:sz w:val="20"/>
                <w:szCs w:val="20"/>
                <w:lang w:eastAsia="ru-RU"/>
              </w:rPr>
              <w:t>Подписано электронной подписью</w:t>
            </w:r>
            <w:r>
              <w:rPr>
                <w:rFonts w:ascii="Times New Roman" w:eastAsia="Times New Roman" w:hAnsi="Times New Roman" w:cs="Times New Roman"/>
                <w:bCs/>
                <w:sz w:val="20"/>
                <w:szCs w:val="20"/>
                <w:lang w:eastAsia="ru-RU"/>
              </w:rPr>
              <w:t>)</w:t>
            </w:r>
          </w:p>
        </w:tc>
      </w:tr>
      <w:bookmarkEnd w:id="12"/>
    </w:tbl>
    <w:p w14:paraId="18BDF0B3" w14:textId="77777777" w:rsidR="00A777F1" w:rsidRPr="00A777F1" w:rsidRDefault="00A777F1" w:rsidP="00262A96">
      <w:pPr>
        <w:spacing w:after="0" w:line="240" w:lineRule="auto"/>
        <w:rPr>
          <w:rFonts w:ascii="Times New Roman" w:hAnsi="Times New Roman" w:cs="Times New Roman"/>
        </w:rPr>
      </w:pPr>
    </w:p>
    <w:sectPr w:rsidR="00A777F1" w:rsidRPr="00A777F1" w:rsidSect="00040DED">
      <w:pgSz w:w="11906" w:h="16838"/>
      <w:pgMar w:top="851" w:right="849" w:bottom="731" w:left="1134"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7B273" w14:textId="77777777" w:rsidR="00257C53" w:rsidRDefault="00257C53" w:rsidP="00A777F1">
      <w:pPr>
        <w:spacing w:after="0" w:line="240" w:lineRule="auto"/>
      </w:pPr>
      <w:r>
        <w:separator/>
      </w:r>
    </w:p>
  </w:endnote>
  <w:endnote w:type="continuationSeparator" w:id="0">
    <w:p w14:paraId="7914E211" w14:textId="77777777" w:rsidR="00257C53" w:rsidRDefault="00257C53" w:rsidP="00A777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ohit Hindi">
    <w:altName w:val="MS Mincho"/>
    <w:charset w:val="80"/>
    <w:family w:val="auto"/>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8380688"/>
      <w:docPartObj>
        <w:docPartGallery w:val="Page Numbers (Bottom of Page)"/>
        <w:docPartUnique/>
      </w:docPartObj>
    </w:sdtPr>
    <w:sdtContent>
      <w:p w14:paraId="14A94413" w14:textId="4D3E9A4F" w:rsidR="007D064E" w:rsidRDefault="00AC36AE">
        <w:pPr>
          <w:pStyle w:val="a3"/>
          <w:jc w:val="center"/>
        </w:pPr>
        <w:r>
          <w:fldChar w:fldCharType="begin"/>
        </w:r>
        <w:r>
          <w:instrText>PAGE   \* MERGEFORMAT</w:instrText>
        </w:r>
        <w:r>
          <w:fldChar w:fldCharType="separate"/>
        </w:r>
        <w:r w:rsidR="008B36F2">
          <w:rPr>
            <w:noProof/>
          </w:rPr>
          <w:t>11</w:t>
        </w:r>
        <w:r>
          <w:rPr>
            <w:noProof/>
          </w:rPr>
          <w:fldChar w:fldCharType="end"/>
        </w:r>
      </w:p>
    </w:sdtContent>
  </w:sdt>
  <w:p w14:paraId="3CA55476" w14:textId="77777777" w:rsidR="007D064E" w:rsidRDefault="007D064E">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B6C58" w14:textId="77777777" w:rsidR="00257C53" w:rsidRDefault="00257C53" w:rsidP="00A777F1">
      <w:pPr>
        <w:spacing w:after="0" w:line="240" w:lineRule="auto"/>
      </w:pPr>
      <w:r>
        <w:separator/>
      </w:r>
    </w:p>
  </w:footnote>
  <w:footnote w:type="continuationSeparator" w:id="0">
    <w:p w14:paraId="31ADD225" w14:textId="77777777" w:rsidR="00257C53" w:rsidRDefault="00257C53" w:rsidP="00A777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4"/>
    <w:multiLevelType w:val="multilevel"/>
    <w:tmpl w:val="00000004"/>
    <w:name w:val="WW8Num4"/>
    <w:lvl w:ilvl="0">
      <w:start w:val="1"/>
      <w:numFmt w:val="bullet"/>
      <w:lvlText w:val=""/>
      <w:lvlJc w:val="left"/>
      <w:pPr>
        <w:tabs>
          <w:tab w:val="num" w:pos="0"/>
        </w:tabs>
        <w:ind w:left="1200" w:hanging="360"/>
      </w:pPr>
      <w:rPr>
        <w:rFonts w:ascii="Wingdings" w:hAnsi="Wingdings"/>
      </w:rPr>
    </w:lvl>
    <w:lvl w:ilvl="1">
      <w:start w:val="1"/>
      <w:numFmt w:val="bullet"/>
      <w:lvlText w:val="o"/>
      <w:lvlJc w:val="left"/>
      <w:pPr>
        <w:tabs>
          <w:tab w:val="num" w:pos="0"/>
        </w:tabs>
        <w:ind w:left="1860" w:hanging="360"/>
      </w:pPr>
      <w:rPr>
        <w:rFonts w:ascii="Courier New" w:hAnsi="Courier New"/>
      </w:rPr>
    </w:lvl>
    <w:lvl w:ilvl="2">
      <w:start w:val="1"/>
      <w:numFmt w:val="bullet"/>
      <w:lvlText w:val=""/>
      <w:lvlJc w:val="left"/>
      <w:pPr>
        <w:tabs>
          <w:tab w:val="num" w:pos="0"/>
        </w:tabs>
        <w:ind w:left="2580" w:hanging="360"/>
      </w:pPr>
      <w:rPr>
        <w:rFonts w:ascii="Wingdings" w:hAnsi="Wingdings"/>
      </w:rPr>
    </w:lvl>
    <w:lvl w:ilvl="3">
      <w:start w:val="1"/>
      <w:numFmt w:val="bullet"/>
      <w:lvlText w:val=""/>
      <w:lvlJc w:val="left"/>
      <w:pPr>
        <w:tabs>
          <w:tab w:val="num" w:pos="0"/>
        </w:tabs>
        <w:ind w:left="3300" w:hanging="360"/>
      </w:pPr>
      <w:rPr>
        <w:rFonts w:ascii="Symbol" w:hAnsi="Symbol"/>
      </w:rPr>
    </w:lvl>
    <w:lvl w:ilvl="4">
      <w:start w:val="1"/>
      <w:numFmt w:val="bullet"/>
      <w:lvlText w:val="o"/>
      <w:lvlJc w:val="left"/>
      <w:pPr>
        <w:tabs>
          <w:tab w:val="num" w:pos="0"/>
        </w:tabs>
        <w:ind w:left="4020" w:hanging="360"/>
      </w:pPr>
      <w:rPr>
        <w:rFonts w:ascii="Courier New" w:hAnsi="Courier New"/>
      </w:rPr>
    </w:lvl>
    <w:lvl w:ilvl="5">
      <w:start w:val="1"/>
      <w:numFmt w:val="bullet"/>
      <w:lvlText w:val=""/>
      <w:lvlJc w:val="left"/>
      <w:pPr>
        <w:tabs>
          <w:tab w:val="num" w:pos="0"/>
        </w:tabs>
        <w:ind w:left="4740" w:hanging="360"/>
      </w:pPr>
      <w:rPr>
        <w:rFonts w:ascii="Wingdings" w:hAnsi="Wingdings"/>
      </w:rPr>
    </w:lvl>
    <w:lvl w:ilvl="6">
      <w:start w:val="1"/>
      <w:numFmt w:val="bullet"/>
      <w:lvlText w:val=""/>
      <w:lvlJc w:val="left"/>
      <w:pPr>
        <w:tabs>
          <w:tab w:val="num" w:pos="0"/>
        </w:tabs>
        <w:ind w:left="5460" w:hanging="360"/>
      </w:pPr>
      <w:rPr>
        <w:rFonts w:ascii="Symbol" w:hAnsi="Symbol"/>
      </w:rPr>
    </w:lvl>
    <w:lvl w:ilvl="7">
      <w:start w:val="1"/>
      <w:numFmt w:val="bullet"/>
      <w:lvlText w:val="o"/>
      <w:lvlJc w:val="left"/>
      <w:pPr>
        <w:tabs>
          <w:tab w:val="num" w:pos="0"/>
        </w:tabs>
        <w:ind w:left="6180" w:hanging="360"/>
      </w:pPr>
      <w:rPr>
        <w:rFonts w:ascii="Courier New" w:hAnsi="Courier New"/>
      </w:rPr>
    </w:lvl>
    <w:lvl w:ilvl="8">
      <w:start w:val="1"/>
      <w:numFmt w:val="bullet"/>
      <w:lvlText w:val=""/>
      <w:lvlJc w:val="left"/>
      <w:pPr>
        <w:tabs>
          <w:tab w:val="num" w:pos="0"/>
        </w:tabs>
        <w:ind w:left="6900" w:hanging="360"/>
      </w:pPr>
      <w:rPr>
        <w:rFonts w:ascii="Wingdings" w:hAnsi="Wingdings"/>
      </w:rPr>
    </w:lvl>
  </w:abstractNum>
  <w:abstractNum w:abstractNumId="2" w15:restartNumberingAfterBreak="0">
    <w:nsid w:val="04A137F3"/>
    <w:multiLevelType w:val="multilevel"/>
    <w:tmpl w:val="0408EA4A"/>
    <w:lvl w:ilvl="0">
      <w:start w:val="1"/>
      <w:numFmt w:val="decimal"/>
      <w:pStyle w:val="-"/>
      <w:lvlText w:val="%1."/>
      <w:lvlJc w:val="left"/>
      <w:pPr>
        <w:ind w:left="720" w:hanging="360"/>
      </w:pPr>
      <w:rPr>
        <w:rFonts w:hint="default"/>
      </w:rPr>
    </w:lvl>
    <w:lvl w:ilvl="1">
      <w:start w:val="1"/>
      <w:numFmt w:val="decimal"/>
      <w:isLgl/>
      <w:lvlText w:val="%1.%2."/>
      <w:lvlJc w:val="left"/>
      <w:pPr>
        <w:ind w:left="900" w:hanging="4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04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640" w:hanging="1440"/>
      </w:pPr>
      <w:rPr>
        <w:rFonts w:hint="default"/>
      </w:rPr>
    </w:lvl>
    <w:lvl w:ilvl="8">
      <w:start w:val="1"/>
      <w:numFmt w:val="decimal"/>
      <w:isLgl/>
      <w:lvlText w:val="%1.%2.%3.%4.%5.%6.%7.%8.%9."/>
      <w:lvlJc w:val="left"/>
      <w:pPr>
        <w:ind w:left="3120" w:hanging="1800"/>
      </w:pPr>
      <w:rPr>
        <w:rFonts w:hint="default"/>
      </w:rPr>
    </w:lvl>
  </w:abstractNum>
  <w:abstractNum w:abstractNumId="3" w15:restartNumberingAfterBreak="0">
    <w:nsid w:val="1B596D6E"/>
    <w:multiLevelType w:val="multilevel"/>
    <w:tmpl w:val="00000015"/>
    <w:lvl w:ilvl="0">
      <w:start w:val="1"/>
      <w:numFmt w:val="decimal"/>
      <w:lvlText w:val="%1."/>
      <w:lvlJc w:val="left"/>
      <w:pPr>
        <w:tabs>
          <w:tab w:val="num" w:pos="828"/>
        </w:tabs>
        <w:ind w:left="828" w:hanging="550"/>
      </w:pPr>
      <w:rPr>
        <w:rFonts w:ascii="Arial" w:hAnsi="Arial" w:cs="Arial"/>
        <w:color w:val="000000"/>
        <w:sz w:val="24"/>
        <w:szCs w:val="24"/>
      </w:rPr>
    </w:lvl>
    <w:lvl w:ilvl="1">
      <w:start w:val="1"/>
      <w:numFmt w:val="lowerLetter"/>
      <w:lvlText w:val="%2."/>
      <w:lvlJc w:val="left"/>
      <w:pPr>
        <w:tabs>
          <w:tab w:val="num" w:pos="1548"/>
        </w:tabs>
        <w:ind w:left="1548" w:hanging="360"/>
      </w:pPr>
      <w:rPr>
        <w:rFonts w:ascii="Arial" w:hAnsi="Arial" w:cs="Arial"/>
        <w:color w:val="000000"/>
        <w:sz w:val="24"/>
        <w:szCs w:val="24"/>
      </w:rPr>
    </w:lvl>
    <w:lvl w:ilvl="2">
      <w:start w:val="1"/>
      <w:numFmt w:val="lowerRoman"/>
      <w:lvlText w:val="%3."/>
      <w:lvlJc w:val="right"/>
      <w:pPr>
        <w:tabs>
          <w:tab w:val="num" w:pos="2268"/>
        </w:tabs>
        <w:ind w:left="2268" w:hanging="180"/>
      </w:pPr>
      <w:rPr>
        <w:rFonts w:ascii="Arial" w:hAnsi="Arial" w:cs="Arial"/>
        <w:color w:val="000000"/>
        <w:sz w:val="24"/>
        <w:szCs w:val="24"/>
      </w:rPr>
    </w:lvl>
    <w:lvl w:ilvl="3">
      <w:start w:val="1"/>
      <w:numFmt w:val="decimal"/>
      <w:lvlText w:val="%4."/>
      <w:lvlJc w:val="left"/>
      <w:pPr>
        <w:tabs>
          <w:tab w:val="num" w:pos="2988"/>
        </w:tabs>
        <w:ind w:left="2988" w:hanging="360"/>
      </w:pPr>
      <w:rPr>
        <w:rFonts w:ascii="Arial" w:hAnsi="Arial" w:cs="Arial"/>
        <w:color w:val="000000"/>
        <w:sz w:val="24"/>
        <w:szCs w:val="24"/>
      </w:rPr>
    </w:lvl>
    <w:lvl w:ilvl="4">
      <w:start w:val="1"/>
      <w:numFmt w:val="lowerLetter"/>
      <w:lvlText w:val="%5."/>
      <w:lvlJc w:val="left"/>
      <w:pPr>
        <w:tabs>
          <w:tab w:val="num" w:pos="3708"/>
        </w:tabs>
        <w:ind w:left="3708" w:hanging="360"/>
      </w:pPr>
      <w:rPr>
        <w:rFonts w:ascii="Arial" w:hAnsi="Arial" w:cs="Arial"/>
        <w:color w:val="000000"/>
        <w:sz w:val="24"/>
        <w:szCs w:val="24"/>
      </w:rPr>
    </w:lvl>
    <w:lvl w:ilvl="5">
      <w:start w:val="1"/>
      <w:numFmt w:val="lowerRoman"/>
      <w:lvlText w:val="%6."/>
      <w:lvlJc w:val="right"/>
      <w:pPr>
        <w:tabs>
          <w:tab w:val="num" w:pos="4428"/>
        </w:tabs>
        <w:ind w:left="4428" w:hanging="180"/>
      </w:pPr>
      <w:rPr>
        <w:rFonts w:ascii="Arial" w:hAnsi="Arial" w:cs="Arial"/>
        <w:color w:val="000000"/>
        <w:sz w:val="24"/>
        <w:szCs w:val="24"/>
      </w:rPr>
    </w:lvl>
    <w:lvl w:ilvl="6">
      <w:start w:val="1"/>
      <w:numFmt w:val="decimal"/>
      <w:lvlText w:val="%7."/>
      <w:lvlJc w:val="left"/>
      <w:pPr>
        <w:tabs>
          <w:tab w:val="num" w:pos="5148"/>
        </w:tabs>
        <w:ind w:left="5148" w:hanging="360"/>
      </w:pPr>
      <w:rPr>
        <w:rFonts w:ascii="Arial" w:hAnsi="Arial" w:cs="Arial"/>
        <w:color w:val="000000"/>
        <w:sz w:val="24"/>
        <w:szCs w:val="24"/>
      </w:rPr>
    </w:lvl>
    <w:lvl w:ilvl="7">
      <w:start w:val="1"/>
      <w:numFmt w:val="lowerLetter"/>
      <w:lvlText w:val="%8."/>
      <w:lvlJc w:val="left"/>
      <w:pPr>
        <w:tabs>
          <w:tab w:val="num" w:pos="5868"/>
        </w:tabs>
        <w:ind w:left="5868" w:hanging="360"/>
      </w:pPr>
      <w:rPr>
        <w:rFonts w:ascii="Arial" w:hAnsi="Arial" w:cs="Arial"/>
        <w:color w:val="000000"/>
        <w:sz w:val="24"/>
        <w:szCs w:val="24"/>
      </w:rPr>
    </w:lvl>
    <w:lvl w:ilvl="8">
      <w:start w:val="1"/>
      <w:numFmt w:val="lowerRoman"/>
      <w:lvlText w:val="%9."/>
      <w:lvlJc w:val="right"/>
      <w:pPr>
        <w:tabs>
          <w:tab w:val="num" w:pos="6588"/>
        </w:tabs>
        <w:ind w:left="6588" w:hanging="180"/>
      </w:pPr>
      <w:rPr>
        <w:rFonts w:ascii="Arial" w:hAnsi="Arial" w:cs="Arial"/>
        <w:color w:val="000000"/>
        <w:sz w:val="24"/>
        <w:szCs w:val="24"/>
      </w:rPr>
    </w:lvl>
  </w:abstractNum>
  <w:abstractNum w:abstractNumId="4" w15:restartNumberingAfterBreak="0">
    <w:nsid w:val="2FFB61D2"/>
    <w:multiLevelType w:val="multilevel"/>
    <w:tmpl w:val="CAB0353E"/>
    <w:lvl w:ilvl="0">
      <w:start w:val="1"/>
      <w:numFmt w:val="decimal"/>
      <w:lvlText w:val="%1."/>
      <w:lvlJc w:val="left"/>
      <w:pPr>
        <w:ind w:left="720" w:hanging="360"/>
      </w:pPr>
      <w:rPr>
        <w:rFonts w:hint="default"/>
      </w:rPr>
    </w:lvl>
    <w:lvl w:ilvl="1">
      <w:start w:val="1"/>
      <w:numFmt w:val="decimal"/>
      <w:isLgl/>
      <w:lvlText w:val="%2."/>
      <w:lvlJc w:val="left"/>
      <w:pPr>
        <w:ind w:left="720" w:hanging="360"/>
      </w:pPr>
      <w:rPr>
        <w:rFonts w:ascii="Times New Roman" w:eastAsia="Times New Roman" w:hAnsi="Times New Roman" w:cs="Times New Roman"/>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02B20AD"/>
    <w:multiLevelType w:val="multilevel"/>
    <w:tmpl w:val="6F1AAAC0"/>
    <w:lvl w:ilvl="0">
      <w:start w:val="2"/>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0"/>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6144C8B"/>
    <w:multiLevelType w:val="hybridMultilevel"/>
    <w:tmpl w:val="9FFC0800"/>
    <w:lvl w:ilvl="0" w:tplc="4150243C">
      <w:start w:val="1"/>
      <w:numFmt w:val="decimal"/>
      <w:lvlText w:val="2.1.%1"/>
      <w:lvlJc w:val="left"/>
      <w:pPr>
        <w:ind w:left="2160" w:hanging="360"/>
      </w:pPr>
      <w:rPr>
        <w:rFonts w:hint="default"/>
        <w:color w:val="auto"/>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7" w15:restartNumberingAfterBreak="0">
    <w:nsid w:val="578A06CC"/>
    <w:multiLevelType w:val="hybridMultilevel"/>
    <w:tmpl w:val="C520DB7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CC360D7"/>
    <w:multiLevelType w:val="multilevel"/>
    <w:tmpl w:val="BA140786"/>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6721259C"/>
    <w:multiLevelType w:val="hybridMultilevel"/>
    <w:tmpl w:val="F606DAD4"/>
    <w:lvl w:ilvl="0" w:tplc="0D5E5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04B49CB"/>
    <w:multiLevelType w:val="hybridMultilevel"/>
    <w:tmpl w:val="47E80978"/>
    <w:lvl w:ilvl="0" w:tplc="3EDE413C">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CDE12EF"/>
    <w:multiLevelType w:val="multilevel"/>
    <w:tmpl w:val="21C04B8A"/>
    <w:lvl w:ilvl="0">
      <w:start w:val="1"/>
      <w:numFmt w:val="decimal"/>
      <w:lvlText w:val="%1."/>
      <w:lvlJc w:val="left"/>
      <w:pPr>
        <w:ind w:left="720" w:hanging="360"/>
      </w:pPr>
      <w:rPr>
        <w:rFonts w:hint="default"/>
      </w:rPr>
    </w:lvl>
    <w:lvl w:ilvl="1">
      <w:start w:val="5"/>
      <w:numFmt w:val="decimal"/>
      <w:isLgl/>
      <w:lvlText w:val="%1.%2."/>
      <w:lvlJc w:val="left"/>
      <w:pPr>
        <w:ind w:left="959" w:hanging="420"/>
      </w:pPr>
      <w:rPr>
        <w:rFonts w:eastAsia="Times New Roman" w:hint="default"/>
      </w:rPr>
    </w:lvl>
    <w:lvl w:ilvl="2">
      <w:start w:val="1"/>
      <w:numFmt w:val="decimal"/>
      <w:isLgl/>
      <w:lvlText w:val="%1.%2.%3."/>
      <w:lvlJc w:val="left"/>
      <w:pPr>
        <w:ind w:left="1438" w:hanging="720"/>
      </w:pPr>
      <w:rPr>
        <w:rFonts w:eastAsia="Times New Roman" w:hint="default"/>
      </w:rPr>
    </w:lvl>
    <w:lvl w:ilvl="3">
      <w:start w:val="1"/>
      <w:numFmt w:val="decimalZero"/>
      <w:isLgl/>
      <w:lvlText w:val="%1.%2.%3.%4."/>
      <w:lvlJc w:val="left"/>
      <w:pPr>
        <w:ind w:left="1617" w:hanging="720"/>
      </w:pPr>
      <w:rPr>
        <w:rFonts w:eastAsia="Times New Roman" w:hint="default"/>
      </w:rPr>
    </w:lvl>
    <w:lvl w:ilvl="4">
      <w:start w:val="1"/>
      <w:numFmt w:val="decimal"/>
      <w:isLgl/>
      <w:lvlText w:val="%1.%2.%3.%4.%5."/>
      <w:lvlJc w:val="left"/>
      <w:pPr>
        <w:ind w:left="2156" w:hanging="1080"/>
      </w:pPr>
      <w:rPr>
        <w:rFonts w:eastAsia="Times New Roman" w:hint="default"/>
      </w:rPr>
    </w:lvl>
    <w:lvl w:ilvl="5">
      <w:start w:val="1"/>
      <w:numFmt w:val="decimal"/>
      <w:isLgl/>
      <w:lvlText w:val="%1.%2.%3.%4.%5.%6."/>
      <w:lvlJc w:val="left"/>
      <w:pPr>
        <w:ind w:left="2335" w:hanging="1080"/>
      </w:pPr>
      <w:rPr>
        <w:rFonts w:eastAsia="Times New Roman" w:hint="default"/>
      </w:rPr>
    </w:lvl>
    <w:lvl w:ilvl="6">
      <w:start w:val="1"/>
      <w:numFmt w:val="decimal"/>
      <w:isLgl/>
      <w:lvlText w:val="%1.%2.%3.%4.%5.%6.%7."/>
      <w:lvlJc w:val="left"/>
      <w:pPr>
        <w:ind w:left="2874" w:hanging="1440"/>
      </w:pPr>
      <w:rPr>
        <w:rFonts w:eastAsia="Times New Roman" w:hint="default"/>
      </w:rPr>
    </w:lvl>
    <w:lvl w:ilvl="7">
      <w:start w:val="1"/>
      <w:numFmt w:val="decimal"/>
      <w:isLgl/>
      <w:lvlText w:val="%1.%2.%3.%4.%5.%6.%7.%8."/>
      <w:lvlJc w:val="left"/>
      <w:pPr>
        <w:ind w:left="3053" w:hanging="1440"/>
      </w:pPr>
      <w:rPr>
        <w:rFonts w:eastAsia="Times New Roman" w:hint="default"/>
      </w:rPr>
    </w:lvl>
    <w:lvl w:ilvl="8">
      <w:start w:val="1"/>
      <w:numFmt w:val="decimal"/>
      <w:isLgl/>
      <w:lvlText w:val="%1.%2.%3.%4.%5.%6.%7.%8.%9."/>
      <w:lvlJc w:val="left"/>
      <w:pPr>
        <w:ind w:left="3592" w:hanging="1800"/>
      </w:pPr>
      <w:rPr>
        <w:rFonts w:eastAsia="Times New Roman" w:hint="default"/>
      </w:rPr>
    </w:lvl>
  </w:abstractNum>
  <w:num w:numId="1" w16cid:durableId="414088593">
    <w:abstractNumId w:val="2"/>
  </w:num>
  <w:num w:numId="2" w16cid:durableId="1819809211">
    <w:abstractNumId w:val="0"/>
  </w:num>
  <w:num w:numId="3" w16cid:durableId="1739204447">
    <w:abstractNumId w:val="1"/>
  </w:num>
  <w:num w:numId="4" w16cid:durableId="27608340">
    <w:abstractNumId w:val="4"/>
  </w:num>
  <w:num w:numId="5" w16cid:durableId="113716898">
    <w:abstractNumId w:val="11"/>
  </w:num>
  <w:num w:numId="6" w16cid:durableId="43989411">
    <w:abstractNumId w:val="7"/>
  </w:num>
  <w:num w:numId="7" w16cid:durableId="2069038300">
    <w:abstractNumId w:val="8"/>
  </w:num>
  <w:num w:numId="8" w16cid:durableId="495806074">
    <w:abstractNumId w:val="6"/>
  </w:num>
  <w:num w:numId="9" w16cid:durableId="1296642369">
    <w:abstractNumId w:val="5"/>
  </w:num>
  <w:num w:numId="10" w16cid:durableId="1012760197">
    <w:abstractNumId w:val="9"/>
  </w:num>
  <w:num w:numId="11" w16cid:durableId="1761871145">
    <w:abstractNumId w:val="10"/>
  </w:num>
  <w:num w:numId="12" w16cid:durableId="11003766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8"/>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7F1"/>
    <w:rsid w:val="00040DED"/>
    <w:rsid w:val="00073DB8"/>
    <w:rsid w:val="0008193D"/>
    <w:rsid w:val="00083BA3"/>
    <w:rsid w:val="000A00CB"/>
    <w:rsid w:val="000C7893"/>
    <w:rsid w:val="0014749E"/>
    <w:rsid w:val="00163EB0"/>
    <w:rsid w:val="00176C18"/>
    <w:rsid w:val="00191670"/>
    <w:rsid w:val="001B6FC6"/>
    <w:rsid w:val="001C6902"/>
    <w:rsid w:val="001F65FC"/>
    <w:rsid w:val="00201F93"/>
    <w:rsid w:val="00257C53"/>
    <w:rsid w:val="002616C3"/>
    <w:rsid w:val="00262A96"/>
    <w:rsid w:val="0028398C"/>
    <w:rsid w:val="00293985"/>
    <w:rsid w:val="002D7682"/>
    <w:rsid w:val="002F0D1C"/>
    <w:rsid w:val="00350EBA"/>
    <w:rsid w:val="003832B0"/>
    <w:rsid w:val="003A3784"/>
    <w:rsid w:val="003B5561"/>
    <w:rsid w:val="003C50CC"/>
    <w:rsid w:val="00412BE6"/>
    <w:rsid w:val="00420747"/>
    <w:rsid w:val="004214DA"/>
    <w:rsid w:val="00424B47"/>
    <w:rsid w:val="00437E2D"/>
    <w:rsid w:val="004679B2"/>
    <w:rsid w:val="00481323"/>
    <w:rsid w:val="004D5806"/>
    <w:rsid w:val="004E2572"/>
    <w:rsid w:val="004F1F61"/>
    <w:rsid w:val="00506D89"/>
    <w:rsid w:val="00525C1E"/>
    <w:rsid w:val="00534DAA"/>
    <w:rsid w:val="00557150"/>
    <w:rsid w:val="005A3622"/>
    <w:rsid w:val="005A7C47"/>
    <w:rsid w:val="005D3348"/>
    <w:rsid w:val="005F5DF5"/>
    <w:rsid w:val="00613179"/>
    <w:rsid w:val="006429AA"/>
    <w:rsid w:val="006B3B96"/>
    <w:rsid w:val="006C1E31"/>
    <w:rsid w:val="006E0B98"/>
    <w:rsid w:val="006F5EEB"/>
    <w:rsid w:val="0071330B"/>
    <w:rsid w:val="007A77E6"/>
    <w:rsid w:val="007D064E"/>
    <w:rsid w:val="00823D06"/>
    <w:rsid w:val="00850F2B"/>
    <w:rsid w:val="008B36F2"/>
    <w:rsid w:val="008E2528"/>
    <w:rsid w:val="008F0B70"/>
    <w:rsid w:val="008F3B59"/>
    <w:rsid w:val="008F45EE"/>
    <w:rsid w:val="00924B8A"/>
    <w:rsid w:val="0095365C"/>
    <w:rsid w:val="0096035C"/>
    <w:rsid w:val="00972647"/>
    <w:rsid w:val="00982C2C"/>
    <w:rsid w:val="009F1617"/>
    <w:rsid w:val="009F4644"/>
    <w:rsid w:val="00A10469"/>
    <w:rsid w:val="00A1270F"/>
    <w:rsid w:val="00A71A2E"/>
    <w:rsid w:val="00A721C3"/>
    <w:rsid w:val="00A777F1"/>
    <w:rsid w:val="00A80C35"/>
    <w:rsid w:val="00A82DD3"/>
    <w:rsid w:val="00A85245"/>
    <w:rsid w:val="00A90C9E"/>
    <w:rsid w:val="00AC36AE"/>
    <w:rsid w:val="00AC6FF1"/>
    <w:rsid w:val="00AF3187"/>
    <w:rsid w:val="00B54D20"/>
    <w:rsid w:val="00B73D7B"/>
    <w:rsid w:val="00B87B18"/>
    <w:rsid w:val="00B9544D"/>
    <w:rsid w:val="00BB2E0C"/>
    <w:rsid w:val="00BC1574"/>
    <w:rsid w:val="00C0356C"/>
    <w:rsid w:val="00C20DD1"/>
    <w:rsid w:val="00C31D17"/>
    <w:rsid w:val="00C4456B"/>
    <w:rsid w:val="00C53179"/>
    <w:rsid w:val="00C57DFA"/>
    <w:rsid w:val="00C77064"/>
    <w:rsid w:val="00C902A9"/>
    <w:rsid w:val="00CA16E3"/>
    <w:rsid w:val="00CC0546"/>
    <w:rsid w:val="00CD3FE9"/>
    <w:rsid w:val="00CD44EA"/>
    <w:rsid w:val="00D0199B"/>
    <w:rsid w:val="00D33400"/>
    <w:rsid w:val="00D56A43"/>
    <w:rsid w:val="00D60F9A"/>
    <w:rsid w:val="00D636A9"/>
    <w:rsid w:val="00DA7E3A"/>
    <w:rsid w:val="00DB7790"/>
    <w:rsid w:val="00DD3207"/>
    <w:rsid w:val="00DD6579"/>
    <w:rsid w:val="00DE7C23"/>
    <w:rsid w:val="00E155E8"/>
    <w:rsid w:val="00E22D29"/>
    <w:rsid w:val="00E40764"/>
    <w:rsid w:val="00E72301"/>
    <w:rsid w:val="00E91837"/>
    <w:rsid w:val="00EC0842"/>
    <w:rsid w:val="00ED2077"/>
    <w:rsid w:val="00ED330B"/>
    <w:rsid w:val="00EF53A3"/>
    <w:rsid w:val="00F028CB"/>
    <w:rsid w:val="00F03AC3"/>
    <w:rsid w:val="00F07DC8"/>
    <w:rsid w:val="00F25A2A"/>
    <w:rsid w:val="00F377BC"/>
    <w:rsid w:val="00F631FC"/>
    <w:rsid w:val="00F95014"/>
    <w:rsid w:val="00F9608A"/>
    <w:rsid w:val="00FB53F1"/>
    <w:rsid w:val="00FD124A"/>
    <w:rsid w:val="00FF20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265BC7"/>
  <w15:docId w15:val="{650D59C0-6D74-4500-836F-231EA41F9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77F1"/>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A777F1"/>
    <w:pPr>
      <w:tabs>
        <w:tab w:val="center" w:pos="4677"/>
        <w:tab w:val="right" w:pos="9355"/>
      </w:tabs>
      <w:spacing w:after="0" w:line="240" w:lineRule="auto"/>
    </w:pPr>
  </w:style>
  <w:style w:type="character" w:customStyle="1" w:styleId="a4">
    <w:name w:val="Нижний колонтитул Знак"/>
    <w:basedOn w:val="a0"/>
    <w:link w:val="a3"/>
    <w:uiPriority w:val="99"/>
    <w:rsid w:val="00A777F1"/>
  </w:style>
  <w:style w:type="character" w:customStyle="1" w:styleId="2">
    <w:name w:val="Основной текст (2)_"/>
    <w:basedOn w:val="a0"/>
    <w:link w:val="20"/>
    <w:rsid w:val="00A777F1"/>
    <w:rPr>
      <w:rFonts w:ascii="Times New Roman" w:eastAsia="Times New Roman" w:hAnsi="Times New Roman" w:cs="Times New Roman"/>
      <w:sz w:val="19"/>
      <w:szCs w:val="19"/>
      <w:shd w:val="clear" w:color="auto" w:fill="FFFFFF"/>
    </w:rPr>
  </w:style>
  <w:style w:type="paragraph" w:customStyle="1" w:styleId="20">
    <w:name w:val="Основной текст (2)"/>
    <w:basedOn w:val="a"/>
    <w:link w:val="2"/>
    <w:rsid w:val="00A777F1"/>
    <w:pPr>
      <w:widowControl w:val="0"/>
      <w:shd w:val="clear" w:color="auto" w:fill="FFFFFF"/>
      <w:spacing w:after="0" w:line="0" w:lineRule="atLeast"/>
    </w:pPr>
    <w:rPr>
      <w:rFonts w:ascii="Times New Roman" w:eastAsia="Times New Roman" w:hAnsi="Times New Roman" w:cs="Times New Roman"/>
      <w:sz w:val="19"/>
      <w:szCs w:val="19"/>
    </w:rPr>
  </w:style>
  <w:style w:type="paragraph" w:customStyle="1" w:styleId="-">
    <w:name w:val="Контракт-подпункт"/>
    <w:basedOn w:val="a"/>
    <w:rsid w:val="00A777F1"/>
    <w:pPr>
      <w:widowControl w:val="0"/>
      <w:numPr>
        <w:numId w:val="1"/>
      </w:numPr>
      <w:tabs>
        <w:tab w:val="left" w:pos="851"/>
      </w:tabs>
      <w:suppressAutoHyphens/>
      <w:spacing w:after="0" w:line="240" w:lineRule="auto"/>
      <w:ind w:left="851" w:hanging="851"/>
      <w:jc w:val="both"/>
    </w:pPr>
    <w:rPr>
      <w:rFonts w:ascii="Times New Roman" w:eastAsia="Arial Unicode MS" w:hAnsi="Times New Roman" w:cs="Lohit Hindi"/>
      <w:kern w:val="1"/>
      <w:sz w:val="24"/>
      <w:szCs w:val="24"/>
      <w:lang w:eastAsia="zh-CN" w:bidi="hi-IN"/>
    </w:rPr>
  </w:style>
  <w:style w:type="paragraph" w:styleId="a5">
    <w:name w:val="List Paragraph"/>
    <w:aliases w:val="Standart,ТЗ список,Абзац списка литеральный,Абзац списка с маркерами,Medium Grid 1 Accent 2,List Paragraph,Bullet List,FooterText,numbered,Paragraphe de liste1,lp1,it_List1,ПС - Нумерованный,перечисление,Абзац списка4,11111,Заговок Марина"/>
    <w:basedOn w:val="a"/>
    <w:link w:val="a6"/>
    <w:uiPriority w:val="34"/>
    <w:qFormat/>
    <w:rsid w:val="00A777F1"/>
    <w:pPr>
      <w:ind w:left="720"/>
      <w:contextualSpacing/>
    </w:pPr>
  </w:style>
  <w:style w:type="table" w:styleId="a7">
    <w:name w:val="Table Grid"/>
    <w:basedOn w:val="a1"/>
    <w:uiPriority w:val="39"/>
    <w:rsid w:val="00A777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A777F1"/>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A777F1"/>
  </w:style>
  <w:style w:type="character" w:styleId="aa">
    <w:name w:val="Hyperlink"/>
    <w:basedOn w:val="a0"/>
    <w:uiPriority w:val="99"/>
    <w:unhideWhenUsed/>
    <w:rsid w:val="00ED2077"/>
    <w:rPr>
      <w:color w:val="0563C1" w:themeColor="hyperlink"/>
      <w:u w:val="single"/>
    </w:rPr>
  </w:style>
  <w:style w:type="paragraph" w:styleId="ab">
    <w:name w:val="Balloon Text"/>
    <w:basedOn w:val="a"/>
    <w:link w:val="ac"/>
    <w:uiPriority w:val="99"/>
    <w:semiHidden/>
    <w:unhideWhenUsed/>
    <w:rsid w:val="00F9608A"/>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F9608A"/>
    <w:rPr>
      <w:rFonts w:ascii="Tahoma" w:hAnsi="Tahoma" w:cs="Tahoma"/>
      <w:sz w:val="16"/>
      <w:szCs w:val="16"/>
    </w:rPr>
  </w:style>
  <w:style w:type="paragraph" w:styleId="ad">
    <w:name w:val="footnote text"/>
    <w:aliases w:val=" Знак6 Знак,Знак6 Знак,Знак7 Знак1,Знак8 Знак,Знак7,Знак7 Знак Знак,Текст сноски Знак Знак Знак, Знак8 Знак, Знак7, Знак7 Знак Знак, Знак7 Знак1,Char, Знак4 Знак,Знак4 Знак,Текст сноски Знак1 Знак,Знак,Знак2,Знак4 Знак1"/>
    <w:basedOn w:val="a"/>
    <w:link w:val="1"/>
    <w:qFormat/>
    <w:rsid w:val="007D064E"/>
    <w:pPr>
      <w:spacing w:after="0" w:line="240" w:lineRule="auto"/>
    </w:pPr>
    <w:rPr>
      <w:rFonts w:ascii="Times New Roman" w:eastAsia="Times New Roman" w:hAnsi="Times New Roman" w:cs="Times New Roman"/>
      <w:sz w:val="20"/>
      <w:szCs w:val="20"/>
      <w:lang w:eastAsia="ru-RU"/>
    </w:rPr>
  </w:style>
  <w:style w:type="character" w:customStyle="1" w:styleId="ae">
    <w:name w:val="Текст сноски Знак"/>
    <w:basedOn w:val="a0"/>
    <w:uiPriority w:val="99"/>
    <w:semiHidden/>
    <w:rsid w:val="007D064E"/>
    <w:rPr>
      <w:sz w:val="20"/>
      <w:szCs w:val="20"/>
    </w:rPr>
  </w:style>
  <w:style w:type="character" w:customStyle="1" w:styleId="1">
    <w:name w:val="Текст сноски Знак1"/>
    <w:aliases w:val=" Знак6 Знак Знак,Знак6 Знак Знак,Знак7 Знак1 Знак,Знак8 Знак Знак,Знак7 Знак,Знак7 Знак Знак Знак,Текст сноски Знак Знак Знак Знак, Знак8 Знак Знак, Знак7 Знак, Знак7 Знак Знак Знак, Знак7 Знак1 Знак,Char Знак, Знак4 Знак Знак"/>
    <w:link w:val="ad"/>
    <w:rsid w:val="007D064E"/>
    <w:rPr>
      <w:rFonts w:ascii="Times New Roman" w:eastAsia="Times New Roman" w:hAnsi="Times New Roman" w:cs="Times New Roman"/>
      <w:sz w:val="20"/>
      <w:szCs w:val="20"/>
      <w:lang w:eastAsia="ru-RU"/>
    </w:rPr>
  </w:style>
  <w:style w:type="character" w:styleId="af">
    <w:name w:val="footnote reference"/>
    <w:aliases w:val="Ссылка на сноску 45"/>
    <w:basedOn w:val="a0"/>
    <w:uiPriority w:val="99"/>
    <w:rsid w:val="007D064E"/>
    <w:rPr>
      <w:vertAlign w:val="superscript"/>
    </w:rPr>
  </w:style>
  <w:style w:type="character" w:customStyle="1" w:styleId="10">
    <w:name w:val="Неразрешенное упоминание1"/>
    <w:basedOn w:val="a0"/>
    <w:uiPriority w:val="99"/>
    <w:semiHidden/>
    <w:unhideWhenUsed/>
    <w:rsid w:val="002616C3"/>
    <w:rPr>
      <w:color w:val="605E5C"/>
      <w:shd w:val="clear" w:color="auto" w:fill="E1DFDD"/>
    </w:rPr>
  </w:style>
  <w:style w:type="paragraph" w:customStyle="1" w:styleId="ConsPlusNormal">
    <w:name w:val="ConsPlusNormal"/>
    <w:link w:val="ConsPlusNormal0"/>
    <w:rsid w:val="00B9544D"/>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B9544D"/>
    <w:rPr>
      <w:rFonts w:ascii="Calibri" w:eastAsia="Times New Roman" w:hAnsi="Calibri" w:cs="Calibri"/>
      <w:lang w:eastAsia="ru-RU"/>
    </w:rPr>
  </w:style>
  <w:style w:type="character" w:customStyle="1" w:styleId="a6">
    <w:name w:val="Абзац списка Знак"/>
    <w:aliases w:val="Standart Знак,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
    <w:link w:val="a5"/>
    <w:uiPriority w:val="34"/>
    <w:qFormat/>
    <w:rsid w:val="00FF204B"/>
  </w:style>
  <w:style w:type="paragraph" w:customStyle="1" w:styleId="ConsPlusTitle">
    <w:name w:val="ConsPlusTitle"/>
    <w:uiPriority w:val="99"/>
    <w:rsid w:val="00AF3187"/>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0">
    <w:name w:val="No Spacing"/>
    <w:aliases w:val="Без интервал,Основной"/>
    <w:link w:val="af1"/>
    <w:uiPriority w:val="1"/>
    <w:qFormat/>
    <w:rsid w:val="00AF3187"/>
    <w:pPr>
      <w:spacing w:after="0" w:line="240" w:lineRule="auto"/>
    </w:pPr>
    <w:rPr>
      <w:rFonts w:ascii="Calibri" w:eastAsia="Times New Roman" w:hAnsi="Calibri" w:cs="Times New Roman"/>
      <w:lang w:eastAsia="ru-RU"/>
    </w:rPr>
  </w:style>
  <w:style w:type="character" w:customStyle="1" w:styleId="af1">
    <w:name w:val="Без интервала Знак"/>
    <w:aliases w:val="Без интервал Знак,Основной Знак"/>
    <w:link w:val="af0"/>
    <w:uiPriority w:val="1"/>
    <w:locked/>
    <w:rsid w:val="00AF3187"/>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7388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83599CEBF588A5B0D05129C470EDE76313A76D6B23D9F471EDA4C746F19869AD939A85870D144FB6C6G" TargetMode="External"/><Relationship Id="rId3" Type="http://schemas.openxmlformats.org/officeDocument/2006/relationships/settings" Target="settings.xml"/><Relationship Id="rId7" Type="http://schemas.openxmlformats.org/officeDocument/2006/relationships/hyperlink" Target="consultantplus://offline/ref=4074DA05620CCF15D36FD663EB32DD8161186CD2A78C65FB2FB94B18CB1AB26D7E5FBD03AC5D93709A11F1052D5ADDCDBDEBA86CED93594BU9oAQ"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1041D8CD019EE69639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1248</TotalTime>
  <Pages>16</Pages>
  <Words>6888</Words>
  <Characters>39265</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46061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PolyakovaEE</dc:creator>
  <cp:lastModifiedBy>zenith-school1@outlook.com</cp:lastModifiedBy>
  <cp:revision>49</cp:revision>
  <dcterms:created xsi:type="dcterms:W3CDTF">2024-03-11T13:44:00Z</dcterms:created>
  <dcterms:modified xsi:type="dcterms:W3CDTF">2026-07-09T11:28:00Z</dcterms:modified>
</cp:coreProperties>
</file>