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2CE" w:rsidRPr="00D4632F" w:rsidRDefault="004242CE" w:rsidP="004242CE">
      <w:pPr>
        <w:jc w:val="center"/>
        <w:rPr>
          <w:rStyle w:val="11"/>
          <w:rFonts w:ascii="Times New Roman" w:hAnsi="Times New Roman" w:cs="Times New Roman"/>
          <w:bCs/>
          <w:sz w:val="24"/>
          <w:szCs w:val="24"/>
        </w:rPr>
      </w:pPr>
      <w:r>
        <w:rPr>
          <w:b/>
          <w:bCs/>
          <w:iCs/>
        </w:rPr>
        <w:t>К</w:t>
      </w:r>
      <w:r w:rsidRPr="00215223">
        <w:rPr>
          <w:rStyle w:val="11"/>
          <w:rFonts w:ascii="Times New Roman" w:hAnsi="Times New Roman" w:cs="Times New Roman"/>
          <w:bCs/>
          <w:sz w:val="24"/>
          <w:szCs w:val="24"/>
        </w:rPr>
        <w:t xml:space="preserve">онтракт № </w:t>
      </w:r>
      <w:r w:rsidR="002564B3">
        <w:rPr>
          <w:rStyle w:val="11"/>
          <w:rFonts w:ascii="Times New Roman" w:hAnsi="Times New Roman" w:cs="Times New Roman"/>
          <w:bCs/>
          <w:sz w:val="24"/>
          <w:szCs w:val="24"/>
        </w:rPr>
        <w:t>________</w:t>
      </w:r>
    </w:p>
    <w:p w:rsidR="008414A3" w:rsidRDefault="004242CE" w:rsidP="004242CE">
      <w:pPr>
        <w:widowControl w:val="0"/>
        <w:ind w:firstLine="420"/>
        <w:jc w:val="center"/>
      </w:pPr>
      <w:r w:rsidRPr="00B70CD4">
        <w:t xml:space="preserve">на поставку </w:t>
      </w:r>
      <w:r w:rsidR="00EA25B5">
        <w:t>арочного металлодетектора</w:t>
      </w:r>
      <w:r w:rsidRPr="00B70CD4">
        <w:t xml:space="preserve"> для </w:t>
      </w:r>
    </w:p>
    <w:p w:rsidR="008414A3" w:rsidRDefault="008414A3" w:rsidP="004242CE">
      <w:pPr>
        <w:widowControl w:val="0"/>
        <w:ind w:firstLine="420"/>
        <w:jc w:val="center"/>
      </w:pPr>
      <w:r>
        <w:t>Г</w:t>
      </w:r>
      <w:r w:rsidRPr="008414A3">
        <w:t xml:space="preserve">осударственного бюджетного общеобразовательного учреждения </w:t>
      </w:r>
    </w:p>
    <w:p w:rsidR="008414A3" w:rsidRDefault="008414A3" w:rsidP="004242CE">
      <w:pPr>
        <w:widowControl w:val="0"/>
        <w:ind w:firstLine="420"/>
        <w:jc w:val="center"/>
      </w:pPr>
      <w:r w:rsidRPr="008414A3">
        <w:t>средняя общеобразовательная школа № 478</w:t>
      </w:r>
      <w:r w:rsidR="004242CE" w:rsidRPr="00B70CD4">
        <w:t xml:space="preserve">Красногвардейского района </w:t>
      </w:r>
    </w:p>
    <w:p w:rsidR="004242CE" w:rsidRPr="00B70CD4" w:rsidRDefault="004242CE" w:rsidP="004242CE">
      <w:pPr>
        <w:widowControl w:val="0"/>
        <w:ind w:firstLine="420"/>
        <w:jc w:val="center"/>
      </w:pPr>
      <w:r w:rsidRPr="00B70CD4">
        <w:t xml:space="preserve">Санкт-Петербурга для нужд Санкт-Петербурга в </w:t>
      </w:r>
      <w:r w:rsidR="00867EFA">
        <w:t>2023/</w:t>
      </w:r>
      <w:r w:rsidRPr="00B70CD4">
        <w:t>202</w:t>
      </w:r>
      <w:r w:rsidR="002E3401">
        <w:t>4</w:t>
      </w:r>
      <w:r w:rsidRPr="00B70CD4">
        <w:t xml:space="preserve"> году.</w:t>
      </w:r>
    </w:p>
    <w:p w:rsidR="004242CE" w:rsidRPr="00215223" w:rsidRDefault="004242CE" w:rsidP="00867EFA">
      <w:pPr>
        <w:rPr>
          <w:i/>
        </w:rPr>
      </w:pPr>
      <w:bookmarkStart w:id="0" w:name="_GoBack"/>
      <w:bookmarkEnd w:id="0"/>
    </w:p>
    <w:p w:rsidR="004242CE" w:rsidRDefault="004242CE" w:rsidP="004242CE">
      <w:pPr>
        <w:jc w:val="center"/>
        <w:rPr>
          <w:i/>
        </w:rPr>
      </w:pPr>
      <w:r w:rsidRPr="00215223">
        <w:rPr>
          <w:i/>
        </w:rPr>
        <w:t xml:space="preserve">Санкт - Петербург </w:t>
      </w:r>
      <w:r w:rsidRPr="00215223">
        <w:rPr>
          <w:i/>
        </w:rPr>
        <w:tab/>
      </w:r>
      <w:r>
        <w:rPr>
          <w:i/>
        </w:rPr>
        <w:tab/>
      </w:r>
      <w:r>
        <w:rPr>
          <w:i/>
        </w:rPr>
        <w:tab/>
      </w:r>
      <w:r>
        <w:rPr>
          <w:i/>
        </w:rPr>
        <w:tab/>
      </w:r>
      <w:r>
        <w:rPr>
          <w:i/>
        </w:rPr>
        <w:tab/>
      </w:r>
      <w:r>
        <w:rPr>
          <w:i/>
        </w:rPr>
        <w:tab/>
      </w:r>
      <w:r>
        <w:rPr>
          <w:i/>
        </w:rPr>
        <w:tab/>
      </w:r>
      <w:r w:rsidRPr="001769C1">
        <w:rPr>
          <w:i/>
          <w:u w:val="single"/>
        </w:rPr>
        <w:t>«</w:t>
      </w:r>
      <w:r w:rsidR="002564B3">
        <w:rPr>
          <w:i/>
          <w:u w:val="single"/>
        </w:rPr>
        <w:t>___</w:t>
      </w:r>
      <w:r w:rsidRPr="001769C1">
        <w:rPr>
          <w:i/>
          <w:u w:val="single"/>
        </w:rPr>
        <w:t>»</w:t>
      </w:r>
      <w:r w:rsidR="007D75A0">
        <w:rPr>
          <w:i/>
          <w:u w:val="single"/>
        </w:rPr>
        <w:t xml:space="preserve">    </w:t>
      </w:r>
      <w:r w:rsidRPr="001769C1">
        <w:rPr>
          <w:i/>
          <w:u w:val="single"/>
        </w:rPr>
        <w:t>202</w:t>
      </w:r>
      <w:r w:rsidR="008161CB">
        <w:rPr>
          <w:i/>
          <w:u w:val="single"/>
        </w:rPr>
        <w:t>3</w:t>
      </w:r>
      <w:r w:rsidRPr="001769C1">
        <w:rPr>
          <w:i/>
          <w:u w:val="single"/>
        </w:rPr>
        <w:t>г</w:t>
      </w:r>
      <w:r w:rsidRPr="00215223">
        <w:rPr>
          <w:i/>
        </w:rPr>
        <w:t>.</w:t>
      </w:r>
    </w:p>
    <w:p w:rsidR="004242CE" w:rsidRPr="00215223" w:rsidRDefault="004242CE" w:rsidP="004242CE">
      <w:pPr>
        <w:jc w:val="center"/>
        <w:rPr>
          <w:i/>
        </w:rPr>
      </w:pPr>
    </w:p>
    <w:p w:rsidR="00863A00" w:rsidRDefault="008414A3" w:rsidP="00863A00">
      <w:pPr>
        <w:ind w:firstLine="540"/>
        <w:jc w:val="both"/>
      </w:pPr>
      <w:r w:rsidRPr="008414A3">
        <w:rPr>
          <w:rFonts w:eastAsia="Calibri"/>
        </w:rPr>
        <w:t>Государственное бюджетное общеобразовательное учреждение средняя общеобразовательная школа № 478 Красногвардейского района Санкт-Петербурга, в лице директора Кожемякиной Марины Михайловны, действующего на основании Устава</w:t>
      </w:r>
      <w:r w:rsidR="00863A00" w:rsidRPr="00215223">
        <w:t>, именуем</w:t>
      </w:r>
      <w:r w:rsidR="00863A00" w:rsidRPr="00663941">
        <w:t>ое</w:t>
      </w:r>
      <w:r w:rsidR="00863A00" w:rsidRPr="00215223">
        <w:t xml:space="preserve"> в дальнейшем Заказчик, с одной</w:t>
      </w:r>
      <w:r w:rsidR="00690ED4" w:rsidRPr="00215223">
        <w:t>стороны, и</w:t>
      </w:r>
      <w:r w:rsidR="00690ED4" w:rsidRPr="00690ED4">
        <w:rPr>
          <w:b/>
        </w:rPr>
        <w:t>_________________________________________________________________________________</w:t>
      </w:r>
      <w:r w:rsidR="008566B6" w:rsidRPr="00105700">
        <w:t xml:space="preserve">, в лице Генерального директора </w:t>
      </w:r>
      <w:r w:rsidR="00690ED4" w:rsidRPr="00690ED4">
        <w:t>______________________________________________________</w:t>
      </w:r>
      <w:r w:rsidR="008566B6" w:rsidRPr="00105700">
        <w:t xml:space="preserve">, действующего на основании Устава, именуемое в дальнейшем </w:t>
      </w:r>
      <w:r w:rsidR="008566B6" w:rsidRPr="00105700">
        <w:rPr>
          <w:b/>
        </w:rPr>
        <w:t>Поставщик</w:t>
      </w:r>
      <w:r w:rsidR="00863A00" w:rsidRPr="0096433B">
        <w:t>, с другой стороны, именуемые совместно в дальнейшем Стороны, заключили настоящий Контракт (далее – Контракт) о нижеследующем:</w:t>
      </w:r>
    </w:p>
    <w:p w:rsidR="001D6473" w:rsidRPr="00215223" w:rsidRDefault="001D6473" w:rsidP="00607506">
      <w:pPr>
        <w:ind w:firstLine="540"/>
        <w:jc w:val="center"/>
        <w:rPr>
          <w:b/>
        </w:rPr>
      </w:pPr>
      <w:r w:rsidRPr="00215223">
        <w:rPr>
          <w:b/>
        </w:rPr>
        <w:t>1. ПРЕДМЕТ КОНТРАКТА</w:t>
      </w:r>
    </w:p>
    <w:p w:rsidR="00B70CD4" w:rsidRDefault="001D6473" w:rsidP="00B70CD4">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w:t>
      </w:r>
      <w:r w:rsidR="00B70CD4" w:rsidRPr="00B70CD4">
        <w:rPr>
          <w:rFonts w:ascii="Times New Roman" w:hAnsi="Times New Roman" w:cs="Times New Roman"/>
          <w:sz w:val="24"/>
          <w:szCs w:val="24"/>
        </w:rPr>
        <w:t xml:space="preserve">Предметом Контракта является поставка </w:t>
      </w:r>
      <w:r w:rsidR="00EA25B5" w:rsidRPr="00EA25B5">
        <w:rPr>
          <w:rFonts w:ascii="Times New Roman" w:hAnsi="Times New Roman" w:cs="Times New Roman"/>
          <w:sz w:val="24"/>
          <w:szCs w:val="24"/>
        </w:rPr>
        <w:t>арочного металлодетектора</w:t>
      </w:r>
      <w:r w:rsidR="00E71B43">
        <w:rPr>
          <w:rFonts w:ascii="Times New Roman" w:hAnsi="Times New Roman" w:cs="Times New Roman"/>
          <w:sz w:val="24"/>
          <w:szCs w:val="24"/>
        </w:rPr>
        <w:t xml:space="preserve"> </w:t>
      </w:r>
      <w:r w:rsidR="00B70CD4" w:rsidRPr="00B70CD4">
        <w:rPr>
          <w:rFonts w:ascii="Times New Roman" w:hAnsi="Times New Roman" w:cs="Times New Roman"/>
          <w:sz w:val="24"/>
          <w:szCs w:val="24"/>
        </w:rPr>
        <w:t xml:space="preserve">для </w:t>
      </w:r>
      <w:r w:rsidR="008414A3" w:rsidRPr="008414A3">
        <w:rPr>
          <w:rFonts w:ascii="Times New Roman" w:hAnsi="Times New Roman" w:cs="Times New Roman"/>
          <w:sz w:val="24"/>
          <w:szCs w:val="24"/>
        </w:rPr>
        <w:t xml:space="preserve">Государственного бюджетного общеобразовательного учреждения средняя общеобразовательная школа № 478 </w:t>
      </w:r>
      <w:r w:rsidR="00B70CD4" w:rsidRPr="00B70CD4">
        <w:rPr>
          <w:rFonts w:ascii="Times New Roman" w:hAnsi="Times New Roman" w:cs="Times New Roman"/>
          <w:sz w:val="24"/>
          <w:szCs w:val="24"/>
        </w:rPr>
        <w:t>Красногвардейского района Санкт-Петербурга для нужд Санкт-Петербурга в 20</w:t>
      </w:r>
      <w:r w:rsidR="00EA25B5">
        <w:rPr>
          <w:rFonts w:ascii="Times New Roman" w:hAnsi="Times New Roman" w:cs="Times New Roman"/>
          <w:sz w:val="24"/>
          <w:szCs w:val="24"/>
        </w:rPr>
        <w:t>2</w:t>
      </w:r>
      <w:r w:rsidR="001C112D">
        <w:rPr>
          <w:rFonts w:ascii="Times New Roman" w:hAnsi="Times New Roman" w:cs="Times New Roman"/>
          <w:sz w:val="24"/>
          <w:szCs w:val="24"/>
        </w:rPr>
        <w:t>3</w:t>
      </w:r>
      <w:r w:rsidR="00867EFA">
        <w:rPr>
          <w:rFonts w:ascii="Times New Roman" w:hAnsi="Times New Roman" w:cs="Times New Roman"/>
          <w:sz w:val="24"/>
          <w:szCs w:val="24"/>
        </w:rPr>
        <w:t>/2024</w:t>
      </w:r>
      <w:r w:rsidR="00B70CD4" w:rsidRPr="00B70CD4">
        <w:rPr>
          <w:rFonts w:ascii="Times New Roman" w:hAnsi="Times New Roman" w:cs="Times New Roman"/>
          <w:sz w:val="24"/>
          <w:szCs w:val="24"/>
        </w:rPr>
        <w:t xml:space="preserve"> году.</w:t>
      </w:r>
    </w:p>
    <w:p w:rsidR="00867EFA" w:rsidRPr="005565DF" w:rsidRDefault="005565DF" w:rsidP="005565DF">
      <w:pPr>
        <w:pStyle w:val="ConsNormal"/>
        <w:ind w:right="0" w:firstLine="540"/>
        <w:jc w:val="both"/>
        <w:rPr>
          <w:rFonts w:ascii="Times New Roman" w:hAnsi="Times New Roman" w:cs="Times New Roman"/>
          <w:sz w:val="24"/>
          <w:szCs w:val="24"/>
        </w:rPr>
      </w:pPr>
      <w:r w:rsidRPr="00575E66">
        <w:rPr>
          <w:rFonts w:ascii="Times New Roman" w:hAnsi="Times New Roman" w:cs="Times New Roman"/>
          <w:sz w:val="24"/>
          <w:szCs w:val="24"/>
        </w:rPr>
        <w:t>1.2. Основанием заключения настоящего Контракта</w:t>
      </w:r>
      <w:r w:rsidRPr="00147959">
        <w:rPr>
          <w:rFonts w:ascii="Times New Roman" w:hAnsi="Times New Roman" w:cs="Times New Roman"/>
          <w:sz w:val="24"/>
          <w:szCs w:val="24"/>
        </w:rPr>
        <w:t xml:space="preserve">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BC05A7" w:rsidRDefault="00BC05A7" w:rsidP="003A092B">
      <w:pPr>
        <w:ind w:firstLine="540"/>
        <w:jc w:val="both"/>
      </w:pPr>
      <w:r>
        <w:rPr>
          <w:color w:val="000000"/>
        </w:rPr>
        <w:t>1.</w:t>
      </w:r>
      <w:r w:rsidR="003A092B">
        <w:rPr>
          <w:color w:val="000000"/>
        </w:rPr>
        <w:t>3</w:t>
      </w:r>
      <w:r>
        <w:rPr>
          <w:color w:val="000000"/>
        </w:rPr>
        <w:t xml:space="preserve">. Идентификационный код закупки </w:t>
      </w:r>
      <w:r w:rsidR="00022051">
        <w:rPr>
          <w:color w:val="000000"/>
        </w:rPr>
        <w:t>(</w:t>
      </w:r>
      <w:r w:rsidR="00867EFA">
        <w:rPr>
          <w:color w:val="000000"/>
        </w:rPr>
        <w:t>ИКЗ) 232780660181078060100100610012630244</w:t>
      </w:r>
    </w:p>
    <w:p w:rsidR="003705F4" w:rsidRDefault="003705F4" w:rsidP="001D6473">
      <w:pPr>
        <w:pStyle w:val="ab"/>
        <w:spacing w:after="0"/>
        <w:ind w:left="0"/>
        <w:jc w:val="center"/>
        <w:rPr>
          <w:rFonts w:ascii="Times New Roman" w:hAnsi="Times New Roman"/>
          <w:b/>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6C05E0">
      <w:pPr>
        <w:ind w:firstLine="540"/>
        <w:jc w:val="both"/>
        <w:rPr>
          <w:i/>
        </w:rPr>
      </w:pPr>
      <w:r w:rsidRPr="00D42E35">
        <w:t xml:space="preserve">2.1. </w:t>
      </w:r>
      <w:r w:rsidR="004B0B74" w:rsidRPr="00D42E35">
        <w:t xml:space="preserve">Цена по настоящему Контракту </w:t>
      </w:r>
      <w:r w:rsidR="004B0B74" w:rsidRPr="008566B6">
        <w:t>со</w:t>
      </w:r>
      <w:r w:rsidR="00D0117C" w:rsidRPr="008566B6">
        <w:t xml:space="preserve">ставляет </w:t>
      </w:r>
      <w:r w:rsidR="001C235A">
        <w:t>__________________</w:t>
      </w:r>
      <w:r w:rsidR="00422E90" w:rsidRPr="008566B6">
        <w:t>(</w:t>
      </w:r>
      <w:r w:rsidR="001C235A">
        <w:t>____________________________________________________</w:t>
      </w:r>
      <w:r w:rsidR="00422E90" w:rsidRPr="008566B6">
        <w:t xml:space="preserve">) </w:t>
      </w:r>
      <w:r w:rsidR="000B1313" w:rsidRPr="008566B6">
        <w:t>рубл</w:t>
      </w:r>
      <w:r w:rsidR="00D600A5">
        <w:t>ей</w:t>
      </w:r>
      <w:r w:rsidR="001C235A">
        <w:t>____</w:t>
      </w:r>
      <w:r w:rsidR="000B1313" w:rsidRPr="008566B6">
        <w:t>копе</w:t>
      </w:r>
      <w:r w:rsidR="00D600A5">
        <w:t>йки</w:t>
      </w:r>
      <w:r w:rsidR="00FE127A">
        <w:t>, в</w:t>
      </w:r>
      <w:r w:rsidR="00FE127A" w:rsidRPr="00FE127A">
        <w:t xml:space="preserve"> том чис</w:t>
      </w:r>
      <w:r w:rsidR="00FE127A">
        <w:t xml:space="preserve">ле НДС 20%, </w:t>
      </w:r>
      <w:r w:rsidR="001C235A">
        <w:t>___________________</w:t>
      </w:r>
      <w:r w:rsidR="00FE127A">
        <w:t>рублей</w:t>
      </w:r>
      <w:r w:rsidR="004B0B74" w:rsidRPr="008566B6">
        <w:t>.Цен</w:t>
      </w:r>
      <w:r w:rsidR="00FE127A">
        <w:t xml:space="preserve">а Контракта включает в себя </w:t>
      </w:r>
      <w:r w:rsidR="004B0B74" w:rsidRPr="008566B6">
        <w:t>расходы</w:t>
      </w:r>
      <w:r w:rsidR="00FE127A" w:rsidRPr="00FE127A">
        <w:t xml:space="preserve"> на доставку, погрузо-разгрузочные работы</w:t>
      </w:r>
      <w:r w:rsidR="00663941" w:rsidRPr="000E7759">
        <w:rPr>
          <w:i/>
          <w:iCs/>
          <w:sz w:val="20"/>
          <w:szCs w:val="20"/>
        </w:rPr>
        <w:t>.</w:t>
      </w:r>
    </w:p>
    <w:p w:rsidR="00DC09CE" w:rsidRPr="00102951" w:rsidRDefault="0003015A" w:rsidP="006C05E0">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r w:rsidR="00DC09CE" w:rsidRPr="00102951">
        <w:t>Установленная Контрактом цена не может быть изменена в одностороннем порядке.</w:t>
      </w:r>
    </w:p>
    <w:p w:rsidR="004E6860" w:rsidRPr="00102951" w:rsidRDefault="00D80710" w:rsidP="006C05E0">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C7FE4" w:rsidRPr="00215223" w:rsidRDefault="004E6860" w:rsidP="006C05E0">
      <w:pPr>
        <w:autoSpaceDE w:val="0"/>
        <w:autoSpaceDN w:val="0"/>
        <w:adjustRightInd w:val="0"/>
        <w:ind w:firstLine="567"/>
        <w:jc w:val="both"/>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r w:rsidR="00BC7FE4" w:rsidRPr="00215223">
        <w:t>Валютой, используемой для расчетов с Поставщиком, является российский рубль.</w:t>
      </w:r>
    </w:p>
    <w:p w:rsidR="00BC7FE4" w:rsidRPr="00102951" w:rsidRDefault="00BC7FE4" w:rsidP="006C05E0">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008161CB">
        <w:rPr>
          <w:rFonts w:ascii="Times New Roman" w:hAnsi="Times New Roman"/>
          <w:sz w:val="24"/>
          <w:szCs w:val="24"/>
        </w:rPr>
        <w:t xml:space="preserve">. </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2655B0" w:rsidRPr="00B97A7F" w:rsidRDefault="00BC7FE4" w:rsidP="006C05E0">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6C05E0">
      <w:pPr>
        <w:ind w:firstLine="540"/>
        <w:jc w:val="both"/>
      </w:pPr>
      <w:r w:rsidRPr="00B97A7F">
        <w:rPr>
          <w:iCs/>
        </w:rPr>
        <w:t xml:space="preserve">Оплата </w:t>
      </w:r>
      <w:r w:rsidRPr="00B97A7F">
        <w:t xml:space="preserve">за поставленный товар производится </w:t>
      </w:r>
      <w:r w:rsidRPr="00663941">
        <w:t xml:space="preserve">Заказчиком </w:t>
      </w:r>
      <w:r w:rsidR="00663941" w:rsidRPr="00663941">
        <w:t xml:space="preserve">единовременно </w:t>
      </w:r>
      <w:r w:rsidRPr="00663941">
        <w:t>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rsidR="000F355A">
        <w:t xml:space="preserve">7 рабочих </w:t>
      </w:r>
      <w:r w:rsidR="00690ED4">
        <w:t>дней</w:t>
      </w:r>
      <w:r w:rsidR="00690ED4" w:rsidRPr="00481F2E">
        <w:t xml:space="preserve"> со</w:t>
      </w:r>
      <w:r w:rsidR="008B76A9" w:rsidRPr="00481F2E">
        <w:t xml:space="preserve"> дня </w:t>
      </w:r>
      <w:r w:rsidR="00C80319" w:rsidRPr="00C80319">
        <w:t xml:space="preserve">подписания Заказчиком </w:t>
      </w:r>
      <w:r w:rsidR="008B76A9" w:rsidRPr="00481F2E">
        <w:t>товарной накладно</w:t>
      </w:r>
      <w:r w:rsidR="00F14F32" w:rsidRPr="00481F2E">
        <w:t xml:space="preserve">й, </w:t>
      </w:r>
      <w:r w:rsidR="008B76A9" w:rsidRPr="00481F2E">
        <w:t xml:space="preserve">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rsidR="003A3820" w:rsidRDefault="003A3820" w:rsidP="006C05E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lastRenderedPageBreak/>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0F355A" w:rsidRPr="00EC003D" w:rsidRDefault="000F355A" w:rsidP="000F355A">
      <w:pPr>
        <w:autoSpaceDE w:val="0"/>
        <w:autoSpaceDN w:val="0"/>
        <w:adjustRightInd w:val="0"/>
        <w:ind w:firstLine="540"/>
        <w:jc w:val="both"/>
      </w:pPr>
      <w:r w:rsidRPr="00EC003D">
        <w:t xml:space="preserve">3.1. Настоящий Контракт считается заключенным с момента подписания и действует по «31» </w:t>
      </w:r>
      <w:r w:rsidR="002D6392">
        <w:t>декабря</w:t>
      </w:r>
      <w:r w:rsidRPr="00EC003D">
        <w:t xml:space="preserve"> 202</w:t>
      </w:r>
      <w:r w:rsidR="00C028D0">
        <w:t>4</w:t>
      </w:r>
      <w:r w:rsidRPr="00EC003D">
        <w:t xml:space="preserve"> года. </w:t>
      </w:r>
    </w:p>
    <w:p w:rsidR="000F355A" w:rsidRPr="00EC003D" w:rsidRDefault="00F4498D" w:rsidP="00F4498D">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0F355A" w:rsidRPr="00EC003D" w:rsidRDefault="000F355A" w:rsidP="000F355A">
      <w:pPr>
        <w:autoSpaceDE w:val="0"/>
        <w:autoSpaceDN w:val="0"/>
        <w:adjustRightInd w:val="0"/>
        <w:ind w:firstLine="540"/>
        <w:jc w:val="both"/>
      </w:pPr>
      <w:r w:rsidRPr="00EC003D">
        <w:t xml:space="preserve">Бюджетные обязательства по Контракту наступают после подписания Контракта Сторонами и регистрации его в порядке, установленном </w:t>
      </w:r>
      <w:r w:rsidR="00CF054F" w:rsidRPr="00EC003D">
        <w:t>законодательством</w:t>
      </w:r>
      <w:r w:rsidRPr="00EC003D">
        <w:t>.</w:t>
      </w:r>
    </w:p>
    <w:p w:rsidR="001D6473" w:rsidRPr="000F355A" w:rsidRDefault="000F355A" w:rsidP="000F355A">
      <w:pPr>
        <w:pStyle w:val="ConsPlusNormal"/>
        <w:ind w:firstLine="540"/>
        <w:jc w:val="both"/>
        <w:rPr>
          <w:rFonts w:ascii="Times New Roman" w:hAnsi="Times New Roman" w:cs="Times New Roman"/>
          <w:sz w:val="24"/>
          <w:szCs w:val="24"/>
        </w:rPr>
      </w:pPr>
      <w:r w:rsidRPr="00EC003D">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1D6473" w:rsidRPr="000F355A">
        <w:rPr>
          <w:rFonts w:ascii="Times New Roman" w:hAnsi="Times New Roman" w:cs="Times New Roman"/>
          <w:sz w:val="24"/>
          <w:szCs w:val="24"/>
        </w:rPr>
        <w:t>.</w:t>
      </w:r>
    </w:p>
    <w:p w:rsidR="00950C27" w:rsidRDefault="00A32ED9" w:rsidP="00B70CD4">
      <w:pPr>
        <w:pStyle w:val="ConsPlusNormal"/>
        <w:ind w:firstLine="540"/>
        <w:jc w:val="both"/>
        <w:rPr>
          <w:rFonts w:ascii="Times New Roman" w:hAnsi="Times New Roman" w:cs="Times New Roman"/>
          <w:sz w:val="24"/>
          <w:szCs w:val="24"/>
        </w:rPr>
      </w:pPr>
      <w:r w:rsidRPr="000F355A">
        <w:rPr>
          <w:rFonts w:ascii="Times New Roman" w:hAnsi="Times New Roman" w:cs="Times New Roman"/>
          <w:sz w:val="24"/>
          <w:szCs w:val="24"/>
        </w:rPr>
        <w:t>3.</w:t>
      </w:r>
      <w:r w:rsidR="000F355A" w:rsidRPr="000F355A">
        <w:rPr>
          <w:rFonts w:ascii="Times New Roman" w:hAnsi="Times New Roman" w:cs="Times New Roman"/>
          <w:sz w:val="24"/>
          <w:szCs w:val="24"/>
        </w:rPr>
        <w:t>4</w:t>
      </w:r>
      <w:r w:rsidR="001D6473" w:rsidRPr="000F355A">
        <w:rPr>
          <w:rFonts w:ascii="Times New Roman" w:hAnsi="Times New Roman" w:cs="Times New Roman"/>
          <w:sz w:val="24"/>
          <w:szCs w:val="24"/>
        </w:rPr>
        <w:t xml:space="preserve">. </w:t>
      </w:r>
      <w:r w:rsidR="0040422D">
        <w:rPr>
          <w:rFonts w:ascii="Times New Roman" w:hAnsi="Times New Roman" w:cs="Times New Roman"/>
          <w:sz w:val="24"/>
          <w:szCs w:val="24"/>
        </w:rPr>
        <w:t xml:space="preserve">Поставка товара осуществляется по адресам: </w:t>
      </w:r>
      <w:r w:rsidR="00B70CD4" w:rsidRPr="000F355A">
        <w:rPr>
          <w:rFonts w:ascii="Times New Roman" w:hAnsi="Times New Roman" w:cs="Times New Roman"/>
          <w:sz w:val="24"/>
          <w:szCs w:val="24"/>
        </w:rPr>
        <w:t>г. Санкт-Петербург,</w:t>
      </w:r>
      <w:r w:rsidR="00EA25B5">
        <w:rPr>
          <w:rFonts w:ascii="Times New Roman" w:hAnsi="Times New Roman" w:cs="Times New Roman"/>
          <w:sz w:val="24"/>
          <w:szCs w:val="24"/>
        </w:rPr>
        <w:t xml:space="preserve"> аллея Евгения Шварца д.17, строение 1.</w:t>
      </w:r>
    </w:p>
    <w:p w:rsidR="001D6473" w:rsidRPr="000F355A" w:rsidRDefault="00A32ED9" w:rsidP="00B70CD4">
      <w:pPr>
        <w:pStyle w:val="ConsPlusNormal"/>
        <w:ind w:firstLine="540"/>
        <w:jc w:val="both"/>
        <w:rPr>
          <w:rFonts w:ascii="Times New Roman" w:hAnsi="Times New Roman" w:cs="Times New Roman"/>
          <w:b/>
          <w:bCs/>
          <w:color w:val="000000" w:themeColor="text1"/>
          <w:sz w:val="24"/>
          <w:szCs w:val="24"/>
        </w:rPr>
      </w:pPr>
      <w:r w:rsidRPr="000F355A">
        <w:rPr>
          <w:rFonts w:ascii="Times New Roman" w:hAnsi="Times New Roman" w:cs="Times New Roman"/>
          <w:sz w:val="24"/>
          <w:szCs w:val="24"/>
        </w:rPr>
        <w:t>3.</w:t>
      </w:r>
      <w:r w:rsidR="000F355A" w:rsidRPr="000F355A">
        <w:rPr>
          <w:rFonts w:ascii="Times New Roman" w:hAnsi="Times New Roman" w:cs="Times New Roman"/>
          <w:sz w:val="24"/>
          <w:szCs w:val="24"/>
        </w:rPr>
        <w:t>5</w:t>
      </w:r>
      <w:r w:rsidR="001D6473" w:rsidRPr="000F355A">
        <w:rPr>
          <w:rFonts w:ascii="Times New Roman" w:hAnsi="Times New Roman" w:cs="Times New Roman"/>
          <w:sz w:val="24"/>
          <w:szCs w:val="24"/>
        </w:rPr>
        <w:t xml:space="preserve">. </w:t>
      </w:r>
      <w:r w:rsidR="00436673" w:rsidRPr="00436673">
        <w:rPr>
          <w:rFonts w:ascii="Times New Roman" w:hAnsi="Times New Roman" w:cs="Times New Roman"/>
          <w:sz w:val="24"/>
          <w:szCs w:val="24"/>
        </w:rPr>
        <w:t xml:space="preserve">Сроки (периоды) поставки Товара: в течение </w:t>
      </w:r>
      <w:r w:rsidR="00310F40">
        <w:rPr>
          <w:rFonts w:ascii="Times New Roman" w:hAnsi="Times New Roman" w:cs="Times New Roman"/>
          <w:sz w:val="24"/>
          <w:szCs w:val="24"/>
        </w:rPr>
        <w:t>30</w:t>
      </w:r>
      <w:r w:rsidR="00AD6949">
        <w:rPr>
          <w:rFonts w:ascii="Times New Roman" w:hAnsi="Times New Roman" w:cs="Times New Roman"/>
          <w:sz w:val="24"/>
          <w:szCs w:val="24"/>
        </w:rPr>
        <w:t xml:space="preserve"> </w:t>
      </w:r>
      <w:r w:rsidR="00C028D0">
        <w:rPr>
          <w:rFonts w:ascii="Times New Roman" w:hAnsi="Times New Roman" w:cs="Times New Roman"/>
          <w:sz w:val="24"/>
          <w:szCs w:val="24"/>
        </w:rPr>
        <w:t>рабочих дней</w:t>
      </w:r>
      <w:r w:rsidR="00436673" w:rsidRPr="00436673">
        <w:rPr>
          <w:rFonts w:ascii="Times New Roman" w:hAnsi="Times New Roman" w:cs="Times New Roman"/>
          <w:sz w:val="24"/>
          <w:szCs w:val="24"/>
        </w:rPr>
        <w:t xml:space="preserve"> с момента</w:t>
      </w:r>
      <w:r w:rsidR="001E64DB">
        <w:rPr>
          <w:rFonts w:ascii="Times New Roman" w:hAnsi="Times New Roman" w:cs="Times New Roman"/>
          <w:sz w:val="24"/>
          <w:szCs w:val="24"/>
        </w:rPr>
        <w:t xml:space="preserve"> подписания контракта</w:t>
      </w:r>
      <w:r w:rsidR="002D6392">
        <w:rPr>
          <w:rFonts w:ascii="Times New Roman" w:hAnsi="Times New Roman" w:cs="Times New Roman"/>
          <w:sz w:val="24"/>
          <w:szCs w:val="24"/>
        </w:rPr>
        <w:t>, но не позднее 31 марта 2024.</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215223" w:rsidRDefault="001D6473" w:rsidP="00750B9C">
      <w:pPr>
        <w:tabs>
          <w:tab w:val="left" w:pos="426"/>
        </w:tabs>
        <w:ind w:firstLine="540"/>
        <w:jc w:val="both"/>
      </w:pPr>
      <w:r w:rsidRPr="00215223">
        <w:t xml:space="preserve">4.1. </w:t>
      </w:r>
      <w:r w:rsidR="00750B9C" w:rsidRPr="00215223">
        <w:t xml:space="preserve">Направление Заказчиком заказа Поставщику </w:t>
      </w:r>
      <w:r w:rsidR="00750B9C">
        <w:t>не требуется</w:t>
      </w:r>
      <w:r w:rsidR="00750B9C"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5.1.Поставщик</w:t>
      </w:r>
      <w:r w:rsidR="00950C27">
        <w:t xml:space="preserve"> п</w:t>
      </w:r>
      <w:r w:rsidRPr="00215223">
        <w:t xml:space="preserve">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w:t>
      </w:r>
      <w:r w:rsidR="000B1313">
        <w:t>, который не был в употреблении</w:t>
      </w:r>
      <w:r w:rsidRPr="00215223">
        <w:t>)</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r w:rsidRPr="005F3590">
        <w:lastRenderedPageBreak/>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690ED4" w:rsidRPr="005F3590">
        <w:t>постановлени</w:t>
      </w:r>
      <w:r w:rsidR="00690ED4">
        <w:t>ем</w:t>
      </w:r>
      <w:r w:rsidR="00690ED4" w:rsidRPr="00F23705">
        <w:t xml:space="preserve"> Правительства</w:t>
      </w:r>
      <w:r w:rsidR="00F23705" w:rsidRPr="00F23705">
        <w:t xml:space="preserve"> Российской Федерации </w:t>
      </w:r>
      <w:r w:rsidR="00F23705" w:rsidRPr="00F23705">
        <w:rPr>
          <w:bCs/>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 xml:space="preserve">упаковке </w:t>
      </w:r>
      <w:r w:rsidR="00690ED4" w:rsidRPr="000E7759">
        <w:t>и маркировке</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w:t>
      </w:r>
      <w:r w:rsidR="00690ED4" w:rsidRPr="000E7759">
        <w:rPr>
          <w:bCs/>
        </w:rPr>
        <w:t>2.</w:t>
      </w:r>
      <w:r w:rsidR="00690ED4" w:rsidRPr="000E7759">
        <w:t xml:space="preserve"> Упаковка</w:t>
      </w:r>
      <w:r w:rsidR="001D6473" w:rsidRPr="000E7759">
        <w:t xml:space="preserve">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690ED4">
        <w:t>подписанные оригиналы</w:t>
      </w:r>
      <w:r w:rsidR="0096059A">
        <w:t xml:space="preserve"> товарных накладных, акта</w:t>
      </w:r>
      <w:r w:rsidR="0096059A" w:rsidRPr="0096059A">
        <w:t xml:space="preserve"> сдачи-приемки </w:t>
      </w:r>
      <w:r w:rsidR="00690ED4" w:rsidRPr="0096059A">
        <w:t>товара</w:t>
      </w:r>
      <w:r w:rsidR="00690ED4">
        <w:t>,</w:t>
      </w:r>
      <w:r w:rsidR="00690ED4" w:rsidRPr="00215223">
        <w:t xml:space="preserve"> счетов</w:t>
      </w:r>
      <w:r w:rsidRPr="00215223">
        <w:t xml:space="preserve">-фактур,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E7759" w:rsidRDefault="00C42F3A" w:rsidP="005764B4">
      <w:pPr>
        <w:ind w:firstLine="540"/>
        <w:jc w:val="both"/>
      </w:pPr>
      <w:r>
        <w:t>7.</w:t>
      </w:r>
      <w:r w:rsidR="00F603EA">
        <w:t>3</w:t>
      </w:r>
      <w:r>
        <w:t xml:space="preserve">. </w:t>
      </w:r>
      <w:r w:rsidR="009F1CE1" w:rsidRPr="00481F2E">
        <w:t xml:space="preserve">Заказчик в срок не позднее 5 (пяти) рабочих дней с момента отгрузки (передачи) товара и получения документов, </w:t>
      </w:r>
      <w:r w:rsidR="009F1CE1" w:rsidRPr="000E7759">
        <w:t>указанных в п. 7.</w:t>
      </w:r>
      <w:r w:rsidR="00F603EA" w:rsidRPr="000E7759">
        <w:t>2</w:t>
      </w:r>
      <w:r w:rsidR="000E7759" w:rsidRPr="000E7759">
        <w:t xml:space="preserve">. </w:t>
      </w:r>
      <w:r w:rsidR="00136816" w:rsidRPr="000E7759">
        <w:t>К</w:t>
      </w:r>
      <w:r w:rsidR="009F1CE1" w:rsidRPr="000E775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E7759">
        <w:t xml:space="preserve">нтракта (поставленного товара) </w:t>
      </w:r>
      <w:r w:rsidR="009F1CE1" w:rsidRPr="000E7759">
        <w:t xml:space="preserve">и подписывает </w:t>
      </w:r>
      <w:r w:rsidR="0072613B" w:rsidRPr="000E7759">
        <w:t xml:space="preserve">товарные накладные и </w:t>
      </w:r>
      <w:r w:rsidR="009F1CE1" w:rsidRPr="000E7759">
        <w:t>акт сдачи-приемки товара.</w:t>
      </w:r>
    </w:p>
    <w:p w:rsidR="001D6473" w:rsidRPr="000E7759" w:rsidRDefault="001D6473" w:rsidP="001D6473">
      <w:pPr>
        <w:ind w:firstLine="540"/>
        <w:jc w:val="both"/>
      </w:pPr>
      <w:r w:rsidRPr="000E7759">
        <w:t>7.</w:t>
      </w:r>
      <w:r w:rsidR="00F603EA" w:rsidRPr="000E7759">
        <w:t>4</w:t>
      </w:r>
      <w:r w:rsidRPr="000E7759">
        <w:t>. Сдача-приемка Товара осуществляется после выполнения Поставщиком обязательств, указанных в пункте 5.3 настоящего Контракта.</w:t>
      </w:r>
    </w:p>
    <w:p w:rsidR="001D6473" w:rsidRPr="000E7759" w:rsidRDefault="00C42F3A" w:rsidP="001D6473">
      <w:pPr>
        <w:ind w:firstLine="540"/>
        <w:jc w:val="both"/>
      </w:pPr>
      <w:r w:rsidRPr="000E7759">
        <w:t>7.</w:t>
      </w:r>
      <w:r w:rsidR="00F603EA" w:rsidRPr="000E7759">
        <w:t>5</w:t>
      </w:r>
      <w:r w:rsidR="001D6473" w:rsidRPr="000E7759">
        <w:t>. По итогам приемки товара при наличии документов, указанных в п. 7.</w:t>
      </w:r>
      <w:r w:rsidR="00F603EA" w:rsidRPr="000E7759">
        <w:t>2.</w:t>
      </w:r>
      <w:r w:rsidR="001D6473" w:rsidRPr="000E7759">
        <w:t xml:space="preserve">настоящего Контракта, и при отсутствии претензий относительно качества, количества, ассортимента, </w:t>
      </w:r>
      <w:r w:rsidR="001D6473" w:rsidRPr="000E7759">
        <w:lastRenderedPageBreak/>
        <w:t xml:space="preserve">комплектности и других характеристик </w:t>
      </w:r>
      <w:r w:rsidR="00317CE8" w:rsidRPr="000E7759">
        <w:t>Т</w:t>
      </w:r>
      <w:r w:rsidR="001D6473" w:rsidRPr="000E775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E7759">
        <w:t>Т</w:t>
      </w:r>
      <w:r w:rsidR="001D6473" w:rsidRPr="000E7759">
        <w:t>овара.</w:t>
      </w:r>
    </w:p>
    <w:p w:rsidR="000949B7" w:rsidRPr="005A2EFC" w:rsidRDefault="00C42F3A" w:rsidP="000949B7">
      <w:pPr>
        <w:ind w:right="-104" w:firstLine="567"/>
        <w:jc w:val="both"/>
      </w:pPr>
      <w:r w:rsidRPr="000E7759">
        <w:t>7.</w:t>
      </w:r>
      <w:r w:rsidR="00F603EA" w:rsidRPr="000E7759">
        <w:t>6</w:t>
      </w:r>
      <w:r w:rsidR="000949B7" w:rsidRPr="000E7759">
        <w:t xml:space="preserve">. </w:t>
      </w:r>
      <w:r w:rsidR="002E09AC" w:rsidRPr="000E7759">
        <w:rPr>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w:t>
      </w:r>
      <w:r w:rsidR="00690ED4" w:rsidRPr="000E7759">
        <w:rPr>
          <w:color w:val="000000"/>
        </w:rPr>
        <w:t>Заказчик</w:t>
      </w:r>
      <w:r w:rsidR="00690ED4" w:rsidRPr="000E7759">
        <w:t>а</w:t>
      </w:r>
      <w:r w:rsidR="00690ED4">
        <w:t>в</w:t>
      </w:r>
      <w:r w:rsidR="000949B7" w:rsidRPr="000E7759">
        <w:t xml:space="preserve"> пределах срока, установленного в пункте 7.</w:t>
      </w:r>
      <w:r w:rsidR="00F603EA" w:rsidRPr="000E7759">
        <w:t>3</w:t>
      </w:r>
      <w:r w:rsidRPr="000E7759">
        <w:t>.</w:t>
      </w:r>
      <w:r w:rsidR="000949B7" w:rsidRPr="000E7759">
        <w:t xml:space="preserve">Контракта, направляет Поставщику мотивированный </w:t>
      </w:r>
      <w:r w:rsidRPr="000E7759">
        <w:t xml:space="preserve">отказ </w:t>
      </w:r>
      <w:r w:rsidR="00C961E5" w:rsidRPr="000E7759">
        <w:rPr>
          <w:color w:val="000000"/>
        </w:rPr>
        <w:t xml:space="preserve">от подписания акта сдачи-приемки Товара </w:t>
      </w:r>
      <w:r w:rsidR="000949B7" w:rsidRPr="000E7759">
        <w:t xml:space="preserve">с указанием </w:t>
      </w:r>
      <w:r w:rsidR="002E09AC" w:rsidRPr="000E7759">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w:t>
      </w:r>
      <w:r w:rsidR="00690ED4">
        <w:rPr>
          <w:color w:val="000000"/>
        </w:rPr>
        <w:t>до поставить</w:t>
      </w:r>
      <w:r w:rsidR="002E09AC">
        <w:rPr>
          <w:color w:val="000000"/>
        </w:rPr>
        <w:t>,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Pr>
          <w:color w:val="000000"/>
        </w:rPr>
        <w:t xml:space="preserve">В случае повторного выявления </w:t>
      </w:r>
      <w:r w:rsidR="002D0A98">
        <w:rPr>
          <w:color w:val="000000"/>
        </w:rPr>
        <w:t>в</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w:t>
      </w:r>
      <w:r w:rsidR="00F23705" w:rsidRPr="00F23705">
        <w:rPr>
          <w:rFonts w:ascii="Times New Roman" w:hAnsi="Times New Roman" w:cs="Times New Roman"/>
          <w:sz w:val="24"/>
          <w:szCs w:val="24"/>
        </w:rPr>
        <w:t xml:space="preserve">Правительства Российской Федерации </w:t>
      </w:r>
      <w:r w:rsidR="00F23705" w:rsidRPr="00F23705">
        <w:rPr>
          <w:rFonts w:ascii="Times New Roman" w:hAnsi="Times New Roman" w:cs="Times New Roman"/>
          <w:bCs/>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Pr="00415C2A" w:rsidRDefault="00BE20FC" w:rsidP="00415C2A">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lastRenderedPageBreak/>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690ED4" w:rsidRPr="00215223">
        <w:t>соответствия</w:t>
      </w:r>
      <w:r w:rsidR="00690ED4" w:rsidRPr="005F3590">
        <w:t xml:space="preserve"> поставленных</w:t>
      </w:r>
      <w:r w:rsidRPr="005F3590">
        <w:t xml:space="preserve">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 xml:space="preserve">Одновременно с поставкой Товара передать </w:t>
      </w:r>
      <w:r w:rsidR="00690ED4" w:rsidRPr="00215223">
        <w:t>Заказчику</w:t>
      </w:r>
      <w:r w:rsidR="00690ED4" w:rsidRPr="00971103">
        <w:t xml:space="preserve"> надлежащим</w:t>
      </w:r>
      <w:r w:rsidR="00971103" w:rsidRPr="00971103">
        <w:t xml:space="preserve"> образом оформленные и подписанные со своей стороны</w:t>
      </w:r>
      <w:r w:rsidR="001D6473" w:rsidRPr="00215223">
        <w:t>:</w:t>
      </w:r>
      <w:r>
        <w:t xml:space="preserve"> товарные</w:t>
      </w:r>
      <w:r w:rsidR="00690ED4" w:rsidRPr="00215223">
        <w:t>накладные;</w:t>
      </w:r>
      <w:r w:rsidR="00690ED4" w:rsidRPr="00481F2E">
        <w:t xml:space="preserve"> акт</w:t>
      </w:r>
      <w:r w:rsidRPr="00481F2E">
        <w:t xml:space="preserve"> сдачи-приемки товара</w:t>
      </w:r>
      <w:r>
        <w:t xml:space="preserve">, счета, </w:t>
      </w:r>
      <w:r w:rsidR="001D6473" w:rsidRPr="00215223">
        <w:t>счета-</w:t>
      </w:r>
      <w:r w:rsidR="00A018D0" w:rsidRPr="00215223">
        <w:t>фактуры</w:t>
      </w:r>
      <w:r w:rsidR="00A018D0" w:rsidRPr="00481F2E">
        <w:t xml:space="preserve"> (</w:t>
      </w:r>
      <w:r w:rsidRPr="00481F2E">
        <w:t>если Поста</w:t>
      </w:r>
      <w:r>
        <w:t xml:space="preserve">вщик является плательщиком </w:t>
      </w:r>
      <w:r w:rsidR="00A018D0">
        <w:t>НДС)</w:t>
      </w:r>
      <w:r w:rsidR="00A018D0" w:rsidRPr="00DC1CB6">
        <w:t xml:space="preserve"> и</w:t>
      </w:r>
      <w:r w:rsidR="00776A5E" w:rsidRPr="00DC1CB6">
        <w:t xml:space="preserve">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6D7CD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lastRenderedPageBreak/>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 xml:space="preserve">.10. Заказчик </w:t>
      </w:r>
      <w:r w:rsidR="00690ED4">
        <w:rPr>
          <w:rFonts w:eastAsia="Calibri"/>
        </w:rPr>
        <w:t>вправе</w:t>
      </w:r>
      <w:r w:rsidR="00690ED4">
        <w:t xml:space="preserve"> принять</w:t>
      </w:r>
      <w:r w:rsidR="00910B92">
        <w:t xml:space="preserve">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w:t>
      </w:r>
      <w:r w:rsidR="006A33F1">
        <w:lastRenderedPageBreak/>
        <w:t>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8161CB" w:rsidRDefault="008161CB" w:rsidP="00BC2A2E">
      <w:pPr>
        <w:keepNext/>
        <w:keepLines/>
        <w:tabs>
          <w:tab w:val="left" w:pos="426"/>
          <w:tab w:val="num" w:pos="540"/>
        </w:tabs>
        <w:jc w:val="center"/>
        <w:rPr>
          <w:b/>
        </w:rPr>
      </w:pPr>
    </w:p>
    <w:p w:rsidR="00BC2A2E" w:rsidRPr="00BC2A2E" w:rsidRDefault="00BC2A2E" w:rsidP="00BC2A2E">
      <w:pPr>
        <w:keepNext/>
        <w:keepLines/>
        <w:tabs>
          <w:tab w:val="left" w:pos="426"/>
          <w:tab w:val="num" w:pos="540"/>
        </w:tabs>
        <w:jc w:val="center"/>
        <w:rPr>
          <w:b/>
        </w:rPr>
      </w:pPr>
      <w:r w:rsidRPr="00BC2A2E">
        <w:rPr>
          <w:b/>
        </w:rPr>
        <w:t>10. ТРЕБОВАНИЯ К СРОКУ И (ИЛИ) ОБЪЕМУ</w:t>
      </w:r>
    </w:p>
    <w:p w:rsidR="00BC2A2E" w:rsidRPr="00BC2A2E" w:rsidRDefault="00BC2A2E" w:rsidP="00BC2A2E">
      <w:pPr>
        <w:keepNext/>
        <w:keepLines/>
        <w:tabs>
          <w:tab w:val="left" w:pos="426"/>
          <w:tab w:val="num" w:pos="540"/>
        </w:tabs>
        <w:jc w:val="center"/>
        <w:rPr>
          <w:b/>
        </w:rPr>
      </w:pPr>
      <w:r w:rsidRPr="00BC2A2E">
        <w:rPr>
          <w:b/>
        </w:rPr>
        <w:t>ПРЕДОСТАВЛЕНИЯ ГАРАНТИИ КАЧЕСТВА ТОВАРА, ТРЕБОВАНИЯ К СРОКУ ГОДНОСТИ ТОВАРА.</w:t>
      </w:r>
    </w:p>
    <w:p w:rsidR="00BC2A2E" w:rsidRPr="00BC2A2E" w:rsidRDefault="00BC2A2E" w:rsidP="00BC2A2E">
      <w:pPr>
        <w:autoSpaceDE w:val="0"/>
        <w:autoSpaceDN w:val="0"/>
        <w:adjustRightInd w:val="0"/>
        <w:ind w:firstLine="540"/>
        <w:jc w:val="both"/>
      </w:pPr>
      <w:r w:rsidRPr="00BC2A2E">
        <w:t>10.1. Гарантия качества на поставляемый Товар предоставляется в соответствии с нормативными документами на данный вид Товара.</w:t>
      </w:r>
    </w:p>
    <w:p w:rsidR="00EF78DE" w:rsidRDefault="00BC2A2E" w:rsidP="008C5C3E">
      <w:pPr>
        <w:ind w:firstLine="540"/>
        <w:jc w:val="both"/>
        <w:rPr>
          <w:i/>
          <w:u w:val="single"/>
        </w:rPr>
      </w:pPr>
      <w:r w:rsidRPr="00BC2A2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8161CB" w:rsidRDefault="008161CB" w:rsidP="001D6473">
      <w:pPr>
        <w:jc w:val="center"/>
        <w:rPr>
          <w:b/>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w:t>
      </w:r>
      <w:r w:rsidR="003A092B">
        <w:t>в электронном виде</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6346D1" w:rsidRPr="006346D1" w:rsidRDefault="006346D1" w:rsidP="006346D1">
      <w:pPr>
        <w:tabs>
          <w:tab w:val="left" w:pos="0"/>
          <w:tab w:val="right" w:pos="540"/>
        </w:tabs>
        <w:ind w:right="139" w:firstLine="540"/>
        <w:jc w:val="both"/>
        <w:rPr>
          <w:bCs/>
        </w:rPr>
      </w:pPr>
      <w:r w:rsidRPr="006346D1">
        <w:rPr>
          <w:bCs/>
        </w:rPr>
        <w:t>13.1. Приложение №1 «Ассортимент, количество и цена Товара (Спецификация)»</w:t>
      </w:r>
    </w:p>
    <w:p w:rsidR="006346D1" w:rsidRPr="006346D1" w:rsidRDefault="006346D1" w:rsidP="006346D1">
      <w:pPr>
        <w:tabs>
          <w:tab w:val="left" w:pos="0"/>
          <w:tab w:val="right" w:pos="9498"/>
        </w:tabs>
        <w:ind w:right="139" w:firstLine="540"/>
        <w:jc w:val="both"/>
        <w:rPr>
          <w:bCs/>
        </w:rPr>
      </w:pPr>
      <w:r w:rsidRPr="006346D1">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 w:rsidR="001D6473" w:rsidRPr="00215223" w:rsidRDefault="001D6473" w:rsidP="001D6473">
      <w:pPr>
        <w:ind w:firstLine="567"/>
        <w:jc w:val="center"/>
        <w:rPr>
          <w:b/>
        </w:rPr>
      </w:pPr>
    </w:p>
    <w:p w:rsidR="00607506" w:rsidRDefault="00607506" w:rsidP="00607506">
      <w:pPr>
        <w:pStyle w:val="ad"/>
        <w:keepNext w:val="0"/>
        <w:widowControl w:val="0"/>
        <w:tabs>
          <w:tab w:val="left" w:pos="1230"/>
        </w:tabs>
        <w:autoSpaceDE w:val="0"/>
        <w:autoSpaceDN w:val="0"/>
        <w:adjustRightInd w:val="0"/>
        <w:jc w:val="both"/>
      </w:pPr>
      <w:r>
        <w:tab/>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0B1313" w:rsidRPr="000B1313" w:rsidTr="00564B71">
        <w:tc>
          <w:tcPr>
            <w:tcW w:w="4785" w:type="dxa"/>
          </w:tcPr>
          <w:p w:rsidR="000B1313" w:rsidRPr="000B1313" w:rsidRDefault="000B1313" w:rsidP="00564B71">
            <w:pPr>
              <w:jc w:val="center"/>
              <w:rPr>
                <w:b/>
                <w:sz w:val="22"/>
                <w:szCs w:val="22"/>
              </w:rPr>
            </w:pPr>
            <w:r w:rsidRPr="000B1313">
              <w:rPr>
                <w:b/>
                <w:sz w:val="22"/>
                <w:szCs w:val="22"/>
              </w:rPr>
              <w:t>Заказчик:</w:t>
            </w:r>
          </w:p>
          <w:p w:rsidR="008414A3" w:rsidRPr="008414A3" w:rsidRDefault="008414A3" w:rsidP="008414A3">
            <w:pPr>
              <w:rPr>
                <w:b/>
                <w:sz w:val="22"/>
                <w:szCs w:val="22"/>
              </w:rPr>
            </w:pPr>
            <w:r w:rsidRPr="008414A3">
              <w:rPr>
                <w:b/>
                <w:sz w:val="22"/>
                <w:szCs w:val="22"/>
              </w:rPr>
              <w:t xml:space="preserve">Государственное бюджетное общеобразовательное учреждение </w:t>
            </w:r>
          </w:p>
          <w:p w:rsidR="008414A3" w:rsidRPr="008414A3" w:rsidRDefault="008414A3" w:rsidP="008414A3">
            <w:pPr>
              <w:rPr>
                <w:b/>
                <w:sz w:val="22"/>
                <w:szCs w:val="22"/>
              </w:rPr>
            </w:pPr>
            <w:r w:rsidRPr="008414A3">
              <w:rPr>
                <w:b/>
                <w:sz w:val="22"/>
                <w:szCs w:val="22"/>
              </w:rPr>
              <w:t>средняя общеобразовательная школа № 478</w:t>
            </w:r>
          </w:p>
          <w:p w:rsidR="008414A3" w:rsidRPr="008414A3" w:rsidRDefault="008414A3" w:rsidP="008414A3">
            <w:pPr>
              <w:rPr>
                <w:b/>
                <w:sz w:val="22"/>
                <w:szCs w:val="22"/>
              </w:rPr>
            </w:pPr>
            <w:r w:rsidRPr="008414A3">
              <w:rPr>
                <w:b/>
                <w:sz w:val="22"/>
                <w:szCs w:val="22"/>
              </w:rPr>
              <w:t>Красногвардейского района Санкт-Петербурга</w:t>
            </w:r>
          </w:p>
          <w:p w:rsidR="008414A3" w:rsidRPr="000B1313" w:rsidRDefault="008414A3" w:rsidP="008414A3">
            <w:pPr>
              <w:rPr>
                <w:sz w:val="22"/>
                <w:szCs w:val="22"/>
              </w:rPr>
            </w:pPr>
          </w:p>
          <w:p w:rsidR="008414A3" w:rsidRPr="008414A3" w:rsidRDefault="008414A3" w:rsidP="008414A3">
            <w:pPr>
              <w:rPr>
                <w:sz w:val="22"/>
                <w:szCs w:val="22"/>
              </w:rPr>
            </w:pPr>
            <w:r w:rsidRPr="008414A3">
              <w:rPr>
                <w:sz w:val="22"/>
                <w:szCs w:val="22"/>
              </w:rPr>
              <w:t>Юридический адрес: 195</w:t>
            </w:r>
            <w:r w:rsidR="002E3401">
              <w:rPr>
                <w:sz w:val="22"/>
                <w:szCs w:val="22"/>
              </w:rPr>
              <w:t>113</w:t>
            </w:r>
            <w:r w:rsidRPr="008414A3">
              <w:rPr>
                <w:sz w:val="22"/>
                <w:szCs w:val="22"/>
              </w:rPr>
              <w:t>, город Санкт-Петербург, Муринская дор, д. 70 к. 2 стр. 1</w:t>
            </w:r>
          </w:p>
          <w:p w:rsidR="008414A3" w:rsidRPr="008414A3" w:rsidRDefault="008414A3" w:rsidP="008414A3">
            <w:pPr>
              <w:rPr>
                <w:sz w:val="22"/>
                <w:szCs w:val="22"/>
              </w:rPr>
            </w:pPr>
            <w:r w:rsidRPr="008414A3">
              <w:rPr>
                <w:sz w:val="22"/>
                <w:szCs w:val="22"/>
              </w:rPr>
              <w:t>ИНН 7806601810</w:t>
            </w:r>
          </w:p>
          <w:p w:rsidR="008414A3" w:rsidRPr="008414A3" w:rsidRDefault="008414A3" w:rsidP="008414A3">
            <w:pPr>
              <w:rPr>
                <w:sz w:val="22"/>
                <w:szCs w:val="22"/>
              </w:rPr>
            </w:pPr>
            <w:r w:rsidRPr="008414A3">
              <w:rPr>
                <w:sz w:val="22"/>
                <w:szCs w:val="22"/>
              </w:rPr>
              <w:t>КПП 780601001</w:t>
            </w:r>
          </w:p>
          <w:p w:rsidR="008414A3" w:rsidRPr="008414A3" w:rsidRDefault="008414A3" w:rsidP="008414A3">
            <w:pPr>
              <w:rPr>
                <w:sz w:val="22"/>
                <w:szCs w:val="22"/>
              </w:rPr>
            </w:pPr>
            <w:r w:rsidRPr="008414A3">
              <w:rPr>
                <w:sz w:val="22"/>
                <w:szCs w:val="22"/>
              </w:rPr>
              <w:t>ОГРН 1227800108491</w:t>
            </w:r>
          </w:p>
          <w:p w:rsidR="008414A3" w:rsidRPr="008414A3" w:rsidRDefault="008414A3" w:rsidP="008414A3">
            <w:pPr>
              <w:rPr>
                <w:sz w:val="22"/>
                <w:szCs w:val="22"/>
              </w:rPr>
            </w:pPr>
            <w:r w:rsidRPr="008414A3">
              <w:rPr>
                <w:sz w:val="22"/>
                <w:szCs w:val="22"/>
              </w:rPr>
              <w:t>КОМИТЕТ ФИНАНСОВ САНКТ-ПЕТЕРБУРГА</w:t>
            </w:r>
          </w:p>
          <w:p w:rsidR="008414A3" w:rsidRPr="008414A3" w:rsidRDefault="008414A3" w:rsidP="008414A3">
            <w:pPr>
              <w:rPr>
                <w:sz w:val="22"/>
                <w:szCs w:val="22"/>
              </w:rPr>
            </w:pPr>
            <w:r w:rsidRPr="008414A3">
              <w:rPr>
                <w:sz w:val="22"/>
                <w:szCs w:val="22"/>
              </w:rPr>
              <w:t xml:space="preserve">р/с 40102810945370000005 </w:t>
            </w:r>
          </w:p>
          <w:p w:rsidR="008414A3" w:rsidRPr="008414A3" w:rsidRDefault="008414A3" w:rsidP="008414A3">
            <w:pPr>
              <w:rPr>
                <w:sz w:val="22"/>
                <w:szCs w:val="22"/>
              </w:rPr>
            </w:pPr>
            <w:r w:rsidRPr="008414A3">
              <w:rPr>
                <w:sz w:val="22"/>
                <w:szCs w:val="22"/>
              </w:rPr>
              <w:t xml:space="preserve">Северо-Западное ГУ Банка России, </w:t>
            </w:r>
          </w:p>
          <w:p w:rsidR="008414A3" w:rsidRPr="008414A3" w:rsidRDefault="008414A3" w:rsidP="008414A3">
            <w:pPr>
              <w:rPr>
                <w:sz w:val="22"/>
                <w:szCs w:val="22"/>
              </w:rPr>
            </w:pPr>
            <w:r w:rsidRPr="008414A3">
              <w:rPr>
                <w:sz w:val="22"/>
                <w:szCs w:val="22"/>
              </w:rPr>
              <w:t xml:space="preserve">БИК 014030106, </w:t>
            </w:r>
          </w:p>
          <w:p w:rsidR="008414A3" w:rsidRPr="008414A3" w:rsidRDefault="008414A3" w:rsidP="008414A3">
            <w:pPr>
              <w:rPr>
                <w:sz w:val="22"/>
                <w:szCs w:val="22"/>
              </w:rPr>
            </w:pPr>
            <w:r w:rsidRPr="008414A3">
              <w:rPr>
                <w:sz w:val="22"/>
                <w:szCs w:val="22"/>
              </w:rPr>
              <w:t>КБК 00000000000000000510</w:t>
            </w:r>
          </w:p>
          <w:p w:rsidR="000B1313" w:rsidRDefault="008414A3" w:rsidP="008414A3">
            <w:pPr>
              <w:rPr>
                <w:sz w:val="22"/>
                <w:szCs w:val="22"/>
              </w:rPr>
            </w:pPr>
            <w:r w:rsidRPr="008414A3">
              <w:rPr>
                <w:sz w:val="22"/>
                <w:szCs w:val="22"/>
              </w:rPr>
              <w:t>л/с 0541161</w:t>
            </w:r>
          </w:p>
          <w:p w:rsidR="008566B6" w:rsidRDefault="008566B6" w:rsidP="00564B71">
            <w:pPr>
              <w:rPr>
                <w:sz w:val="22"/>
                <w:szCs w:val="22"/>
              </w:rPr>
            </w:pPr>
          </w:p>
          <w:p w:rsidR="008566B6" w:rsidRDefault="008566B6" w:rsidP="00564B71">
            <w:pPr>
              <w:rPr>
                <w:sz w:val="22"/>
                <w:szCs w:val="22"/>
              </w:rPr>
            </w:pPr>
          </w:p>
          <w:p w:rsidR="008566B6" w:rsidRDefault="008566B6" w:rsidP="00564B71">
            <w:pPr>
              <w:rPr>
                <w:sz w:val="22"/>
                <w:szCs w:val="22"/>
              </w:rPr>
            </w:pPr>
          </w:p>
          <w:p w:rsidR="00A416C9" w:rsidRDefault="00A416C9" w:rsidP="00564B71">
            <w:pPr>
              <w:rPr>
                <w:sz w:val="22"/>
                <w:szCs w:val="22"/>
              </w:rPr>
            </w:pPr>
          </w:p>
          <w:p w:rsidR="00A416C9" w:rsidRDefault="00A416C9" w:rsidP="00564B71">
            <w:pPr>
              <w:rPr>
                <w:sz w:val="22"/>
                <w:szCs w:val="22"/>
              </w:rPr>
            </w:pPr>
          </w:p>
          <w:p w:rsidR="00A416C9" w:rsidRPr="000B1313" w:rsidRDefault="00A416C9" w:rsidP="00564B71">
            <w:pPr>
              <w:rPr>
                <w:sz w:val="22"/>
                <w:szCs w:val="22"/>
              </w:rPr>
            </w:pPr>
          </w:p>
          <w:p w:rsidR="000B1313" w:rsidRPr="000B1313" w:rsidRDefault="000B1313" w:rsidP="00564B71">
            <w:pPr>
              <w:rPr>
                <w:sz w:val="22"/>
                <w:szCs w:val="22"/>
              </w:rPr>
            </w:pPr>
            <w:r w:rsidRPr="000B1313">
              <w:rPr>
                <w:sz w:val="22"/>
                <w:szCs w:val="22"/>
              </w:rPr>
              <w:t>Директор</w:t>
            </w:r>
          </w:p>
          <w:p w:rsidR="000B1313" w:rsidRPr="000B1313" w:rsidRDefault="000B1313" w:rsidP="00564B71">
            <w:pPr>
              <w:rPr>
                <w:sz w:val="22"/>
                <w:szCs w:val="22"/>
              </w:rPr>
            </w:pPr>
          </w:p>
          <w:p w:rsidR="000B1313" w:rsidRDefault="008566B6" w:rsidP="00564B71">
            <w:pPr>
              <w:rPr>
                <w:sz w:val="22"/>
                <w:szCs w:val="22"/>
              </w:rPr>
            </w:pPr>
            <w:r>
              <w:rPr>
                <w:sz w:val="22"/>
                <w:szCs w:val="22"/>
              </w:rPr>
              <w:t>________________</w:t>
            </w:r>
            <w:r w:rsidR="00AD6949">
              <w:rPr>
                <w:sz w:val="22"/>
                <w:szCs w:val="22"/>
              </w:rPr>
              <w:t xml:space="preserve"> </w:t>
            </w:r>
            <w:r w:rsidR="008414A3" w:rsidRPr="008414A3">
              <w:rPr>
                <w:sz w:val="22"/>
                <w:szCs w:val="22"/>
              </w:rPr>
              <w:t>Кожемякина М.М.</w:t>
            </w:r>
          </w:p>
          <w:p w:rsidR="00AD6949" w:rsidRPr="000B1313" w:rsidRDefault="00AD6949" w:rsidP="00564B71">
            <w:pPr>
              <w:rPr>
                <w:sz w:val="22"/>
                <w:szCs w:val="22"/>
              </w:rPr>
            </w:pPr>
            <w:r>
              <w:rPr>
                <w:sz w:val="22"/>
                <w:szCs w:val="22"/>
              </w:rPr>
              <w:t>Подписано ЭП</w:t>
            </w:r>
          </w:p>
          <w:p w:rsidR="000B1313" w:rsidRPr="003A092B" w:rsidRDefault="000B1313" w:rsidP="00564B71">
            <w:pPr>
              <w:rPr>
                <w:sz w:val="22"/>
                <w:szCs w:val="22"/>
              </w:rPr>
            </w:pPr>
          </w:p>
        </w:tc>
        <w:tc>
          <w:tcPr>
            <w:tcW w:w="4785" w:type="dxa"/>
          </w:tcPr>
          <w:p w:rsidR="000B1313" w:rsidRPr="000B1313" w:rsidRDefault="004F70C5" w:rsidP="008414A3">
            <w:pPr>
              <w:jc w:val="center"/>
              <w:rPr>
                <w:b/>
                <w:sz w:val="22"/>
                <w:szCs w:val="22"/>
              </w:rPr>
            </w:pPr>
            <w:r>
              <w:rPr>
                <w:b/>
                <w:noProof/>
                <w:sz w:val="22"/>
                <w:szCs w:val="22"/>
              </w:rPr>
              <w:drawing>
                <wp:anchor distT="0" distB="0" distL="114300" distR="114300" simplePos="0" relativeHeight="251649024" behindDoc="0" locked="0" layoutInCell="1" allowOverlap="1">
                  <wp:simplePos x="0" y="0"/>
                  <wp:positionH relativeFrom="column">
                    <wp:posOffset>3924300</wp:posOffset>
                  </wp:positionH>
                  <wp:positionV relativeFrom="paragraph">
                    <wp:posOffset>6532880</wp:posOffset>
                  </wp:positionV>
                  <wp:extent cx="1761490" cy="1212850"/>
                  <wp:effectExtent l="0" t="0" r="0" b="0"/>
                  <wp:wrapNone/>
                  <wp:docPr id="2" name="Рисунок 2" descr="Подпись Форт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пись Фортис"/>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1490" cy="1212850"/>
                          </a:xfrm>
                          <a:prstGeom prst="rect">
                            <a:avLst/>
                          </a:prstGeom>
                          <a:noFill/>
                        </pic:spPr>
                      </pic:pic>
                    </a:graphicData>
                  </a:graphic>
                </wp:anchor>
              </w:drawing>
            </w:r>
            <w:r w:rsidR="000B1313" w:rsidRPr="000B1313">
              <w:rPr>
                <w:b/>
                <w:sz w:val="22"/>
                <w:szCs w:val="22"/>
              </w:rPr>
              <w:t>Поставщик:</w:t>
            </w:r>
          </w:p>
          <w:p w:rsidR="008414A3" w:rsidRDefault="008414A3" w:rsidP="008414A3">
            <w:pPr>
              <w:tabs>
                <w:tab w:val="left" w:pos="-1276"/>
                <w:tab w:val="left" w:pos="4325"/>
                <w:tab w:val="left" w:pos="5103"/>
              </w:tabs>
              <w:rPr>
                <w:b/>
                <w:color w:val="000000"/>
              </w:rPr>
            </w:pPr>
          </w:p>
          <w:p w:rsidR="00690ED4" w:rsidRDefault="00690ED4" w:rsidP="008414A3">
            <w:pPr>
              <w:tabs>
                <w:tab w:val="left" w:pos="-1276"/>
                <w:tab w:val="left" w:pos="4325"/>
                <w:tab w:val="left" w:pos="5103"/>
              </w:tabs>
              <w:rPr>
                <w:b/>
                <w:color w:val="000000"/>
              </w:rPr>
            </w:pPr>
          </w:p>
          <w:p w:rsidR="00690ED4" w:rsidRDefault="00690ED4" w:rsidP="008414A3">
            <w:pPr>
              <w:tabs>
                <w:tab w:val="left" w:pos="-1276"/>
                <w:tab w:val="left" w:pos="4325"/>
                <w:tab w:val="left" w:pos="5103"/>
              </w:tabs>
              <w:rPr>
                <w:b/>
                <w:color w:val="000000"/>
              </w:rPr>
            </w:pPr>
          </w:p>
          <w:p w:rsidR="00690ED4" w:rsidRPr="00AD51FD" w:rsidRDefault="00690ED4" w:rsidP="008414A3">
            <w:pPr>
              <w:tabs>
                <w:tab w:val="left" w:pos="-1276"/>
                <w:tab w:val="left" w:pos="4325"/>
                <w:tab w:val="left" w:pos="5103"/>
              </w:tabs>
              <w:rPr>
                <w:b/>
                <w:color w:val="000000"/>
              </w:rPr>
            </w:pPr>
          </w:p>
          <w:p w:rsidR="008414A3" w:rsidRDefault="008414A3" w:rsidP="008414A3">
            <w:pPr>
              <w:rPr>
                <w:color w:val="000000"/>
              </w:rPr>
            </w:pPr>
          </w:p>
          <w:p w:rsidR="008414A3" w:rsidRDefault="008414A3" w:rsidP="008414A3">
            <w:pPr>
              <w:rPr>
                <w:color w:val="000000"/>
              </w:rPr>
            </w:pPr>
          </w:p>
          <w:p w:rsidR="004F70C5" w:rsidRDefault="004F70C5"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690ED4" w:rsidRDefault="00690ED4" w:rsidP="004F70C5"/>
          <w:p w:rsidR="004F70C5" w:rsidRDefault="004F70C5" w:rsidP="008566B6">
            <w:pPr>
              <w:tabs>
                <w:tab w:val="left" w:pos="-1276"/>
                <w:tab w:val="left" w:pos="4325"/>
                <w:tab w:val="left" w:pos="5103"/>
              </w:tabs>
              <w:ind w:left="353"/>
              <w:jc w:val="both"/>
              <w:rPr>
                <w:color w:val="000000"/>
              </w:rPr>
            </w:pPr>
          </w:p>
          <w:p w:rsidR="008566B6" w:rsidRPr="00AD51FD" w:rsidRDefault="008566B6" w:rsidP="00A416C9">
            <w:pPr>
              <w:pStyle w:val="ab"/>
              <w:spacing w:after="0"/>
              <w:ind w:left="35"/>
              <w:jc w:val="both"/>
              <w:rPr>
                <w:rFonts w:ascii="Times New Roman" w:hAnsi="Times New Roman"/>
                <w:sz w:val="24"/>
                <w:szCs w:val="24"/>
              </w:rPr>
            </w:pPr>
          </w:p>
          <w:p w:rsidR="008566B6" w:rsidRPr="00AD51FD" w:rsidRDefault="008566B6" w:rsidP="00A416C9">
            <w:pPr>
              <w:pStyle w:val="ab"/>
              <w:spacing w:after="0"/>
              <w:ind w:left="35"/>
              <w:jc w:val="both"/>
              <w:rPr>
                <w:rFonts w:ascii="Times New Roman" w:hAnsi="Times New Roman"/>
                <w:sz w:val="24"/>
                <w:szCs w:val="24"/>
              </w:rPr>
            </w:pPr>
            <w:r w:rsidRPr="00AD51FD">
              <w:rPr>
                <w:rFonts w:ascii="Times New Roman" w:hAnsi="Times New Roman"/>
                <w:sz w:val="24"/>
                <w:szCs w:val="24"/>
              </w:rPr>
              <w:t xml:space="preserve">_________________ </w:t>
            </w:r>
            <w:r w:rsidR="008414A3" w:rsidRPr="008414A3">
              <w:rPr>
                <w:rFonts w:ascii="Times New Roman" w:hAnsi="Times New Roman"/>
                <w:sz w:val="24"/>
                <w:szCs w:val="24"/>
              </w:rPr>
              <w:t>.</w:t>
            </w:r>
          </w:p>
          <w:p w:rsidR="00AD6949" w:rsidRPr="000B1313" w:rsidRDefault="00AD6949" w:rsidP="00AD6949">
            <w:pPr>
              <w:rPr>
                <w:sz w:val="22"/>
                <w:szCs w:val="22"/>
              </w:rPr>
            </w:pPr>
            <w:r>
              <w:rPr>
                <w:sz w:val="22"/>
                <w:szCs w:val="22"/>
              </w:rPr>
              <w:t>Подписано ЭП</w:t>
            </w:r>
          </w:p>
          <w:p w:rsidR="003A092B" w:rsidRPr="000B1313" w:rsidRDefault="003A092B" w:rsidP="008566B6">
            <w:pPr>
              <w:rPr>
                <w:b/>
                <w:sz w:val="22"/>
                <w:szCs w:val="22"/>
              </w:rPr>
            </w:pPr>
          </w:p>
        </w:tc>
      </w:tr>
    </w:tbl>
    <w:p w:rsidR="00607506" w:rsidRDefault="00607506" w:rsidP="00607506">
      <w:pPr>
        <w:pStyle w:val="ad"/>
        <w:keepNext w:val="0"/>
        <w:widowControl w:val="0"/>
        <w:tabs>
          <w:tab w:val="left" w:pos="1230"/>
        </w:tabs>
        <w:autoSpaceDE w:val="0"/>
        <w:autoSpaceDN w:val="0"/>
        <w:adjustRightInd w:val="0"/>
        <w:jc w:val="both"/>
      </w:pPr>
    </w:p>
    <w:p w:rsidR="001D6473" w:rsidRPr="00607506" w:rsidRDefault="00607506" w:rsidP="00607506">
      <w:pPr>
        <w:tabs>
          <w:tab w:val="left" w:pos="1230"/>
        </w:tabs>
        <w:sectPr w:rsidR="001D6473" w:rsidRPr="00607506" w:rsidSect="008161CB">
          <w:footerReference w:type="even" r:id="rId9"/>
          <w:footerReference w:type="default" r:id="rId10"/>
          <w:pgSz w:w="11906" w:h="16838"/>
          <w:pgMar w:top="426" w:right="566" w:bottom="568" w:left="1418" w:header="357" w:footer="573" w:gutter="0"/>
          <w:cols w:space="708"/>
          <w:docGrid w:linePitch="360"/>
        </w:sectPr>
      </w:pPr>
      <w:r>
        <w:tab/>
      </w: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w:t>
      </w:r>
      <w:r w:rsidR="000B1313" w:rsidRPr="000B1313">
        <w:rPr>
          <w:rStyle w:val="11"/>
          <w:rFonts w:ascii="Times New Roman" w:hAnsi="Times New Roman" w:cs="Times New Roman"/>
          <w:b w:val="0"/>
          <w:bCs/>
          <w:sz w:val="24"/>
          <w:szCs w:val="24"/>
        </w:rPr>
        <w:t xml:space="preserve">№ </w:t>
      </w:r>
      <w:r w:rsidR="004F70C5">
        <w:rPr>
          <w:rStyle w:val="11"/>
          <w:rFonts w:ascii="Times New Roman" w:hAnsi="Times New Roman" w:cs="Times New Roman"/>
          <w:b w:val="0"/>
          <w:bCs/>
          <w:sz w:val="24"/>
          <w:szCs w:val="24"/>
        </w:rPr>
        <w:t>__________</w:t>
      </w:r>
    </w:p>
    <w:p w:rsidR="001D6473" w:rsidRPr="00215223" w:rsidRDefault="001D6473" w:rsidP="001D6473">
      <w:pPr>
        <w:jc w:val="right"/>
      </w:pPr>
      <w:r w:rsidRPr="00215223">
        <w:t>от «</w:t>
      </w:r>
      <w:r w:rsidR="004F70C5">
        <w:t>___</w:t>
      </w:r>
      <w:r w:rsidRPr="00215223">
        <w:t xml:space="preserve">» </w:t>
      </w:r>
      <w:r w:rsidR="004F70C5">
        <w:t>_______</w:t>
      </w:r>
      <w:r w:rsidRPr="00215223">
        <w:t xml:space="preserve"> 20</w:t>
      </w:r>
      <w:r w:rsidR="00C41924">
        <w:t>2</w:t>
      </w:r>
      <w:r w:rsidR="008161CB">
        <w:t>3</w:t>
      </w:r>
      <w:r w:rsidRPr="00215223">
        <w:t xml:space="preserve"> года</w:t>
      </w:r>
    </w:p>
    <w:p w:rsidR="001D6473" w:rsidRPr="00215223" w:rsidRDefault="001D6473" w:rsidP="001D6473">
      <w:pPr>
        <w:jc w:val="right"/>
      </w:pPr>
    </w:p>
    <w:p w:rsidR="001D6473" w:rsidRPr="00215223" w:rsidRDefault="001D6473" w:rsidP="001D6473">
      <w:pPr>
        <w:jc w:val="center"/>
        <w:rPr>
          <w:b/>
        </w:rPr>
      </w:pPr>
    </w:p>
    <w:p w:rsidR="006346D1" w:rsidRDefault="006346D1" w:rsidP="006346D1">
      <w:pPr>
        <w:ind w:firstLine="567"/>
        <w:jc w:val="center"/>
        <w:rPr>
          <w:b/>
          <w:bCs/>
        </w:rPr>
      </w:pPr>
      <w:r w:rsidRPr="006346D1">
        <w:rPr>
          <w:b/>
          <w:bCs/>
        </w:rPr>
        <w:t>Ассортимент, количество и цена Товара (Спецификация)</w:t>
      </w:r>
    </w:p>
    <w:p w:rsidR="00EA25B5" w:rsidRDefault="00EA25B5" w:rsidP="006346D1">
      <w:pPr>
        <w:ind w:firstLine="567"/>
        <w:jc w:val="center"/>
        <w:rPr>
          <w:b/>
          <w:bCs/>
        </w:rPr>
      </w:pPr>
    </w:p>
    <w:p w:rsidR="00EA25B5" w:rsidRDefault="00EA25B5" w:rsidP="006346D1">
      <w:pPr>
        <w:ind w:firstLine="567"/>
        <w:jc w:val="center"/>
        <w:rPr>
          <w:b/>
          <w:bCs/>
        </w:rPr>
      </w:pPr>
    </w:p>
    <w:tbl>
      <w:tblPr>
        <w:tblW w:w="944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
        <w:gridCol w:w="1659"/>
        <w:gridCol w:w="2248"/>
        <w:gridCol w:w="709"/>
        <w:gridCol w:w="709"/>
        <w:gridCol w:w="1046"/>
        <w:gridCol w:w="1091"/>
        <w:gridCol w:w="1390"/>
      </w:tblGrid>
      <w:tr w:rsidR="000D6F7C" w:rsidRPr="00EA25B5" w:rsidTr="000D6F7C">
        <w:trPr>
          <w:trHeight w:val="288"/>
        </w:trPr>
        <w:tc>
          <w:tcPr>
            <w:tcW w:w="591" w:type="dxa"/>
            <w:shd w:val="clear" w:color="auto" w:fill="auto"/>
            <w:hideMark/>
          </w:tcPr>
          <w:p w:rsidR="000D6F7C" w:rsidRPr="00EA25B5" w:rsidRDefault="000D6F7C" w:rsidP="002E3401">
            <w:pPr>
              <w:suppressAutoHyphens/>
              <w:jc w:val="center"/>
              <w:rPr>
                <w:b/>
                <w:bCs/>
                <w:sz w:val="20"/>
                <w:szCs w:val="20"/>
                <w:lang w:eastAsia="ar-SA"/>
              </w:rPr>
            </w:pPr>
            <w:r w:rsidRPr="00EA25B5">
              <w:rPr>
                <w:b/>
                <w:bCs/>
                <w:sz w:val="20"/>
                <w:szCs w:val="20"/>
                <w:lang w:eastAsia="ar-SA"/>
              </w:rPr>
              <w:t>№ п/п</w:t>
            </w:r>
          </w:p>
        </w:tc>
        <w:tc>
          <w:tcPr>
            <w:tcW w:w="1659" w:type="dxa"/>
            <w:shd w:val="clear" w:color="auto" w:fill="auto"/>
            <w:hideMark/>
          </w:tcPr>
          <w:p w:rsidR="000D6F7C" w:rsidRPr="00EA25B5" w:rsidRDefault="000D6F7C" w:rsidP="002E3401">
            <w:pPr>
              <w:suppressAutoHyphens/>
              <w:jc w:val="both"/>
              <w:rPr>
                <w:b/>
                <w:bCs/>
                <w:sz w:val="20"/>
                <w:szCs w:val="20"/>
                <w:lang w:eastAsia="ar-SA"/>
              </w:rPr>
            </w:pPr>
            <w:r w:rsidRPr="00EA25B5">
              <w:rPr>
                <w:b/>
                <w:bCs/>
                <w:sz w:val="20"/>
                <w:szCs w:val="20"/>
                <w:lang w:eastAsia="ar-SA"/>
              </w:rPr>
              <w:t>Наименование товара</w:t>
            </w:r>
          </w:p>
        </w:tc>
        <w:tc>
          <w:tcPr>
            <w:tcW w:w="2248" w:type="dxa"/>
          </w:tcPr>
          <w:p w:rsidR="000D6F7C" w:rsidRPr="00EA25B5" w:rsidRDefault="000D6F7C" w:rsidP="002E3401">
            <w:pPr>
              <w:suppressAutoHyphens/>
              <w:jc w:val="center"/>
              <w:rPr>
                <w:b/>
                <w:bCs/>
                <w:sz w:val="20"/>
                <w:szCs w:val="20"/>
                <w:lang w:eastAsia="ar-SA"/>
              </w:rPr>
            </w:pPr>
            <w:r w:rsidRPr="00EA25B5">
              <w:rPr>
                <w:b/>
                <w:bCs/>
                <w:sz w:val="20"/>
                <w:szCs w:val="20"/>
                <w:lang w:eastAsia="ar-SA"/>
              </w:rPr>
              <w:t>Характеристики</w:t>
            </w:r>
          </w:p>
        </w:tc>
        <w:tc>
          <w:tcPr>
            <w:tcW w:w="709" w:type="dxa"/>
            <w:shd w:val="clear" w:color="auto" w:fill="auto"/>
            <w:hideMark/>
          </w:tcPr>
          <w:p w:rsidR="000D6F7C" w:rsidRPr="00EA25B5" w:rsidRDefault="000D6F7C" w:rsidP="002E3401">
            <w:pPr>
              <w:suppressAutoHyphens/>
              <w:jc w:val="center"/>
              <w:rPr>
                <w:b/>
                <w:bCs/>
                <w:sz w:val="20"/>
                <w:szCs w:val="20"/>
                <w:lang w:eastAsia="ar-SA"/>
              </w:rPr>
            </w:pPr>
            <w:r w:rsidRPr="00EA25B5">
              <w:rPr>
                <w:b/>
                <w:bCs/>
                <w:sz w:val="20"/>
                <w:szCs w:val="20"/>
                <w:lang w:eastAsia="ar-SA"/>
              </w:rPr>
              <w:t>Ед. изм.</w:t>
            </w:r>
          </w:p>
        </w:tc>
        <w:tc>
          <w:tcPr>
            <w:tcW w:w="709" w:type="dxa"/>
            <w:shd w:val="clear" w:color="auto" w:fill="auto"/>
            <w:hideMark/>
          </w:tcPr>
          <w:p w:rsidR="000D6F7C" w:rsidRPr="00EA25B5" w:rsidRDefault="000D6F7C" w:rsidP="002E3401">
            <w:pPr>
              <w:suppressAutoHyphens/>
              <w:jc w:val="center"/>
              <w:rPr>
                <w:b/>
                <w:bCs/>
                <w:sz w:val="20"/>
                <w:szCs w:val="20"/>
                <w:lang w:eastAsia="ar-SA"/>
              </w:rPr>
            </w:pPr>
            <w:r w:rsidRPr="00EA25B5">
              <w:rPr>
                <w:b/>
                <w:bCs/>
                <w:sz w:val="20"/>
                <w:szCs w:val="20"/>
                <w:lang w:eastAsia="ar-SA"/>
              </w:rPr>
              <w:t>Кол-во</w:t>
            </w:r>
          </w:p>
        </w:tc>
        <w:tc>
          <w:tcPr>
            <w:tcW w:w="1046" w:type="dxa"/>
            <w:tcBorders>
              <w:top w:val="single" w:sz="4" w:space="0" w:color="auto"/>
              <w:left w:val="nil"/>
              <w:bottom w:val="single" w:sz="4" w:space="0" w:color="auto"/>
              <w:right w:val="single" w:sz="4" w:space="0" w:color="auto"/>
            </w:tcBorders>
            <w:shd w:val="clear" w:color="auto" w:fill="auto"/>
          </w:tcPr>
          <w:p w:rsidR="000D6F7C" w:rsidRPr="00581A4B" w:rsidRDefault="000D6F7C" w:rsidP="002E3401">
            <w:pPr>
              <w:jc w:val="center"/>
              <w:rPr>
                <w:b/>
                <w:bCs/>
                <w:color w:val="000000"/>
                <w:sz w:val="16"/>
                <w:szCs w:val="16"/>
              </w:rPr>
            </w:pPr>
            <w:r w:rsidRPr="00581A4B">
              <w:rPr>
                <w:b/>
                <w:bCs/>
                <w:color w:val="000000"/>
                <w:sz w:val="16"/>
                <w:szCs w:val="16"/>
              </w:rPr>
              <w:t>Цена единицы товара, руб.</w:t>
            </w:r>
          </w:p>
        </w:tc>
        <w:tc>
          <w:tcPr>
            <w:tcW w:w="1091" w:type="dxa"/>
            <w:tcBorders>
              <w:top w:val="single" w:sz="4" w:space="0" w:color="auto"/>
              <w:left w:val="nil"/>
              <w:bottom w:val="single" w:sz="4" w:space="0" w:color="auto"/>
              <w:right w:val="single" w:sz="4" w:space="0" w:color="auto"/>
            </w:tcBorders>
            <w:shd w:val="clear" w:color="auto" w:fill="auto"/>
          </w:tcPr>
          <w:p w:rsidR="000D6F7C" w:rsidRPr="00581A4B" w:rsidRDefault="000D6F7C" w:rsidP="002E3401">
            <w:pPr>
              <w:jc w:val="center"/>
              <w:rPr>
                <w:b/>
                <w:bCs/>
                <w:color w:val="000000"/>
                <w:sz w:val="16"/>
                <w:szCs w:val="16"/>
              </w:rPr>
            </w:pPr>
            <w:r w:rsidRPr="00581A4B">
              <w:rPr>
                <w:b/>
                <w:bCs/>
                <w:color w:val="000000"/>
                <w:sz w:val="16"/>
                <w:szCs w:val="16"/>
              </w:rPr>
              <w:t>Кол-во товара к поставке</w:t>
            </w:r>
          </w:p>
        </w:tc>
        <w:tc>
          <w:tcPr>
            <w:tcW w:w="1390" w:type="dxa"/>
            <w:tcBorders>
              <w:top w:val="single" w:sz="4" w:space="0" w:color="auto"/>
              <w:left w:val="nil"/>
              <w:bottom w:val="single" w:sz="4" w:space="0" w:color="auto"/>
              <w:right w:val="single" w:sz="4" w:space="0" w:color="auto"/>
            </w:tcBorders>
            <w:shd w:val="clear" w:color="auto" w:fill="auto"/>
          </w:tcPr>
          <w:p w:rsidR="000D6F7C" w:rsidRPr="00581A4B" w:rsidRDefault="000D6F7C" w:rsidP="002E3401">
            <w:pPr>
              <w:jc w:val="center"/>
              <w:rPr>
                <w:b/>
                <w:bCs/>
                <w:color w:val="000000"/>
                <w:sz w:val="16"/>
                <w:szCs w:val="16"/>
              </w:rPr>
            </w:pPr>
            <w:r w:rsidRPr="00581A4B">
              <w:rPr>
                <w:b/>
                <w:bCs/>
                <w:color w:val="000000"/>
                <w:sz w:val="16"/>
                <w:szCs w:val="16"/>
              </w:rPr>
              <w:t>Цена контракта (стоимость поставки товаров), руб.</w:t>
            </w:r>
          </w:p>
        </w:tc>
      </w:tr>
      <w:tr w:rsidR="000D6F7C" w:rsidRPr="00EA25B5" w:rsidTr="000D6F7C">
        <w:trPr>
          <w:trHeight w:val="70"/>
        </w:trPr>
        <w:tc>
          <w:tcPr>
            <w:tcW w:w="591" w:type="dxa"/>
            <w:shd w:val="clear" w:color="auto" w:fill="auto"/>
            <w:noWrap/>
            <w:hideMark/>
          </w:tcPr>
          <w:p w:rsidR="000D6F7C" w:rsidRPr="00EA25B5" w:rsidRDefault="000D6F7C" w:rsidP="002E3401">
            <w:pPr>
              <w:suppressAutoHyphens/>
              <w:jc w:val="center"/>
              <w:rPr>
                <w:sz w:val="20"/>
                <w:szCs w:val="20"/>
                <w:lang w:eastAsia="ar-SA"/>
              </w:rPr>
            </w:pPr>
            <w:r w:rsidRPr="00EA25B5">
              <w:rPr>
                <w:sz w:val="20"/>
                <w:szCs w:val="20"/>
                <w:lang w:eastAsia="ar-SA"/>
              </w:rPr>
              <w:t>1</w:t>
            </w:r>
          </w:p>
        </w:tc>
        <w:tc>
          <w:tcPr>
            <w:tcW w:w="1659" w:type="dxa"/>
            <w:shd w:val="clear" w:color="auto" w:fill="auto"/>
            <w:noWrap/>
          </w:tcPr>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Default="000D6F7C" w:rsidP="002E3401">
            <w:pPr>
              <w:suppressAutoHyphens/>
              <w:rPr>
                <w:sz w:val="20"/>
                <w:szCs w:val="20"/>
                <w:lang w:eastAsia="ar-SA"/>
              </w:rPr>
            </w:pPr>
          </w:p>
          <w:p w:rsidR="000D6F7C" w:rsidRPr="00EA25B5" w:rsidRDefault="000D6F7C" w:rsidP="002E3401">
            <w:pPr>
              <w:suppressAutoHyphens/>
              <w:rPr>
                <w:sz w:val="20"/>
                <w:szCs w:val="20"/>
                <w:lang w:eastAsia="ar-SA"/>
              </w:rPr>
            </w:pPr>
            <w:r w:rsidRPr="00EA25B5">
              <w:rPr>
                <w:sz w:val="20"/>
                <w:szCs w:val="20"/>
                <w:lang w:eastAsia="ar-SA"/>
              </w:rPr>
              <w:t>Арочный металлодетектор с измерением температуры</w:t>
            </w:r>
          </w:p>
        </w:tc>
        <w:tc>
          <w:tcPr>
            <w:tcW w:w="2248" w:type="dxa"/>
            <w:vAlign w:val="bottom"/>
          </w:tcPr>
          <w:p w:rsidR="000D6F7C" w:rsidRPr="00EA25B5" w:rsidRDefault="000D6F7C" w:rsidP="002E3401">
            <w:pPr>
              <w:rPr>
                <w:sz w:val="20"/>
                <w:szCs w:val="20"/>
                <w:lang w:eastAsia="ar-SA"/>
              </w:rPr>
            </w:pPr>
            <w:r w:rsidRPr="00EA25B5">
              <w:rPr>
                <w:color w:val="000000"/>
                <w:sz w:val="20"/>
                <w:szCs w:val="20"/>
                <w:lang w:eastAsia="ar-SA"/>
              </w:rPr>
              <w:t>Общий уровень чувствительности: 100. Каждый уровень чувствительности зоны: 100 (регулируемый). Потребляемая мощность: 12 Вт. Чувствительность металла: от 6г. Габариты контрольной кабины: 2000x800 мм.  Рабочее напряжение: 110В ~ 240В 50 / 60Гц. Рабочая частота: 1 ~ 50 диапазонов. Температура рабочей среды: -40... + 85 ℃</w:t>
            </w:r>
          </w:p>
          <w:p w:rsidR="000D6F7C" w:rsidRPr="00EA25B5" w:rsidRDefault="000D6F7C" w:rsidP="002E3401">
            <w:pPr>
              <w:rPr>
                <w:color w:val="000000"/>
                <w:sz w:val="20"/>
                <w:szCs w:val="20"/>
              </w:rPr>
            </w:pPr>
            <w:r w:rsidRPr="00EA25B5">
              <w:rPr>
                <w:color w:val="000000"/>
                <w:sz w:val="20"/>
                <w:szCs w:val="20"/>
                <w:lang w:eastAsia="ar-SA"/>
              </w:rPr>
              <w:t>Измерение температуры тела</w:t>
            </w:r>
            <w:r w:rsidRPr="00EA25B5">
              <w:rPr>
                <w:color w:val="000000"/>
                <w:sz w:val="20"/>
                <w:szCs w:val="20"/>
                <w:shd w:val="clear" w:color="auto" w:fill="FFFFFF"/>
                <w:lang w:eastAsia="ar-SA"/>
              </w:rPr>
              <w:t xml:space="preserve"> от 30-40 градусов сигнал тревоги при превышении порогового значения</w:t>
            </w:r>
          </w:p>
          <w:p w:rsidR="000D6F7C" w:rsidRPr="00EA25B5" w:rsidRDefault="000D6F7C" w:rsidP="002E3401">
            <w:pPr>
              <w:suppressAutoHyphens/>
              <w:rPr>
                <w:sz w:val="20"/>
                <w:szCs w:val="20"/>
                <w:lang w:eastAsia="ar-SA"/>
              </w:rPr>
            </w:pPr>
          </w:p>
        </w:tc>
        <w:tc>
          <w:tcPr>
            <w:tcW w:w="709" w:type="dxa"/>
            <w:shd w:val="clear" w:color="auto" w:fill="auto"/>
            <w:noWrap/>
          </w:tcPr>
          <w:p w:rsidR="000D6F7C" w:rsidRPr="00EA25B5" w:rsidRDefault="000D6F7C" w:rsidP="002E3401">
            <w:pPr>
              <w:suppressAutoHyphens/>
              <w:jc w:val="center"/>
              <w:rPr>
                <w:sz w:val="20"/>
                <w:szCs w:val="20"/>
                <w:lang w:eastAsia="ar-SA"/>
              </w:rPr>
            </w:pPr>
            <w:r w:rsidRPr="00EA25B5">
              <w:rPr>
                <w:sz w:val="20"/>
                <w:szCs w:val="20"/>
                <w:lang w:eastAsia="ar-SA"/>
              </w:rPr>
              <w:t>шт</w:t>
            </w:r>
          </w:p>
        </w:tc>
        <w:tc>
          <w:tcPr>
            <w:tcW w:w="709" w:type="dxa"/>
            <w:shd w:val="clear" w:color="auto" w:fill="auto"/>
            <w:noWrap/>
          </w:tcPr>
          <w:p w:rsidR="000D6F7C" w:rsidRPr="00EA25B5" w:rsidRDefault="000D6F7C" w:rsidP="002E3401">
            <w:pPr>
              <w:suppressAutoHyphens/>
              <w:jc w:val="center"/>
              <w:rPr>
                <w:sz w:val="20"/>
                <w:szCs w:val="20"/>
                <w:lang w:eastAsia="ar-SA"/>
              </w:rPr>
            </w:pPr>
            <w:r w:rsidRPr="00EA25B5">
              <w:rPr>
                <w:sz w:val="20"/>
                <w:szCs w:val="20"/>
                <w:lang w:eastAsia="ar-SA"/>
              </w:rPr>
              <w:t>3</w:t>
            </w:r>
          </w:p>
        </w:tc>
        <w:tc>
          <w:tcPr>
            <w:tcW w:w="1046" w:type="dxa"/>
            <w:tcBorders>
              <w:top w:val="nil"/>
              <w:left w:val="nil"/>
              <w:bottom w:val="single" w:sz="4" w:space="0" w:color="auto"/>
              <w:right w:val="single" w:sz="4" w:space="0" w:color="auto"/>
            </w:tcBorders>
            <w:shd w:val="clear" w:color="auto" w:fill="auto"/>
          </w:tcPr>
          <w:p w:rsidR="000D6F7C" w:rsidRPr="00470DC4" w:rsidRDefault="000D6F7C" w:rsidP="002E3401">
            <w:pPr>
              <w:jc w:val="center"/>
              <w:rPr>
                <w:b/>
                <w:bCs/>
                <w:i/>
                <w:iCs/>
                <w:color w:val="000000"/>
                <w:sz w:val="20"/>
                <w:szCs w:val="20"/>
              </w:rPr>
            </w:pPr>
          </w:p>
        </w:tc>
        <w:tc>
          <w:tcPr>
            <w:tcW w:w="1091" w:type="dxa"/>
            <w:tcBorders>
              <w:top w:val="nil"/>
              <w:left w:val="nil"/>
              <w:bottom w:val="single" w:sz="4" w:space="0" w:color="auto"/>
              <w:right w:val="single" w:sz="4" w:space="0" w:color="auto"/>
            </w:tcBorders>
            <w:shd w:val="clear" w:color="auto" w:fill="auto"/>
          </w:tcPr>
          <w:p w:rsidR="000D6F7C" w:rsidRPr="00470DC4" w:rsidRDefault="000D6F7C" w:rsidP="002E3401">
            <w:pPr>
              <w:jc w:val="center"/>
              <w:rPr>
                <w:b/>
                <w:bCs/>
                <w:i/>
                <w:iCs/>
                <w:color w:val="000000"/>
                <w:sz w:val="20"/>
                <w:szCs w:val="20"/>
              </w:rPr>
            </w:pPr>
          </w:p>
        </w:tc>
        <w:tc>
          <w:tcPr>
            <w:tcW w:w="1390" w:type="dxa"/>
            <w:tcBorders>
              <w:top w:val="nil"/>
              <w:left w:val="nil"/>
              <w:bottom w:val="single" w:sz="4" w:space="0" w:color="auto"/>
              <w:right w:val="single" w:sz="4" w:space="0" w:color="auto"/>
            </w:tcBorders>
            <w:shd w:val="clear" w:color="auto" w:fill="auto"/>
          </w:tcPr>
          <w:p w:rsidR="000D6F7C" w:rsidRPr="00470DC4" w:rsidRDefault="000D6F7C" w:rsidP="002E3401">
            <w:pPr>
              <w:jc w:val="center"/>
              <w:rPr>
                <w:b/>
                <w:bCs/>
                <w:i/>
                <w:iCs/>
                <w:color w:val="000000"/>
                <w:sz w:val="20"/>
                <w:szCs w:val="20"/>
              </w:rPr>
            </w:pPr>
          </w:p>
        </w:tc>
      </w:tr>
    </w:tbl>
    <w:p w:rsidR="00EA25B5" w:rsidRDefault="00EA25B5" w:rsidP="006346D1">
      <w:pPr>
        <w:ind w:firstLine="567"/>
        <w:jc w:val="center"/>
        <w:rPr>
          <w:b/>
          <w:bCs/>
        </w:rPr>
      </w:pPr>
    </w:p>
    <w:p w:rsidR="00EA25B5" w:rsidRDefault="00EA25B5" w:rsidP="006346D1">
      <w:pPr>
        <w:ind w:firstLine="567"/>
        <w:jc w:val="center"/>
        <w:rPr>
          <w:b/>
          <w:bCs/>
        </w:rPr>
      </w:pPr>
    </w:p>
    <w:p w:rsidR="00EA25B5" w:rsidRDefault="00EA25B5" w:rsidP="006346D1">
      <w:pPr>
        <w:ind w:firstLine="567"/>
        <w:jc w:val="center"/>
        <w:rPr>
          <w:b/>
          <w:bCs/>
        </w:rPr>
      </w:pPr>
    </w:p>
    <w:p w:rsidR="00EA25B5" w:rsidRDefault="00EA25B5" w:rsidP="006346D1">
      <w:pPr>
        <w:ind w:firstLine="567"/>
        <w:jc w:val="center"/>
        <w:rPr>
          <w:b/>
          <w:bCs/>
        </w:rPr>
      </w:pPr>
    </w:p>
    <w:p w:rsidR="00607F39" w:rsidRPr="006346D1" w:rsidRDefault="00607F39" w:rsidP="006346D1">
      <w:pPr>
        <w:ind w:firstLine="567"/>
        <w:jc w:val="center"/>
        <w:rPr>
          <w:b/>
          <w:bCs/>
        </w:rPr>
      </w:pPr>
    </w:p>
    <w:p w:rsidR="000973F4" w:rsidRDefault="000973F4" w:rsidP="001D6473">
      <w:pPr>
        <w:ind w:firstLine="360"/>
        <w:jc w:val="both"/>
        <w:rPr>
          <w:sz w:val="28"/>
          <w:szCs w:val="28"/>
        </w:rPr>
      </w:pPr>
    </w:p>
    <w:p w:rsidR="000973F4" w:rsidRPr="00215223" w:rsidRDefault="000973F4" w:rsidP="000973F4"/>
    <w:p w:rsidR="000E7759" w:rsidRPr="00215223" w:rsidRDefault="000E7759" w:rsidP="000E7759">
      <w:pPr>
        <w:jc w:val="center"/>
        <w:rPr>
          <w:rStyle w:val="11"/>
          <w:bC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0B1313" w:rsidRPr="000B1313" w:rsidTr="00564B71">
        <w:tc>
          <w:tcPr>
            <w:tcW w:w="4785" w:type="dxa"/>
          </w:tcPr>
          <w:p w:rsidR="000B1313" w:rsidRPr="000B1313" w:rsidRDefault="000B1313" w:rsidP="00564B71">
            <w:pPr>
              <w:jc w:val="center"/>
              <w:rPr>
                <w:b/>
                <w:sz w:val="22"/>
                <w:szCs w:val="22"/>
              </w:rPr>
            </w:pPr>
            <w:r w:rsidRPr="000B1313">
              <w:rPr>
                <w:b/>
                <w:sz w:val="22"/>
                <w:szCs w:val="22"/>
              </w:rPr>
              <w:t>Заказчик:</w:t>
            </w:r>
          </w:p>
          <w:p w:rsidR="000B1313" w:rsidRPr="000B1313" w:rsidRDefault="000B1313" w:rsidP="00564B71">
            <w:pPr>
              <w:rPr>
                <w:sz w:val="22"/>
                <w:szCs w:val="22"/>
              </w:rPr>
            </w:pPr>
          </w:p>
          <w:p w:rsidR="000B1313" w:rsidRPr="000B1313" w:rsidRDefault="000B1313" w:rsidP="00564B71">
            <w:pPr>
              <w:rPr>
                <w:sz w:val="22"/>
                <w:szCs w:val="22"/>
              </w:rPr>
            </w:pPr>
            <w:r w:rsidRPr="000B1313">
              <w:rPr>
                <w:sz w:val="22"/>
                <w:szCs w:val="22"/>
              </w:rPr>
              <w:t>Директор</w:t>
            </w:r>
          </w:p>
          <w:p w:rsidR="000B1313" w:rsidRPr="000B1313" w:rsidRDefault="000B1313" w:rsidP="00564B71">
            <w:pPr>
              <w:rPr>
                <w:sz w:val="22"/>
                <w:szCs w:val="22"/>
              </w:rPr>
            </w:pPr>
          </w:p>
          <w:p w:rsidR="000B1313" w:rsidRDefault="000B1313" w:rsidP="00564B71">
            <w:pPr>
              <w:rPr>
                <w:sz w:val="22"/>
                <w:szCs w:val="22"/>
              </w:rPr>
            </w:pPr>
            <w:r w:rsidRPr="000B1313">
              <w:rPr>
                <w:sz w:val="22"/>
                <w:szCs w:val="22"/>
              </w:rPr>
              <w:t>________________</w:t>
            </w:r>
            <w:r w:rsidR="008414A3" w:rsidRPr="008414A3">
              <w:rPr>
                <w:sz w:val="22"/>
                <w:szCs w:val="22"/>
              </w:rPr>
              <w:t>Кожемякина М.М.</w:t>
            </w:r>
          </w:p>
          <w:p w:rsidR="00AD6949" w:rsidRPr="000B1313" w:rsidRDefault="00AD6949" w:rsidP="00AD6949">
            <w:pPr>
              <w:rPr>
                <w:sz w:val="22"/>
                <w:szCs w:val="22"/>
              </w:rPr>
            </w:pPr>
            <w:r>
              <w:rPr>
                <w:sz w:val="22"/>
                <w:szCs w:val="22"/>
              </w:rPr>
              <w:t>Подписано ЭП</w:t>
            </w:r>
          </w:p>
          <w:p w:rsidR="00AD6949" w:rsidRPr="000B1313" w:rsidRDefault="00AD6949" w:rsidP="00564B71">
            <w:pPr>
              <w:rPr>
                <w:b/>
                <w:sz w:val="22"/>
                <w:szCs w:val="22"/>
              </w:rPr>
            </w:pPr>
          </w:p>
        </w:tc>
        <w:tc>
          <w:tcPr>
            <w:tcW w:w="4785" w:type="dxa"/>
          </w:tcPr>
          <w:p w:rsidR="000B1313" w:rsidRPr="000B1313" w:rsidRDefault="004F70C5" w:rsidP="00564B71">
            <w:pPr>
              <w:jc w:val="center"/>
              <w:rPr>
                <w:b/>
                <w:sz w:val="22"/>
                <w:szCs w:val="22"/>
              </w:rPr>
            </w:pPr>
            <w:r>
              <w:rPr>
                <w:b/>
                <w:noProof/>
                <w:sz w:val="22"/>
                <w:szCs w:val="22"/>
              </w:rPr>
              <w:drawing>
                <wp:anchor distT="0" distB="0" distL="114300" distR="114300" simplePos="0" relativeHeight="251659264" behindDoc="0" locked="0" layoutInCell="1" allowOverlap="1">
                  <wp:simplePos x="0" y="0"/>
                  <wp:positionH relativeFrom="column">
                    <wp:posOffset>3924300</wp:posOffset>
                  </wp:positionH>
                  <wp:positionV relativeFrom="paragraph">
                    <wp:posOffset>6532880</wp:posOffset>
                  </wp:positionV>
                  <wp:extent cx="1761490" cy="1212850"/>
                  <wp:effectExtent l="0" t="0" r="0" b="0"/>
                  <wp:wrapNone/>
                  <wp:docPr id="7" name="Рисунок 7" descr="Подпись Форт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одпись Фортис"/>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1490" cy="1212850"/>
                          </a:xfrm>
                          <a:prstGeom prst="rect">
                            <a:avLst/>
                          </a:prstGeom>
                          <a:noFill/>
                        </pic:spPr>
                      </pic:pic>
                    </a:graphicData>
                  </a:graphic>
                </wp:anchor>
              </w:drawing>
            </w:r>
            <w:r>
              <w:rPr>
                <w:b/>
                <w:noProof/>
                <w:sz w:val="22"/>
                <w:szCs w:val="22"/>
              </w:rPr>
              <w:drawing>
                <wp:anchor distT="0" distB="0" distL="114300" distR="114300" simplePos="0" relativeHeight="251656192" behindDoc="0" locked="0" layoutInCell="1" allowOverlap="1">
                  <wp:simplePos x="0" y="0"/>
                  <wp:positionH relativeFrom="column">
                    <wp:posOffset>3924300</wp:posOffset>
                  </wp:positionH>
                  <wp:positionV relativeFrom="paragraph">
                    <wp:posOffset>6532880</wp:posOffset>
                  </wp:positionV>
                  <wp:extent cx="1761490" cy="1212850"/>
                  <wp:effectExtent l="0" t="0" r="0" b="0"/>
                  <wp:wrapNone/>
                  <wp:docPr id="6" name="Рисунок 6" descr="Подпись Форт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дпись Фортис"/>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1490" cy="1212850"/>
                          </a:xfrm>
                          <a:prstGeom prst="rect">
                            <a:avLst/>
                          </a:prstGeom>
                          <a:noFill/>
                        </pic:spPr>
                      </pic:pic>
                    </a:graphicData>
                  </a:graphic>
                </wp:anchor>
              </w:drawing>
            </w:r>
            <w:r>
              <w:rPr>
                <w:b/>
                <w:noProof/>
                <w:sz w:val="22"/>
                <w:szCs w:val="22"/>
              </w:rPr>
              <w:drawing>
                <wp:anchor distT="0" distB="0" distL="114300" distR="114300" simplePos="0" relativeHeight="251653120" behindDoc="0" locked="0" layoutInCell="1" allowOverlap="1">
                  <wp:simplePos x="0" y="0"/>
                  <wp:positionH relativeFrom="column">
                    <wp:posOffset>3924300</wp:posOffset>
                  </wp:positionH>
                  <wp:positionV relativeFrom="paragraph">
                    <wp:posOffset>6532880</wp:posOffset>
                  </wp:positionV>
                  <wp:extent cx="1761490" cy="1212850"/>
                  <wp:effectExtent l="0" t="0" r="0" b="0"/>
                  <wp:wrapNone/>
                  <wp:docPr id="4" name="Рисунок 4" descr="Подпись Форт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дпись Фортис"/>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1490" cy="1212850"/>
                          </a:xfrm>
                          <a:prstGeom prst="rect">
                            <a:avLst/>
                          </a:prstGeom>
                          <a:noFill/>
                        </pic:spPr>
                      </pic:pic>
                    </a:graphicData>
                  </a:graphic>
                </wp:anchor>
              </w:drawing>
            </w:r>
            <w:r w:rsidR="000B1313" w:rsidRPr="000B1313">
              <w:rPr>
                <w:b/>
                <w:sz w:val="22"/>
                <w:szCs w:val="22"/>
              </w:rPr>
              <w:t>Поставщик:</w:t>
            </w:r>
          </w:p>
          <w:p w:rsidR="000B1313" w:rsidRDefault="000B1313" w:rsidP="00564B71">
            <w:pPr>
              <w:rPr>
                <w:sz w:val="22"/>
                <w:szCs w:val="22"/>
              </w:rPr>
            </w:pPr>
          </w:p>
          <w:p w:rsidR="003A092B" w:rsidRPr="000B1313" w:rsidRDefault="003A092B" w:rsidP="0009582C">
            <w:pPr>
              <w:ind w:firstLine="708"/>
              <w:rPr>
                <w:sz w:val="22"/>
                <w:szCs w:val="22"/>
              </w:rPr>
            </w:pPr>
          </w:p>
          <w:p w:rsidR="000B1313" w:rsidRDefault="000B1313" w:rsidP="008161CB">
            <w:pPr>
              <w:rPr>
                <w:sz w:val="22"/>
                <w:szCs w:val="22"/>
              </w:rPr>
            </w:pPr>
            <w:r w:rsidRPr="000B1313">
              <w:rPr>
                <w:sz w:val="22"/>
                <w:szCs w:val="22"/>
              </w:rPr>
              <w:t>________________</w:t>
            </w:r>
            <w:r w:rsidR="009A7656">
              <w:rPr>
                <w:sz w:val="22"/>
                <w:szCs w:val="22"/>
              </w:rPr>
              <w:t>.</w:t>
            </w:r>
          </w:p>
          <w:p w:rsidR="00AD6949" w:rsidRPr="000B1313" w:rsidRDefault="00AD6949" w:rsidP="00AD6949">
            <w:pPr>
              <w:rPr>
                <w:sz w:val="22"/>
                <w:szCs w:val="22"/>
              </w:rPr>
            </w:pPr>
            <w:r>
              <w:rPr>
                <w:sz w:val="22"/>
                <w:szCs w:val="22"/>
              </w:rPr>
              <w:t>Подписано ЭП</w:t>
            </w:r>
          </w:p>
          <w:p w:rsidR="003A092B" w:rsidRPr="000B1313" w:rsidRDefault="003A092B" w:rsidP="008161CB">
            <w:pPr>
              <w:rPr>
                <w:b/>
                <w:sz w:val="22"/>
                <w:szCs w:val="22"/>
              </w:rPr>
            </w:pPr>
          </w:p>
        </w:tc>
      </w:tr>
    </w:tbl>
    <w:p w:rsidR="00E004C8" w:rsidRPr="00215223" w:rsidRDefault="004F70C5" w:rsidP="00E004C8">
      <w:pPr>
        <w:ind w:right="-5" w:firstLine="360"/>
        <w:jc w:val="both"/>
        <w:rPr>
          <w:sz w:val="28"/>
          <w:szCs w:val="28"/>
          <w:highlight w:val="green"/>
        </w:rPr>
      </w:pPr>
      <w:r>
        <w:rPr>
          <w:noProof/>
          <w:sz w:val="28"/>
          <w:szCs w:val="28"/>
        </w:rPr>
        <w:drawing>
          <wp:anchor distT="0" distB="0" distL="114300" distR="114300" simplePos="0" relativeHeight="251659776" behindDoc="0" locked="0" layoutInCell="1" allowOverlap="1">
            <wp:simplePos x="0" y="0"/>
            <wp:positionH relativeFrom="column">
              <wp:posOffset>3924300</wp:posOffset>
            </wp:positionH>
            <wp:positionV relativeFrom="paragraph">
              <wp:posOffset>6532880</wp:posOffset>
            </wp:positionV>
            <wp:extent cx="1761490" cy="1212850"/>
            <wp:effectExtent l="0" t="0" r="0" b="0"/>
            <wp:wrapNone/>
            <wp:docPr id="5" name="Рисунок 5" descr="Подпись Форт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дпись Фортис"/>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1490" cy="1212850"/>
                    </a:xfrm>
                    <a:prstGeom prst="rect">
                      <a:avLst/>
                    </a:prstGeom>
                    <a:noFill/>
                  </pic:spPr>
                </pic:pic>
              </a:graphicData>
            </a:graphic>
          </wp:anchor>
        </w:drawing>
      </w: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886" w:rsidRDefault="004C6886">
      <w:r>
        <w:separator/>
      </w:r>
    </w:p>
  </w:endnote>
  <w:endnote w:type="continuationSeparator" w:id="1">
    <w:p w:rsidR="004C6886" w:rsidRDefault="004C68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975" w:rsidRDefault="00741C7A">
    <w:pPr>
      <w:pStyle w:val="af"/>
      <w:framePr w:wrap="around" w:vAnchor="text" w:hAnchor="margin" w:xAlign="right" w:y="1"/>
      <w:rPr>
        <w:rStyle w:val="aa"/>
      </w:rPr>
    </w:pPr>
    <w:r>
      <w:rPr>
        <w:rStyle w:val="aa"/>
      </w:rPr>
      <w:fldChar w:fldCharType="begin"/>
    </w:r>
    <w:r w:rsidR="00020975">
      <w:rPr>
        <w:rStyle w:val="aa"/>
      </w:rPr>
      <w:instrText xml:space="preserve">PAGE  </w:instrText>
    </w:r>
    <w:r>
      <w:rPr>
        <w:rStyle w:val="aa"/>
      </w:rPr>
      <w:fldChar w:fldCharType="end"/>
    </w:r>
  </w:p>
  <w:p w:rsidR="00020975" w:rsidRDefault="00020975">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975" w:rsidRPr="00F653B0" w:rsidRDefault="00741C7A"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020975"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71B43">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020975" w:rsidRDefault="00020975">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886" w:rsidRDefault="004C6886">
      <w:r>
        <w:separator/>
      </w:r>
    </w:p>
  </w:footnote>
  <w:footnote w:type="continuationSeparator" w:id="1">
    <w:p w:rsidR="004C6886" w:rsidRDefault="004C68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DF8"/>
    <w:rsid w:val="00013EDA"/>
    <w:rsid w:val="00014216"/>
    <w:rsid w:val="000153FE"/>
    <w:rsid w:val="0001573E"/>
    <w:rsid w:val="000160E8"/>
    <w:rsid w:val="000170FC"/>
    <w:rsid w:val="000175DC"/>
    <w:rsid w:val="00020975"/>
    <w:rsid w:val="0002099D"/>
    <w:rsid w:val="00020BD9"/>
    <w:rsid w:val="00021456"/>
    <w:rsid w:val="00022051"/>
    <w:rsid w:val="000272D3"/>
    <w:rsid w:val="0003015A"/>
    <w:rsid w:val="00030255"/>
    <w:rsid w:val="00030C9C"/>
    <w:rsid w:val="00031917"/>
    <w:rsid w:val="00031977"/>
    <w:rsid w:val="0003248C"/>
    <w:rsid w:val="000324CB"/>
    <w:rsid w:val="000338BC"/>
    <w:rsid w:val="00034185"/>
    <w:rsid w:val="000410EF"/>
    <w:rsid w:val="00041FAD"/>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82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1313"/>
    <w:rsid w:val="000B2B31"/>
    <w:rsid w:val="000B4584"/>
    <w:rsid w:val="000B48A2"/>
    <w:rsid w:val="000B5C8D"/>
    <w:rsid w:val="000B6618"/>
    <w:rsid w:val="000B7C22"/>
    <w:rsid w:val="000C2F14"/>
    <w:rsid w:val="000C33EC"/>
    <w:rsid w:val="000C383B"/>
    <w:rsid w:val="000C454A"/>
    <w:rsid w:val="000C637B"/>
    <w:rsid w:val="000C7FA7"/>
    <w:rsid w:val="000D1498"/>
    <w:rsid w:val="000D21F4"/>
    <w:rsid w:val="000D3AA3"/>
    <w:rsid w:val="000D5284"/>
    <w:rsid w:val="000D59DC"/>
    <w:rsid w:val="000D6F7C"/>
    <w:rsid w:val="000D7396"/>
    <w:rsid w:val="000E00A9"/>
    <w:rsid w:val="000E0708"/>
    <w:rsid w:val="000E1992"/>
    <w:rsid w:val="000E21F6"/>
    <w:rsid w:val="000E4501"/>
    <w:rsid w:val="000E4B61"/>
    <w:rsid w:val="000E7644"/>
    <w:rsid w:val="000E7759"/>
    <w:rsid w:val="000E7BC5"/>
    <w:rsid w:val="000F1CFE"/>
    <w:rsid w:val="000F2822"/>
    <w:rsid w:val="000F355A"/>
    <w:rsid w:val="000F3BFE"/>
    <w:rsid w:val="000F535A"/>
    <w:rsid w:val="000F5391"/>
    <w:rsid w:val="000F565B"/>
    <w:rsid w:val="000F5EB4"/>
    <w:rsid w:val="000F67CF"/>
    <w:rsid w:val="000F6CCE"/>
    <w:rsid w:val="00100629"/>
    <w:rsid w:val="00100968"/>
    <w:rsid w:val="00102951"/>
    <w:rsid w:val="00104AD9"/>
    <w:rsid w:val="00105951"/>
    <w:rsid w:val="00106662"/>
    <w:rsid w:val="0010775A"/>
    <w:rsid w:val="0010777C"/>
    <w:rsid w:val="00107A61"/>
    <w:rsid w:val="00111D9B"/>
    <w:rsid w:val="00111FDC"/>
    <w:rsid w:val="00114CD7"/>
    <w:rsid w:val="0011575C"/>
    <w:rsid w:val="00115AC8"/>
    <w:rsid w:val="001167C6"/>
    <w:rsid w:val="00117F70"/>
    <w:rsid w:val="0012097D"/>
    <w:rsid w:val="00120FE8"/>
    <w:rsid w:val="001212A3"/>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1CF"/>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12D"/>
    <w:rsid w:val="001C1BDA"/>
    <w:rsid w:val="001C235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4DB"/>
    <w:rsid w:val="001E6661"/>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0A38"/>
    <w:rsid w:val="0021137F"/>
    <w:rsid w:val="0021160C"/>
    <w:rsid w:val="00212533"/>
    <w:rsid w:val="00212C91"/>
    <w:rsid w:val="002145AF"/>
    <w:rsid w:val="0021474C"/>
    <w:rsid w:val="00215223"/>
    <w:rsid w:val="002152B0"/>
    <w:rsid w:val="00217D68"/>
    <w:rsid w:val="00217EA2"/>
    <w:rsid w:val="00221233"/>
    <w:rsid w:val="002216A7"/>
    <w:rsid w:val="00223E8A"/>
    <w:rsid w:val="00224277"/>
    <w:rsid w:val="002311D6"/>
    <w:rsid w:val="00231D57"/>
    <w:rsid w:val="0023257F"/>
    <w:rsid w:val="002326BB"/>
    <w:rsid w:val="00233C94"/>
    <w:rsid w:val="00236545"/>
    <w:rsid w:val="002377CE"/>
    <w:rsid w:val="00237916"/>
    <w:rsid w:val="00237CEF"/>
    <w:rsid w:val="00241080"/>
    <w:rsid w:val="002412B8"/>
    <w:rsid w:val="0024227E"/>
    <w:rsid w:val="00243FEE"/>
    <w:rsid w:val="00245909"/>
    <w:rsid w:val="00246A8D"/>
    <w:rsid w:val="00246EE1"/>
    <w:rsid w:val="00247EE0"/>
    <w:rsid w:val="00250186"/>
    <w:rsid w:val="002502BE"/>
    <w:rsid w:val="0025062D"/>
    <w:rsid w:val="002510BE"/>
    <w:rsid w:val="002527F8"/>
    <w:rsid w:val="00252B1E"/>
    <w:rsid w:val="00253288"/>
    <w:rsid w:val="002535BA"/>
    <w:rsid w:val="00253F34"/>
    <w:rsid w:val="00254456"/>
    <w:rsid w:val="002550B7"/>
    <w:rsid w:val="002564B3"/>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1501"/>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392"/>
    <w:rsid w:val="002D6796"/>
    <w:rsid w:val="002D6EE7"/>
    <w:rsid w:val="002D6FEE"/>
    <w:rsid w:val="002E017E"/>
    <w:rsid w:val="002E09AC"/>
    <w:rsid w:val="002E2EAB"/>
    <w:rsid w:val="002E3401"/>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9DE"/>
    <w:rsid w:val="00301D09"/>
    <w:rsid w:val="00301D8F"/>
    <w:rsid w:val="00301DD6"/>
    <w:rsid w:val="00302350"/>
    <w:rsid w:val="00303C35"/>
    <w:rsid w:val="00304B64"/>
    <w:rsid w:val="00304D43"/>
    <w:rsid w:val="003053FB"/>
    <w:rsid w:val="00305D26"/>
    <w:rsid w:val="00305E63"/>
    <w:rsid w:val="00310F40"/>
    <w:rsid w:val="003111F0"/>
    <w:rsid w:val="0031393E"/>
    <w:rsid w:val="0031407D"/>
    <w:rsid w:val="003143BE"/>
    <w:rsid w:val="00315B3E"/>
    <w:rsid w:val="00317CE8"/>
    <w:rsid w:val="003218EB"/>
    <w:rsid w:val="00321AEF"/>
    <w:rsid w:val="00324FD4"/>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FEE"/>
    <w:rsid w:val="0036435E"/>
    <w:rsid w:val="003653BF"/>
    <w:rsid w:val="0036574E"/>
    <w:rsid w:val="003705F4"/>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08B2"/>
    <w:rsid w:val="003A092B"/>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48D"/>
    <w:rsid w:val="003D4E11"/>
    <w:rsid w:val="003D58BE"/>
    <w:rsid w:val="003D6130"/>
    <w:rsid w:val="003D6C8B"/>
    <w:rsid w:val="003E0058"/>
    <w:rsid w:val="003E21D8"/>
    <w:rsid w:val="003E367E"/>
    <w:rsid w:val="003E3C88"/>
    <w:rsid w:val="003E5910"/>
    <w:rsid w:val="003E7473"/>
    <w:rsid w:val="003E7DFD"/>
    <w:rsid w:val="003F0AEF"/>
    <w:rsid w:val="003F15C4"/>
    <w:rsid w:val="003F1DCE"/>
    <w:rsid w:val="003F225A"/>
    <w:rsid w:val="003F4224"/>
    <w:rsid w:val="003F5EE7"/>
    <w:rsid w:val="003F66DA"/>
    <w:rsid w:val="003F6A6F"/>
    <w:rsid w:val="003F6ADA"/>
    <w:rsid w:val="003F76C7"/>
    <w:rsid w:val="0040293E"/>
    <w:rsid w:val="00402AB7"/>
    <w:rsid w:val="0040422D"/>
    <w:rsid w:val="00404DB9"/>
    <w:rsid w:val="00406347"/>
    <w:rsid w:val="00406C68"/>
    <w:rsid w:val="00407F6C"/>
    <w:rsid w:val="004146C6"/>
    <w:rsid w:val="00414894"/>
    <w:rsid w:val="00414FD2"/>
    <w:rsid w:val="00415C2A"/>
    <w:rsid w:val="00415CE1"/>
    <w:rsid w:val="00416D20"/>
    <w:rsid w:val="00417DCE"/>
    <w:rsid w:val="00420116"/>
    <w:rsid w:val="00421BE9"/>
    <w:rsid w:val="00422E90"/>
    <w:rsid w:val="00423431"/>
    <w:rsid w:val="00424132"/>
    <w:rsid w:val="004242CE"/>
    <w:rsid w:val="004266F4"/>
    <w:rsid w:val="0042757F"/>
    <w:rsid w:val="00427631"/>
    <w:rsid w:val="00427955"/>
    <w:rsid w:val="00430086"/>
    <w:rsid w:val="00430DCE"/>
    <w:rsid w:val="00431EDD"/>
    <w:rsid w:val="004328FA"/>
    <w:rsid w:val="00432DA7"/>
    <w:rsid w:val="00433260"/>
    <w:rsid w:val="00434389"/>
    <w:rsid w:val="004352CD"/>
    <w:rsid w:val="0043645A"/>
    <w:rsid w:val="00436673"/>
    <w:rsid w:val="004370E4"/>
    <w:rsid w:val="004372DD"/>
    <w:rsid w:val="004404B0"/>
    <w:rsid w:val="00440C68"/>
    <w:rsid w:val="00440CCE"/>
    <w:rsid w:val="00440FB4"/>
    <w:rsid w:val="00442578"/>
    <w:rsid w:val="00443B59"/>
    <w:rsid w:val="00443D22"/>
    <w:rsid w:val="00444F76"/>
    <w:rsid w:val="00446EAB"/>
    <w:rsid w:val="004477A1"/>
    <w:rsid w:val="00447805"/>
    <w:rsid w:val="00447C6C"/>
    <w:rsid w:val="00450513"/>
    <w:rsid w:val="00450E6D"/>
    <w:rsid w:val="00451EA5"/>
    <w:rsid w:val="0045302D"/>
    <w:rsid w:val="00456A62"/>
    <w:rsid w:val="004632FB"/>
    <w:rsid w:val="00463354"/>
    <w:rsid w:val="004640D8"/>
    <w:rsid w:val="00465137"/>
    <w:rsid w:val="00465191"/>
    <w:rsid w:val="0046566E"/>
    <w:rsid w:val="0046620C"/>
    <w:rsid w:val="0047171D"/>
    <w:rsid w:val="004735BD"/>
    <w:rsid w:val="00473DC7"/>
    <w:rsid w:val="00474D1E"/>
    <w:rsid w:val="00474FAF"/>
    <w:rsid w:val="004762E7"/>
    <w:rsid w:val="004768B8"/>
    <w:rsid w:val="00476A0E"/>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3EF6"/>
    <w:rsid w:val="004C4903"/>
    <w:rsid w:val="004C519C"/>
    <w:rsid w:val="004C5D7F"/>
    <w:rsid w:val="004C6886"/>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0C65"/>
    <w:rsid w:val="004F24C8"/>
    <w:rsid w:val="004F26E8"/>
    <w:rsid w:val="004F3031"/>
    <w:rsid w:val="004F353C"/>
    <w:rsid w:val="004F38D1"/>
    <w:rsid w:val="004F4F4D"/>
    <w:rsid w:val="004F54C5"/>
    <w:rsid w:val="004F5796"/>
    <w:rsid w:val="004F5A44"/>
    <w:rsid w:val="004F5BC9"/>
    <w:rsid w:val="004F62A3"/>
    <w:rsid w:val="004F6CAE"/>
    <w:rsid w:val="004F70C5"/>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055B"/>
    <w:rsid w:val="00532D92"/>
    <w:rsid w:val="005338DA"/>
    <w:rsid w:val="00533DE7"/>
    <w:rsid w:val="00534020"/>
    <w:rsid w:val="005344D6"/>
    <w:rsid w:val="00534715"/>
    <w:rsid w:val="00536258"/>
    <w:rsid w:val="00537096"/>
    <w:rsid w:val="00537636"/>
    <w:rsid w:val="0054092A"/>
    <w:rsid w:val="00543D98"/>
    <w:rsid w:val="00545545"/>
    <w:rsid w:val="00545607"/>
    <w:rsid w:val="0054634B"/>
    <w:rsid w:val="00551940"/>
    <w:rsid w:val="0055309D"/>
    <w:rsid w:val="005538B8"/>
    <w:rsid w:val="00555A7B"/>
    <w:rsid w:val="00555BC5"/>
    <w:rsid w:val="005565DF"/>
    <w:rsid w:val="005573B6"/>
    <w:rsid w:val="005615E5"/>
    <w:rsid w:val="00562785"/>
    <w:rsid w:val="00562BFB"/>
    <w:rsid w:val="00564B71"/>
    <w:rsid w:val="00564E8A"/>
    <w:rsid w:val="00565945"/>
    <w:rsid w:val="00566A73"/>
    <w:rsid w:val="00566DE1"/>
    <w:rsid w:val="00567B6E"/>
    <w:rsid w:val="00567EE8"/>
    <w:rsid w:val="0057143B"/>
    <w:rsid w:val="005733A3"/>
    <w:rsid w:val="00573418"/>
    <w:rsid w:val="00576185"/>
    <w:rsid w:val="005762B4"/>
    <w:rsid w:val="005764B4"/>
    <w:rsid w:val="005765D8"/>
    <w:rsid w:val="00576F7E"/>
    <w:rsid w:val="00577D72"/>
    <w:rsid w:val="00580314"/>
    <w:rsid w:val="00580FC7"/>
    <w:rsid w:val="00584B5D"/>
    <w:rsid w:val="00584CD0"/>
    <w:rsid w:val="00585556"/>
    <w:rsid w:val="00586A98"/>
    <w:rsid w:val="00587183"/>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3CEA"/>
    <w:rsid w:val="005B466F"/>
    <w:rsid w:val="005B4F7D"/>
    <w:rsid w:val="005B6819"/>
    <w:rsid w:val="005C00B6"/>
    <w:rsid w:val="005C2116"/>
    <w:rsid w:val="005C2F0E"/>
    <w:rsid w:val="005C580C"/>
    <w:rsid w:val="005C5B6F"/>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5F7C0B"/>
    <w:rsid w:val="0060013E"/>
    <w:rsid w:val="00602C67"/>
    <w:rsid w:val="0060355F"/>
    <w:rsid w:val="00603852"/>
    <w:rsid w:val="0060412B"/>
    <w:rsid w:val="00604B2F"/>
    <w:rsid w:val="006058FC"/>
    <w:rsid w:val="00605D10"/>
    <w:rsid w:val="00607506"/>
    <w:rsid w:val="00607F39"/>
    <w:rsid w:val="00612D5F"/>
    <w:rsid w:val="00614194"/>
    <w:rsid w:val="0061603A"/>
    <w:rsid w:val="00616A65"/>
    <w:rsid w:val="0061708E"/>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6D1"/>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ED4"/>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05E0"/>
    <w:rsid w:val="006C2BDB"/>
    <w:rsid w:val="006C2EC2"/>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EDD"/>
    <w:rsid w:val="006E2FFF"/>
    <w:rsid w:val="006E3CC5"/>
    <w:rsid w:val="006E3F21"/>
    <w:rsid w:val="006E4767"/>
    <w:rsid w:val="006E50F4"/>
    <w:rsid w:val="006E510A"/>
    <w:rsid w:val="006E5A5C"/>
    <w:rsid w:val="006E62D8"/>
    <w:rsid w:val="006E7845"/>
    <w:rsid w:val="006F0866"/>
    <w:rsid w:val="006F15E7"/>
    <w:rsid w:val="006F2D5B"/>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1761"/>
    <w:rsid w:val="00721CEA"/>
    <w:rsid w:val="00721CF3"/>
    <w:rsid w:val="007224E5"/>
    <w:rsid w:val="0072296B"/>
    <w:rsid w:val="00722B34"/>
    <w:rsid w:val="00722F7C"/>
    <w:rsid w:val="00724A86"/>
    <w:rsid w:val="00725CC7"/>
    <w:rsid w:val="0072613B"/>
    <w:rsid w:val="007261A5"/>
    <w:rsid w:val="007271AA"/>
    <w:rsid w:val="00727414"/>
    <w:rsid w:val="00727F22"/>
    <w:rsid w:val="0073057C"/>
    <w:rsid w:val="00730F99"/>
    <w:rsid w:val="007310BB"/>
    <w:rsid w:val="00733192"/>
    <w:rsid w:val="00734221"/>
    <w:rsid w:val="0073461F"/>
    <w:rsid w:val="00736CE1"/>
    <w:rsid w:val="00741C7A"/>
    <w:rsid w:val="00741CC3"/>
    <w:rsid w:val="00743EE0"/>
    <w:rsid w:val="007445AD"/>
    <w:rsid w:val="00744D5F"/>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88C"/>
    <w:rsid w:val="00760AE6"/>
    <w:rsid w:val="00761C41"/>
    <w:rsid w:val="00762440"/>
    <w:rsid w:val="00762598"/>
    <w:rsid w:val="00762E47"/>
    <w:rsid w:val="00763A62"/>
    <w:rsid w:val="00765779"/>
    <w:rsid w:val="00766130"/>
    <w:rsid w:val="0076747F"/>
    <w:rsid w:val="007676D8"/>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97549"/>
    <w:rsid w:val="007A02D0"/>
    <w:rsid w:val="007A0C14"/>
    <w:rsid w:val="007A221A"/>
    <w:rsid w:val="007A2246"/>
    <w:rsid w:val="007A2E1E"/>
    <w:rsid w:val="007A4F8D"/>
    <w:rsid w:val="007A5715"/>
    <w:rsid w:val="007A61D2"/>
    <w:rsid w:val="007A659A"/>
    <w:rsid w:val="007A6C15"/>
    <w:rsid w:val="007A72A0"/>
    <w:rsid w:val="007A7926"/>
    <w:rsid w:val="007B0B27"/>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5A0"/>
    <w:rsid w:val="007D77CF"/>
    <w:rsid w:val="007E08BF"/>
    <w:rsid w:val="007E0C8F"/>
    <w:rsid w:val="007E2146"/>
    <w:rsid w:val="007E2E65"/>
    <w:rsid w:val="007E334D"/>
    <w:rsid w:val="007E548A"/>
    <w:rsid w:val="007E5718"/>
    <w:rsid w:val="007E6374"/>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624"/>
    <w:rsid w:val="00814CED"/>
    <w:rsid w:val="008161CB"/>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14A3"/>
    <w:rsid w:val="008445DB"/>
    <w:rsid w:val="008506D2"/>
    <w:rsid w:val="00850E07"/>
    <w:rsid w:val="00854A8A"/>
    <w:rsid w:val="00855AFB"/>
    <w:rsid w:val="008566B6"/>
    <w:rsid w:val="00856F5E"/>
    <w:rsid w:val="00857E69"/>
    <w:rsid w:val="00863A00"/>
    <w:rsid w:val="00863AA4"/>
    <w:rsid w:val="008651B4"/>
    <w:rsid w:val="00866E1C"/>
    <w:rsid w:val="00867EFA"/>
    <w:rsid w:val="00867F56"/>
    <w:rsid w:val="008700A0"/>
    <w:rsid w:val="0087100D"/>
    <w:rsid w:val="00871C79"/>
    <w:rsid w:val="00871EA2"/>
    <w:rsid w:val="00872565"/>
    <w:rsid w:val="008741C3"/>
    <w:rsid w:val="0087516C"/>
    <w:rsid w:val="00875345"/>
    <w:rsid w:val="00875B9D"/>
    <w:rsid w:val="00877D95"/>
    <w:rsid w:val="008808BF"/>
    <w:rsid w:val="00881085"/>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5C3E"/>
    <w:rsid w:val="008C6103"/>
    <w:rsid w:val="008C63C0"/>
    <w:rsid w:val="008C7A41"/>
    <w:rsid w:val="008C7FFE"/>
    <w:rsid w:val="008D34A7"/>
    <w:rsid w:val="008E01A7"/>
    <w:rsid w:val="008E230A"/>
    <w:rsid w:val="008E2B28"/>
    <w:rsid w:val="008E329E"/>
    <w:rsid w:val="008E3F62"/>
    <w:rsid w:val="008E458B"/>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27C0"/>
    <w:rsid w:val="00943A5B"/>
    <w:rsid w:val="00944C2C"/>
    <w:rsid w:val="00944E53"/>
    <w:rsid w:val="00945A84"/>
    <w:rsid w:val="00950C27"/>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462"/>
    <w:rsid w:val="00983A34"/>
    <w:rsid w:val="00985ED9"/>
    <w:rsid w:val="009864D5"/>
    <w:rsid w:val="009903DD"/>
    <w:rsid w:val="009908EC"/>
    <w:rsid w:val="009910C5"/>
    <w:rsid w:val="0099356B"/>
    <w:rsid w:val="009938AA"/>
    <w:rsid w:val="009943CD"/>
    <w:rsid w:val="009957F0"/>
    <w:rsid w:val="009963B0"/>
    <w:rsid w:val="00996BA8"/>
    <w:rsid w:val="009974A0"/>
    <w:rsid w:val="00997A8C"/>
    <w:rsid w:val="009A0187"/>
    <w:rsid w:val="009A1006"/>
    <w:rsid w:val="009A1D9E"/>
    <w:rsid w:val="009A3FDF"/>
    <w:rsid w:val="009A40BE"/>
    <w:rsid w:val="009A720D"/>
    <w:rsid w:val="009A7656"/>
    <w:rsid w:val="009B0844"/>
    <w:rsid w:val="009B11E9"/>
    <w:rsid w:val="009B1DB0"/>
    <w:rsid w:val="009B3191"/>
    <w:rsid w:val="009B599B"/>
    <w:rsid w:val="009B7088"/>
    <w:rsid w:val="009B73A8"/>
    <w:rsid w:val="009B7B8B"/>
    <w:rsid w:val="009B7F18"/>
    <w:rsid w:val="009C257B"/>
    <w:rsid w:val="009C286D"/>
    <w:rsid w:val="009C5AEB"/>
    <w:rsid w:val="009C61B3"/>
    <w:rsid w:val="009C6390"/>
    <w:rsid w:val="009C67FE"/>
    <w:rsid w:val="009C6D34"/>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50CD"/>
    <w:rsid w:val="009E734E"/>
    <w:rsid w:val="009F1080"/>
    <w:rsid w:val="009F151B"/>
    <w:rsid w:val="009F1CE1"/>
    <w:rsid w:val="009F2578"/>
    <w:rsid w:val="009F35BF"/>
    <w:rsid w:val="009F5206"/>
    <w:rsid w:val="009F6680"/>
    <w:rsid w:val="009F7549"/>
    <w:rsid w:val="00A00093"/>
    <w:rsid w:val="00A005DA"/>
    <w:rsid w:val="00A018D0"/>
    <w:rsid w:val="00A01C63"/>
    <w:rsid w:val="00A027CC"/>
    <w:rsid w:val="00A02811"/>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710B"/>
    <w:rsid w:val="00A376E2"/>
    <w:rsid w:val="00A40F84"/>
    <w:rsid w:val="00A416C9"/>
    <w:rsid w:val="00A4417C"/>
    <w:rsid w:val="00A444B2"/>
    <w:rsid w:val="00A467BE"/>
    <w:rsid w:val="00A4710C"/>
    <w:rsid w:val="00A477A5"/>
    <w:rsid w:val="00A47B05"/>
    <w:rsid w:val="00A51E02"/>
    <w:rsid w:val="00A52F73"/>
    <w:rsid w:val="00A53AC2"/>
    <w:rsid w:val="00A53D7D"/>
    <w:rsid w:val="00A5677C"/>
    <w:rsid w:val="00A57B4B"/>
    <w:rsid w:val="00A57CC9"/>
    <w:rsid w:val="00A60A11"/>
    <w:rsid w:val="00A61846"/>
    <w:rsid w:val="00A6214F"/>
    <w:rsid w:val="00A64493"/>
    <w:rsid w:val="00A64ADB"/>
    <w:rsid w:val="00A668E4"/>
    <w:rsid w:val="00A71176"/>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1254"/>
    <w:rsid w:val="00A923A2"/>
    <w:rsid w:val="00A938C5"/>
    <w:rsid w:val="00A94F81"/>
    <w:rsid w:val="00A963B4"/>
    <w:rsid w:val="00A9768A"/>
    <w:rsid w:val="00AA008E"/>
    <w:rsid w:val="00AA087C"/>
    <w:rsid w:val="00AA1A9C"/>
    <w:rsid w:val="00AA206A"/>
    <w:rsid w:val="00AA34E5"/>
    <w:rsid w:val="00AA3A54"/>
    <w:rsid w:val="00AA3D57"/>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949"/>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082"/>
    <w:rsid w:val="00B55D71"/>
    <w:rsid w:val="00B55E55"/>
    <w:rsid w:val="00B56520"/>
    <w:rsid w:val="00B5688B"/>
    <w:rsid w:val="00B56F23"/>
    <w:rsid w:val="00B607E7"/>
    <w:rsid w:val="00B60B15"/>
    <w:rsid w:val="00B613BF"/>
    <w:rsid w:val="00B61D73"/>
    <w:rsid w:val="00B63C48"/>
    <w:rsid w:val="00B64593"/>
    <w:rsid w:val="00B70586"/>
    <w:rsid w:val="00B70CD4"/>
    <w:rsid w:val="00B71A10"/>
    <w:rsid w:val="00B803F5"/>
    <w:rsid w:val="00B851F1"/>
    <w:rsid w:val="00B859D1"/>
    <w:rsid w:val="00B85B7E"/>
    <w:rsid w:val="00B85EE7"/>
    <w:rsid w:val="00B85FFA"/>
    <w:rsid w:val="00B87938"/>
    <w:rsid w:val="00B90E37"/>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10C"/>
    <w:rsid w:val="00BB0EFF"/>
    <w:rsid w:val="00BB2A4D"/>
    <w:rsid w:val="00BB36A8"/>
    <w:rsid w:val="00BB372D"/>
    <w:rsid w:val="00BB42C1"/>
    <w:rsid w:val="00BB4BC1"/>
    <w:rsid w:val="00BB4EE4"/>
    <w:rsid w:val="00BB521C"/>
    <w:rsid w:val="00BB5614"/>
    <w:rsid w:val="00BB7FE9"/>
    <w:rsid w:val="00BC05A7"/>
    <w:rsid w:val="00BC1BB0"/>
    <w:rsid w:val="00BC1CCB"/>
    <w:rsid w:val="00BC243D"/>
    <w:rsid w:val="00BC2A2E"/>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18AF"/>
    <w:rsid w:val="00BF5656"/>
    <w:rsid w:val="00BF5BB8"/>
    <w:rsid w:val="00BF6FAE"/>
    <w:rsid w:val="00C00743"/>
    <w:rsid w:val="00C00A6B"/>
    <w:rsid w:val="00C011F9"/>
    <w:rsid w:val="00C028D0"/>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1B7"/>
    <w:rsid w:val="00C322D2"/>
    <w:rsid w:val="00C330A4"/>
    <w:rsid w:val="00C333C4"/>
    <w:rsid w:val="00C34382"/>
    <w:rsid w:val="00C347EF"/>
    <w:rsid w:val="00C349CE"/>
    <w:rsid w:val="00C35588"/>
    <w:rsid w:val="00C360A7"/>
    <w:rsid w:val="00C36D3B"/>
    <w:rsid w:val="00C408B7"/>
    <w:rsid w:val="00C41924"/>
    <w:rsid w:val="00C426B6"/>
    <w:rsid w:val="00C42F3A"/>
    <w:rsid w:val="00C45A20"/>
    <w:rsid w:val="00C460A0"/>
    <w:rsid w:val="00C46E7E"/>
    <w:rsid w:val="00C47679"/>
    <w:rsid w:val="00C47B0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54F"/>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32F"/>
    <w:rsid w:val="00D46C41"/>
    <w:rsid w:val="00D478FB"/>
    <w:rsid w:val="00D527E1"/>
    <w:rsid w:val="00D5689D"/>
    <w:rsid w:val="00D600A5"/>
    <w:rsid w:val="00D600B7"/>
    <w:rsid w:val="00D60586"/>
    <w:rsid w:val="00D623A6"/>
    <w:rsid w:val="00D62486"/>
    <w:rsid w:val="00D62A8A"/>
    <w:rsid w:val="00D62BB2"/>
    <w:rsid w:val="00D63C4B"/>
    <w:rsid w:val="00D6504F"/>
    <w:rsid w:val="00D66EC5"/>
    <w:rsid w:val="00D6784B"/>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7C6A"/>
    <w:rsid w:val="00DA1675"/>
    <w:rsid w:val="00DA1A3C"/>
    <w:rsid w:val="00DA2D39"/>
    <w:rsid w:val="00DA43E6"/>
    <w:rsid w:val="00DA498C"/>
    <w:rsid w:val="00DA5882"/>
    <w:rsid w:val="00DA7BA6"/>
    <w:rsid w:val="00DB02CF"/>
    <w:rsid w:val="00DB0BF8"/>
    <w:rsid w:val="00DB1EC3"/>
    <w:rsid w:val="00DB20BC"/>
    <w:rsid w:val="00DB4704"/>
    <w:rsid w:val="00DB48A5"/>
    <w:rsid w:val="00DB4F90"/>
    <w:rsid w:val="00DB5036"/>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C4F"/>
    <w:rsid w:val="00E06437"/>
    <w:rsid w:val="00E0671B"/>
    <w:rsid w:val="00E075DE"/>
    <w:rsid w:val="00E11CFF"/>
    <w:rsid w:val="00E1310E"/>
    <w:rsid w:val="00E14889"/>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479B"/>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1B43"/>
    <w:rsid w:val="00E7258F"/>
    <w:rsid w:val="00E74078"/>
    <w:rsid w:val="00E742FD"/>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5B5"/>
    <w:rsid w:val="00EA2F67"/>
    <w:rsid w:val="00EA47BF"/>
    <w:rsid w:val="00EA6F17"/>
    <w:rsid w:val="00EA7589"/>
    <w:rsid w:val="00EB0920"/>
    <w:rsid w:val="00EB0BA3"/>
    <w:rsid w:val="00EB0DC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332B"/>
    <w:rsid w:val="00ED515D"/>
    <w:rsid w:val="00ED65AA"/>
    <w:rsid w:val="00ED6C32"/>
    <w:rsid w:val="00EE07B8"/>
    <w:rsid w:val="00EE34B4"/>
    <w:rsid w:val="00EE3EFE"/>
    <w:rsid w:val="00EE543B"/>
    <w:rsid w:val="00EE5613"/>
    <w:rsid w:val="00EE6535"/>
    <w:rsid w:val="00EE6A43"/>
    <w:rsid w:val="00EE7695"/>
    <w:rsid w:val="00EF07AF"/>
    <w:rsid w:val="00EF3424"/>
    <w:rsid w:val="00EF3CFA"/>
    <w:rsid w:val="00EF49E7"/>
    <w:rsid w:val="00EF6B46"/>
    <w:rsid w:val="00EF78DE"/>
    <w:rsid w:val="00EF7914"/>
    <w:rsid w:val="00EF79A4"/>
    <w:rsid w:val="00EF7FF5"/>
    <w:rsid w:val="00F00AD0"/>
    <w:rsid w:val="00F00AD3"/>
    <w:rsid w:val="00F01B1A"/>
    <w:rsid w:val="00F028EA"/>
    <w:rsid w:val="00F03B2A"/>
    <w:rsid w:val="00F05C00"/>
    <w:rsid w:val="00F07998"/>
    <w:rsid w:val="00F107B6"/>
    <w:rsid w:val="00F12196"/>
    <w:rsid w:val="00F12324"/>
    <w:rsid w:val="00F1384E"/>
    <w:rsid w:val="00F1417A"/>
    <w:rsid w:val="00F14F32"/>
    <w:rsid w:val="00F20057"/>
    <w:rsid w:val="00F20C48"/>
    <w:rsid w:val="00F21AE9"/>
    <w:rsid w:val="00F22146"/>
    <w:rsid w:val="00F22393"/>
    <w:rsid w:val="00F23705"/>
    <w:rsid w:val="00F26135"/>
    <w:rsid w:val="00F26399"/>
    <w:rsid w:val="00F27857"/>
    <w:rsid w:val="00F31794"/>
    <w:rsid w:val="00F31A7E"/>
    <w:rsid w:val="00F33369"/>
    <w:rsid w:val="00F34204"/>
    <w:rsid w:val="00F35592"/>
    <w:rsid w:val="00F35AF4"/>
    <w:rsid w:val="00F3610D"/>
    <w:rsid w:val="00F363AB"/>
    <w:rsid w:val="00F37636"/>
    <w:rsid w:val="00F4022E"/>
    <w:rsid w:val="00F40859"/>
    <w:rsid w:val="00F41B04"/>
    <w:rsid w:val="00F426F6"/>
    <w:rsid w:val="00F42B60"/>
    <w:rsid w:val="00F4498D"/>
    <w:rsid w:val="00F45435"/>
    <w:rsid w:val="00F477C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0128"/>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692"/>
    <w:rsid w:val="00FC5FF2"/>
    <w:rsid w:val="00FC6382"/>
    <w:rsid w:val="00FC7A72"/>
    <w:rsid w:val="00FD09B8"/>
    <w:rsid w:val="00FD0E8A"/>
    <w:rsid w:val="00FD1BA0"/>
    <w:rsid w:val="00FD1EBD"/>
    <w:rsid w:val="00FD2DD6"/>
    <w:rsid w:val="00FD35DA"/>
    <w:rsid w:val="00FD4BF8"/>
    <w:rsid w:val="00FD6DB6"/>
    <w:rsid w:val="00FD7E26"/>
    <w:rsid w:val="00FE03E8"/>
    <w:rsid w:val="00FE0883"/>
    <w:rsid w:val="00FE127A"/>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uiPriority w:val="99"/>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49617539">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25454224">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19880384">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68315617">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19134858">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5117366">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33049876">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478BD1-35BD-4C90-B68C-8D2C3F32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10</Pages>
  <Words>4671</Words>
  <Characters>26626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31235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36</cp:revision>
  <cp:lastPrinted>2023-12-12T13:36:00Z</cp:lastPrinted>
  <dcterms:created xsi:type="dcterms:W3CDTF">2023-05-31T08:13:00Z</dcterms:created>
  <dcterms:modified xsi:type="dcterms:W3CDTF">2023-12-27T10:34:00Z</dcterms:modified>
</cp:coreProperties>
</file>