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A4E0D3" w14:textId="7316F66F" w:rsidR="00593E03" w:rsidRPr="00664C35" w:rsidRDefault="00593E03" w:rsidP="00593E03">
      <w:pPr>
        <w:pStyle w:val="12"/>
        <w:tabs>
          <w:tab w:val="left" w:pos="6379"/>
        </w:tabs>
        <w:jc w:val="center"/>
        <w:rPr>
          <w:b/>
        </w:rPr>
      </w:pPr>
      <w:r w:rsidRPr="00664C35">
        <w:rPr>
          <w:b/>
          <w:sz w:val="24"/>
          <w:szCs w:val="24"/>
        </w:rPr>
        <w:t xml:space="preserve">ДОГОВОР </w:t>
      </w:r>
      <w:r w:rsidR="002E6B80" w:rsidRPr="00664C35">
        <w:rPr>
          <w:b/>
          <w:sz w:val="24"/>
          <w:szCs w:val="24"/>
        </w:rPr>
        <w:t>ПОСТАВКИ</w:t>
      </w:r>
      <w:r w:rsidR="002E6B80" w:rsidRPr="00664C35">
        <w:rPr>
          <w:b/>
        </w:rPr>
        <w:t xml:space="preserve"> №</w:t>
      </w:r>
      <w:r w:rsidRPr="00664C35">
        <w:rPr>
          <w:b/>
        </w:rPr>
        <w:t xml:space="preserve"> ______</w:t>
      </w:r>
    </w:p>
    <w:p w14:paraId="3551B92C" w14:textId="4F4B3AA8" w:rsidR="00593E03" w:rsidRPr="00664C35" w:rsidRDefault="00593E03" w:rsidP="00593E03">
      <w:pPr>
        <w:pStyle w:val="12"/>
        <w:jc w:val="both"/>
        <w:rPr>
          <w:b/>
          <w:i/>
        </w:rPr>
      </w:pPr>
      <w:r w:rsidRPr="00664C35">
        <w:t xml:space="preserve">                 </w:t>
      </w:r>
      <w:r w:rsidRPr="00664C35">
        <w:rPr>
          <w:b/>
          <w:i/>
        </w:rPr>
        <w:t xml:space="preserve">г. Санкт-Петербург                                                                             </w:t>
      </w:r>
      <w:r w:rsidR="00B34D45" w:rsidRPr="00664C35">
        <w:rPr>
          <w:b/>
          <w:i/>
        </w:rPr>
        <w:t xml:space="preserve">        </w:t>
      </w:r>
      <w:r w:rsidRPr="00664C35">
        <w:rPr>
          <w:b/>
          <w:i/>
        </w:rPr>
        <w:t xml:space="preserve"> «___» ________________ 20</w:t>
      </w:r>
      <w:r w:rsidR="00953E92" w:rsidRPr="00664C35">
        <w:rPr>
          <w:b/>
          <w:i/>
        </w:rPr>
        <w:t>2</w:t>
      </w:r>
      <w:r w:rsidR="00097929" w:rsidRPr="00664C35">
        <w:rPr>
          <w:b/>
          <w:i/>
        </w:rPr>
        <w:t>4</w:t>
      </w:r>
      <w:r w:rsidRPr="00664C35">
        <w:rPr>
          <w:b/>
          <w:i/>
        </w:rPr>
        <w:t xml:space="preserve"> г.</w:t>
      </w:r>
    </w:p>
    <w:p w14:paraId="1B39A182" w14:textId="77777777" w:rsidR="00593E03" w:rsidRPr="00664C35" w:rsidRDefault="00593E03" w:rsidP="00593E03">
      <w:pPr>
        <w:pStyle w:val="12"/>
        <w:jc w:val="both"/>
      </w:pPr>
    </w:p>
    <w:p w14:paraId="5FD35BEE" w14:textId="77777777" w:rsidR="00571EF5" w:rsidRPr="00664C35" w:rsidRDefault="00571EF5" w:rsidP="00571EF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А</w:t>
      </w:r>
      <w:r w:rsidRPr="00664C35">
        <w:rPr>
          <w:rFonts w:ascii="Times New Roman" w:hAnsi="Times New Roman"/>
          <w:b/>
          <w:sz w:val="24"/>
          <w:szCs w:val="24"/>
        </w:rPr>
        <w:t xml:space="preserve">кционерное общество «Садово-парковое предприятие «Невское» </w:t>
      </w:r>
    </w:p>
    <w:p w14:paraId="4A7A9027" w14:textId="60AFBECB" w:rsidR="00571EF5" w:rsidRPr="00664C35" w:rsidRDefault="00571EF5" w:rsidP="00571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b/>
          <w:sz w:val="24"/>
          <w:szCs w:val="24"/>
        </w:rPr>
        <w:t>(АО «СПП «Невское»</w:t>
      </w:r>
      <w:r w:rsidR="002E6B80" w:rsidRPr="00664C35">
        <w:rPr>
          <w:rFonts w:ascii="Times New Roman" w:hAnsi="Times New Roman"/>
          <w:b/>
          <w:sz w:val="24"/>
          <w:szCs w:val="24"/>
        </w:rPr>
        <w:t xml:space="preserve">), </w:t>
      </w:r>
      <w:r w:rsidR="002E6B80" w:rsidRPr="00664C35">
        <w:rPr>
          <w:rFonts w:ascii="Times New Roman" w:hAnsi="Times New Roman"/>
          <w:sz w:val="24"/>
          <w:szCs w:val="24"/>
        </w:rPr>
        <w:t>именуемое</w:t>
      </w:r>
      <w:r w:rsidRPr="00664C35">
        <w:rPr>
          <w:rFonts w:ascii="Times New Roman" w:hAnsi="Times New Roman"/>
          <w:sz w:val="24"/>
          <w:szCs w:val="24"/>
        </w:rPr>
        <w:t xml:space="preserve"> в дальнейшем </w:t>
      </w:r>
      <w:r w:rsidR="002E6B80" w:rsidRPr="00664C35">
        <w:rPr>
          <w:rFonts w:ascii="Times New Roman" w:hAnsi="Times New Roman"/>
          <w:sz w:val="24"/>
          <w:szCs w:val="24"/>
        </w:rPr>
        <w:t>Покупатель, в</w:t>
      </w:r>
      <w:r w:rsidRPr="00664C35">
        <w:rPr>
          <w:rFonts w:ascii="Times New Roman" w:hAnsi="Times New Roman"/>
          <w:sz w:val="24"/>
          <w:szCs w:val="24"/>
        </w:rPr>
        <w:t xml:space="preserve"> лице г</w:t>
      </w:r>
      <w:r w:rsidR="005B089E" w:rsidRPr="00664C35">
        <w:rPr>
          <w:rFonts w:ascii="Times New Roman" w:hAnsi="Times New Roman"/>
          <w:sz w:val="24"/>
          <w:szCs w:val="24"/>
        </w:rPr>
        <w:t>лавного инженера</w:t>
      </w:r>
      <w:r w:rsidRPr="00664C35">
        <w:rPr>
          <w:rFonts w:ascii="Times New Roman" w:hAnsi="Times New Roman"/>
          <w:sz w:val="24"/>
          <w:szCs w:val="24"/>
        </w:rPr>
        <w:t xml:space="preserve">   </w:t>
      </w:r>
    </w:p>
    <w:p w14:paraId="5AF90813" w14:textId="78163C39" w:rsidR="00571EF5" w:rsidRPr="00664C35" w:rsidRDefault="005B089E" w:rsidP="00571EF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Войновой Е.А</w:t>
      </w:r>
      <w:r w:rsidR="00571EF5" w:rsidRPr="00664C35">
        <w:rPr>
          <w:rFonts w:ascii="Times New Roman" w:hAnsi="Times New Roman"/>
          <w:sz w:val="24"/>
          <w:szCs w:val="24"/>
        </w:rPr>
        <w:t xml:space="preserve">., действующего на основании </w:t>
      </w:r>
      <w:r w:rsidRPr="00664C35">
        <w:rPr>
          <w:rFonts w:ascii="Times New Roman" w:hAnsi="Times New Roman"/>
          <w:sz w:val="24"/>
          <w:szCs w:val="24"/>
        </w:rPr>
        <w:t>Доверенности №24-2024 от 17.06.2024г.</w:t>
      </w:r>
      <w:r w:rsidR="00571EF5" w:rsidRPr="00664C35">
        <w:rPr>
          <w:rFonts w:ascii="Times New Roman" w:hAnsi="Times New Roman"/>
          <w:sz w:val="24"/>
          <w:szCs w:val="24"/>
        </w:rPr>
        <w:t xml:space="preserve">, с одной стороны и </w:t>
      </w:r>
      <w:r w:rsidR="00CD76AC" w:rsidRPr="00664C35">
        <w:rPr>
          <w:rFonts w:ascii="Times New Roman" w:hAnsi="Times New Roman"/>
          <w:sz w:val="24"/>
          <w:szCs w:val="24"/>
        </w:rPr>
        <w:t>_____________</w:t>
      </w:r>
      <w:r w:rsidR="00571EF5" w:rsidRPr="00664C35">
        <w:rPr>
          <w:rFonts w:ascii="Times New Roman" w:hAnsi="Times New Roman"/>
          <w:sz w:val="24"/>
          <w:szCs w:val="24"/>
        </w:rPr>
        <w:t xml:space="preserve">, именуемое </w:t>
      </w:r>
      <w:r w:rsidR="002E6B80" w:rsidRPr="00664C35">
        <w:rPr>
          <w:rFonts w:ascii="Times New Roman" w:hAnsi="Times New Roman"/>
          <w:sz w:val="24"/>
          <w:szCs w:val="24"/>
        </w:rPr>
        <w:t>в дальнейшем,</w:t>
      </w:r>
      <w:r w:rsidR="00571EF5" w:rsidRPr="00664C35">
        <w:rPr>
          <w:rFonts w:ascii="Times New Roman" w:hAnsi="Times New Roman"/>
          <w:sz w:val="24"/>
          <w:szCs w:val="24"/>
        </w:rPr>
        <w:t xml:space="preserve"> Поставщик, в лице </w:t>
      </w:r>
      <w:r w:rsidR="00CD76AC" w:rsidRPr="00664C35">
        <w:rPr>
          <w:rFonts w:ascii="Times New Roman" w:hAnsi="Times New Roman"/>
          <w:sz w:val="24"/>
          <w:szCs w:val="24"/>
        </w:rPr>
        <w:t>___________</w:t>
      </w:r>
      <w:r w:rsidR="00571EF5" w:rsidRPr="00664C35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664DA7" w:rsidRPr="00664C35">
        <w:rPr>
          <w:rFonts w:ascii="Times New Roman" w:hAnsi="Times New Roman"/>
          <w:sz w:val="24"/>
          <w:szCs w:val="24"/>
        </w:rPr>
        <w:t>_____</w:t>
      </w:r>
      <w:r w:rsidR="00571EF5" w:rsidRPr="00664C35">
        <w:rPr>
          <w:rFonts w:ascii="Times New Roman" w:hAnsi="Times New Roman"/>
          <w:sz w:val="24"/>
          <w:szCs w:val="24"/>
        </w:rPr>
        <w:t xml:space="preserve"> с другой стороны, заключили настоящий договор (далее – </w:t>
      </w:r>
      <w:r w:rsidR="001C3960" w:rsidRPr="00664C35">
        <w:rPr>
          <w:rFonts w:ascii="Times New Roman" w:hAnsi="Times New Roman"/>
          <w:sz w:val="24"/>
          <w:szCs w:val="24"/>
        </w:rPr>
        <w:t>Договор) о</w:t>
      </w:r>
      <w:r w:rsidR="00571EF5" w:rsidRPr="00664C35">
        <w:rPr>
          <w:rFonts w:ascii="Times New Roman" w:hAnsi="Times New Roman"/>
          <w:sz w:val="24"/>
          <w:szCs w:val="24"/>
        </w:rPr>
        <w:t xml:space="preserve"> нижеследующем:</w:t>
      </w:r>
    </w:p>
    <w:p w14:paraId="62611753" w14:textId="77777777" w:rsidR="00593E03" w:rsidRPr="00664C35" w:rsidRDefault="00593E03" w:rsidP="00593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1C8AAC3" w14:textId="77777777" w:rsidR="00593E03" w:rsidRPr="00664C35" w:rsidRDefault="00593E03" w:rsidP="00593E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64C35">
        <w:rPr>
          <w:rFonts w:ascii="Times New Roman" w:hAnsi="Times New Roman"/>
          <w:b/>
          <w:bCs/>
          <w:sz w:val="24"/>
          <w:szCs w:val="24"/>
        </w:rPr>
        <w:t>1. Предмет Договора</w:t>
      </w:r>
    </w:p>
    <w:p w14:paraId="4A4BCBFD" w14:textId="2D2D786C" w:rsidR="00593E03" w:rsidRPr="00664C35" w:rsidRDefault="00593E03" w:rsidP="00593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 xml:space="preserve">1.1. Поставщик обязуется </w:t>
      </w:r>
      <w:r w:rsidR="00D63A4D" w:rsidRPr="00664C35">
        <w:rPr>
          <w:rFonts w:ascii="Times New Roman" w:hAnsi="Times New Roman"/>
          <w:sz w:val="24"/>
          <w:szCs w:val="24"/>
        </w:rPr>
        <w:t>поставить</w:t>
      </w:r>
      <w:r w:rsidRPr="00664C35">
        <w:rPr>
          <w:rFonts w:ascii="Times New Roman" w:hAnsi="Times New Roman"/>
          <w:sz w:val="24"/>
          <w:szCs w:val="24"/>
        </w:rPr>
        <w:t xml:space="preserve"> Покупателю </w:t>
      </w:r>
      <w:r w:rsidR="00C62151" w:rsidRPr="00664C35">
        <w:rPr>
          <w:rFonts w:ascii="Times New Roman" w:hAnsi="Times New Roman"/>
          <w:sz w:val="24"/>
          <w:szCs w:val="24"/>
        </w:rPr>
        <w:t>се</w:t>
      </w:r>
      <w:r w:rsidR="002645BB" w:rsidRPr="00664C35">
        <w:rPr>
          <w:rFonts w:ascii="Times New Roman" w:hAnsi="Times New Roman"/>
          <w:sz w:val="24"/>
          <w:szCs w:val="24"/>
        </w:rPr>
        <w:t>т</w:t>
      </w:r>
      <w:r w:rsidR="00C62151" w:rsidRPr="00664C35">
        <w:rPr>
          <w:rFonts w:ascii="Times New Roman" w:hAnsi="Times New Roman"/>
          <w:sz w:val="24"/>
          <w:szCs w:val="24"/>
        </w:rPr>
        <w:t xml:space="preserve">евое оборудование </w:t>
      </w:r>
      <w:r w:rsidRPr="00664C35">
        <w:rPr>
          <w:rFonts w:ascii="Times New Roman" w:hAnsi="Times New Roman"/>
          <w:sz w:val="24"/>
          <w:szCs w:val="24"/>
        </w:rPr>
        <w:t xml:space="preserve">(далее – Товар) в количестве и по цене, указанной в </w:t>
      </w:r>
      <w:r w:rsidR="00D34891" w:rsidRPr="00664C35">
        <w:rPr>
          <w:rFonts w:ascii="Times New Roman" w:hAnsi="Times New Roman"/>
          <w:sz w:val="24"/>
          <w:szCs w:val="24"/>
        </w:rPr>
        <w:t>Перечне поставляемого товара</w:t>
      </w:r>
      <w:r w:rsidRPr="00664C35">
        <w:rPr>
          <w:rFonts w:ascii="Times New Roman" w:hAnsi="Times New Roman"/>
          <w:sz w:val="24"/>
          <w:szCs w:val="24"/>
        </w:rPr>
        <w:t xml:space="preserve"> (Приложение № 1 к настоящему Договору), а Покупатель обязуется принять и оплатить Товар.</w:t>
      </w:r>
    </w:p>
    <w:p w14:paraId="58DD77E2" w14:textId="77777777" w:rsidR="00593E03" w:rsidRPr="00664C35" w:rsidRDefault="00593E03" w:rsidP="00593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1.2. Поставщик обязуется осуществить доставку, погрузку и разгрузку Товара собственными силами и средствами.</w:t>
      </w:r>
    </w:p>
    <w:p w14:paraId="434D042D" w14:textId="77777777" w:rsidR="00593E03" w:rsidRPr="00664C35" w:rsidRDefault="00593E03" w:rsidP="00593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7CA5FB79" w14:textId="77777777" w:rsidR="00593E03" w:rsidRPr="00664C35" w:rsidRDefault="00593E03" w:rsidP="00593E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64C35">
        <w:rPr>
          <w:rFonts w:ascii="Times New Roman" w:hAnsi="Times New Roman"/>
          <w:b/>
          <w:bCs/>
          <w:sz w:val="24"/>
          <w:szCs w:val="24"/>
        </w:rPr>
        <w:t>2. Цена Договора</w:t>
      </w:r>
    </w:p>
    <w:p w14:paraId="06AD5BF4" w14:textId="6385DF39" w:rsidR="00B40F44" w:rsidRPr="00664C35" w:rsidRDefault="00593E03" w:rsidP="00593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 xml:space="preserve">2.1. Цена Договора </w:t>
      </w:r>
      <w:r w:rsidR="002E6B80" w:rsidRPr="00664C35">
        <w:rPr>
          <w:rFonts w:ascii="Times New Roman" w:hAnsi="Times New Roman"/>
          <w:sz w:val="24"/>
          <w:szCs w:val="24"/>
        </w:rPr>
        <w:t>составляет: ___(</w:t>
      </w:r>
      <w:r w:rsidRPr="00664C35">
        <w:rPr>
          <w:rFonts w:ascii="Times New Roman" w:hAnsi="Times New Roman"/>
          <w:sz w:val="24"/>
          <w:szCs w:val="24"/>
        </w:rPr>
        <w:t>руб.</w:t>
      </w:r>
      <w:r w:rsidR="00571EF5" w:rsidRPr="00664C35">
        <w:rPr>
          <w:rFonts w:ascii="Times New Roman" w:hAnsi="Times New Roman"/>
          <w:sz w:val="24"/>
          <w:szCs w:val="24"/>
        </w:rPr>
        <w:t>)</w:t>
      </w:r>
      <w:r w:rsidRPr="00664C35">
        <w:rPr>
          <w:rFonts w:ascii="Times New Roman" w:hAnsi="Times New Roman"/>
          <w:sz w:val="24"/>
          <w:szCs w:val="24"/>
        </w:rPr>
        <w:t xml:space="preserve"> (далее – Цена), в том числе НДС</w:t>
      </w:r>
      <w:r w:rsidR="000D2CFC" w:rsidRPr="00664C35">
        <w:rPr>
          <w:rFonts w:ascii="Times New Roman" w:hAnsi="Times New Roman"/>
          <w:sz w:val="24"/>
          <w:szCs w:val="24"/>
        </w:rPr>
        <w:t xml:space="preserve"> 20</w:t>
      </w:r>
      <w:r w:rsidR="002E6B80" w:rsidRPr="00664C35">
        <w:rPr>
          <w:rFonts w:ascii="Times New Roman" w:hAnsi="Times New Roman"/>
          <w:sz w:val="24"/>
          <w:szCs w:val="24"/>
        </w:rPr>
        <w:t>%: ___</w:t>
      </w:r>
      <w:r w:rsidRPr="00664C35">
        <w:rPr>
          <w:rFonts w:ascii="Times New Roman" w:hAnsi="Times New Roman"/>
          <w:sz w:val="24"/>
          <w:szCs w:val="24"/>
        </w:rPr>
        <w:t xml:space="preserve"> руб. </w:t>
      </w:r>
    </w:p>
    <w:p w14:paraId="43AD5105" w14:textId="77777777" w:rsidR="00593E03" w:rsidRPr="00664C35" w:rsidRDefault="00593E03" w:rsidP="00593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2.2. Покупатель по согласованию с Поставщиком в ходе исполнения Договора вправе изменить предусмотренное настоящим Договором количество Товаров при изменении потребности в Товарах, на поставку которых заключен Договор.</w:t>
      </w:r>
    </w:p>
    <w:p w14:paraId="6B09FB30" w14:textId="20C36F84" w:rsidR="00593E03" w:rsidRPr="00664C35" w:rsidRDefault="00593E03" w:rsidP="00593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2.</w:t>
      </w:r>
      <w:r w:rsidR="00B40F44" w:rsidRPr="00664C35">
        <w:rPr>
          <w:rFonts w:ascii="Times New Roman" w:hAnsi="Times New Roman"/>
          <w:sz w:val="24"/>
          <w:szCs w:val="24"/>
        </w:rPr>
        <w:t>3</w:t>
      </w:r>
      <w:r w:rsidRPr="00664C35">
        <w:rPr>
          <w:rFonts w:ascii="Times New Roman" w:hAnsi="Times New Roman"/>
          <w:sz w:val="24"/>
          <w:szCs w:val="24"/>
        </w:rPr>
        <w:t>. Цена Договора может быть снижена по соглашению Сторон без изменения предусмотренных Договором условий исполнения Договора. Во всех остальных случаях Цена Договора, представленная в п.2.1. настоящего Договора</w:t>
      </w:r>
      <w:r w:rsidR="00F20D5F" w:rsidRPr="00664C35">
        <w:rPr>
          <w:rFonts w:ascii="Times New Roman" w:hAnsi="Times New Roman"/>
          <w:sz w:val="24"/>
          <w:szCs w:val="24"/>
        </w:rPr>
        <w:t>.</w:t>
      </w:r>
    </w:p>
    <w:p w14:paraId="0499D182" w14:textId="06F9A900" w:rsidR="00EB65B0" w:rsidRPr="00664C35" w:rsidRDefault="00EB65B0" w:rsidP="00593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2.4. Изменение цены договора при его исполнении допускается по соглашению сторон в следующих случаях:</w:t>
      </w:r>
    </w:p>
    <w:p w14:paraId="32D528A9" w14:textId="427469FF" w:rsidR="00EB65B0" w:rsidRPr="00664C35" w:rsidRDefault="00EB65B0" w:rsidP="00593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 xml:space="preserve">       а) увеличение по инициативе Покупателя количества поставляемого товара, с соответствующим изменением цены договора в пределах </w:t>
      </w:r>
      <w:r w:rsidR="00447ABB" w:rsidRPr="00664C35">
        <w:rPr>
          <w:rFonts w:ascii="Times New Roman" w:hAnsi="Times New Roman"/>
          <w:sz w:val="24"/>
          <w:szCs w:val="24"/>
        </w:rPr>
        <w:t>100000,00 (ста тысяч рублей)</w:t>
      </w:r>
      <w:r w:rsidRPr="00664C35">
        <w:rPr>
          <w:rFonts w:ascii="Times New Roman" w:hAnsi="Times New Roman"/>
          <w:sz w:val="24"/>
          <w:szCs w:val="24"/>
        </w:rPr>
        <w:t xml:space="preserve"> от первоначальных условий договора при обязательном сохранении неизменной (неизменными) цены (цен) единицы (единиц) товара.</w:t>
      </w:r>
    </w:p>
    <w:p w14:paraId="78F6607D" w14:textId="6DAFB3B3" w:rsidR="00593E03" w:rsidRPr="00664C35" w:rsidRDefault="00593E03" w:rsidP="00593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2.</w:t>
      </w:r>
      <w:r w:rsidR="00EB65B0" w:rsidRPr="00664C35">
        <w:rPr>
          <w:rFonts w:ascii="Times New Roman" w:hAnsi="Times New Roman"/>
          <w:sz w:val="24"/>
          <w:szCs w:val="24"/>
        </w:rPr>
        <w:t>5</w:t>
      </w:r>
      <w:r w:rsidRPr="00664C35">
        <w:rPr>
          <w:rFonts w:ascii="Times New Roman" w:hAnsi="Times New Roman"/>
          <w:sz w:val="24"/>
          <w:szCs w:val="24"/>
        </w:rPr>
        <w:t>. Цена Товара включает в себя поставку и все расходы, согласно разделу 1 Договора, в т.ч. стоимость Товара, стоимость упаковки, маркировки, доставки товара, погрузо-разгрузочных работ, страхование, другие сопутствующие расходы.</w:t>
      </w:r>
    </w:p>
    <w:p w14:paraId="1EE08596" w14:textId="41E63E9E" w:rsidR="00CD0189" w:rsidRPr="00664C35" w:rsidRDefault="00593E03" w:rsidP="00EF205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2.</w:t>
      </w:r>
      <w:r w:rsidR="00EB65B0" w:rsidRPr="00664C35">
        <w:rPr>
          <w:rFonts w:ascii="Times New Roman" w:hAnsi="Times New Roman"/>
          <w:sz w:val="24"/>
          <w:szCs w:val="24"/>
        </w:rPr>
        <w:t>6</w:t>
      </w:r>
      <w:r w:rsidRPr="00664C35">
        <w:rPr>
          <w:rFonts w:ascii="Times New Roman" w:hAnsi="Times New Roman"/>
          <w:sz w:val="24"/>
          <w:szCs w:val="24"/>
        </w:rPr>
        <w:t>. Налоги и сборы, взимаемые с Поставщика в связи с исполнением настоящего Договора, включены в цену Договора и оплачиваются Поставщиком.</w:t>
      </w:r>
    </w:p>
    <w:p w14:paraId="26718DCE" w14:textId="77777777" w:rsidR="00CD0189" w:rsidRPr="00664C35" w:rsidRDefault="00CD0189" w:rsidP="00EC02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D59E828" w14:textId="77777777" w:rsidR="00593E03" w:rsidRPr="00664C35" w:rsidRDefault="00593E03" w:rsidP="00EC02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64C35">
        <w:rPr>
          <w:rFonts w:ascii="Times New Roman" w:hAnsi="Times New Roman"/>
          <w:b/>
          <w:bCs/>
          <w:sz w:val="24"/>
          <w:szCs w:val="24"/>
        </w:rPr>
        <w:t xml:space="preserve">3. Сроки </w:t>
      </w:r>
      <w:r w:rsidR="003877DA" w:rsidRPr="00664C35">
        <w:rPr>
          <w:rFonts w:ascii="Times New Roman" w:hAnsi="Times New Roman"/>
          <w:b/>
          <w:bCs/>
          <w:sz w:val="24"/>
          <w:szCs w:val="24"/>
        </w:rPr>
        <w:t xml:space="preserve">и условия </w:t>
      </w:r>
      <w:r w:rsidRPr="00664C35">
        <w:rPr>
          <w:rFonts w:ascii="Times New Roman" w:hAnsi="Times New Roman"/>
          <w:b/>
          <w:bCs/>
          <w:sz w:val="24"/>
          <w:szCs w:val="24"/>
        </w:rPr>
        <w:t>поставки</w:t>
      </w:r>
    </w:p>
    <w:p w14:paraId="2D2C3BF2" w14:textId="39CB22FB" w:rsidR="00EC02D8" w:rsidRPr="00664C35" w:rsidRDefault="00EC02D8" w:rsidP="00EC02D8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 xml:space="preserve">3.1. </w:t>
      </w:r>
      <w:r w:rsidR="00913DA9" w:rsidRPr="00664C35">
        <w:rPr>
          <w:rFonts w:ascii="Times New Roman" w:hAnsi="Times New Roman"/>
        </w:rPr>
        <w:t>Поставщик самостоятельно доставляет Товар Заказчику по адресу</w:t>
      </w:r>
      <w:r w:rsidRPr="00664C35">
        <w:rPr>
          <w:rFonts w:ascii="Times New Roman" w:hAnsi="Times New Roman"/>
          <w:sz w:val="24"/>
          <w:szCs w:val="24"/>
        </w:rPr>
        <w:t xml:space="preserve">: </w:t>
      </w:r>
      <w:r w:rsidR="00A83F65" w:rsidRPr="00664C35">
        <w:rPr>
          <w:rFonts w:ascii="Times New Roman" w:hAnsi="Times New Roman"/>
          <w:sz w:val="24"/>
          <w:szCs w:val="24"/>
        </w:rPr>
        <w:t>193315,</w:t>
      </w:r>
      <w:r w:rsidR="00A90091" w:rsidRPr="00664C35">
        <w:rPr>
          <w:rFonts w:ascii="Times New Roman" w:hAnsi="Times New Roman"/>
          <w:sz w:val="24"/>
          <w:szCs w:val="24"/>
        </w:rPr>
        <w:t xml:space="preserve"> Санкт-Петербург, </w:t>
      </w:r>
      <w:r w:rsidR="002E6B80" w:rsidRPr="00664C35">
        <w:rPr>
          <w:rFonts w:ascii="Times New Roman" w:hAnsi="Times New Roman"/>
          <w:sz w:val="24"/>
          <w:szCs w:val="24"/>
        </w:rPr>
        <w:t xml:space="preserve">ул. </w:t>
      </w:r>
      <w:r w:rsidR="00220B69" w:rsidRPr="00664C35">
        <w:rPr>
          <w:rFonts w:ascii="Times New Roman" w:hAnsi="Times New Roman"/>
          <w:sz w:val="24"/>
          <w:szCs w:val="24"/>
        </w:rPr>
        <w:t>Новосёлов д.53 корп.2</w:t>
      </w:r>
      <w:r w:rsidR="001E7615" w:rsidRPr="00664C35">
        <w:rPr>
          <w:rFonts w:ascii="Times New Roman" w:hAnsi="Times New Roman"/>
          <w:sz w:val="24"/>
          <w:szCs w:val="24"/>
        </w:rPr>
        <w:t>.</w:t>
      </w:r>
      <w:r w:rsidR="00490708" w:rsidRPr="00664C35">
        <w:rPr>
          <w:rFonts w:ascii="Times New Roman" w:hAnsi="Times New Roman"/>
          <w:sz w:val="24"/>
          <w:szCs w:val="24"/>
        </w:rPr>
        <w:t xml:space="preserve"> и </w:t>
      </w:r>
      <w:r w:rsidR="00490708" w:rsidRPr="00664C35">
        <w:rPr>
          <w:rFonts w:ascii="Times New Roman" w:hAnsi="Times New Roman"/>
        </w:rPr>
        <w:t>выполняет все виды погрузо-разгрузочных мероприятий.</w:t>
      </w:r>
    </w:p>
    <w:p w14:paraId="15047EAB" w14:textId="79237E9A" w:rsidR="00EC02D8" w:rsidRPr="00664C35" w:rsidRDefault="00EC02D8" w:rsidP="00EC02D8">
      <w:pPr>
        <w:suppressAutoHyphens/>
        <w:spacing w:after="0" w:line="240" w:lineRule="auto"/>
        <w:jc w:val="both"/>
        <w:rPr>
          <w:rFonts w:ascii="Times New Roman" w:hAnsi="Times New Roman"/>
          <w:snapToGrid w:val="0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 xml:space="preserve">3.2. Сроки поставки товара: </w:t>
      </w:r>
      <w:r w:rsidR="00664DA7" w:rsidRPr="00664C35">
        <w:rPr>
          <w:rFonts w:ascii="Times New Roman" w:hAnsi="Times New Roman"/>
          <w:sz w:val="24"/>
          <w:szCs w:val="24"/>
        </w:rPr>
        <w:t xml:space="preserve">по заявкам Покупателя </w:t>
      </w:r>
      <w:r w:rsidRPr="00664C35">
        <w:rPr>
          <w:rFonts w:ascii="Times New Roman" w:hAnsi="Times New Roman"/>
          <w:sz w:val="24"/>
          <w:szCs w:val="24"/>
        </w:rPr>
        <w:t xml:space="preserve">с даты заключения договора </w:t>
      </w:r>
      <w:r w:rsidR="009E1215" w:rsidRPr="00664C35">
        <w:rPr>
          <w:rFonts w:ascii="Times New Roman" w:hAnsi="Times New Roman"/>
          <w:sz w:val="24"/>
          <w:szCs w:val="24"/>
        </w:rPr>
        <w:t>д</w:t>
      </w:r>
      <w:r w:rsidRPr="00664C35">
        <w:rPr>
          <w:rFonts w:ascii="Times New Roman" w:hAnsi="Times New Roman"/>
          <w:sz w:val="24"/>
          <w:szCs w:val="24"/>
        </w:rPr>
        <w:t xml:space="preserve">о </w:t>
      </w:r>
      <w:r w:rsidR="00437819" w:rsidRPr="00664C35">
        <w:rPr>
          <w:rFonts w:ascii="Times New Roman" w:hAnsi="Times New Roman"/>
          <w:sz w:val="24"/>
          <w:szCs w:val="24"/>
        </w:rPr>
        <w:t xml:space="preserve">31 </w:t>
      </w:r>
      <w:r w:rsidR="00A36D91" w:rsidRPr="00664C35">
        <w:rPr>
          <w:rFonts w:ascii="Times New Roman" w:hAnsi="Times New Roman"/>
          <w:sz w:val="24"/>
          <w:szCs w:val="24"/>
        </w:rPr>
        <w:t>декаб</w:t>
      </w:r>
      <w:r w:rsidR="00791362" w:rsidRPr="00664C35">
        <w:rPr>
          <w:rFonts w:ascii="Times New Roman" w:hAnsi="Times New Roman"/>
          <w:sz w:val="24"/>
          <w:szCs w:val="24"/>
        </w:rPr>
        <w:t>р</w:t>
      </w:r>
      <w:r w:rsidR="00437819" w:rsidRPr="00664C35">
        <w:rPr>
          <w:rFonts w:ascii="Times New Roman" w:hAnsi="Times New Roman"/>
          <w:sz w:val="24"/>
          <w:szCs w:val="24"/>
        </w:rPr>
        <w:t>я</w:t>
      </w:r>
      <w:r w:rsidR="00953E92" w:rsidRPr="00664C35">
        <w:rPr>
          <w:rFonts w:ascii="Times New Roman" w:hAnsi="Times New Roman"/>
          <w:sz w:val="24"/>
          <w:szCs w:val="24"/>
        </w:rPr>
        <w:t xml:space="preserve"> 202</w:t>
      </w:r>
      <w:r w:rsidR="00664DA7" w:rsidRPr="00664C35">
        <w:rPr>
          <w:rFonts w:ascii="Times New Roman" w:hAnsi="Times New Roman"/>
          <w:sz w:val="24"/>
          <w:szCs w:val="24"/>
        </w:rPr>
        <w:t>4</w:t>
      </w:r>
      <w:r w:rsidR="00A36D91" w:rsidRPr="00664C35">
        <w:rPr>
          <w:rFonts w:ascii="Times New Roman" w:hAnsi="Times New Roman"/>
          <w:sz w:val="24"/>
          <w:szCs w:val="24"/>
        </w:rPr>
        <w:t xml:space="preserve"> </w:t>
      </w:r>
      <w:r w:rsidRPr="00664C35">
        <w:rPr>
          <w:rFonts w:ascii="Times New Roman" w:hAnsi="Times New Roman"/>
          <w:sz w:val="24"/>
          <w:szCs w:val="24"/>
        </w:rPr>
        <w:t>года.</w:t>
      </w:r>
    </w:p>
    <w:p w14:paraId="687C3219" w14:textId="77777777" w:rsidR="003877DA" w:rsidRPr="00664C35" w:rsidRDefault="00EC02D8" w:rsidP="00EC02D8">
      <w:pPr>
        <w:pStyle w:val="ab"/>
        <w:suppressAutoHyphens/>
        <w:jc w:val="both"/>
        <w:rPr>
          <w:sz w:val="24"/>
          <w:szCs w:val="24"/>
        </w:rPr>
      </w:pPr>
      <w:r w:rsidRPr="00664C35">
        <w:rPr>
          <w:sz w:val="24"/>
          <w:szCs w:val="24"/>
        </w:rPr>
        <w:t>3.</w:t>
      </w:r>
      <w:r w:rsidR="003877DA" w:rsidRPr="00664C35">
        <w:rPr>
          <w:sz w:val="24"/>
          <w:szCs w:val="24"/>
        </w:rPr>
        <w:t>3. Условия поставки товара:</w:t>
      </w:r>
    </w:p>
    <w:p w14:paraId="7F9AC9F6" w14:textId="3276ABD5" w:rsidR="003877DA" w:rsidRPr="00664C35" w:rsidRDefault="00EC02D8" w:rsidP="00EC02D8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3.</w:t>
      </w:r>
      <w:r w:rsidR="003877DA" w:rsidRPr="00664C35">
        <w:rPr>
          <w:rFonts w:ascii="Times New Roman" w:hAnsi="Times New Roman"/>
          <w:sz w:val="24"/>
          <w:szCs w:val="24"/>
        </w:rPr>
        <w:t xml:space="preserve">3.1. Поставка товара осуществляется на основании письменной заявки </w:t>
      </w:r>
      <w:r w:rsidR="00960C04" w:rsidRPr="00664C35">
        <w:rPr>
          <w:rFonts w:ascii="Times New Roman" w:hAnsi="Times New Roman"/>
          <w:sz w:val="24"/>
          <w:szCs w:val="24"/>
        </w:rPr>
        <w:t>Покупателя</w:t>
      </w:r>
      <w:r w:rsidR="00D25A53" w:rsidRPr="00664C35">
        <w:rPr>
          <w:rFonts w:ascii="Times New Roman" w:hAnsi="Times New Roman"/>
          <w:sz w:val="24"/>
          <w:szCs w:val="24"/>
        </w:rPr>
        <w:t xml:space="preserve">  </w:t>
      </w:r>
      <w:r w:rsidR="00447ABB" w:rsidRPr="00664C35">
        <w:rPr>
          <w:rFonts w:ascii="Times New Roman" w:hAnsi="Times New Roman"/>
          <w:sz w:val="24"/>
          <w:szCs w:val="24"/>
        </w:rPr>
        <w:t xml:space="preserve">  (</w:t>
      </w:r>
      <w:r w:rsidR="00D25A53" w:rsidRPr="00664C35">
        <w:rPr>
          <w:rFonts w:ascii="Times New Roman" w:hAnsi="Times New Roman"/>
          <w:sz w:val="24"/>
          <w:szCs w:val="24"/>
        </w:rPr>
        <w:t xml:space="preserve">Приложение №3 к настоящему Договору) </w:t>
      </w:r>
      <w:r w:rsidR="003877DA" w:rsidRPr="00664C35">
        <w:rPr>
          <w:rFonts w:ascii="Times New Roman" w:hAnsi="Times New Roman"/>
          <w:sz w:val="24"/>
          <w:szCs w:val="24"/>
        </w:rPr>
        <w:t xml:space="preserve">в течение </w:t>
      </w:r>
      <w:r w:rsidR="007230B6" w:rsidRPr="00664C35">
        <w:rPr>
          <w:rFonts w:ascii="Times New Roman" w:hAnsi="Times New Roman"/>
          <w:sz w:val="24"/>
          <w:szCs w:val="24"/>
        </w:rPr>
        <w:t>3</w:t>
      </w:r>
      <w:r w:rsidR="00EE67CA" w:rsidRPr="00664C35">
        <w:rPr>
          <w:rFonts w:ascii="Times New Roman" w:hAnsi="Times New Roman"/>
          <w:sz w:val="24"/>
          <w:szCs w:val="24"/>
        </w:rPr>
        <w:t xml:space="preserve"> (</w:t>
      </w:r>
      <w:r w:rsidR="007230B6" w:rsidRPr="00664C35">
        <w:rPr>
          <w:rFonts w:ascii="Times New Roman" w:hAnsi="Times New Roman"/>
          <w:sz w:val="24"/>
          <w:szCs w:val="24"/>
        </w:rPr>
        <w:t>трёх</w:t>
      </w:r>
      <w:r w:rsidR="00EE67CA" w:rsidRPr="00664C35">
        <w:rPr>
          <w:rFonts w:ascii="Times New Roman" w:hAnsi="Times New Roman"/>
          <w:sz w:val="24"/>
          <w:szCs w:val="24"/>
        </w:rPr>
        <w:t>)</w:t>
      </w:r>
      <w:r w:rsidR="003877DA" w:rsidRPr="00664C35">
        <w:rPr>
          <w:rFonts w:ascii="Times New Roman" w:hAnsi="Times New Roman"/>
          <w:sz w:val="24"/>
          <w:szCs w:val="24"/>
        </w:rPr>
        <w:t xml:space="preserve"> рабочих дней с даты получения Поставщиком заявки </w:t>
      </w:r>
      <w:r w:rsidR="00960C04" w:rsidRPr="00664C35">
        <w:rPr>
          <w:rFonts w:ascii="Times New Roman" w:hAnsi="Times New Roman"/>
          <w:sz w:val="24"/>
          <w:szCs w:val="24"/>
        </w:rPr>
        <w:t>Покупателя</w:t>
      </w:r>
      <w:r w:rsidR="003877DA" w:rsidRPr="00664C35">
        <w:rPr>
          <w:rFonts w:ascii="Times New Roman" w:hAnsi="Times New Roman"/>
          <w:sz w:val="24"/>
          <w:szCs w:val="24"/>
        </w:rPr>
        <w:t>.</w:t>
      </w:r>
    </w:p>
    <w:p w14:paraId="7042DD3F" w14:textId="3F9D5724" w:rsidR="003877DA" w:rsidRPr="00664C35" w:rsidRDefault="00EC02D8" w:rsidP="00EC02D8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3.</w:t>
      </w:r>
      <w:r w:rsidR="003877DA" w:rsidRPr="00664C35">
        <w:rPr>
          <w:rFonts w:ascii="Times New Roman" w:hAnsi="Times New Roman"/>
          <w:sz w:val="24"/>
          <w:szCs w:val="24"/>
        </w:rPr>
        <w:t>3.2. Заявка оформляется в пределах общего объема, предусмотренн</w:t>
      </w:r>
      <w:r w:rsidRPr="00664C35">
        <w:rPr>
          <w:rFonts w:ascii="Times New Roman" w:hAnsi="Times New Roman"/>
          <w:sz w:val="24"/>
          <w:szCs w:val="24"/>
        </w:rPr>
        <w:t xml:space="preserve">ого </w:t>
      </w:r>
      <w:r w:rsidR="00D34891" w:rsidRPr="00664C35">
        <w:rPr>
          <w:rFonts w:ascii="Times New Roman" w:hAnsi="Times New Roman"/>
          <w:sz w:val="24"/>
          <w:szCs w:val="24"/>
        </w:rPr>
        <w:t>Перечнем поставляемого товара</w:t>
      </w:r>
      <w:r w:rsidRPr="00664C35">
        <w:rPr>
          <w:rFonts w:ascii="Times New Roman" w:hAnsi="Times New Roman"/>
          <w:sz w:val="24"/>
          <w:szCs w:val="24"/>
        </w:rPr>
        <w:t xml:space="preserve"> (Приложение </w:t>
      </w:r>
      <w:r w:rsidR="003877DA" w:rsidRPr="00664C35">
        <w:rPr>
          <w:rFonts w:ascii="Times New Roman" w:hAnsi="Times New Roman"/>
          <w:sz w:val="24"/>
          <w:szCs w:val="24"/>
        </w:rPr>
        <w:t>1</w:t>
      </w:r>
      <w:r w:rsidRPr="00664C35">
        <w:rPr>
          <w:rFonts w:ascii="Times New Roman" w:hAnsi="Times New Roman"/>
          <w:sz w:val="24"/>
          <w:szCs w:val="24"/>
        </w:rPr>
        <w:t xml:space="preserve"> к </w:t>
      </w:r>
      <w:r w:rsidR="00960C04" w:rsidRPr="00664C35">
        <w:rPr>
          <w:rFonts w:ascii="Times New Roman" w:hAnsi="Times New Roman"/>
          <w:sz w:val="24"/>
          <w:szCs w:val="24"/>
        </w:rPr>
        <w:t>настоящему</w:t>
      </w:r>
      <w:r w:rsidRPr="00664C35">
        <w:rPr>
          <w:rFonts w:ascii="Times New Roman" w:hAnsi="Times New Roman"/>
          <w:sz w:val="24"/>
          <w:szCs w:val="24"/>
        </w:rPr>
        <w:t xml:space="preserve"> договору</w:t>
      </w:r>
      <w:r w:rsidR="003877DA" w:rsidRPr="00664C35">
        <w:rPr>
          <w:rFonts w:ascii="Times New Roman" w:hAnsi="Times New Roman"/>
          <w:sz w:val="24"/>
          <w:szCs w:val="24"/>
        </w:rPr>
        <w:t xml:space="preserve">). </w:t>
      </w:r>
    </w:p>
    <w:p w14:paraId="502EB5E4" w14:textId="4D40CF4D" w:rsidR="003877DA" w:rsidRPr="00664C35" w:rsidRDefault="003877DA" w:rsidP="00960C04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 xml:space="preserve">3.4. Заявка должна быть составлена в письменной форме и подписана уполномоченным представителем </w:t>
      </w:r>
      <w:r w:rsidR="00960C04" w:rsidRPr="00664C35">
        <w:rPr>
          <w:rFonts w:ascii="Times New Roman" w:hAnsi="Times New Roman"/>
          <w:sz w:val="24"/>
          <w:szCs w:val="24"/>
        </w:rPr>
        <w:t>Покупателя</w:t>
      </w:r>
      <w:r w:rsidRPr="00664C35">
        <w:rPr>
          <w:rFonts w:ascii="Times New Roman" w:hAnsi="Times New Roman"/>
          <w:sz w:val="24"/>
          <w:szCs w:val="24"/>
        </w:rPr>
        <w:t xml:space="preserve">. </w:t>
      </w:r>
      <w:r w:rsidR="00960C04" w:rsidRPr="00664C35">
        <w:rPr>
          <w:rFonts w:ascii="Times New Roman" w:hAnsi="Times New Roman"/>
          <w:sz w:val="24"/>
          <w:szCs w:val="24"/>
        </w:rPr>
        <w:t xml:space="preserve"> </w:t>
      </w:r>
      <w:r w:rsidRPr="00664C35">
        <w:rPr>
          <w:rFonts w:ascii="Times New Roman" w:hAnsi="Times New Roman"/>
          <w:sz w:val="24"/>
          <w:szCs w:val="24"/>
        </w:rPr>
        <w:t>Заявка имеет силу для сторон как в случае ее передачи Поставщику путем вручения документа, так и при его передаче средствами компьютерной</w:t>
      </w:r>
      <w:r w:rsidR="00EF2058" w:rsidRPr="00664C35">
        <w:rPr>
          <w:rFonts w:ascii="Times New Roman" w:hAnsi="Times New Roman"/>
          <w:sz w:val="24"/>
          <w:szCs w:val="24"/>
        </w:rPr>
        <w:t xml:space="preserve"> </w:t>
      </w:r>
      <w:r w:rsidRPr="00664C35">
        <w:rPr>
          <w:rFonts w:ascii="Times New Roman" w:hAnsi="Times New Roman"/>
          <w:sz w:val="24"/>
          <w:szCs w:val="24"/>
        </w:rPr>
        <w:t>связи, позволяющей достоверно установить, что документ исходит от надлежащей стороны по договору.</w:t>
      </w:r>
    </w:p>
    <w:p w14:paraId="2B04DD59" w14:textId="4A827A14" w:rsidR="00593E03" w:rsidRPr="00664C35" w:rsidRDefault="00960C04" w:rsidP="00EC02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3.5</w:t>
      </w:r>
      <w:r w:rsidR="00593E03" w:rsidRPr="00664C35">
        <w:rPr>
          <w:rFonts w:ascii="Times New Roman" w:hAnsi="Times New Roman"/>
          <w:sz w:val="24"/>
          <w:szCs w:val="24"/>
        </w:rPr>
        <w:t xml:space="preserve">. К сроку, указанному в </w:t>
      </w:r>
      <w:r w:rsidRPr="00664C35">
        <w:rPr>
          <w:rFonts w:ascii="Times New Roman" w:hAnsi="Times New Roman"/>
          <w:sz w:val="24"/>
          <w:szCs w:val="24"/>
        </w:rPr>
        <w:t>Заявке</w:t>
      </w:r>
      <w:r w:rsidR="00593E03" w:rsidRPr="00664C35">
        <w:rPr>
          <w:rFonts w:ascii="Times New Roman" w:hAnsi="Times New Roman"/>
          <w:sz w:val="24"/>
          <w:szCs w:val="24"/>
        </w:rPr>
        <w:t xml:space="preserve">, Товар должен быть в соответствии с условиями </w:t>
      </w:r>
      <w:r w:rsidR="00B15B2E" w:rsidRPr="00664C35">
        <w:rPr>
          <w:rFonts w:ascii="Times New Roman" w:hAnsi="Times New Roman"/>
          <w:sz w:val="24"/>
          <w:szCs w:val="24"/>
        </w:rPr>
        <w:t>Договора поставлен</w:t>
      </w:r>
      <w:r w:rsidR="001B7AEE" w:rsidRPr="00664C35">
        <w:rPr>
          <w:rFonts w:ascii="Times New Roman" w:hAnsi="Times New Roman"/>
          <w:sz w:val="24"/>
          <w:szCs w:val="24"/>
        </w:rPr>
        <w:t xml:space="preserve">, </w:t>
      </w:r>
      <w:r w:rsidR="00593E03" w:rsidRPr="00664C35">
        <w:rPr>
          <w:rFonts w:ascii="Times New Roman" w:hAnsi="Times New Roman"/>
          <w:sz w:val="24"/>
          <w:szCs w:val="24"/>
        </w:rPr>
        <w:t>на условиях, содержащихся в настоящем Договоре.</w:t>
      </w:r>
    </w:p>
    <w:p w14:paraId="74AC59EC" w14:textId="77777777" w:rsidR="00593E03" w:rsidRPr="00664C35" w:rsidRDefault="00960C04" w:rsidP="00EC02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3.6</w:t>
      </w:r>
      <w:r w:rsidR="00593E03" w:rsidRPr="00664C35">
        <w:rPr>
          <w:rFonts w:ascii="Times New Roman" w:hAnsi="Times New Roman"/>
          <w:sz w:val="24"/>
          <w:szCs w:val="24"/>
        </w:rPr>
        <w:t>. Досрочная поставка Товара возможна с письменного подтверждения Покупателя.</w:t>
      </w:r>
    </w:p>
    <w:p w14:paraId="1302B497" w14:textId="60463971" w:rsidR="00593E03" w:rsidRPr="00664C35" w:rsidRDefault="00960C04" w:rsidP="00EC02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3.7</w:t>
      </w:r>
      <w:r w:rsidR="00593E03" w:rsidRPr="00664C35">
        <w:rPr>
          <w:rFonts w:ascii="Times New Roman" w:hAnsi="Times New Roman"/>
          <w:sz w:val="24"/>
          <w:szCs w:val="24"/>
        </w:rPr>
        <w:t xml:space="preserve">. Датой поставки Товара считается дата подписания Сторонами товарной </w:t>
      </w:r>
      <w:r w:rsidR="001C3960" w:rsidRPr="00664C35">
        <w:rPr>
          <w:rFonts w:ascii="Times New Roman" w:hAnsi="Times New Roman"/>
          <w:sz w:val="24"/>
          <w:szCs w:val="24"/>
        </w:rPr>
        <w:t>накладной.</w:t>
      </w:r>
    </w:p>
    <w:p w14:paraId="69D6B016" w14:textId="77777777" w:rsidR="00593E03" w:rsidRPr="00664C35" w:rsidRDefault="00593E03" w:rsidP="00593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6C2E34C6" w14:textId="77777777" w:rsidR="00593E03" w:rsidRPr="00664C35" w:rsidRDefault="00593E03" w:rsidP="00593E0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64C35">
        <w:rPr>
          <w:rFonts w:ascii="Times New Roman" w:hAnsi="Times New Roman"/>
          <w:b/>
          <w:bCs/>
          <w:sz w:val="24"/>
          <w:szCs w:val="24"/>
        </w:rPr>
        <w:t>4. Условия платежа</w:t>
      </w:r>
    </w:p>
    <w:p w14:paraId="43AB88A4" w14:textId="77777777" w:rsidR="00593E03" w:rsidRPr="00664C35" w:rsidRDefault="00593E03" w:rsidP="00593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4.1. Расчеты за поставленный Товар производятся в рублях по факту поставки Товара путем перечисления Покупателем безналичных денежных средств на расчетный счет Поставщика, указанный в настоящем Договоре.</w:t>
      </w:r>
    </w:p>
    <w:p w14:paraId="26A5C708" w14:textId="5FD3ACA1" w:rsidR="006A5784" w:rsidRDefault="006A5784" w:rsidP="006A5784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4.2. Оплат</w:t>
      </w:r>
      <w:r w:rsidR="008B052B" w:rsidRPr="00664C35">
        <w:rPr>
          <w:rFonts w:ascii="Times New Roman" w:hAnsi="Times New Roman"/>
          <w:sz w:val="24"/>
          <w:szCs w:val="24"/>
        </w:rPr>
        <w:t>а производится по факту поставки</w:t>
      </w:r>
      <w:r w:rsidRPr="00664C35">
        <w:rPr>
          <w:rFonts w:ascii="Times New Roman" w:hAnsi="Times New Roman"/>
          <w:sz w:val="24"/>
          <w:szCs w:val="24"/>
        </w:rPr>
        <w:t xml:space="preserve"> товара в полном объеме в течение </w:t>
      </w:r>
      <w:r w:rsidR="00335683" w:rsidRPr="00664C35">
        <w:rPr>
          <w:rFonts w:ascii="Times New Roman" w:hAnsi="Times New Roman"/>
          <w:sz w:val="24"/>
          <w:szCs w:val="24"/>
        </w:rPr>
        <w:t>7</w:t>
      </w:r>
      <w:r w:rsidRPr="00664C35">
        <w:rPr>
          <w:rFonts w:ascii="Times New Roman" w:hAnsi="Times New Roman"/>
          <w:sz w:val="24"/>
          <w:szCs w:val="24"/>
        </w:rPr>
        <w:t xml:space="preserve"> (</w:t>
      </w:r>
      <w:r w:rsidR="00335683" w:rsidRPr="00664C35">
        <w:rPr>
          <w:rFonts w:ascii="Times New Roman" w:hAnsi="Times New Roman"/>
          <w:sz w:val="24"/>
          <w:szCs w:val="24"/>
        </w:rPr>
        <w:t>семи</w:t>
      </w:r>
      <w:r w:rsidRPr="00664C35">
        <w:rPr>
          <w:rFonts w:ascii="Times New Roman" w:hAnsi="Times New Roman"/>
          <w:sz w:val="24"/>
          <w:szCs w:val="24"/>
        </w:rPr>
        <w:t xml:space="preserve">) </w:t>
      </w:r>
      <w:r w:rsidR="00664DA7" w:rsidRPr="00664C35">
        <w:rPr>
          <w:rFonts w:ascii="Times New Roman" w:hAnsi="Times New Roman"/>
          <w:sz w:val="24"/>
          <w:szCs w:val="24"/>
        </w:rPr>
        <w:t>рабочих</w:t>
      </w:r>
      <w:r w:rsidRPr="00664C35">
        <w:rPr>
          <w:rFonts w:ascii="Times New Roman" w:hAnsi="Times New Roman"/>
          <w:sz w:val="24"/>
          <w:szCs w:val="24"/>
        </w:rPr>
        <w:t xml:space="preserve"> </w:t>
      </w:r>
      <w:r w:rsidR="00760F8C" w:rsidRPr="00664C35">
        <w:rPr>
          <w:rFonts w:ascii="Times New Roman" w:hAnsi="Times New Roman"/>
          <w:sz w:val="24"/>
          <w:szCs w:val="24"/>
        </w:rPr>
        <w:t xml:space="preserve">дней </w:t>
      </w:r>
      <w:r w:rsidR="00335683" w:rsidRPr="00664C35">
        <w:rPr>
          <w:rFonts w:ascii="Times New Roman" w:hAnsi="Times New Roman"/>
        </w:rPr>
        <w:t>с даты подписания Заказчиком документа о приемке,</w:t>
      </w:r>
      <w:r w:rsidR="00335683" w:rsidRPr="00664C35">
        <w:rPr>
          <w:rFonts w:ascii="Times New Roman" w:hAnsi="Times New Roman"/>
          <w:sz w:val="24"/>
          <w:szCs w:val="24"/>
        </w:rPr>
        <w:t xml:space="preserve"> </w:t>
      </w:r>
      <w:r w:rsidR="00760F8C" w:rsidRPr="00664C35">
        <w:rPr>
          <w:rFonts w:ascii="Times New Roman" w:hAnsi="Times New Roman"/>
          <w:sz w:val="24"/>
          <w:szCs w:val="24"/>
        </w:rPr>
        <w:t>на</w:t>
      </w:r>
      <w:r w:rsidRPr="00664C35">
        <w:rPr>
          <w:rFonts w:ascii="Times New Roman" w:hAnsi="Times New Roman"/>
          <w:sz w:val="24"/>
          <w:szCs w:val="24"/>
        </w:rPr>
        <w:t xml:space="preserve"> основании счета и счет-фактуры </w:t>
      </w:r>
      <w:r w:rsidRPr="00664C35">
        <w:rPr>
          <w:rFonts w:ascii="Times New Roman" w:hAnsi="Times New Roman"/>
          <w:i/>
          <w:sz w:val="24"/>
          <w:szCs w:val="24"/>
        </w:rPr>
        <w:t>(или счета, если участник размещения закупки не является плательщиком НДС)</w:t>
      </w:r>
      <w:r w:rsidR="00913DA9" w:rsidRPr="00664C35">
        <w:rPr>
          <w:rFonts w:ascii="Times New Roman" w:hAnsi="Times New Roman"/>
          <w:sz w:val="24"/>
          <w:szCs w:val="24"/>
        </w:rPr>
        <w:t>.</w:t>
      </w:r>
      <w:r w:rsidRPr="00664C35">
        <w:rPr>
          <w:rFonts w:ascii="Times New Roman" w:hAnsi="Times New Roman"/>
          <w:sz w:val="24"/>
          <w:szCs w:val="24"/>
        </w:rPr>
        <w:t xml:space="preserve"> Авансирование не предусмотрено.</w:t>
      </w:r>
    </w:p>
    <w:p w14:paraId="1080BBD9" w14:textId="380B6FF0" w:rsidR="00C2466B" w:rsidRPr="00684966" w:rsidRDefault="00C2466B" w:rsidP="00C2466B">
      <w:pPr>
        <w:pStyle w:val="af5"/>
        <w:tabs>
          <w:tab w:val="clear" w:pos="4677"/>
          <w:tab w:val="clear" w:pos="9355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>4.3.</w:t>
      </w:r>
      <w:r w:rsidRPr="00C2466B">
        <w:rPr>
          <w:color w:val="2C2D2E"/>
          <w:sz w:val="24"/>
          <w:szCs w:val="24"/>
          <w:shd w:val="clear" w:color="auto" w:fill="FFFFFF"/>
        </w:rPr>
        <w:t xml:space="preserve"> </w:t>
      </w:r>
      <w:r w:rsidRPr="00684966">
        <w:rPr>
          <w:color w:val="2C2D2E"/>
          <w:sz w:val="24"/>
          <w:szCs w:val="24"/>
          <w:shd w:val="clear" w:color="auto" w:fill="FFFFFF"/>
        </w:rPr>
        <w:t>Стороны признают электронные документы, заверенные электронной подписью, при соблюдении требований Федерального закона от 06.04.2011 No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14:paraId="56927EDE" w14:textId="35B33BD7" w:rsidR="00C2466B" w:rsidRPr="00664C35" w:rsidRDefault="00C2466B" w:rsidP="006A5784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99EB1E1" w14:textId="77777777" w:rsidR="00593E03" w:rsidRPr="00664C35" w:rsidRDefault="00D63A4D" w:rsidP="006922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64C35">
        <w:rPr>
          <w:rFonts w:ascii="Times New Roman" w:hAnsi="Times New Roman"/>
          <w:b/>
          <w:bCs/>
          <w:sz w:val="24"/>
          <w:szCs w:val="24"/>
        </w:rPr>
        <w:t>5</w:t>
      </w:r>
      <w:r w:rsidR="00593E03" w:rsidRPr="00664C35">
        <w:rPr>
          <w:rFonts w:ascii="Times New Roman" w:hAnsi="Times New Roman"/>
          <w:b/>
          <w:bCs/>
          <w:sz w:val="24"/>
          <w:szCs w:val="24"/>
        </w:rPr>
        <w:t>. Гарантии качества</w:t>
      </w:r>
    </w:p>
    <w:p w14:paraId="181AD7C3" w14:textId="4DE20133" w:rsidR="0023323D" w:rsidRPr="00664C35" w:rsidRDefault="00D63A4D" w:rsidP="0023323D">
      <w:pPr>
        <w:pStyle w:val="12"/>
        <w:jc w:val="both"/>
        <w:rPr>
          <w:sz w:val="24"/>
          <w:szCs w:val="24"/>
        </w:rPr>
      </w:pPr>
      <w:r w:rsidRPr="00664C35">
        <w:rPr>
          <w:sz w:val="24"/>
          <w:szCs w:val="24"/>
        </w:rPr>
        <w:t>5</w:t>
      </w:r>
      <w:r w:rsidR="00593E03" w:rsidRPr="00664C35">
        <w:rPr>
          <w:sz w:val="24"/>
          <w:szCs w:val="24"/>
        </w:rPr>
        <w:t xml:space="preserve">.1. </w:t>
      </w:r>
      <w:r w:rsidR="0023323D" w:rsidRPr="00664C35">
        <w:rPr>
          <w:sz w:val="24"/>
          <w:szCs w:val="24"/>
        </w:rPr>
        <w:t xml:space="preserve">Качество поставляемого товара должно соответствовать требованиям, предъявляемым к нему нормативными актами, действующими на территории РФ. Поставщик гарантирует Покупателю </w:t>
      </w:r>
      <w:r w:rsidR="00760F8C" w:rsidRPr="00664C35">
        <w:rPr>
          <w:sz w:val="24"/>
          <w:szCs w:val="24"/>
        </w:rPr>
        <w:t>соответствие поставляемого</w:t>
      </w:r>
      <w:r w:rsidR="0023323D" w:rsidRPr="00664C35">
        <w:rPr>
          <w:sz w:val="24"/>
          <w:szCs w:val="24"/>
        </w:rPr>
        <w:t xml:space="preserve"> Товара стандартам и требованиям ГОСТов с предоставлением </w:t>
      </w:r>
      <w:r w:rsidR="00142BB2" w:rsidRPr="00664C35">
        <w:rPr>
          <w:sz w:val="24"/>
          <w:szCs w:val="24"/>
        </w:rPr>
        <w:t xml:space="preserve">заверенного уполномоченным лицом Поставщика </w:t>
      </w:r>
      <w:r w:rsidR="00760F8C" w:rsidRPr="00664C35">
        <w:rPr>
          <w:sz w:val="24"/>
          <w:szCs w:val="24"/>
        </w:rPr>
        <w:t xml:space="preserve">сертификата </w:t>
      </w:r>
      <w:r w:rsidR="00142BB2" w:rsidRPr="00664C35">
        <w:rPr>
          <w:sz w:val="24"/>
          <w:szCs w:val="24"/>
        </w:rPr>
        <w:t>соответствия на Товар</w:t>
      </w:r>
      <w:r w:rsidR="0023323D" w:rsidRPr="00664C35">
        <w:rPr>
          <w:sz w:val="24"/>
          <w:szCs w:val="24"/>
        </w:rPr>
        <w:t>.</w:t>
      </w:r>
    </w:p>
    <w:p w14:paraId="02E0D6C3" w14:textId="7EF65334" w:rsidR="00AE0687" w:rsidRPr="00664C35" w:rsidRDefault="00AE0687" w:rsidP="00AE068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64C35">
        <w:rPr>
          <w:rFonts w:ascii="Times New Roman" w:hAnsi="Times New Roman"/>
          <w:sz w:val="24"/>
          <w:szCs w:val="24"/>
        </w:rPr>
        <w:t xml:space="preserve">5.2. </w:t>
      </w:r>
      <w:r w:rsidRPr="00664C35">
        <w:rPr>
          <w:rFonts w:ascii="Times New Roman" w:eastAsia="Times New Roman" w:hAnsi="Times New Roman"/>
          <w:sz w:val="24"/>
          <w:szCs w:val="24"/>
          <w:lang w:eastAsia="ru-RU"/>
        </w:rPr>
        <w:t>Гарантийный срок на сетевое оборудование должен составлять не менее 12 месяцев с момента подписания документа о приемке. Если для какого-либо оборудования стандартные гарантийные сроки, установленные производителем данного оборудования, превышают запрашиваемый срок, то гарантийный срок на данное оборудование устанавливается продолжительностью не менее гарантийного срока, установленного производителем оборудования.</w:t>
      </w:r>
    </w:p>
    <w:p w14:paraId="069BA081" w14:textId="26C7A1BE" w:rsidR="00AE0687" w:rsidRPr="00664C35" w:rsidRDefault="00AE0687" w:rsidP="00AE0687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64C35">
        <w:rPr>
          <w:rFonts w:ascii="Times New Roman" w:eastAsia="Times New Roman" w:hAnsi="Times New Roman"/>
          <w:sz w:val="24"/>
          <w:szCs w:val="24"/>
          <w:lang w:eastAsia="ru-RU"/>
        </w:rPr>
        <w:t xml:space="preserve">5.3. Гарантийное обслуживание оборудования производиться в сервисном центре, в течение 7 дней с момента обращения. Доставка Товара к месту гарантийного обслуживания, ремонта, замены и обратно осуществляется за счет Поставщика. </w:t>
      </w:r>
    </w:p>
    <w:p w14:paraId="1B69280B" w14:textId="238EDAA9" w:rsidR="00AE0687" w:rsidRPr="00664C35" w:rsidRDefault="00AE0687" w:rsidP="00AE0687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664C35">
        <w:rPr>
          <w:rFonts w:ascii="Times New Roman" w:eastAsia="Times New Roman" w:hAnsi="Times New Roman"/>
          <w:iCs/>
          <w:sz w:val="24"/>
          <w:szCs w:val="24"/>
          <w:lang w:eastAsia="ru-RU"/>
        </w:rPr>
        <w:t>5.4. Наличие гарантии на Товар удостоверяется выдачей Поставщиком гарантийного талона, заполненного надлежащим образом: с указанием наименования Товара, даты начала исчисления гарантийного срока, печати и подписи Поставщика или проставлением соответствующей записи на маркировочном ярлыке Товара. Гарантийный талон предоставляется Поставщиком вместе Товаром.</w:t>
      </w:r>
    </w:p>
    <w:p w14:paraId="2C31FACA" w14:textId="35A78FA1" w:rsidR="00AE0687" w:rsidRPr="00664C35" w:rsidRDefault="00AE0687" w:rsidP="00AE0687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664C35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5.5. течение гарантийного срока Поставщик обязан за свой счет устранить недостатки, выявленные в Товаре или комплектующих к нему (при наличии), или заменить Товар или комплектующие к нему, если не докажет, что недостатки возникли в результате нарушения Заказчиком Правил эксплуатации Товара. </w:t>
      </w:r>
    </w:p>
    <w:p w14:paraId="146EE8F2" w14:textId="4FEFB9B5" w:rsidR="00AE0687" w:rsidRPr="00664C35" w:rsidRDefault="00AE0687" w:rsidP="00AE0687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664C35">
        <w:rPr>
          <w:rFonts w:ascii="Times New Roman" w:eastAsia="Times New Roman" w:hAnsi="Times New Roman"/>
          <w:iCs/>
          <w:sz w:val="24"/>
          <w:szCs w:val="24"/>
          <w:lang w:eastAsia="ru-RU"/>
        </w:rPr>
        <w:t>5.6.В случае устранения недостатков в Товаре в период гарантийного срока эксплуатации этот срок продлевается на время, в течение которого Товар не использовался из-за обнаружения недостатков. При замене Товара в целом гарантийный срок исчисляется заново со дня замены.</w:t>
      </w:r>
    </w:p>
    <w:p w14:paraId="7DEB47AA" w14:textId="23197257" w:rsidR="00AE0687" w:rsidRPr="00664C35" w:rsidRDefault="00AE0687" w:rsidP="00AE0687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664C35">
        <w:rPr>
          <w:rFonts w:ascii="Times New Roman" w:eastAsia="Times New Roman" w:hAnsi="Times New Roman"/>
          <w:iCs/>
          <w:sz w:val="24"/>
          <w:szCs w:val="24"/>
          <w:lang w:eastAsia="ru-RU"/>
        </w:rPr>
        <w:t>5.7. Датой исполнения обязательств Поставщика по Договору по гарантии на Товар считается дата окончания гарантийного срока.</w:t>
      </w:r>
    </w:p>
    <w:p w14:paraId="2DCEB6A5" w14:textId="77777777" w:rsidR="00BC30C1" w:rsidRPr="00664C35" w:rsidRDefault="00BC30C1" w:rsidP="00593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E41A38B" w14:textId="77777777" w:rsidR="00593E03" w:rsidRPr="00664C35" w:rsidRDefault="00D63A4D" w:rsidP="00BC30C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64C35">
        <w:rPr>
          <w:rFonts w:ascii="Times New Roman" w:hAnsi="Times New Roman"/>
          <w:b/>
          <w:bCs/>
          <w:sz w:val="24"/>
          <w:szCs w:val="24"/>
        </w:rPr>
        <w:t>6</w:t>
      </w:r>
      <w:r w:rsidR="00593E03" w:rsidRPr="00664C35">
        <w:rPr>
          <w:rFonts w:ascii="Times New Roman" w:hAnsi="Times New Roman"/>
          <w:b/>
          <w:bCs/>
          <w:sz w:val="24"/>
          <w:szCs w:val="24"/>
        </w:rPr>
        <w:t>. Сдача-приемка товара</w:t>
      </w:r>
    </w:p>
    <w:p w14:paraId="7088CE55" w14:textId="77777777" w:rsidR="007230B6" w:rsidRPr="00664C35" w:rsidRDefault="00D63A4D" w:rsidP="00593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6</w:t>
      </w:r>
      <w:r w:rsidR="00593E03" w:rsidRPr="00664C35">
        <w:rPr>
          <w:rFonts w:ascii="Times New Roman" w:hAnsi="Times New Roman"/>
          <w:sz w:val="24"/>
          <w:szCs w:val="24"/>
        </w:rPr>
        <w:t xml:space="preserve">.1. </w:t>
      </w:r>
      <w:bookmarkStart w:id="0" w:name="_Hlk169776139"/>
      <w:r w:rsidR="007230B6" w:rsidRPr="00664C35">
        <w:rPr>
          <w:rFonts w:ascii="Times New Roman" w:hAnsi="Times New Roman"/>
          <w:sz w:val="24"/>
          <w:szCs w:val="24"/>
        </w:rPr>
        <w:t>Приемка товара по количеству, качеству и комплектности производится Покупателем в течении 3(трёх) рабочих дней с момента поставки товара на склад Заказчика.</w:t>
      </w:r>
    </w:p>
    <w:bookmarkEnd w:id="0"/>
    <w:p w14:paraId="672BEFE6" w14:textId="6BE61D7D" w:rsidR="00593E03" w:rsidRPr="00664C35" w:rsidRDefault="007230B6" w:rsidP="00593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 xml:space="preserve">6.2. </w:t>
      </w:r>
      <w:r w:rsidR="00593E03" w:rsidRPr="00664C35">
        <w:rPr>
          <w:rFonts w:ascii="Times New Roman" w:hAnsi="Times New Roman"/>
          <w:sz w:val="24"/>
          <w:szCs w:val="24"/>
        </w:rPr>
        <w:t>Приемка поставленного Товара осуществляется в</w:t>
      </w:r>
      <w:r w:rsidRPr="00664C35">
        <w:rPr>
          <w:rFonts w:ascii="Times New Roman" w:hAnsi="Times New Roman"/>
          <w:sz w:val="24"/>
          <w:szCs w:val="24"/>
        </w:rPr>
        <w:t xml:space="preserve"> </w:t>
      </w:r>
      <w:r w:rsidR="00593E03" w:rsidRPr="00664C35">
        <w:rPr>
          <w:rFonts w:ascii="Times New Roman" w:hAnsi="Times New Roman"/>
          <w:sz w:val="24"/>
          <w:szCs w:val="24"/>
        </w:rPr>
        <w:t>ходе передачи Товара Покупателю в месте поставки и включает в себя следующие этапы:</w:t>
      </w:r>
    </w:p>
    <w:p w14:paraId="1B9F33AE" w14:textId="77777777" w:rsidR="00593E03" w:rsidRPr="00664C35" w:rsidRDefault="00593E03" w:rsidP="00593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 xml:space="preserve">- проверка по упаковочным листам комплектности и номенклатуры поставленных Товаров на соответствие </w:t>
      </w:r>
      <w:r w:rsidR="00D34891" w:rsidRPr="00664C35">
        <w:rPr>
          <w:rFonts w:ascii="Times New Roman" w:hAnsi="Times New Roman"/>
          <w:sz w:val="24"/>
          <w:szCs w:val="24"/>
        </w:rPr>
        <w:t>Перечню поставляемого товара</w:t>
      </w:r>
      <w:r w:rsidRPr="00664C35">
        <w:rPr>
          <w:rFonts w:ascii="Times New Roman" w:hAnsi="Times New Roman"/>
          <w:sz w:val="24"/>
          <w:szCs w:val="24"/>
        </w:rPr>
        <w:t xml:space="preserve"> </w:t>
      </w:r>
      <w:r w:rsidR="00D34891" w:rsidRPr="00664C35">
        <w:rPr>
          <w:rFonts w:ascii="Times New Roman" w:hAnsi="Times New Roman"/>
          <w:sz w:val="24"/>
          <w:szCs w:val="24"/>
        </w:rPr>
        <w:t xml:space="preserve">(Приложение 1 к </w:t>
      </w:r>
      <w:r w:rsidRPr="00664C35">
        <w:rPr>
          <w:rFonts w:ascii="Times New Roman" w:hAnsi="Times New Roman"/>
          <w:sz w:val="24"/>
          <w:szCs w:val="24"/>
        </w:rPr>
        <w:t>Договор</w:t>
      </w:r>
      <w:r w:rsidR="00D34891" w:rsidRPr="00664C35">
        <w:rPr>
          <w:rFonts w:ascii="Times New Roman" w:hAnsi="Times New Roman"/>
          <w:sz w:val="24"/>
          <w:szCs w:val="24"/>
        </w:rPr>
        <w:t>у)</w:t>
      </w:r>
      <w:r w:rsidRPr="00664C35">
        <w:rPr>
          <w:rFonts w:ascii="Times New Roman" w:hAnsi="Times New Roman"/>
          <w:sz w:val="24"/>
          <w:szCs w:val="24"/>
        </w:rPr>
        <w:t>;</w:t>
      </w:r>
    </w:p>
    <w:p w14:paraId="458E6DFB" w14:textId="77777777" w:rsidR="00593E03" w:rsidRPr="00664C35" w:rsidRDefault="00593E03" w:rsidP="00593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- проверка наличия необходимых сертификатов и технической документации в соответствии с пунктом 1.3 настоящего Договора;</w:t>
      </w:r>
    </w:p>
    <w:p w14:paraId="3431476E" w14:textId="77777777" w:rsidR="00593E03" w:rsidRPr="00664C35" w:rsidRDefault="00593E03" w:rsidP="00593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 xml:space="preserve">По факту приемки Покупатель подписывает </w:t>
      </w:r>
      <w:r w:rsidR="00BC30C1" w:rsidRPr="00664C35">
        <w:rPr>
          <w:rFonts w:ascii="Times New Roman" w:hAnsi="Times New Roman"/>
          <w:sz w:val="24"/>
          <w:szCs w:val="24"/>
        </w:rPr>
        <w:t xml:space="preserve">товарную накладную и (или) </w:t>
      </w:r>
      <w:r w:rsidRPr="00664C35">
        <w:rPr>
          <w:rFonts w:ascii="Times New Roman" w:hAnsi="Times New Roman"/>
          <w:sz w:val="24"/>
          <w:szCs w:val="24"/>
        </w:rPr>
        <w:t>товарно-транспортную накладную Поставщика.</w:t>
      </w:r>
    </w:p>
    <w:p w14:paraId="618E236C" w14:textId="675285EC" w:rsidR="00593E03" w:rsidRPr="00664C35" w:rsidRDefault="00D63A4D" w:rsidP="00593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lastRenderedPageBreak/>
        <w:t>6</w:t>
      </w:r>
      <w:r w:rsidR="00593E03" w:rsidRPr="00664C35">
        <w:rPr>
          <w:rFonts w:ascii="Times New Roman" w:hAnsi="Times New Roman"/>
          <w:sz w:val="24"/>
          <w:szCs w:val="24"/>
        </w:rPr>
        <w:t>.</w:t>
      </w:r>
      <w:r w:rsidR="007230B6" w:rsidRPr="00664C35">
        <w:rPr>
          <w:rFonts w:ascii="Times New Roman" w:hAnsi="Times New Roman"/>
          <w:sz w:val="24"/>
          <w:szCs w:val="24"/>
        </w:rPr>
        <w:t>3</w:t>
      </w:r>
      <w:r w:rsidR="00593E03" w:rsidRPr="00664C35">
        <w:rPr>
          <w:rFonts w:ascii="Times New Roman" w:hAnsi="Times New Roman"/>
          <w:sz w:val="24"/>
          <w:szCs w:val="24"/>
        </w:rPr>
        <w:t>. Приём Товара осуществляется только в присутствии полномочного представителя Поставщика.</w:t>
      </w:r>
    </w:p>
    <w:p w14:paraId="24F1C59F" w14:textId="064AAA36" w:rsidR="00593E03" w:rsidRPr="00664C35" w:rsidRDefault="00D63A4D" w:rsidP="00593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6</w:t>
      </w:r>
      <w:r w:rsidR="00593E03" w:rsidRPr="00664C35">
        <w:rPr>
          <w:rFonts w:ascii="Times New Roman" w:hAnsi="Times New Roman"/>
          <w:sz w:val="24"/>
          <w:szCs w:val="24"/>
        </w:rPr>
        <w:t>.</w:t>
      </w:r>
      <w:r w:rsidR="007230B6" w:rsidRPr="00664C35">
        <w:rPr>
          <w:rFonts w:ascii="Times New Roman" w:hAnsi="Times New Roman"/>
          <w:sz w:val="24"/>
          <w:szCs w:val="24"/>
        </w:rPr>
        <w:t>4</w:t>
      </w:r>
      <w:r w:rsidR="00593E03" w:rsidRPr="00664C35">
        <w:rPr>
          <w:rFonts w:ascii="Times New Roman" w:hAnsi="Times New Roman"/>
          <w:sz w:val="24"/>
          <w:szCs w:val="24"/>
        </w:rPr>
        <w:t>. Приемка Товара осуществляется в соответствии с законодательством и с Инструкциями № П-6 (утвержденной постановлением Госарбитража при Совете Министров СССР от 15. 06. 1965 г.) и № П-7 (утвержденной постановлением Госарбитража при Совете Министров СССР от 25.04.1966 г.).</w:t>
      </w:r>
    </w:p>
    <w:p w14:paraId="70544732" w14:textId="0B9A9AEC" w:rsidR="00415D55" w:rsidRPr="00664C35" w:rsidRDefault="00415D55" w:rsidP="00415D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6.4.При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Покупатель в срок, установленный в пункте 6.1. Договора, отказывает в приемке Товара, направляя Поставщику мотивированный отказ от приемки Товара с перечнем выявленных недостатков и указанием сроков их устранения.</w:t>
      </w:r>
    </w:p>
    <w:p w14:paraId="6C3C38E1" w14:textId="72963027" w:rsidR="00415D55" w:rsidRPr="00664C35" w:rsidRDefault="00415D55" w:rsidP="00415D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 xml:space="preserve">6.5. Во всех случаях, влекущих возврат Товара Поставщику, Покупатель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</w:t>
      </w:r>
    </w:p>
    <w:p w14:paraId="5D5F0958" w14:textId="027EA7B7" w:rsidR="00415D55" w:rsidRPr="00664C35" w:rsidRDefault="00415D55" w:rsidP="00415D5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6.6. Право собственности и риск случайной гибели или порчи Товара переходит от Поставщика к Покупателю с момента приемки Товара Покупателем и подписания Сторонами документов о приемке Товара.</w:t>
      </w:r>
    </w:p>
    <w:p w14:paraId="6A372100" w14:textId="77777777" w:rsidR="00F95668" w:rsidRPr="00664C35" w:rsidRDefault="00F95668" w:rsidP="00593E0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FF9FEB3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64C35">
        <w:rPr>
          <w:rFonts w:ascii="Times New Roman" w:hAnsi="Times New Roman"/>
          <w:b/>
          <w:sz w:val="24"/>
          <w:szCs w:val="24"/>
        </w:rPr>
        <w:t>7. ОТВЕТСТВЕННОСТЬ СТОРОН</w:t>
      </w:r>
    </w:p>
    <w:p w14:paraId="14AD02FB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C580484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7.1. За невыполнение или ненадлежащее выполнение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14:paraId="67B211AB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7.2. Возмещение ущерба, убытков и уплата штрафов и пеней не освобождает виновную сторону от выполнения своих обязательств по договору.</w:t>
      </w:r>
    </w:p>
    <w:p w14:paraId="355CC588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Ни при каких условиях, ни одна из Сторон не возмещает другой Стороне упущенную выгоду.</w:t>
      </w:r>
    </w:p>
    <w:p w14:paraId="4312C846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 xml:space="preserve">7.3. В случае просрочки исполнения Поставщиком обязательства, предусмотренного договором, </w:t>
      </w:r>
      <w:r w:rsidR="005920CB" w:rsidRPr="00664C35">
        <w:rPr>
          <w:rFonts w:ascii="Times New Roman" w:hAnsi="Times New Roman"/>
          <w:sz w:val="24"/>
          <w:szCs w:val="24"/>
        </w:rPr>
        <w:t>Покупатель</w:t>
      </w:r>
      <w:r w:rsidRPr="00664C35">
        <w:rPr>
          <w:rFonts w:ascii="Times New Roman" w:hAnsi="Times New Roman"/>
          <w:sz w:val="24"/>
          <w:szCs w:val="24"/>
        </w:rPr>
        <w:t xml:space="preserve"> вправе потребовать уплату неустойки (штрафа, пеней).</w:t>
      </w:r>
    </w:p>
    <w:p w14:paraId="429A056A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 xml:space="preserve"> Неустойка (штраф, пени)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обязательств. </w:t>
      </w:r>
    </w:p>
    <w:p w14:paraId="29CE8123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 xml:space="preserve">Размер такой неустойки (штрафа, пеней) устанавливается в размере одной трехсотой действующей на день уплаты неустойки (штрафа, пеней) ставки рефинансирования Центрального банка Российской Федерации. </w:t>
      </w:r>
    </w:p>
    <w:p w14:paraId="723CD615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Поставщик освобождается от уплаты неустойки (штрафа, пеней), если докажет, что просрочка исполнения указанных обязательств произошла вследствие непреодолимой силы или по вине Заказчика.</w:t>
      </w:r>
    </w:p>
    <w:p w14:paraId="22EDD094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7.4.</w:t>
      </w:r>
      <w:r w:rsidR="005920CB" w:rsidRPr="00664C35">
        <w:rPr>
          <w:rFonts w:ascii="Times New Roman" w:hAnsi="Times New Roman"/>
          <w:sz w:val="24"/>
          <w:szCs w:val="24"/>
        </w:rPr>
        <w:t xml:space="preserve"> В случае просрочки исполнения Покупателем</w:t>
      </w:r>
      <w:r w:rsidRPr="00664C35">
        <w:rPr>
          <w:rFonts w:ascii="Times New Roman" w:hAnsi="Times New Roman"/>
          <w:sz w:val="24"/>
          <w:szCs w:val="24"/>
        </w:rPr>
        <w:t xml:space="preserve"> обязательства, предусмотренного договором, Поставщик вправе потребовать уплату неустойки (штрафа, пеней). </w:t>
      </w:r>
    </w:p>
    <w:p w14:paraId="18677571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 xml:space="preserve">Неустойка (штраф, пени) начисляется за каждый день просрочки исполнения обязательства, предусмотренного договором, начиная со дня, следующего после дня истечения установленного договором срока исполнения обязательства. </w:t>
      </w:r>
    </w:p>
    <w:p w14:paraId="541121F4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 xml:space="preserve">Размер такой неустойки (штрафа, пеней) устанавливается в размере одной трехсотой действующей на день уплаты неустойки (штрафа, пеней) ставки рефинансирования Центрального банка Российской Федерации. </w:t>
      </w:r>
    </w:p>
    <w:p w14:paraId="3050666F" w14:textId="77777777" w:rsidR="00FA7164" w:rsidRPr="00664C35" w:rsidRDefault="005920CB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Покупатель</w:t>
      </w:r>
      <w:r w:rsidR="00FA7164" w:rsidRPr="00664C35">
        <w:rPr>
          <w:rFonts w:ascii="Times New Roman" w:hAnsi="Times New Roman"/>
          <w:sz w:val="24"/>
          <w:szCs w:val="24"/>
        </w:rPr>
        <w:t xml:space="preserve"> освобождается от уплаты неустойки (штрафа, пеней), если докажет, что просрочка исполнения указанных обязательств произошла вследствие непреодолимой силы или по вине Поставщика.</w:t>
      </w:r>
    </w:p>
    <w:p w14:paraId="17766D2B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 xml:space="preserve">7.5. Сторона, не исполнившая или ненадлежащим образом исполнившая обязательство, несет ответственность, если не докажет, что надлежащее исполнение оказалось невозможным вследствие непреодолимой силы, то есть чрезвычайных и непредотвратимых при данных условиях обстоятельств. </w:t>
      </w:r>
    </w:p>
    <w:p w14:paraId="3546D0FB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 xml:space="preserve">Доказательством наличия обстоятельств непреодолимой силы и их продолжительности будут служить свидетельства соответствующих компетентных органов. </w:t>
      </w:r>
    </w:p>
    <w:p w14:paraId="78CBF629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3AF7FF3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64C35">
        <w:rPr>
          <w:rFonts w:ascii="Times New Roman" w:hAnsi="Times New Roman"/>
          <w:b/>
          <w:bCs/>
          <w:sz w:val="24"/>
          <w:szCs w:val="24"/>
        </w:rPr>
        <w:lastRenderedPageBreak/>
        <w:t>8. Порядок урегулирования споров</w:t>
      </w:r>
    </w:p>
    <w:p w14:paraId="3ECC6D43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8.1 Споры, возникающие при исполнении настоящего Договора, урегулируются путем переговоров. При не достижении сторонами согласия спор может быть передан на рассмотрение Арбитражного суда города Санкт-Петербурга и Ленинградской области.</w:t>
      </w:r>
    </w:p>
    <w:p w14:paraId="438870F7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4629476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64C35">
        <w:rPr>
          <w:rFonts w:ascii="Times New Roman" w:hAnsi="Times New Roman"/>
          <w:b/>
          <w:bCs/>
          <w:sz w:val="24"/>
          <w:szCs w:val="24"/>
        </w:rPr>
        <w:t>9. Форс-мажор</w:t>
      </w:r>
    </w:p>
    <w:p w14:paraId="34E65FD0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9.1. 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силы, которые понимаются как обстоятельства, возникшие в результате непредвиденных и неотвратимых событий чрезвычайного характера, не поддающиеся контролю Сторон, включая наводнение, землетрясение и любые другие стихийные бедствия, а также войну военные действия, восстание, саботаж, забастовки, локауты, объявления эмбарго или блокады, существующие де-юре или де-факто, и если эти обстоятельства непосредственно повлияли на исполнение настоящего Договора.</w:t>
      </w:r>
    </w:p>
    <w:p w14:paraId="04F68C74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9.2. Сторона, которая по причине обстоятельств непреодолимой силы не может исполнить обязательства по настоящему Договору, обязана незамедлительно уведомить другую Сторону о наступлении и предполагаемом сроке действия этих обстоятельств, после чего Стороны немедленно проведут взаимные консультации для принятия необходимых мер.</w:t>
      </w:r>
    </w:p>
    <w:p w14:paraId="0176E21C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9.3. Надлежащим доказательством наличия обстоятельств непреодолимой силы и их продолжительности будут служить справки, выдаваемые компетентным органом территории, где данное обстоятельство имело место, за исключением случаев общеизвестности наступления обстоятельств непреодолимой силы.</w:t>
      </w:r>
    </w:p>
    <w:p w14:paraId="48CD06D7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9.4. Неуведомление, несвоевременное и (или) ненадлежащим образом оформленное уведомление о наступлении обстоятельств непреодолимой силы лишает Стороны права ссылаться на любые из них как на основание, освобождающее от ответственности за неисполнение обязательства, за исключением случаев общеизвестности наступления обстоятельств непреодолимой силы.</w:t>
      </w:r>
    </w:p>
    <w:p w14:paraId="7C8C488F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9.5. Если какое-либо из обстоятельств непреодолимой силы непосредственно повлияет на выполнение каких-либо обязательств по Договору, период их выполнения по соглашению Сторон может быть продлен на срок действия указанных обстоятельств.</w:t>
      </w:r>
    </w:p>
    <w:p w14:paraId="2CC8952E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9.6. Если эти обстоятельства будут продолжаться более 1 месяца, Стороны проведут переговоры для обсуждения сложившейся ситуации и поиска возможных путей ее разрешения.</w:t>
      </w:r>
    </w:p>
    <w:p w14:paraId="260FC9AC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9.7. Если Стороны не найдут взаимоприемлемого решения, то каждая из Сторон может обратиться в суд с иском об изменении или расторжении Договора в связи с существенным изменением обстоятельств.</w:t>
      </w:r>
    </w:p>
    <w:p w14:paraId="46B89BA8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33386382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64C35">
        <w:rPr>
          <w:rFonts w:ascii="Times New Roman" w:hAnsi="Times New Roman"/>
          <w:b/>
          <w:bCs/>
          <w:sz w:val="24"/>
          <w:szCs w:val="24"/>
        </w:rPr>
        <w:t>10. Расторжение договора</w:t>
      </w:r>
    </w:p>
    <w:p w14:paraId="154E4626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10.1. Настоящий Договор может быть расторгнут по соглашению Сторон или по решению арбитражного суда по основаниям, предусмотренным гражданским законодательством.</w:t>
      </w:r>
    </w:p>
    <w:p w14:paraId="76E5E410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10.2. При расторжении Договора по соглашению Стороны определяют и производят взаиморасчеты по возмещению понесенных затрат и убытков по предмету Договора.</w:t>
      </w:r>
    </w:p>
    <w:p w14:paraId="6C6B25DB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5984010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64C35">
        <w:rPr>
          <w:rFonts w:ascii="Times New Roman" w:hAnsi="Times New Roman"/>
          <w:b/>
          <w:bCs/>
          <w:sz w:val="24"/>
          <w:szCs w:val="24"/>
        </w:rPr>
        <w:t>11. Прочие условия</w:t>
      </w:r>
    </w:p>
    <w:p w14:paraId="1CDE893F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11.1.  Все изменения, дополнения и приложения к настоящему Договору действительны, если они выполнены в письменной форме, подписаны уполномоченными представителями каждой из Сторон и являются его неотъемлемой частью.</w:t>
      </w:r>
    </w:p>
    <w:p w14:paraId="2043EACA" w14:textId="7EBDB1FA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11.</w:t>
      </w:r>
      <w:r w:rsidR="00671D6F" w:rsidRPr="00664C35">
        <w:rPr>
          <w:rFonts w:ascii="Times New Roman" w:hAnsi="Times New Roman"/>
          <w:sz w:val="24"/>
          <w:szCs w:val="24"/>
        </w:rPr>
        <w:t>2</w:t>
      </w:r>
      <w:r w:rsidRPr="00664C35">
        <w:rPr>
          <w:rFonts w:ascii="Times New Roman" w:hAnsi="Times New Roman"/>
          <w:sz w:val="24"/>
          <w:szCs w:val="24"/>
        </w:rPr>
        <w:t xml:space="preserve">. Любая переписка Сторон в связи с исполнением настоящего Договора оформляется в письменном виде и направляется одной Стороной другой Стороне заказной почтой или электронной почтой </w:t>
      </w:r>
      <w:r w:rsidR="004648A2" w:rsidRPr="00664C35">
        <w:rPr>
          <w:rFonts w:ascii="Times New Roman" w:hAnsi="Times New Roman"/>
          <w:sz w:val="24"/>
          <w:szCs w:val="24"/>
        </w:rPr>
        <w:t>по адресам</w:t>
      </w:r>
      <w:r w:rsidRPr="00664C35">
        <w:rPr>
          <w:rFonts w:ascii="Times New Roman" w:hAnsi="Times New Roman"/>
          <w:sz w:val="24"/>
          <w:szCs w:val="24"/>
        </w:rPr>
        <w:t xml:space="preserve">, указанным в разделе 15 настоящего договора. </w:t>
      </w:r>
    </w:p>
    <w:p w14:paraId="689303FF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11.</w:t>
      </w:r>
      <w:r w:rsidR="00671D6F" w:rsidRPr="00664C35">
        <w:rPr>
          <w:rFonts w:ascii="Times New Roman" w:hAnsi="Times New Roman"/>
          <w:sz w:val="24"/>
          <w:szCs w:val="24"/>
        </w:rPr>
        <w:t>3</w:t>
      </w:r>
      <w:r w:rsidRPr="00664C35">
        <w:rPr>
          <w:rFonts w:ascii="Times New Roman" w:hAnsi="Times New Roman"/>
          <w:sz w:val="24"/>
          <w:szCs w:val="24"/>
        </w:rPr>
        <w:t>. Уведомление считается полученным, в случае:</w:t>
      </w:r>
    </w:p>
    <w:p w14:paraId="6B0D4BD0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 xml:space="preserve">а) вручения адресату лично или доставки заказной почтой </w:t>
      </w:r>
      <w:r w:rsidRPr="00664C35">
        <w:rPr>
          <w:rFonts w:ascii="Times New Roman" w:hAnsi="Times New Roman"/>
          <w:b/>
          <w:bCs/>
          <w:sz w:val="24"/>
          <w:szCs w:val="24"/>
        </w:rPr>
        <w:t xml:space="preserve">– </w:t>
      </w:r>
      <w:r w:rsidRPr="00664C35">
        <w:rPr>
          <w:rFonts w:ascii="Times New Roman" w:hAnsi="Times New Roman"/>
          <w:sz w:val="24"/>
          <w:szCs w:val="24"/>
        </w:rPr>
        <w:t>в момент вручения (доставки);</w:t>
      </w:r>
    </w:p>
    <w:p w14:paraId="356B2345" w14:textId="10EBCDEC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 xml:space="preserve">б) направления письма электронной почтой </w:t>
      </w:r>
      <w:r w:rsidRPr="00664C35">
        <w:rPr>
          <w:rFonts w:ascii="Times New Roman" w:hAnsi="Times New Roman"/>
          <w:b/>
          <w:bCs/>
          <w:sz w:val="24"/>
          <w:szCs w:val="24"/>
        </w:rPr>
        <w:t xml:space="preserve">– </w:t>
      </w:r>
      <w:r w:rsidRPr="00664C35">
        <w:rPr>
          <w:rFonts w:ascii="Times New Roman" w:hAnsi="Times New Roman"/>
          <w:sz w:val="24"/>
          <w:szCs w:val="24"/>
        </w:rPr>
        <w:t>спустя два часа после отправления письма с подтверждением получения, отправленного также электронной почтой.</w:t>
      </w:r>
    </w:p>
    <w:p w14:paraId="6A34EF05" w14:textId="77777777" w:rsidR="00FA7164" w:rsidRPr="00664C35" w:rsidRDefault="00671D6F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11.4</w:t>
      </w:r>
      <w:r w:rsidR="00FA7164" w:rsidRPr="00664C35">
        <w:rPr>
          <w:rFonts w:ascii="Times New Roman" w:hAnsi="Times New Roman"/>
          <w:sz w:val="24"/>
          <w:szCs w:val="24"/>
        </w:rPr>
        <w:t>. Ни одна из Сторон не вправе передавать свои права и обязанности по Договору третьей стороне без письменного на то согласия другой Стороны.</w:t>
      </w:r>
    </w:p>
    <w:p w14:paraId="0BC294AC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11.</w:t>
      </w:r>
      <w:r w:rsidR="00671D6F" w:rsidRPr="00664C35">
        <w:rPr>
          <w:rFonts w:ascii="Times New Roman" w:hAnsi="Times New Roman"/>
          <w:sz w:val="24"/>
          <w:szCs w:val="24"/>
        </w:rPr>
        <w:t>5</w:t>
      </w:r>
      <w:r w:rsidRPr="00664C35">
        <w:rPr>
          <w:rFonts w:ascii="Times New Roman" w:hAnsi="Times New Roman"/>
          <w:sz w:val="24"/>
          <w:szCs w:val="24"/>
        </w:rPr>
        <w:t xml:space="preserve">. В случае изменения у какой-либо из Сторон местонахождения, названия, банковских или других реквизитов, в т.ч. расчетного счета, она обязана в течение десяти дней письменно </w:t>
      </w:r>
      <w:r w:rsidRPr="00664C35">
        <w:rPr>
          <w:rFonts w:ascii="Times New Roman" w:hAnsi="Times New Roman"/>
          <w:sz w:val="24"/>
          <w:szCs w:val="24"/>
        </w:rPr>
        <w:lastRenderedPageBreak/>
        <w:t>известить об этом другую Сторону, указав новые реквизиты. В противном случае соответствующая Сторона несет риск наступления неблагоприятных последствий совершения или не совершения соответствующих действий.</w:t>
      </w:r>
    </w:p>
    <w:p w14:paraId="42CE35A5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BECC664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64C35">
        <w:rPr>
          <w:rFonts w:ascii="Times New Roman" w:hAnsi="Times New Roman"/>
          <w:b/>
          <w:bCs/>
          <w:sz w:val="24"/>
          <w:szCs w:val="24"/>
        </w:rPr>
        <w:t>12. Перечень приложений</w:t>
      </w:r>
    </w:p>
    <w:p w14:paraId="4583E729" w14:textId="3D259F02" w:rsidR="009E4414" w:rsidRPr="00664C35" w:rsidRDefault="00FA7164" w:rsidP="009E44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Приложение № 1</w:t>
      </w:r>
      <w:r w:rsidR="009E4414" w:rsidRPr="00664C35">
        <w:rPr>
          <w:rFonts w:ascii="Times New Roman" w:hAnsi="Times New Roman"/>
          <w:sz w:val="24"/>
          <w:szCs w:val="24"/>
        </w:rPr>
        <w:t>. Перечень поставляемого товара</w:t>
      </w:r>
      <w:r w:rsidR="004E1F6F" w:rsidRPr="00664C35">
        <w:rPr>
          <w:rFonts w:ascii="Times New Roman" w:hAnsi="Times New Roman"/>
          <w:sz w:val="24"/>
          <w:szCs w:val="24"/>
        </w:rPr>
        <w:t>.</w:t>
      </w:r>
    </w:p>
    <w:p w14:paraId="7047DB0C" w14:textId="2AAD4574" w:rsidR="009E4414" w:rsidRPr="00664C35" w:rsidRDefault="009E4414" w:rsidP="009E44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664C35">
        <w:rPr>
          <w:rFonts w:ascii="Times New Roman" w:eastAsia="Times New Roman" w:hAnsi="Times New Roman"/>
          <w:bCs/>
          <w:sz w:val="24"/>
          <w:szCs w:val="24"/>
        </w:rPr>
        <w:t xml:space="preserve">Приложение №2 </w:t>
      </w:r>
      <w:r w:rsidR="00C62151" w:rsidRPr="00664C35">
        <w:rPr>
          <w:rFonts w:ascii="Times New Roman" w:eastAsia="Times New Roman" w:hAnsi="Times New Roman"/>
          <w:bCs/>
          <w:sz w:val="24"/>
          <w:szCs w:val="24"/>
        </w:rPr>
        <w:t>Техническое задание.</w:t>
      </w:r>
    </w:p>
    <w:p w14:paraId="286ABAB3" w14:textId="6029C2DE" w:rsidR="004E1F6F" w:rsidRPr="00664C35" w:rsidRDefault="004E1F6F" w:rsidP="009E441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eastAsia="Times New Roman" w:hAnsi="Times New Roman"/>
          <w:bCs/>
          <w:sz w:val="24"/>
          <w:szCs w:val="24"/>
        </w:rPr>
        <w:t>Приложение №3 Образец Заявки.</w:t>
      </w:r>
    </w:p>
    <w:p w14:paraId="3735CB10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25BC0446" w14:textId="77777777" w:rsidR="00FA7164" w:rsidRPr="00664C35" w:rsidRDefault="00FA7164" w:rsidP="00FA71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664C35">
        <w:rPr>
          <w:rFonts w:ascii="Times New Roman" w:hAnsi="Times New Roman"/>
          <w:b/>
          <w:bCs/>
          <w:sz w:val="24"/>
          <w:szCs w:val="24"/>
        </w:rPr>
        <w:t>13. Адреса и реквизиты Сторон</w:t>
      </w:r>
    </w:p>
    <w:tbl>
      <w:tblPr>
        <w:tblW w:w="10008" w:type="dxa"/>
        <w:tblLook w:val="01E0" w:firstRow="1" w:lastRow="1" w:firstColumn="1" w:lastColumn="1" w:noHBand="0" w:noVBand="0"/>
      </w:tblPr>
      <w:tblGrid>
        <w:gridCol w:w="5495"/>
        <w:gridCol w:w="4513"/>
      </w:tblGrid>
      <w:tr w:rsidR="001C3960" w:rsidRPr="00664C35" w14:paraId="2E49711E" w14:textId="77777777" w:rsidTr="00FB6005">
        <w:trPr>
          <w:trHeight w:val="3066"/>
        </w:trPr>
        <w:tc>
          <w:tcPr>
            <w:tcW w:w="5495" w:type="dxa"/>
          </w:tcPr>
          <w:p w14:paraId="38FCB4A4" w14:textId="77777777" w:rsidR="00FA7164" w:rsidRPr="00664C35" w:rsidRDefault="00FA7164" w:rsidP="00FB600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64C35">
              <w:rPr>
                <w:rFonts w:ascii="Times New Roman" w:hAnsi="Times New Roman"/>
                <w:b/>
              </w:rPr>
              <w:t>ПОКУПАТЕЛЬ:</w:t>
            </w:r>
          </w:p>
          <w:p w14:paraId="51AACECB" w14:textId="77777777" w:rsidR="00EC6152" w:rsidRPr="00664C35" w:rsidRDefault="00EC6152" w:rsidP="00EC6152">
            <w:pPr>
              <w:pStyle w:val="ConsPlusNonformat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64C35">
              <w:rPr>
                <w:rFonts w:ascii="Times New Roman" w:hAnsi="Times New Roman"/>
                <w:b/>
                <w:sz w:val="24"/>
                <w:szCs w:val="24"/>
              </w:rPr>
              <w:t>Акционерное общество</w:t>
            </w:r>
          </w:p>
          <w:p w14:paraId="20CC2C12" w14:textId="77777777" w:rsidR="00EC6152" w:rsidRPr="00664C35" w:rsidRDefault="00EC6152" w:rsidP="00EC6152">
            <w:pPr>
              <w:pStyle w:val="ConsPlusNonformat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64C35">
              <w:rPr>
                <w:rFonts w:ascii="Times New Roman" w:hAnsi="Times New Roman"/>
                <w:b/>
                <w:sz w:val="24"/>
                <w:szCs w:val="24"/>
              </w:rPr>
              <w:t xml:space="preserve"> «Садово-парковое предприятие «Невское»</w:t>
            </w:r>
          </w:p>
          <w:p w14:paraId="53C37EB6" w14:textId="77777777" w:rsidR="00EC6152" w:rsidRPr="00664C35" w:rsidRDefault="00EC6152" w:rsidP="00EC6152">
            <w:pPr>
              <w:pStyle w:val="ConsPlusNonformat"/>
              <w:spacing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664C35">
              <w:rPr>
                <w:rFonts w:ascii="Times New Roman" w:hAnsi="Times New Roman"/>
                <w:b/>
                <w:sz w:val="24"/>
                <w:szCs w:val="24"/>
              </w:rPr>
              <w:t>193315, Санкт-Петербург, ул. Новоселов, д. 53, корп. 2</w:t>
            </w:r>
          </w:p>
          <w:p w14:paraId="0DE0F399" w14:textId="77777777" w:rsidR="00EC6152" w:rsidRPr="00664C35" w:rsidRDefault="00EC6152" w:rsidP="00EC6152">
            <w:pPr>
              <w:pStyle w:val="ConsPlusNonformat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64C35">
              <w:rPr>
                <w:rFonts w:ascii="Times New Roman" w:hAnsi="Times New Roman"/>
                <w:sz w:val="24"/>
                <w:szCs w:val="24"/>
              </w:rPr>
              <w:t>тел. 4465942, 4461486, факс 4462229</w:t>
            </w:r>
          </w:p>
          <w:p w14:paraId="09EDE224" w14:textId="7CB27212" w:rsidR="00EC6152" w:rsidRPr="00664C35" w:rsidRDefault="00EC6152" w:rsidP="00EC6152">
            <w:pPr>
              <w:pStyle w:val="ConsPlusNonformat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64C35">
              <w:rPr>
                <w:rFonts w:ascii="Times New Roman" w:hAnsi="Times New Roman"/>
                <w:sz w:val="24"/>
                <w:szCs w:val="24"/>
              </w:rPr>
              <w:t>ИНН 7811351651</w:t>
            </w:r>
            <w:r w:rsidR="000237C3" w:rsidRPr="00664C35">
              <w:rPr>
                <w:rFonts w:ascii="Times New Roman" w:hAnsi="Times New Roman"/>
                <w:sz w:val="24"/>
                <w:szCs w:val="24"/>
              </w:rPr>
              <w:t>,</w:t>
            </w:r>
            <w:r w:rsidRPr="00664C35">
              <w:rPr>
                <w:rFonts w:ascii="Times New Roman" w:hAnsi="Times New Roman"/>
                <w:sz w:val="24"/>
                <w:szCs w:val="24"/>
              </w:rPr>
              <w:t xml:space="preserve"> КПП 781101001</w:t>
            </w:r>
          </w:p>
          <w:p w14:paraId="06094357" w14:textId="77777777" w:rsidR="00EC6152" w:rsidRPr="00664C35" w:rsidRDefault="00EC6152" w:rsidP="00EC6152">
            <w:pPr>
              <w:pStyle w:val="ConsPlusNonformat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64C35">
              <w:rPr>
                <w:rFonts w:ascii="Times New Roman" w:hAnsi="Times New Roman"/>
                <w:sz w:val="24"/>
                <w:szCs w:val="24"/>
              </w:rPr>
              <w:t>ОГРН 5067847209238</w:t>
            </w:r>
          </w:p>
          <w:p w14:paraId="2C69264A" w14:textId="77777777" w:rsidR="00EC6152" w:rsidRPr="00664C35" w:rsidRDefault="00EC6152" w:rsidP="00EC6152">
            <w:pPr>
              <w:pStyle w:val="ConsPlusNonformat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64C35">
              <w:rPr>
                <w:rFonts w:ascii="Times New Roman" w:hAnsi="Times New Roman"/>
                <w:sz w:val="24"/>
                <w:szCs w:val="24"/>
              </w:rPr>
              <w:t>р/с 40702810847000002889</w:t>
            </w:r>
          </w:p>
          <w:p w14:paraId="58EEBBE0" w14:textId="77777777" w:rsidR="00EC6152" w:rsidRPr="00664C35" w:rsidRDefault="00EC6152" w:rsidP="00EC6152">
            <w:pPr>
              <w:pStyle w:val="ConsPlusNonformat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64C35">
              <w:rPr>
                <w:rFonts w:ascii="Times New Roman" w:hAnsi="Times New Roman"/>
                <w:sz w:val="24"/>
                <w:szCs w:val="24"/>
              </w:rPr>
              <w:t xml:space="preserve">к/с 30101810900000000790  </w:t>
            </w:r>
          </w:p>
          <w:p w14:paraId="59AA55CB" w14:textId="759A843E" w:rsidR="00EC6152" w:rsidRPr="00664C35" w:rsidRDefault="00EC6152" w:rsidP="00EC6152">
            <w:pPr>
              <w:pStyle w:val="ConsPlusNonformat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664C35">
              <w:rPr>
                <w:rFonts w:ascii="Times New Roman" w:hAnsi="Times New Roman"/>
                <w:sz w:val="24"/>
                <w:szCs w:val="24"/>
              </w:rPr>
              <w:t>ПАО «Банк «Санкт-Петербург»</w:t>
            </w:r>
            <w:r w:rsidR="000237C3" w:rsidRPr="00664C35">
              <w:rPr>
                <w:rFonts w:ascii="Times New Roman" w:hAnsi="Times New Roman"/>
                <w:sz w:val="24"/>
                <w:szCs w:val="24"/>
              </w:rPr>
              <w:t>,</w:t>
            </w:r>
            <w:r w:rsidRPr="00664C35">
              <w:rPr>
                <w:rFonts w:ascii="Times New Roman" w:hAnsi="Times New Roman"/>
                <w:sz w:val="24"/>
                <w:szCs w:val="24"/>
              </w:rPr>
              <w:t xml:space="preserve"> г. Санкт-Петербург</w:t>
            </w:r>
          </w:p>
          <w:p w14:paraId="76AA2948" w14:textId="77777777" w:rsidR="00EC6152" w:rsidRPr="00664C35" w:rsidRDefault="00EC6152" w:rsidP="00EC6152">
            <w:pPr>
              <w:pStyle w:val="ConsPlusNonformat"/>
              <w:spacing w:line="27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4C35">
              <w:rPr>
                <w:rFonts w:ascii="Times New Roman" w:hAnsi="Times New Roman"/>
                <w:sz w:val="24"/>
                <w:szCs w:val="24"/>
              </w:rPr>
              <w:t>БИК</w:t>
            </w:r>
            <w:r w:rsidRPr="00664C3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044030790</w:t>
            </w:r>
          </w:p>
          <w:p w14:paraId="78FE9581" w14:textId="77777777" w:rsidR="00EC6152" w:rsidRPr="00664C35" w:rsidRDefault="00EC6152" w:rsidP="00EC6152">
            <w:pPr>
              <w:pStyle w:val="ConsPlusNonformat"/>
              <w:spacing w:line="27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4C35">
              <w:rPr>
                <w:rFonts w:ascii="Times New Roman" w:hAnsi="Times New Roman"/>
                <w:sz w:val="24"/>
                <w:szCs w:val="24"/>
              </w:rPr>
              <w:t>ОКПО</w:t>
            </w:r>
            <w:r w:rsidRPr="00664C3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03282387</w:t>
            </w:r>
          </w:p>
          <w:p w14:paraId="59BA7ADC" w14:textId="77777777" w:rsidR="00EC6152" w:rsidRPr="00664C35" w:rsidRDefault="00EC6152" w:rsidP="00EC6152">
            <w:pPr>
              <w:pStyle w:val="ConsPlusNonformat"/>
              <w:spacing w:line="27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4C35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e-mail: </w:t>
            </w:r>
            <w:hyperlink r:id="rId8" w:history="1">
              <w:r w:rsidRPr="00664C35">
                <w:rPr>
                  <w:rStyle w:val="af1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sppnevskoe@mail.ru</w:t>
              </w:r>
            </w:hyperlink>
          </w:p>
          <w:p w14:paraId="620833A5" w14:textId="77777777" w:rsidR="00EC6152" w:rsidRPr="00664C35" w:rsidRDefault="00127075" w:rsidP="00EC6152">
            <w:pPr>
              <w:pStyle w:val="ConsPlusNonformat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hyperlink r:id="rId9" w:history="1">
              <w:r w:rsidR="00EC6152" w:rsidRPr="00664C35">
                <w:rPr>
                  <w:rStyle w:val="af1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pponevskoe</w:t>
              </w:r>
              <w:r w:rsidR="00EC6152" w:rsidRPr="00664C35">
                <w:rPr>
                  <w:rStyle w:val="af1"/>
                  <w:rFonts w:ascii="Times New Roman" w:hAnsi="Times New Roman"/>
                  <w:color w:val="auto"/>
                  <w:sz w:val="24"/>
                  <w:szCs w:val="24"/>
                </w:rPr>
                <w:t>@</w:t>
              </w:r>
              <w:r w:rsidR="00EC6152" w:rsidRPr="00664C35">
                <w:rPr>
                  <w:rStyle w:val="af1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mail</w:t>
              </w:r>
              <w:r w:rsidR="00EC6152" w:rsidRPr="00664C35">
                <w:rPr>
                  <w:rStyle w:val="af1"/>
                  <w:rFonts w:ascii="Times New Roman" w:hAnsi="Times New Roman"/>
                  <w:color w:val="auto"/>
                  <w:sz w:val="24"/>
                  <w:szCs w:val="24"/>
                </w:rPr>
                <w:t>.</w:t>
              </w:r>
              <w:r w:rsidR="00EC6152" w:rsidRPr="00664C35">
                <w:rPr>
                  <w:rStyle w:val="af1"/>
                  <w:rFonts w:ascii="Times New Roman" w:hAnsi="Times New Roman"/>
                  <w:color w:val="auto"/>
                  <w:sz w:val="24"/>
                  <w:szCs w:val="24"/>
                  <w:lang w:val="en-US"/>
                </w:rPr>
                <w:t>ru</w:t>
              </w:r>
            </w:hyperlink>
          </w:p>
          <w:p w14:paraId="6FB22618" w14:textId="77777777" w:rsidR="00FA7164" w:rsidRPr="00664C35" w:rsidRDefault="00FA7164" w:rsidP="00FB600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14:paraId="206C48CD" w14:textId="77777777" w:rsidR="00EC6152" w:rsidRPr="00664C35" w:rsidRDefault="00EC6152" w:rsidP="00FB600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14:paraId="7531B178" w14:textId="58624712" w:rsidR="00FA7164" w:rsidRPr="00664C35" w:rsidRDefault="00FA7164" w:rsidP="00FB600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64C35">
              <w:rPr>
                <w:rFonts w:ascii="Times New Roman" w:hAnsi="Times New Roman"/>
                <w:b/>
              </w:rPr>
              <w:t>Г</w:t>
            </w:r>
            <w:r w:rsidR="005B089E" w:rsidRPr="00664C35">
              <w:rPr>
                <w:rFonts w:ascii="Times New Roman" w:hAnsi="Times New Roman"/>
                <w:b/>
              </w:rPr>
              <w:t>лавный инженер АО «СПП «Невское»</w:t>
            </w:r>
            <w:r w:rsidRPr="00664C35">
              <w:rPr>
                <w:rFonts w:ascii="Times New Roman" w:hAnsi="Times New Roman"/>
                <w:b/>
              </w:rPr>
              <w:t xml:space="preserve"> </w:t>
            </w:r>
          </w:p>
          <w:p w14:paraId="0E723000" w14:textId="77777777" w:rsidR="00FA7164" w:rsidRPr="00664C35" w:rsidRDefault="00FA7164" w:rsidP="00FB600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64C35">
              <w:rPr>
                <w:rFonts w:ascii="Times New Roman" w:hAnsi="Times New Roman"/>
                <w:b/>
              </w:rPr>
              <w:t xml:space="preserve"> </w:t>
            </w:r>
          </w:p>
          <w:p w14:paraId="4DA81696" w14:textId="11FD4BB1" w:rsidR="00FA7164" w:rsidRPr="00664C35" w:rsidRDefault="00FA7164" w:rsidP="00FB600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64C35">
              <w:rPr>
                <w:rFonts w:ascii="Times New Roman" w:hAnsi="Times New Roman"/>
                <w:b/>
              </w:rPr>
              <w:t>____________________/</w:t>
            </w:r>
            <w:r w:rsidR="005B089E" w:rsidRPr="00664C35">
              <w:rPr>
                <w:rFonts w:ascii="Times New Roman" w:hAnsi="Times New Roman"/>
                <w:b/>
              </w:rPr>
              <w:t>Войнова Е.А</w:t>
            </w:r>
            <w:r w:rsidR="00EC6152" w:rsidRPr="00664C35">
              <w:rPr>
                <w:rFonts w:ascii="Times New Roman" w:hAnsi="Times New Roman"/>
                <w:b/>
              </w:rPr>
              <w:t>.</w:t>
            </w:r>
            <w:r w:rsidRPr="00664C35">
              <w:rPr>
                <w:rFonts w:ascii="Times New Roman" w:hAnsi="Times New Roman"/>
                <w:b/>
              </w:rPr>
              <w:t>/</w:t>
            </w:r>
          </w:p>
          <w:p w14:paraId="4477673C" w14:textId="77777777" w:rsidR="00FA7164" w:rsidRPr="00664C35" w:rsidRDefault="00FA7164" w:rsidP="00FB6005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4513" w:type="dxa"/>
          </w:tcPr>
          <w:p w14:paraId="33C05478" w14:textId="77777777" w:rsidR="00FA7164" w:rsidRPr="00664C35" w:rsidRDefault="00FA7164" w:rsidP="00FB600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  <w:r w:rsidRPr="00664C35">
              <w:rPr>
                <w:rFonts w:ascii="Times New Roman" w:hAnsi="Times New Roman"/>
                <w:b/>
                <w:bCs/>
              </w:rPr>
              <w:t>ПОСТАВЩИК:</w:t>
            </w:r>
          </w:p>
          <w:p w14:paraId="74755A1B" w14:textId="77777777" w:rsidR="00FA7164" w:rsidRPr="00664C35" w:rsidRDefault="00FA7164" w:rsidP="00FB6005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</w:p>
          <w:p w14:paraId="550EA7D5" w14:textId="77777777" w:rsidR="00FA7164" w:rsidRPr="00664C35" w:rsidRDefault="00FA7164" w:rsidP="00FB6005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</w:p>
        </w:tc>
      </w:tr>
    </w:tbl>
    <w:p w14:paraId="52856476" w14:textId="77777777" w:rsidR="00FA7164" w:rsidRPr="00664C35" w:rsidRDefault="00FA7164" w:rsidP="00FA7164">
      <w:pPr>
        <w:rPr>
          <w:rFonts w:ascii="Times New Roman" w:hAnsi="Times New Roman"/>
          <w:sz w:val="24"/>
          <w:szCs w:val="24"/>
        </w:rPr>
      </w:pPr>
    </w:p>
    <w:p w14:paraId="626BF787" w14:textId="77777777" w:rsidR="00FA7164" w:rsidRPr="00664C35" w:rsidRDefault="00FA7164" w:rsidP="00FA7164">
      <w:pPr>
        <w:rPr>
          <w:rFonts w:ascii="Times New Roman" w:hAnsi="Times New Roman"/>
          <w:sz w:val="24"/>
          <w:szCs w:val="24"/>
        </w:rPr>
      </w:pPr>
    </w:p>
    <w:p w14:paraId="6303EF20" w14:textId="77777777" w:rsidR="00FA7164" w:rsidRPr="00664C35" w:rsidRDefault="00FA7164" w:rsidP="00FA7164">
      <w:pPr>
        <w:rPr>
          <w:rFonts w:ascii="Times New Roman" w:hAnsi="Times New Roman"/>
          <w:sz w:val="24"/>
          <w:szCs w:val="24"/>
        </w:rPr>
      </w:pPr>
    </w:p>
    <w:p w14:paraId="28F98CD9" w14:textId="77777777" w:rsidR="00FA7164" w:rsidRPr="00664C35" w:rsidRDefault="00FA7164" w:rsidP="00FA7164">
      <w:pPr>
        <w:rPr>
          <w:rFonts w:ascii="Times New Roman" w:hAnsi="Times New Roman"/>
          <w:sz w:val="24"/>
          <w:szCs w:val="24"/>
        </w:rPr>
      </w:pPr>
    </w:p>
    <w:p w14:paraId="089D1BBB" w14:textId="77777777" w:rsidR="00FA7164" w:rsidRPr="00664C35" w:rsidRDefault="00FA7164" w:rsidP="00FA7164">
      <w:pPr>
        <w:spacing w:after="0" w:line="240" w:lineRule="auto"/>
        <w:rPr>
          <w:rFonts w:ascii="Times New Roman" w:hAnsi="Times New Roman"/>
          <w:sz w:val="20"/>
          <w:szCs w:val="20"/>
        </w:rPr>
        <w:sectPr w:rsidR="00FA7164" w:rsidRPr="00664C35">
          <w:pgSz w:w="11906" w:h="16838"/>
          <w:pgMar w:top="567" w:right="851" w:bottom="567" w:left="1134" w:header="709" w:footer="709" w:gutter="0"/>
          <w:cols w:space="720"/>
        </w:sectPr>
      </w:pPr>
    </w:p>
    <w:p w14:paraId="0E3D7F92" w14:textId="77777777" w:rsidR="00FA7164" w:rsidRPr="00664C35" w:rsidRDefault="00FA7164" w:rsidP="00FA7164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664C35">
        <w:rPr>
          <w:rFonts w:ascii="Times New Roman" w:hAnsi="Times New Roman"/>
          <w:sz w:val="20"/>
          <w:szCs w:val="20"/>
        </w:rPr>
        <w:lastRenderedPageBreak/>
        <w:t xml:space="preserve">Приложение № 1 </w:t>
      </w:r>
    </w:p>
    <w:p w14:paraId="6853C513" w14:textId="77777777" w:rsidR="00FA7164" w:rsidRPr="00664C35" w:rsidRDefault="00FA7164" w:rsidP="00FA7164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664C35">
        <w:rPr>
          <w:rFonts w:ascii="Times New Roman" w:hAnsi="Times New Roman"/>
          <w:sz w:val="20"/>
          <w:szCs w:val="20"/>
        </w:rPr>
        <w:t xml:space="preserve">к договору поставки от ____________ № __ </w:t>
      </w:r>
    </w:p>
    <w:p w14:paraId="70BC5D37" w14:textId="77777777" w:rsidR="00FA7164" w:rsidRPr="00664C35" w:rsidRDefault="00FA7164" w:rsidP="00FA7164">
      <w:pPr>
        <w:jc w:val="center"/>
        <w:rPr>
          <w:rFonts w:ascii="Times New Roman" w:hAnsi="Times New Roman"/>
          <w:sz w:val="24"/>
          <w:szCs w:val="24"/>
        </w:rPr>
      </w:pPr>
    </w:p>
    <w:p w14:paraId="0550F5BA" w14:textId="77777777" w:rsidR="00FA7164" w:rsidRPr="00664C35" w:rsidRDefault="00FA7164" w:rsidP="00FA7164">
      <w:pPr>
        <w:jc w:val="center"/>
        <w:rPr>
          <w:rFonts w:ascii="Times New Roman" w:hAnsi="Times New Roman"/>
          <w:b/>
          <w:sz w:val="24"/>
          <w:szCs w:val="24"/>
        </w:rPr>
      </w:pPr>
      <w:r w:rsidRPr="00664C35">
        <w:rPr>
          <w:rFonts w:ascii="Times New Roman" w:hAnsi="Times New Roman"/>
          <w:b/>
          <w:sz w:val="24"/>
          <w:szCs w:val="24"/>
        </w:rPr>
        <w:t xml:space="preserve">Перечень поставляемого товара </w:t>
      </w:r>
    </w:p>
    <w:p w14:paraId="0DEFA608" w14:textId="77777777" w:rsidR="00FA7164" w:rsidRPr="00664C35" w:rsidRDefault="00FA7164" w:rsidP="00FA7164">
      <w:pPr>
        <w:tabs>
          <w:tab w:val="left" w:pos="408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260"/>
        <w:gridCol w:w="851"/>
        <w:gridCol w:w="850"/>
        <w:gridCol w:w="1134"/>
        <w:gridCol w:w="1134"/>
        <w:gridCol w:w="1276"/>
      </w:tblGrid>
      <w:tr w:rsidR="009B720E" w:rsidRPr="00664C35" w14:paraId="72354800" w14:textId="77777777" w:rsidTr="009B720E">
        <w:trPr>
          <w:trHeight w:val="134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142FE" w14:textId="77777777" w:rsidR="009B720E" w:rsidRPr="00664C35" w:rsidRDefault="009B720E" w:rsidP="004E1F6F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3EC0E" w14:textId="77777777" w:rsidR="009B720E" w:rsidRPr="00664C35" w:rsidRDefault="009B720E" w:rsidP="004E1F6F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3B07F" w14:textId="77777777" w:rsidR="009B720E" w:rsidRPr="00664C35" w:rsidRDefault="009B720E" w:rsidP="004E1F6F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6E90E" w14:textId="00B422AC" w:rsidR="009B720E" w:rsidRPr="00664C35" w:rsidRDefault="009B720E" w:rsidP="004E1F6F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Единица</w:t>
            </w:r>
          </w:p>
          <w:p w14:paraId="40E78DBC" w14:textId="77777777" w:rsidR="009B720E" w:rsidRPr="00664C35" w:rsidRDefault="009B720E" w:rsidP="004E1F6F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F8DD4" w14:textId="2105EBD3" w:rsidR="009B720E" w:rsidRPr="00664C35" w:rsidRDefault="009B720E" w:rsidP="004E1F6F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Цена за ед.руб. с 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88314" w14:textId="00A8F3D6" w:rsidR="009B720E" w:rsidRPr="00664C35" w:rsidRDefault="009B720E" w:rsidP="004E1F6F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Сумма руб. с 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0BFA8" w14:textId="1C47E0D1" w:rsidR="009B720E" w:rsidRPr="00664C35" w:rsidRDefault="009B720E" w:rsidP="004E1F6F">
            <w:pPr>
              <w:tabs>
                <w:tab w:val="left" w:pos="40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Страна происхождения товара</w:t>
            </w:r>
          </w:p>
        </w:tc>
      </w:tr>
      <w:tr w:rsidR="009B720E" w:rsidRPr="00664C35" w14:paraId="3D510BE3" w14:textId="77777777" w:rsidTr="00842F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81C25" w14:textId="77777777" w:rsidR="009B720E" w:rsidRPr="00664C35" w:rsidRDefault="009B720E" w:rsidP="00ED1E4F">
            <w:pPr>
              <w:numPr>
                <w:ilvl w:val="0"/>
                <w:numId w:val="6"/>
              </w:numPr>
              <w:tabs>
                <w:tab w:val="left" w:pos="408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3D427" w14:textId="77777777" w:rsidR="005E4A70" w:rsidRPr="00664C35" w:rsidRDefault="005E4A70" w:rsidP="005E4A70">
            <w:pPr>
              <w:rPr>
                <w:rFonts w:ascii="Times New Roman" w:hAnsi="Times New Roman"/>
                <w:b/>
                <w:bCs/>
              </w:rPr>
            </w:pPr>
            <w:r w:rsidRPr="00664C35">
              <w:rPr>
                <w:rFonts w:ascii="Times New Roman" w:hAnsi="Times New Roman"/>
                <w:b/>
                <w:bCs/>
              </w:rPr>
              <w:t xml:space="preserve">Маршрутизатор – </w:t>
            </w:r>
            <w:r w:rsidRPr="00664C35">
              <w:rPr>
                <w:rFonts w:ascii="Times New Roman" w:hAnsi="Times New Roman"/>
                <w:b/>
                <w:bCs/>
                <w:lang w:val="en-US"/>
              </w:rPr>
              <w:t>Wi</w:t>
            </w:r>
            <w:r w:rsidRPr="00664C35">
              <w:rPr>
                <w:rFonts w:ascii="Times New Roman" w:hAnsi="Times New Roman"/>
                <w:b/>
                <w:bCs/>
              </w:rPr>
              <w:t>-</w:t>
            </w:r>
            <w:r w:rsidRPr="00664C35">
              <w:rPr>
                <w:rFonts w:ascii="Times New Roman" w:hAnsi="Times New Roman"/>
                <w:b/>
                <w:bCs/>
                <w:lang w:val="en-US"/>
              </w:rPr>
              <w:t>Fi</w:t>
            </w:r>
            <w:r w:rsidRPr="00664C35">
              <w:rPr>
                <w:rFonts w:ascii="Times New Roman" w:hAnsi="Times New Roman"/>
                <w:b/>
                <w:bCs/>
              </w:rPr>
              <w:t xml:space="preserve"> роутер </w:t>
            </w:r>
            <w:r w:rsidRPr="00664C35">
              <w:rPr>
                <w:rFonts w:ascii="Times New Roman" w:hAnsi="Times New Roman"/>
                <w:b/>
                <w:bCs/>
                <w:lang w:val="en-US"/>
              </w:rPr>
              <w:t>Keenetic</w:t>
            </w:r>
            <w:r w:rsidRPr="00664C35">
              <w:rPr>
                <w:rFonts w:ascii="Times New Roman" w:hAnsi="Times New Roman"/>
                <w:b/>
                <w:bCs/>
              </w:rPr>
              <w:t xml:space="preserve"> </w:t>
            </w:r>
            <w:r w:rsidRPr="00664C35">
              <w:rPr>
                <w:rFonts w:ascii="Times New Roman" w:hAnsi="Times New Roman"/>
                <w:b/>
                <w:bCs/>
                <w:lang w:val="en-US"/>
              </w:rPr>
              <w:t>Skipper</w:t>
            </w:r>
            <w:r w:rsidRPr="00664C35">
              <w:rPr>
                <w:rFonts w:ascii="Times New Roman" w:hAnsi="Times New Roman"/>
                <w:b/>
                <w:bCs/>
              </w:rPr>
              <w:t xml:space="preserve"> 4</w:t>
            </w:r>
            <w:r w:rsidRPr="00664C35">
              <w:rPr>
                <w:rFonts w:ascii="Times New Roman" w:hAnsi="Times New Roman"/>
                <w:b/>
                <w:bCs/>
                <w:lang w:val="en-US"/>
              </w:rPr>
              <w:t>G</w:t>
            </w:r>
            <w:r w:rsidRPr="00664C35">
              <w:rPr>
                <w:rFonts w:ascii="Times New Roman" w:hAnsi="Times New Roman"/>
                <w:b/>
                <w:bCs/>
              </w:rPr>
              <w:t xml:space="preserve"> (</w:t>
            </w:r>
            <w:r w:rsidRPr="00664C35">
              <w:rPr>
                <w:rFonts w:ascii="Times New Roman" w:hAnsi="Times New Roman"/>
                <w:b/>
                <w:bCs/>
                <w:lang w:val="en-US"/>
              </w:rPr>
              <w:t>KN</w:t>
            </w:r>
            <w:r w:rsidRPr="00664C35">
              <w:rPr>
                <w:rFonts w:ascii="Times New Roman" w:hAnsi="Times New Roman"/>
                <w:b/>
                <w:bCs/>
              </w:rPr>
              <w:t>-2910)</w:t>
            </w:r>
          </w:p>
          <w:p w14:paraId="14FC5989" w14:textId="3EE10988" w:rsidR="009B720E" w:rsidRPr="00664C35" w:rsidRDefault="009B720E" w:rsidP="00230D03">
            <w:pPr>
              <w:pStyle w:val="af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3A90D" w14:textId="3F1D76A2" w:rsidR="009B720E" w:rsidRPr="00664C35" w:rsidRDefault="005E4A70" w:rsidP="00230D03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762A" w14:textId="7DA04DE5" w:rsidR="009B720E" w:rsidRPr="00664C35" w:rsidRDefault="00230D03" w:rsidP="00230D03">
            <w:pPr>
              <w:pStyle w:val="af4"/>
              <w:rPr>
                <w:rFonts w:ascii="Times New Roman" w:eastAsia="Times New Roman" w:hAnsi="Times New Roman" w:cs="Times New Roman"/>
              </w:rPr>
            </w:pPr>
            <w:r w:rsidRPr="00664C35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26878" w14:textId="77777777" w:rsidR="009B720E" w:rsidRPr="00664C35" w:rsidRDefault="009B720E" w:rsidP="00230D03">
            <w:pPr>
              <w:pStyle w:val="af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E0273" w14:textId="77777777" w:rsidR="009B720E" w:rsidRPr="00664C35" w:rsidRDefault="009B720E" w:rsidP="00230D03">
            <w:pPr>
              <w:pStyle w:val="af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6FB9" w14:textId="6C193EE0" w:rsidR="009B720E" w:rsidRPr="00664C35" w:rsidRDefault="009B720E" w:rsidP="00ED1E4F">
            <w:pPr>
              <w:tabs>
                <w:tab w:val="left" w:pos="408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30D03" w:rsidRPr="00664C35" w14:paraId="3C49E075" w14:textId="77777777" w:rsidTr="00842F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1CAB8" w14:textId="77777777" w:rsidR="00230D03" w:rsidRPr="00664C35" w:rsidRDefault="00230D03" w:rsidP="00230D03">
            <w:pPr>
              <w:numPr>
                <w:ilvl w:val="0"/>
                <w:numId w:val="6"/>
              </w:numPr>
              <w:tabs>
                <w:tab w:val="left" w:pos="408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9F174" w14:textId="77777777" w:rsidR="00842FDE" w:rsidRPr="00664C35" w:rsidRDefault="00842FDE" w:rsidP="00842FDE">
            <w:pPr>
              <w:rPr>
                <w:rFonts w:ascii="Times New Roman" w:hAnsi="Times New Roman"/>
                <w:b/>
                <w:bCs/>
              </w:rPr>
            </w:pPr>
            <w:r w:rsidRPr="00664C35">
              <w:rPr>
                <w:rFonts w:ascii="Times New Roman" w:hAnsi="Times New Roman"/>
                <w:b/>
                <w:bCs/>
              </w:rPr>
              <w:t>Проходной адаптер 5BITES LY-US022 RJ-45 8P8C -&gt; 8P8C</w:t>
            </w:r>
          </w:p>
          <w:p w14:paraId="1C0AEB15" w14:textId="41A8178D" w:rsidR="00230D03" w:rsidRPr="00664C35" w:rsidRDefault="00230D03" w:rsidP="00230D03">
            <w:pPr>
              <w:pStyle w:val="af4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9503B" w14:textId="5BD145F6" w:rsidR="00230D03" w:rsidRPr="00664C35" w:rsidRDefault="00842FDE" w:rsidP="00230D03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CDE8E" w14:textId="5A76FB71" w:rsidR="00230D03" w:rsidRPr="00664C35" w:rsidRDefault="00230D03" w:rsidP="00230D03">
            <w:pPr>
              <w:pStyle w:val="af4"/>
              <w:rPr>
                <w:rFonts w:ascii="Times New Roman" w:eastAsia="Times New Roman" w:hAnsi="Times New Roman" w:cs="Times New Roman"/>
              </w:rPr>
            </w:pPr>
            <w:r w:rsidRPr="00664C35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0249D" w14:textId="054E9B6E" w:rsidR="00230D03" w:rsidRPr="00664C35" w:rsidRDefault="00230D03" w:rsidP="00230D03">
            <w:pPr>
              <w:pStyle w:val="af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B8EC9" w14:textId="77777777" w:rsidR="00230D03" w:rsidRPr="00664C35" w:rsidRDefault="00230D03" w:rsidP="00230D03">
            <w:pPr>
              <w:pStyle w:val="af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99DDC" w14:textId="2600BEFC" w:rsidR="00230D03" w:rsidRPr="00664C35" w:rsidRDefault="00230D03" w:rsidP="00230D03">
            <w:pPr>
              <w:tabs>
                <w:tab w:val="left" w:pos="408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30D03" w:rsidRPr="00664C35" w14:paraId="5E7833F8" w14:textId="77777777" w:rsidTr="00842F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4B2AE" w14:textId="77777777" w:rsidR="00230D03" w:rsidRPr="00664C35" w:rsidRDefault="00230D03" w:rsidP="00230D03">
            <w:pPr>
              <w:numPr>
                <w:ilvl w:val="0"/>
                <w:numId w:val="6"/>
              </w:numPr>
              <w:tabs>
                <w:tab w:val="left" w:pos="408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7B6AB" w14:textId="0F0E43D3" w:rsidR="00230D03" w:rsidRPr="00664C35" w:rsidRDefault="00842FDE" w:rsidP="00230D03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  <w:b/>
                <w:bCs/>
              </w:rPr>
              <w:t>Кабель – витая пара – Патч-корд прямой 4PH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7A8E5" w14:textId="0675CA02" w:rsidR="00230D03" w:rsidRPr="00664C35" w:rsidRDefault="00842FDE" w:rsidP="00230D03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991D1" w14:textId="77777777" w:rsidR="00230D03" w:rsidRPr="00664C35" w:rsidRDefault="00230D03" w:rsidP="00230D03">
            <w:pPr>
              <w:pStyle w:val="af4"/>
              <w:rPr>
                <w:rFonts w:ascii="Times New Roman" w:eastAsia="Times New Roman" w:hAnsi="Times New Roman" w:cs="Times New Roman"/>
              </w:rPr>
            </w:pPr>
          </w:p>
          <w:p w14:paraId="250B8BE8" w14:textId="77777777" w:rsidR="00230D03" w:rsidRPr="00664C35" w:rsidRDefault="00230D03" w:rsidP="00230D03">
            <w:pPr>
              <w:pStyle w:val="af4"/>
              <w:rPr>
                <w:rFonts w:ascii="Times New Roman" w:eastAsia="Times New Roman" w:hAnsi="Times New Roman" w:cs="Times New Roman"/>
              </w:rPr>
            </w:pPr>
          </w:p>
          <w:p w14:paraId="5D13C4D9" w14:textId="77777777" w:rsidR="00230D03" w:rsidRPr="00664C35" w:rsidRDefault="00230D03" w:rsidP="00230D03">
            <w:pPr>
              <w:pStyle w:val="af4"/>
              <w:rPr>
                <w:rFonts w:ascii="Times New Roman" w:eastAsia="Times New Roman" w:hAnsi="Times New Roman" w:cs="Times New Roman"/>
              </w:rPr>
            </w:pPr>
          </w:p>
          <w:p w14:paraId="09472CE4" w14:textId="4F84C042" w:rsidR="00230D03" w:rsidRPr="00664C35" w:rsidRDefault="00230D03" w:rsidP="00230D03">
            <w:pPr>
              <w:pStyle w:val="af4"/>
              <w:rPr>
                <w:rFonts w:ascii="Times New Roman" w:eastAsia="Times New Roman" w:hAnsi="Times New Roman" w:cs="Times New Roman"/>
              </w:rPr>
            </w:pPr>
            <w:r w:rsidRPr="00664C35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9B20" w14:textId="77777777" w:rsidR="00230D03" w:rsidRPr="00664C35" w:rsidRDefault="00230D03" w:rsidP="00230D03">
            <w:pPr>
              <w:pStyle w:val="af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12CAC" w14:textId="77777777" w:rsidR="00230D03" w:rsidRPr="00664C35" w:rsidRDefault="00230D03" w:rsidP="00230D03">
            <w:pPr>
              <w:pStyle w:val="af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5CA22" w14:textId="21916234" w:rsidR="00230D03" w:rsidRPr="00664C35" w:rsidRDefault="00230D03" w:rsidP="00230D03">
            <w:pPr>
              <w:tabs>
                <w:tab w:val="left" w:pos="408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30D03" w:rsidRPr="00664C35" w14:paraId="765B03E8" w14:textId="77777777" w:rsidTr="00842FDE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EC200" w14:textId="77777777" w:rsidR="00230D03" w:rsidRPr="00664C35" w:rsidRDefault="00230D03" w:rsidP="00230D03">
            <w:pPr>
              <w:numPr>
                <w:ilvl w:val="0"/>
                <w:numId w:val="6"/>
              </w:numPr>
              <w:tabs>
                <w:tab w:val="left" w:pos="408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44167" w14:textId="77777777" w:rsidR="00C62151" w:rsidRPr="00664C35" w:rsidRDefault="00C62151" w:rsidP="00C62151">
            <w:pPr>
              <w:rPr>
                <w:rFonts w:ascii="Times New Roman" w:hAnsi="Times New Roman"/>
                <w:b/>
              </w:rPr>
            </w:pPr>
            <w:r w:rsidRPr="00664C35">
              <w:rPr>
                <w:rFonts w:ascii="Times New Roman" w:hAnsi="Times New Roman"/>
                <w:b/>
              </w:rPr>
              <w:t>Батарея аккумуляторная свинцово-кислотная стационарная – аккумулятор LEOCH DJW 12-7,0 (12В, 7,0Ач,)</w:t>
            </w:r>
          </w:p>
          <w:p w14:paraId="3D258046" w14:textId="56C47AB4" w:rsidR="00230D03" w:rsidRPr="00664C35" w:rsidRDefault="00230D03" w:rsidP="00230D03">
            <w:pPr>
              <w:pStyle w:val="af4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6C416" w14:textId="49BA1194" w:rsidR="00230D03" w:rsidRPr="00664C35" w:rsidRDefault="00842FDE" w:rsidP="00230D03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29ABF" w14:textId="77777777" w:rsidR="00230D03" w:rsidRPr="00664C35" w:rsidRDefault="00230D03" w:rsidP="00230D03">
            <w:pPr>
              <w:pStyle w:val="af4"/>
              <w:rPr>
                <w:rFonts w:ascii="Times New Roman" w:eastAsia="Times New Roman" w:hAnsi="Times New Roman" w:cs="Times New Roman"/>
              </w:rPr>
            </w:pPr>
          </w:p>
          <w:p w14:paraId="188D64D9" w14:textId="7FA779A1" w:rsidR="00230D03" w:rsidRPr="00664C35" w:rsidRDefault="00230D03" w:rsidP="00230D03">
            <w:pPr>
              <w:pStyle w:val="af4"/>
              <w:rPr>
                <w:rFonts w:ascii="Times New Roman" w:eastAsia="Times New Roman" w:hAnsi="Times New Roman" w:cs="Times New Roman"/>
              </w:rPr>
            </w:pPr>
            <w:r w:rsidRPr="00664C35">
              <w:rPr>
                <w:rFonts w:ascii="Times New Roman" w:eastAsia="Times New Roman" w:hAnsi="Times New Roman" w:cs="Times New Roman"/>
              </w:rPr>
              <w:t>штук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29F0B" w14:textId="77777777" w:rsidR="00230D03" w:rsidRPr="00664C35" w:rsidRDefault="00230D03" w:rsidP="00230D03">
            <w:pPr>
              <w:pStyle w:val="af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C2409" w14:textId="77777777" w:rsidR="00230D03" w:rsidRPr="00664C35" w:rsidRDefault="00230D03" w:rsidP="00230D03">
            <w:pPr>
              <w:pStyle w:val="af4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F7292" w14:textId="77777777" w:rsidR="00230D03" w:rsidRPr="00664C35" w:rsidRDefault="00230D03" w:rsidP="00230D03">
            <w:pPr>
              <w:tabs>
                <w:tab w:val="left" w:pos="408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30D03" w:rsidRPr="00664C35" w14:paraId="3B31EA0F" w14:textId="77777777" w:rsidTr="000D7E76">
        <w:tc>
          <w:tcPr>
            <w:tcW w:w="67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206B8" w14:textId="4DB9A3E3" w:rsidR="00230D03" w:rsidRPr="00664C35" w:rsidRDefault="00230D03" w:rsidP="00230D03">
            <w:pPr>
              <w:tabs>
                <w:tab w:val="left" w:pos="4080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87EBB" w14:textId="77777777" w:rsidR="00230D03" w:rsidRPr="00664C35" w:rsidRDefault="00230D03" w:rsidP="00230D03">
            <w:pPr>
              <w:tabs>
                <w:tab w:val="left" w:pos="408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2CD7B" w14:textId="77777777" w:rsidR="00230D03" w:rsidRPr="00664C35" w:rsidRDefault="00230D03" w:rsidP="00230D03">
            <w:pPr>
              <w:tabs>
                <w:tab w:val="left" w:pos="408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230D03" w:rsidRPr="00664C35" w14:paraId="589DFA2A" w14:textId="77777777" w:rsidTr="000D7E76">
        <w:tc>
          <w:tcPr>
            <w:tcW w:w="67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1CC7D" w14:textId="5C31A4DC" w:rsidR="00230D03" w:rsidRPr="00664C35" w:rsidRDefault="00230D03" w:rsidP="00230D03">
            <w:pPr>
              <w:tabs>
                <w:tab w:val="left" w:pos="4080"/>
              </w:tabs>
              <w:spacing w:after="0" w:line="240" w:lineRule="auto"/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т.ч. НДС20%: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B945" w14:textId="77777777" w:rsidR="00230D03" w:rsidRPr="00664C35" w:rsidRDefault="00230D03" w:rsidP="00230D03">
            <w:pPr>
              <w:tabs>
                <w:tab w:val="left" w:pos="408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6483D" w14:textId="77777777" w:rsidR="00230D03" w:rsidRPr="00664C35" w:rsidRDefault="00230D03" w:rsidP="00230D03">
            <w:pPr>
              <w:tabs>
                <w:tab w:val="left" w:pos="408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14:paraId="665F3F57" w14:textId="35C175DE" w:rsidR="00FA7164" w:rsidRPr="00664C35" w:rsidRDefault="00FA7164" w:rsidP="00FA7164">
      <w:pPr>
        <w:tabs>
          <w:tab w:val="left" w:pos="408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2660D2AC" w14:textId="298D86AE" w:rsidR="005E4A70" w:rsidRPr="00664C35" w:rsidRDefault="005E4A70" w:rsidP="005E4A70">
      <w:pPr>
        <w:suppressAutoHyphens/>
        <w:autoSpaceDE w:val="0"/>
        <w:autoSpaceDN w:val="0"/>
        <w:spacing w:after="0" w:line="240" w:lineRule="auto"/>
        <w:ind w:left="567"/>
        <w:jc w:val="both"/>
        <w:rPr>
          <w:rFonts w:ascii="Times New Roman" w:eastAsia="Times New Roman" w:hAnsi="Times New Roman"/>
          <w:bCs/>
          <w:i/>
          <w:sz w:val="20"/>
          <w:szCs w:val="20"/>
          <w:lang w:eastAsia="ru-RU"/>
        </w:rPr>
      </w:pPr>
      <w:r w:rsidRPr="00664C35">
        <w:rPr>
          <w:rFonts w:ascii="Times New Roman" w:eastAsia="Times New Roman" w:hAnsi="Times New Roman"/>
          <w:bCs/>
          <w:i/>
          <w:sz w:val="24"/>
          <w:szCs w:val="24"/>
          <w:lang w:eastAsia="ru-RU"/>
        </w:rPr>
        <w:t>*</w:t>
      </w:r>
      <w:r w:rsidRPr="00664C35">
        <w:rPr>
          <w:rFonts w:ascii="Times New Roman" w:eastAsia="Times New Roman" w:hAnsi="Times New Roman"/>
          <w:b/>
          <w:bCs/>
          <w:i/>
          <w:sz w:val="20"/>
          <w:szCs w:val="20"/>
          <w:lang w:eastAsia="ru-RU"/>
        </w:rPr>
        <w:t>Спецификация заполняется в соответствии с поданной заявкой участника закупки</w:t>
      </w:r>
      <w:r w:rsidRPr="00664C35">
        <w:rPr>
          <w:rFonts w:ascii="Times New Roman" w:eastAsia="Times New Roman" w:hAnsi="Times New Roman"/>
          <w:bCs/>
          <w:i/>
          <w:sz w:val="20"/>
          <w:szCs w:val="20"/>
          <w:lang w:eastAsia="ru-RU"/>
        </w:rPr>
        <w:t>. Договор заключается по цене предложенной победителем закупки.</w:t>
      </w:r>
    </w:p>
    <w:p w14:paraId="59D39DFD" w14:textId="77777777" w:rsidR="005E4A70" w:rsidRPr="00664C35" w:rsidRDefault="005E4A70" w:rsidP="00FA7164">
      <w:pPr>
        <w:tabs>
          <w:tab w:val="left" w:pos="408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14:paraId="3B9F3867" w14:textId="418141FE" w:rsidR="00D11207" w:rsidRPr="00664C35" w:rsidRDefault="00D11207" w:rsidP="00D11207">
      <w:pPr>
        <w:spacing w:line="233" w:lineRule="auto"/>
        <w:ind w:left="320" w:right="1120"/>
        <w:rPr>
          <w:rFonts w:ascii="Times New Roman" w:eastAsia="Times New Roman" w:hAnsi="Times New Roman"/>
          <w:sz w:val="20"/>
          <w:szCs w:val="20"/>
        </w:rPr>
      </w:pPr>
    </w:p>
    <w:tbl>
      <w:tblPr>
        <w:tblW w:w="10008" w:type="dxa"/>
        <w:tblLook w:val="01E0" w:firstRow="1" w:lastRow="1" w:firstColumn="1" w:lastColumn="1" w:noHBand="0" w:noVBand="0"/>
      </w:tblPr>
      <w:tblGrid>
        <w:gridCol w:w="6083"/>
        <w:gridCol w:w="3925"/>
      </w:tblGrid>
      <w:tr w:rsidR="00115A20" w:rsidRPr="00664C35" w14:paraId="21B6C033" w14:textId="77777777" w:rsidTr="004B6ADD">
        <w:trPr>
          <w:trHeight w:val="3066"/>
        </w:trPr>
        <w:tc>
          <w:tcPr>
            <w:tcW w:w="6083" w:type="dxa"/>
          </w:tcPr>
          <w:p w14:paraId="6F0DE2C4" w14:textId="77777777" w:rsidR="00FA7164" w:rsidRPr="00664C35" w:rsidRDefault="000D2CFC" w:rsidP="00FB6005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64C35">
              <w:rPr>
                <w:rFonts w:ascii="Times New Roman" w:hAnsi="Times New Roman"/>
                <w:b/>
              </w:rPr>
              <w:t>П</w:t>
            </w:r>
            <w:r w:rsidR="00FA7164" w:rsidRPr="00664C35">
              <w:rPr>
                <w:rFonts w:ascii="Times New Roman" w:hAnsi="Times New Roman"/>
                <w:b/>
              </w:rPr>
              <w:t>ОКУПАТЕЛЬ:</w:t>
            </w:r>
          </w:p>
          <w:p w14:paraId="02C16434" w14:textId="77777777" w:rsidR="00FA7164" w:rsidRPr="00664C35" w:rsidRDefault="00FA7164" w:rsidP="00FB600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14:paraId="17334CBC" w14:textId="77777777" w:rsidR="005B089E" w:rsidRPr="00664C35" w:rsidRDefault="005B089E" w:rsidP="005B089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64C35">
              <w:rPr>
                <w:rFonts w:ascii="Times New Roman" w:hAnsi="Times New Roman"/>
                <w:b/>
              </w:rPr>
              <w:t xml:space="preserve">Главный инженер АО «СПП «Невское» </w:t>
            </w:r>
          </w:p>
          <w:p w14:paraId="261396E6" w14:textId="77777777" w:rsidR="005B089E" w:rsidRPr="00664C35" w:rsidRDefault="005B089E" w:rsidP="005B089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64C35">
              <w:rPr>
                <w:rFonts w:ascii="Times New Roman" w:hAnsi="Times New Roman"/>
                <w:b/>
              </w:rPr>
              <w:t xml:space="preserve"> </w:t>
            </w:r>
          </w:p>
          <w:p w14:paraId="56294840" w14:textId="5890BDC9" w:rsidR="00FA7164" w:rsidRPr="00664C35" w:rsidRDefault="005B089E" w:rsidP="005B089E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64C35">
              <w:rPr>
                <w:rFonts w:ascii="Times New Roman" w:hAnsi="Times New Roman"/>
                <w:b/>
              </w:rPr>
              <w:t>____________________/Войнова Е.А./</w:t>
            </w:r>
          </w:p>
        </w:tc>
        <w:tc>
          <w:tcPr>
            <w:tcW w:w="3925" w:type="dxa"/>
          </w:tcPr>
          <w:p w14:paraId="08C5A77B" w14:textId="2ED977B4" w:rsidR="004B6ADD" w:rsidRPr="00664C35" w:rsidRDefault="00AA78D6" w:rsidP="00FB6005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664C35">
              <w:rPr>
                <w:rFonts w:ascii="Times New Roman" w:hAnsi="Times New Roman"/>
                <w:b/>
              </w:rPr>
              <w:t xml:space="preserve">ПОСТАВЩИК:  </w:t>
            </w:r>
            <w:r w:rsidR="00430377" w:rsidRPr="00664C35">
              <w:rPr>
                <w:rFonts w:ascii="Times New Roman" w:hAnsi="Times New Roman"/>
                <w:b/>
              </w:rPr>
              <w:t xml:space="preserve"> </w:t>
            </w:r>
          </w:p>
        </w:tc>
      </w:tr>
    </w:tbl>
    <w:p w14:paraId="7AF825F0" w14:textId="77777777" w:rsidR="00943DF5" w:rsidRPr="00664C35" w:rsidRDefault="00430377" w:rsidP="0054766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664C35">
        <w:rPr>
          <w:rFonts w:ascii="Times New Roman" w:hAnsi="Times New Roman"/>
          <w:sz w:val="20"/>
          <w:szCs w:val="20"/>
        </w:rPr>
        <w:t xml:space="preserve">  </w:t>
      </w:r>
    </w:p>
    <w:p w14:paraId="1CD457FC" w14:textId="77777777" w:rsidR="00943DF5" w:rsidRPr="00664C35" w:rsidRDefault="00943DF5" w:rsidP="0054766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14:paraId="0E5C707A" w14:textId="77777777" w:rsidR="00746B3F" w:rsidRPr="00664C35" w:rsidRDefault="00746B3F" w:rsidP="0054766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14:paraId="25A48F41" w14:textId="77777777" w:rsidR="00746B3F" w:rsidRPr="00664C35" w:rsidRDefault="00746B3F" w:rsidP="0054766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14:paraId="082E4535" w14:textId="77777777" w:rsidR="00746B3F" w:rsidRPr="00664C35" w:rsidRDefault="00746B3F" w:rsidP="0054766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14:paraId="10F547BD" w14:textId="427E8F63" w:rsidR="00746B3F" w:rsidRPr="00664C35" w:rsidRDefault="00746B3F" w:rsidP="0054766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14:paraId="0C4FAD26" w14:textId="67B238A9" w:rsidR="00D408B8" w:rsidRPr="00664C35" w:rsidRDefault="00D408B8" w:rsidP="0054766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14:paraId="3B348B87" w14:textId="69D9959A" w:rsidR="00D408B8" w:rsidRPr="00664C35" w:rsidRDefault="00D408B8" w:rsidP="0054766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14:paraId="5B4D33CC" w14:textId="3BC906CE" w:rsidR="00D408B8" w:rsidRPr="00664C35" w:rsidRDefault="00D408B8" w:rsidP="0054766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14:paraId="2A16E3AE" w14:textId="4B2951B1" w:rsidR="00D408B8" w:rsidRPr="00664C35" w:rsidRDefault="00D408B8" w:rsidP="0054766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14:paraId="0B2FD815" w14:textId="45815CDE" w:rsidR="00D408B8" w:rsidRPr="00664C35" w:rsidRDefault="00D408B8" w:rsidP="0054766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14:paraId="0ED4962E" w14:textId="0C921AE9" w:rsidR="00D408B8" w:rsidRPr="00664C35" w:rsidRDefault="00D408B8" w:rsidP="0054766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14:paraId="4004C926" w14:textId="69FCDD50" w:rsidR="0054766B" w:rsidRPr="00664C35" w:rsidRDefault="00C62151" w:rsidP="0054766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664C35">
        <w:rPr>
          <w:rFonts w:ascii="Times New Roman" w:hAnsi="Times New Roman"/>
          <w:sz w:val="20"/>
          <w:szCs w:val="20"/>
        </w:rPr>
        <w:t>Пр</w:t>
      </w:r>
      <w:r w:rsidR="0054766B" w:rsidRPr="00664C35">
        <w:rPr>
          <w:rFonts w:ascii="Times New Roman" w:hAnsi="Times New Roman"/>
          <w:sz w:val="20"/>
          <w:szCs w:val="20"/>
        </w:rPr>
        <w:t>иложение № 2</w:t>
      </w:r>
    </w:p>
    <w:p w14:paraId="12A58688" w14:textId="77777777" w:rsidR="0054766B" w:rsidRPr="00664C35" w:rsidRDefault="0054766B" w:rsidP="0054766B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664C35">
        <w:rPr>
          <w:rFonts w:ascii="Times New Roman" w:hAnsi="Times New Roman"/>
          <w:sz w:val="20"/>
          <w:szCs w:val="20"/>
        </w:rPr>
        <w:t xml:space="preserve">к договору поставки от ____________ № __ </w:t>
      </w:r>
    </w:p>
    <w:p w14:paraId="07DF5A22" w14:textId="77777777" w:rsidR="00115A20" w:rsidRPr="00664C35" w:rsidRDefault="00115A20" w:rsidP="0054766B">
      <w:pPr>
        <w:tabs>
          <w:tab w:val="left" w:pos="800"/>
        </w:tabs>
        <w:spacing w:after="0"/>
        <w:ind w:left="26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1C92BD77" w14:textId="77777777" w:rsidR="00C62151" w:rsidRPr="00664C35" w:rsidRDefault="00C62151" w:rsidP="00C6215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664C35">
        <w:rPr>
          <w:rFonts w:ascii="Times New Roman" w:hAnsi="Times New Roman"/>
          <w:b/>
          <w:bCs/>
          <w:sz w:val="24"/>
          <w:szCs w:val="24"/>
        </w:rPr>
        <w:t>Техническое задание</w:t>
      </w:r>
    </w:p>
    <w:p w14:paraId="447B4483" w14:textId="77777777" w:rsidR="00C62151" w:rsidRPr="00664C35" w:rsidRDefault="00C62151" w:rsidP="00C6215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664C35">
        <w:rPr>
          <w:rFonts w:ascii="Times New Roman" w:hAnsi="Times New Roman"/>
          <w:b/>
          <w:bCs/>
          <w:sz w:val="24"/>
          <w:szCs w:val="24"/>
        </w:rPr>
        <w:t xml:space="preserve">Приобретение сетевого оборудования </w:t>
      </w:r>
    </w:p>
    <w:p w14:paraId="48003DF7" w14:textId="77777777" w:rsidR="00C62151" w:rsidRPr="00664C35" w:rsidRDefault="00C62151" w:rsidP="00C6215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1. Общая информация об объекте закупки:</w:t>
      </w:r>
    </w:p>
    <w:p w14:paraId="4C56078B" w14:textId="77777777" w:rsidR="00C62151" w:rsidRPr="00664C35" w:rsidRDefault="00C62151" w:rsidP="00C6215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B6C3F08" w14:textId="77777777" w:rsidR="00C62151" w:rsidRPr="00664C35" w:rsidRDefault="00C62151" w:rsidP="00C62151">
      <w:pPr>
        <w:rPr>
          <w:rFonts w:ascii="Times New Roman" w:hAnsi="Times New Roman"/>
          <w:b/>
          <w:bCs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 xml:space="preserve">1.1. Объект закупки: </w:t>
      </w:r>
      <w:r w:rsidRPr="00664C35">
        <w:rPr>
          <w:rFonts w:ascii="Times New Roman" w:hAnsi="Times New Roman"/>
          <w:b/>
          <w:bCs/>
          <w:sz w:val="24"/>
          <w:szCs w:val="24"/>
        </w:rPr>
        <w:t>сетевое оборудование для локальной компьютерной сети.</w:t>
      </w:r>
    </w:p>
    <w:p w14:paraId="22BAE016" w14:textId="77777777" w:rsidR="00C62151" w:rsidRPr="00664C35" w:rsidRDefault="00C62151" w:rsidP="00C62151">
      <w:pPr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1.2. Поставка товара осуществляется Поставщиком своими силами и за свой счет до места нахождения Заказчика: г. Санкт-Петербург, ул. Варфоломеевская д.9, с понедельника по пятницу, с 9.00 до 16.00, перерыв на обед с 12.00 до 13.00.</w:t>
      </w:r>
    </w:p>
    <w:p w14:paraId="76337F16" w14:textId="77777777" w:rsidR="00C62151" w:rsidRPr="00664C35" w:rsidRDefault="00C62151" w:rsidP="00C62151">
      <w:pPr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1.3. Количество и технические характеристики товара: согласно Таблице 1 настоящего описания объекта закупки.</w:t>
      </w:r>
    </w:p>
    <w:p w14:paraId="309F59B1" w14:textId="77777777" w:rsidR="00C62151" w:rsidRPr="00664C35" w:rsidRDefault="00C62151" w:rsidP="00C6215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1.4. Срок поставки товара: не позднее 3-х рабочих дней даты заключения договора.</w:t>
      </w:r>
    </w:p>
    <w:p w14:paraId="6C40A7F3" w14:textId="77777777" w:rsidR="00C62151" w:rsidRPr="00664C35" w:rsidRDefault="00C62151" w:rsidP="00C62151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 xml:space="preserve">                                        Таблица 1</w:t>
      </w:r>
    </w:p>
    <w:p w14:paraId="07780E84" w14:textId="77777777" w:rsidR="00C62151" w:rsidRPr="00664C35" w:rsidRDefault="00C62151" w:rsidP="00C62151">
      <w:pPr>
        <w:pStyle w:val="af2"/>
        <w:ind w:left="644"/>
        <w:rPr>
          <w:rFonts w:ascii="Times New Roman" w:hAnsi="Times New Roman"/>
          <w:b/>
        </w:rPr>
      </w:pPr>
    </w:p>
    <w:p w14:paraId="23D18D89" w14:textId="77777777" w:rsidR="00C62151" w:rsidRPr="00664C35" w:rsidRDefault="00C62151" w:rsidP="00C62151">
      <w:pPr>
        <w:pStyle w:val="af2"/>
        <w:ind w:left="644"/>
        <w:rPr>
          <w:rFonts w:ascii="Times New Roman" w:hAnsi="Times New Roman"/>
          <w:b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014"/>
        <w:gridCol w:w="992"/>
        <w:gridCol w:w="992"/>
        <w:gridCol w:w="3940"/>
        <w:gridCol w:w="1418"/>
      </w:tblGrid>
      <w:tr w:rsidR="00C62151" w:rsidRPr="00664C35" w14:paraId="02D196D7" w14:textId="77777777" w:rsidTr="00FD199E">
        <w:tc>
          <w:tcPr>
            <w:tcW w:w="709" w:type="dxa"/>
            <w:shd w:val="clear" w:color="auto" w:fill="auto"/>
            <w:vAlign w:val="center"/>
          </w:tcPr>
          <w:p w14:paraId="392F815C" w14:textId="77777777" w:rsidR="00C62151" w:rsidRPr="00664C35" w:rsidRDefault="00C62151" w:rsidP="00FD199E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b/>
                <w:lang w:eastAsia="ru-RU"/>
              </w:rPr>
              <w:t>№ п/п</w:t>
            </w:r>
          </w:p>
        </w:tc>
        <w:tc>
          <w:tcPr>
            <w:tcW w:w="2014" w:type="dxa"/>
            <w:shd w:val="clear" w:color="auto" w:fill="auto"/>
            <w:vAlign w:val="center"/>
          </w:tcPr>
          <w:p w14:paraId="6E826FED" w14:textId="77777777" w:rsidR="00C62151" w:rsidRPr="00664C35" w:rsidRDefault="00C62151" w:rsidP="00FD199E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b/>
                <w:lang w:eastAsia="ru-RU"/>
              </w:rPr>
              <w:t xml:space="preserve">Наименование товара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D0CB835" w14:textId="77777777" w:rsidR="00C62151" w:rsidRPr="00664C35" w:rsidRDefault="00C62151" w:rsidP="00FD199E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b/>
                <w:lang w:eastAsia="ru-RU"/>
              </w:rPr>
              <w:t>Ед. изм.</w:t>
            </w:r>
          </w:p>
        </w:tc>
        <w:tc>
          <w:tcPr>
            <w:tcW w:w="992" w:type="dxa"/>
            <w:vAlign w:val="center"/>
          </w:tcPr>
          <w:p w14:paraId="0C038C51" w14:textId="77777777" w:rsidR="00C62151" w:rsidRPr="00664C35" w:rsidRDefault="00C62151" w:rsidP="00FD199E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b/>
                <w:lang w:eastAsia="ru-RU"/>
              </w:rPr>
              <w:t>Кол-во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7F2AC8B4" w14:textId="77777777" w:rsidR="00C62151" w:rsidRPr="00664C35" w:rsidRDefault="00C62151" w:rsidP="00FD199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64C35">
              <w:rPr>
                <w:rFonts w:ascii="Times New Roman" w:hAnsi="Times New Roman"/>
                <w:b/>
                <w:sz w:val="20"/>
                <w:szCs w:val="20"/>
              </w:rPr>
              <w:t>Технические характеристики</w:t>
            </w:r>
          </w:p>
          <w:p w14:paraId="276293F5" w14:textId="77777777" w:rsidR="00C62151" w:rsidRPr="00664C35" w:rsidRDefault="00C62151" w:rsidP="00FD199E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664C35">
              <w:rPr>
                <w:rFonts w:ascii="Times New Roman" w:hAnsi="Times New Roman"/>
                <w:b/>
                <w:sz w:val="20"/>
                <w:szCs w:val="20"/>
              </w:rPr>
              <w:t>Основные характеристики</w:t>
            </w:r>
          </w:p>
          <w:p w14:paraId="0BD2ED82" w14:textId="77777777" w:rsidR="00C62151" w:rsidRPr="00664C35" w:rsidRDefault="00C62151" w:rsidP="00FD199E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  <w:tc>
          <w:tcPr>
            <w:tcW w:w="1418" w:type="dxa"/>
            <w:vAlign w:val="center"/>
          </w:tcPr>
          <w:p w14:paraId="35EE3CFD" w14:textId="77777777" w:rsidR="00C62151" w:rsidRPr="00664C35" w:rsidRDefault="00C62151" w:rsidP="00FD199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64C35">
              <w:rPr>
                <w:rFonts w:ascii="Times New Roman" w:hAnsi="Times New Roman"/>
                <w:sz w:val="20"/>
                <w:szCs w:val="20"/>
              </w:rPr>
              <w:t>Инструкция по заполнению</w:t>
            </w:r>
          </w:p>
          <w:p w14:paraId="0FA6888F" w14:textId="77777777" w:rsidR="00C62151" w:rsidRPr="00664C35" w:rsidRDefault="00C62151" w:rsidP="00FD199E">
            <w:pPr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664C35">
              <w:rPr>
                <w:rFonts w:ascii="Times New Roman" w:hAnsi="Times New Roman"/>
                <w:sz w:val="20"/>
                <w:szCs w:val="20"/>
              </w:rPr>
              <w:t>Характеристик в заявке</w:t>
            </w:r>
          </w:p>
        </w:tc>
      </w:tr>
      <w:tr w:rsidR="00C62151" w:rsidRPr="00664C35" w14:paraId="571404DD" w14:textId="77777777" w:rsidTr="00FD199E">
        <w:tc>
          <w:tcPr>
            <w:tcW w:w="709" w:type="dxa"/>
            <w:shd w:val="clear" w:color="auto" w:fill="auto"/>
          </w:tcPr>
          <w:p w14:paraId="3D94751F" w14:textId="77777777" w:rsidR="00C62151" w:rsidRPr="00664C35" w:rsidRDefault="00C62151" w:rsidP="00FD199E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2014" w:type="dxa"/>
            <w:shd w:val="clear" w:color="auto" w:fill="auto"/>
          </w:tcPr>
          <w:p w14:paraId="035DF6E4" w14:textId="77777777" w:rsidR="00C62151" w:rsidRPr="00664C35" w:rsidRDefault="00C62151" w:rsidP="00FD199E">
            <w:pPr>
              <w:rPr>
                <w:rFonts w:ascii="Times New Roman" w:hAnsi="Times New Roman"/>
                <w:b/>
                <w:bCs/>
              </w:rPr>
            </w:pPr>
            <w:r w:rsidRPr="00664C35">
              <w:rPr>
                <w:rFonts w:ascii="Times New Roman" w:hAnsi="Times New Roman"/>
                <w:b/>
                <w:bCs/>
              </w:rPr>
              <w:t xml:space="preserve">Маршрутизатор – </w:t>
            </w:r>
            <w:r w:rsidRPr="00664C35">
              <w:rPr>
                <w:rFonts w:ascii="Times New Roman" w:hAnsi="Times New Roman"/>
                <w:b/>
                <w:bCs/>
                <w:lang w:val="en-US"/>
              </w:rPr>
              <w:t>Wi</w:t>
            </w:r>
            <w:r w:rsidRPr="00664C35">
              <w:rPr>
                <w:rFonts w:ascii="Times New Roman" w:hAnsi="Times New Roman"/>
                <w:b/>
                <w:bCs/>
              </w:rPr>
              <w:t>-</w:t>
            </w:r>
            <w:r w:rsidRPr="00664C35">
              <w:rPr>
                <w:rFonts w:ascii="Times New Roman" w:hAnsi="Times New Roman"/>
                <w:b/>
                <w:bCs/>
                <w:lang w:val="en-US"/>
              </w:rPr>
              <w:t>Fi</w:t>
            </w:r>
            <w:r w:rsidRPr="00664C35">
              <w:rPr>
                <w:rFonts w:ascii="Times New Roman" w:hAnsi="Times New Roman"/>
                <w:b/>
                <w:bCs/>
              </w:rPr>
              <w:t xml:space="preserve"> роутер </w:t>
            </w:r>
            <w:r w:rsidRPr="00664C35">
              <w:rPr>
                <w:rFonts w:ascii="Times New Roman" w:hAnsi="Times New Roman"/>
                <w:b/>
                <w:bCs/>
                <w:lang w:val="en-US"/>
              </w:rPr>
              <w:t>Keenetic</w:t>
            </w:r>
            <w:r w:rsidRPr="00664C35">
              <w:rPr>
                <w:rFonts w:ascii="Times New Roman" w:hAnsi="Times New Roman"/>
                <w:b/>
                <w:bCs/>
              </w:rPr>
              <w:t xml:space="preserve"> </w:t>
            </w:r>
            <w:r w:rsidRPr="00664C35">
              <w:rPr>
                <w:rFonts w:ascii="Times New Roman" w:hAnsi="Times New Roman"/>
                <w:b/>
                <w:bCs/>
                <w:lang w:val="en-US"/>
              </w:rPr>
              <w:t>Skipper</w:t>
            </w:r>
            <w:r w:rsidRPr="00664C35">
              <w:rPr>
                <w:rFonts w:ascii="Times New Roman" w:hAnsi="Times New Roman"/>
                <w:b/>
                <w:bCs/>
              </w:rPr>
              <w:t xml:space="preserve"> 4</w:t>
            </w:r>
            <w:r w:rsidRPr="00664C35">
              <w:rPr>
                <w:rFonts w:ascii="Times New Roman" w:hAnsi="Times New Roman"/>
                <w:b/>
                <w:bCs/>
                <w:lang w:val="en-US"/>
              </w:rPr>
              <w:t>G</w:t>
            </w:r>
            <w:r w:rsidRPr="00664C35">
              <w:rPr>
                <w:rFonts w:ascii="Times New Roman" w:hAnsi="Times New Roman"/>
                <w:b/>
                <w:bCs/>
              </w:rPr>
              <w:t xml:space="preserve"> (</w:t>
            </w:r>
            <w:r w:rsidRPr="00664C35">
              <w:rPr>
                <w:rFonts w:ascii="Times New Roman" w:hAnsi="Times New Roman"/>
                <w:b/>
                <w:bCs/>
                <w:lang w:val="en-US"/>
              </w:rPr>
              <w:t>KN</w:t>
            </w:r>
            <w:r w:rsidRPr="00664C35">
              <w:rPr>
                <w:rFonts w:ascii="Times New Roman" w:hAnsi="Times New Roman"/>
                <w:b/>
                <w:bCs/>
              </w:rPr>
              <w:t>-2910)</w:t>
            </w:r>
          </w:p>
          <w:p w14:paraId="46D53E07" w14:textId="77777777" w:rsidR="00C62151" w:rsidRPr="00664C35" w:rsidRDefault="00C62151" w:rsidP="00FD199E">
            <w:pPr>
              <w:rPr>
                <w:rFonts w:ascii="Times New Roman" w:hAnsi="Times New Roman"/>
              </w:rPr>
            </w:pPr>
            <w:r w:rsidRPr="00664C35">
              <w:rPr>
                <w:rFonts w:ascii="Times New Roman" w:hAnsi="Times New Roman"/>
              </w:rPr>
              <w:t>ОКПД2 26.30.11.122</w:t>
            </w:r>
          </w:p>
          <w:p w14:paraId="7DB96B08" w14:textId="77777777" w:rsidR="00C62151" w:rsidRPr="00664C35" w:rsidRDefault="00C62151" w:rsidP="00FD199E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D4BFF9A" w14:textId="77777777" w:rsidR="00C62151" w:rsidRPr="00664C35" w:rsidRDefault="00C62151" w:rsidP="00FD199E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lang w:eastAsia="ru-RU"/>
              </w:rPr>
              <w:t>шт</w:t>
            </w:r>
          </w:p>
        </w:tc>
        <w:tc>
          <w:tcPr>
            <w:tcW w:w="992" w:type="dxa"/>
            <w:vAlign w:val="center"/>
          </w:tcPr>
          <w:p w14:paraId="77998DC9" w14:textId="77777777" w:rsidR="00C62151" w:rsidRPr="00664C35" w:rsidRDefault="00C62151" w:rsidP="00FD199E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58E145DD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Индекс модели KN-2910</w:t>
            </w:r>
          </w:p>
          <w:p w14:paraId="55421436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Процессор MT7621A 880 МГц, 2 ядра</w:t>
            </w:r>
          </w:p>
          <w:p w14:paraId="630E4F28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 xml:space="preserve">Оперативная память 256 Мбайт </w:t>
            </w:r>
            <w:r w:rsidRPr="00664C35">
              <w:rPr>
                <w:rFonts w:ascii="Times New Roman" w:hAnsi="Times New Roman" w:cs="Times New Roman"/>
                <w:lang w:val="en-US"/>
              </w:rPr>
              <w:t>DDR</w:t>
            </w:r>
            <w:r w:rsidRPr="00664C35">
              <w:rPr>
                <w:rFonts w:ascii="Times New Roman" w:hAnsi="Times New Roman" w:cs="Times New Roman"/>
              </w:rPr>
              <w:t>3</w:t>
            </w:r>
          </w:p>
          <w:p w14:paraId="36FF8ED1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  <w:lang w:val="en-US"/>
              </w:rPr>
              <w:t>Flash</w:t>
            </w:r>
            <w:r w:rsidRPr="00664C35">
              <w:rPr>
                <w:rFonts w:ascii="Times New Roman" w:hAnsi="Times New Roman" w:cs="Times New Roman"/>
              </w:rPr>
              <w:t xml:space="preserve">-память, </w:t>
            </w:r>
            <w:r w:rsidRPr="00664C35">
              <w:rPr>
                <w:rFonts w:ascii="Times New Roman" w:hAnsi="Times New Roman" w:cs="Times New Roman"/>
                <w:lang w:val="en-US"/>
              </w:rPr>
              <w:t>Dual</w:t>
            </w:r>
            <w:r w:rsidRPr="00664C35">
              <w:rPr>
                <w:rFonts w:ascii="Times New Roman" w:hAnsi="Times New Roman" w:cs="Times New Roman"/>
              </w:rPr>
              <w:t xml:space="preserve"> </w:t>
            </w:r>
            <w:r w:rsidRPr="00664C35">
              <w:rPr>
                <w:rFonts w:ascii="Times New Roman" w:hAnsi="Times New Roman" w:cs="Times New Roman"/>
                <w:lang w:val="en-US"/>
              </w:rPr>
              <w:t>Image</w:t>
            </w:r>
            <w:r w:rsidRPr="00664C35">
              <w:rPr>
                <w:rFonts w:ascii="Times New Roman" w:hAnsi="Times New Roman" w:cs="Times New Roman"/>
              </w:rPr>
              <w:t xml:space="preserve"> 128 Мбайт</w:t>
            </w:r>
          </w:p>
          <w:p w14:paraId="0516C73D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  <w:lang w:val="en-US"/>
              </w:rPr>
              <w:t>Wi</w:t>
            </w:r>
            <w:r w:rsidRPr="00664C35">
              <w:rPr>
                <w:rFonts w:ascii="Times New Roman" w:hAnsi="Times New Roman" w:cs="Times New Roman"/>
              </w:rPr>
              <w:t>-</w:t>
            </w:r>
            <w:r w:rsidRPr="00664C35">
              <w:rPr>
                <w:rFonts w:ascii="Times New Roman" w:hAnsi="Times New Roman" w:cs="Times New Roman"/>
                <w:lang w:val="en-US"/>
              </w:rPr>
              <w:t>Fi</w:t>
            </w:r>
            <w:r w:rsidRPr="00664C35">
              <w:rPr>
                <w:rFonts w:ascii="Times New Roman" w:hAnsi="Times New Roman" w:cs="Times New Roman"/>
              </w:rPr>
              <w:t xml:space="preserve"> 2,4 + 5 ГГц</w:t>
            </w:r>
          </w:p>
          <w:p w14:paraId="55E6246F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 xml:space="preserve">Класс </w:t>
            </w:r>
            <w:r w:rsidRPr="00664C35">
              <w:rPr>
                <w:rFonts w:ascii="Times New Roman" w:hAnsi="Times New Roman" w:cs="Times New Roman"/>
                <w:lang w:val="en-US"/>
              </w:rPr>
              <w:t>Wi</w:t>
            </w:r>
            <w:r w:rsidRPr="00664C35">
              <w:rPr>
                <w:rFonts w:ascii="Times New Roman" w:hAnsi="Times New Roman" w:cs="Times New Roman"/>
              </w:rPr>
              <w:t>-</w:t>
            </w:r>
            <w:r w:rsidRPr="00664C35">
              <w:rPr>
                <w:rFonts w:ascii="Times New Roman" w:hAnsi="Times New Roman" w:cs="Times New Roman"/>
                <w:lang w:val="en-US"/>
              </w:rPr>
              <w:t>Fi</w:t>
            </w:r>
            <w:r w:rsidRPr="00664C35">
              <w:rPr>
                <w:rFonts w:ascii="Times New Roman" w:hAnsi="Times New Roman" w:cs="Times New Roman"/>
              </w:rPr>
              <w:t xml:space="preserve"> AC1200</w:t>
            </w:r>
          </w:p>
          <w:p w14:paraId="791095C8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Антенны 5 дБи</w:t>
            </w:r>
          </w:p>
          <w:p w14:paraId="0C4F033C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Порты Ethernet 4 x 1 Гбит/с</w:t>
            </w:r>
          </w:p>
          <w:p w14:paraId="4E3BC5B9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Кнопка Wi-Fi/WPS</w:t>
            </w:r>
          </w:p>
          <w:p w14:paraId="661D3B7F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 xml:space="preserve">Кнопка FN </w:t>
            </w:r>
          </w:p>
          <w:p w14:paraId="0A80698E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Порты USB USB 2.0</w:t>
            </w:r>
          </w:p>
          <w:p w14:paraId="7B5E2E12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Подключение по 3G/4G встроенный LTE-модем ASR1803S</w:t>
            </w:r>
          </w:p>
          <w:p w14:paraId="671A5F4C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Поддержка телефонии C Keenetic Linear или Plus DECT</w:t>
            </w:r>
          </w:p>
          <w:p w14:paraId="79C6E310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Mesh Wi-Fi-система</w:t>
            </w:r>
          </w:p>
          <w:p w14:paraId="5E01D1B3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  <w:b/>
              </w:rPr>
            </w:pPr>
            <w:r w:rsidRPr="00664C35">
              <w:rPr>
                <w:rFonts w:ascii="Times New Roman" w:hAnsi="Times New Roman" w:cs="Times New Roman"/>
                <w:b/>
              </w:rPr>
              <w:t>Производительность</w:t>
            </w:r>
          </w:p>
          <w:p w14:paraId="06D6A7A8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Скорость сети Wi-Fi 2,4 ГГц 300 Мбит/с (802.11n)</w:t>
            </w:r>
          </w:p>
          <w:p w14:paraId="73EA9385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Скорость сети Wi-Fi 5 ГГц 867 Мбит/с (802.11ac)</w:t>
            </w:r>
          </w:p>
          <w:p w14:paraId="092A5E10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Маршрутизация IPoE/PPPoE до 1800 Мбит/с в дуплексе</w:t>
            </w:r>
          </w:p>
          <w:p w14:paraId="39675252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Маршрутизация L2TP/PPTP до 800 Мбит/с</w:t>
            </w:r>
          </w:p>
          <w:p w14:paraId="4BCDEAB5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lastRenderedPageBreak/>
              <w:t>Чтение с USB-диска 40 Мбайт/с</w:t>
            </w:r>
          </w:p>
          <w:p w14:paraId="35B1F034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  <w:b/>
              </w:rPr>
              <w:t>Поддержка сетей 4g/3g</w:t>
            </w:r>
          </w:p>
          <w:p w14:paraId="0658DB8D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Поддержка сетей 4G, поддержка сетей 3G</w:t>
            </w:r>
          </w:p>
          <w:p w14:paraId="19EB6FD7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Скорость в сети 4G до 150 Мбит/с (Cat.4)</w:t>
            </w:r>
          </w:p>
          <w:p w14:paraId="782E46BF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Сменные широкополосные антенны с разъемами SMA 4 дБи</w:t>
            </w:r>
          </w:p>
          <w:p w14:paraId="225CFDB5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Слот для SIM-карты Nano-SIM</w:t>
            </w:r>
          </w:p>
          <w:p w14:paraId="647DC704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Прием/передача SMS</w:t>
            </w:r>
          </w:p>
          <w:p w14:paraId="4848E27B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Поддержка USSD-запросов</w:t>
            </w:r>
          </w:p>
          <w:p w14:paraId="2F257674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Поддерживаемые диапазоны частот</w:t>
            </w:r>
          </w:p>
          <w:p w14:paraId="4B3E1DF3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FDD-LTE B1/B3/B5/B7/B8/B20 (2100/1800/850/2600/900/800 МГц) TDD-LTE B38/B40/B41 (2600/2300/2500 МГц); HSPA+/HSDPA/HSUPA/WCDMA B1/B5/B8 (2100/850/900 МГц).</w:t>
            </w:r>
          </w:p>
          <w:p w14:paraId="290FDD01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  <w:b/>
              </w:rPr>
            </w:pPr>
            <w:r w:rsidRPr="00664C35">
              <w:rPr>
                <w:rFonts w:ascii="Times New Roman" w:hAnsi="Times New Roman" w:cs="Times New Roman"/>
                <w:b/>
              </w:rPr>
              <w:t>Беспроводная сеть wi-fi</w:t>
            </w:r>
          </w:p>
          <w:p w14:paraId="609E2E27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Бесшовный роуминг 802.11 k/r/v</w:t>
            </w:r>
          </w:p>
          <w:p w14:paraId="2F5D7040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  <w:lang w:val="en-US"/>
              </w:rPr>
              <w:t>MU</w:t>
            </w:r>
            <w:r w:rsidRPr="00664C35">
              <w:rPr>
                <w:rFonts w:ascii="Times New Roman" w:hAnsi="Times New Roman" w:cs="Times New Roman"/>
              </w:rPr>
              <w:t>-</w:t>
            </w:r>
            <w:r w:rsidRPr="00664C35">
              <w:rPr>
                <w:rFonts w:ascii="Times New Roman" w:hAnsi="Times New Roman" w:cs="Times New Roman"/>
                <w:lang w:val="en-US"/>
              </w:rPr>
              <w:t>MIMO</w:t>
            </w:r>
          </w:p>
          <w:p w14:paraId="2EA8182D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  <w:lang w:val="en-US"/>
              </w:rPr>
              <w:t>Airtime</w:t>
            </w:r>
            <w:r w:rsidRPr="00664C35">
              <w:rPr>
                <w:rFonts w:ascii="Times New Roman" w:hAnsi="Times New Roman" w:cs="Times New Roman"/>
              </w:rPr>
              <w:t xml:space="preserve"> </w:t>
            </w:r>
            <w:r w:rsidRPr="00664C35">
              <w:rPr>
                <w:rFonts w:ascii="Times New Roman" w:hAnsi="Times New Roman" w:cs="Times New Roman"/>
                <w:lang w:val="en-US"/>
              </w:rPr>
              <w:t>Fairness</w:t>
            </w:r>
          </w:p>
          <w:p w14:paraId="01B4306C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  <w:lang w:val="en-US"/>
              </w:rPr>
              <w:t>Beamforming</w:t>
            </w:r>
          </w:p>
          <w:p w14:paraId="78B249F1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Преднастроенная защита Wi-Fi</w:t>
            </w:r>
          </w:p>
          <w:p w14:paraId="6ACB90EC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  <w:lang w:val="en-US"/>
              </w:rPr>
            </w:pPr>
            <w:r w:rsidRPr="00664C35">
              <w:rPr>
                <w:rFonts w:ascii="Times New Roman" w:hAnsi="Times New Roman" w:cs="Times New Roman"/>
                <w:lang w:val="en-US"/>
              </w:rPr>
              <w:t>WEP, WPA-PSK</w:t>
            </w:r>
          </w:p>
          <w:p w14:paraId="1E838D92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  <w:lang w:val="en-US"/>
              </w:rPr>
            </w:pPr>
            <w:r w:rsidRPr="00664C35">
              <w:rPr>
                <w:rFonts w:ascii="Times New Roman" w:hAnsi="Times New Roman" w:cs="Times New Roman"/>
                <w:lang w:val="en-US"/>
              </w:rPr>
              <w:t>WPA2-PSK, WPA2-Enterprise</w:t>
            </w:r>
          </w:p>
          <w:p w14:paraId="37DAD9CE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  <w:lang w:val="en-US"/>
              </w:rPr>
            </w:pPr>
            <w:r w:rsidRPr="00664C35">
              <w:rPr>
                <w:rFonts w:ascii="Times New Roman" w:hAnsi="Times New Roman" w:cs="Times New Roman"/>
                <w:lang w:val="en-US"/>
              </w:rPr>
              <w:t>WPA3-PSK, WPA3-Enterprise, OWE</w:t>
            </w:r>
          </w:p>
          <w:p w14:paraId="61E27D6A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  <w:lang w:val="en-US"/>
              </w:rPr>
            </w:pPr>
            <w:r w:rsidRPr="00664C35">
              <w:rPr>
                <w:rFonts w:ascii="Times New Roman" w:hAnsi="Times New Roman" w:cs="Times New Roman"/>
                <w:lang w:val="en-US"/>
              </w:rPr>
              <w:t xml:space="preserve">Multi-SSID </w:t>
            </w:r>
            <w:r w:rsidRPr="00664C35">
              <w:rPr>
                <w:rFonts w:ascii="Times New Roman" w:hAnsi="Times New Roman" w:cs="Times New Roman"/>
              </w:rPr>
              <w:t>и</w:t>
            </w:r>
            <w:r w:rsidRPr="00664C3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64C35">
              <w:rPr>
                <w:rFonts w:ascii="Times New Roman" w:hAnsi="Times New Roman" w:cs="Times New Roman"/>
              </w:rPr>
              <w:t>гостевая</w:t>
            </w:r>
            <w:r w:rsidRPr="00664C35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664C35">
              <w:rPr>
                <w:rFonts w:ascii="Times New Roman" w:hAnsi="Times New Roman" w:cs="Times New Roman"/>
              </w:rPr>
              <w:t>сеть</w:t>
            </w:r>
          </w:p>
          <w:p w14:paraId="48F23395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Контроль доступа по MAC-адресам</w:t>
            </w:r>
          </w:p>
          <w:p w14:paraId="0EB1C06F" w14:textId="77777777" w:rsidR="00C62151" w:rsidRPr="00664C35" w:rsidRDefault="00C62151" w:rsidP="00664C35">
            <w:pPr>
              <w:pStyle w:val="af4"/>
              <w:rPr>
                <w:rFonts w:ascii="Times New Roman" w:eastAsia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Wi-Fi Multimedia (WMM)</w:t>
            </w:r>
          </w:p>
        </w:tc>
        <w:tc>
          <w:tcPr>
            <w:tcW w:w="1418" w:type="dxa"/>
          </w:tcPr>
          <w:p w14:paraId="54302BFA" w14:textId="77777777" w:rsidR="00C62151" w:rsidRPr="00664C35" w:rsidRDefault="00C62151" w:rsidP="00FD199E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64C3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Значение характеристик не может изменяться участником закупки</w:t>
            </w:r>
          </w:p>
        </w:tc>
      </w:tr>
      <w:tr w:rsidR="00C62151" w:rsidRPr="00664C35" w14:paraId="41CEEB4E" w14:textId="77777777" w:rsidTr="00FD199E">
        <w:tc>
          <w:tcPr>
            <w:tcW w:w="709" w:type="dxa"/>
            <w:shd w:val="clear" w:color="auto" w:fill="auto"/>
          </w:tcPr>
          <w:p w14:paraId="360B7378" w14:textId="77777777" w:rsidR="00C62151" w:rsidRPr="00664C35" w:rsidRDefault="00C62151" w:rsidP="00FD199E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lang w:eastAsia="ru-RU"/>
              </w:rPr>
              <w:t>2</w:t>
            </w:r>
          </w:p>
        </w:tc>
        <w:tc>
          <w:tcPr>
            <w:tcW w:w="2014" w:type="dxa"/>
            <w:shd w:val="clear" w:color="auto" w:fill="auto"/>
          </w:tcPr>
          <w:p w14:paraId="70598C9F" w14:textId="77777777" w:rsidR="00C62151" w:rsidRPr="00664C35" w:rsidRDefault="00C62151" w:rsidP="00FD199E">
            <w:pPr>
              <w:rPr>
                <w:rFonts w:ascii="Times New Roman" w:hAnsi="Times New Roman"/>
                <w:b/>
                <w:bCs/>
              </w:rPr>
            </w:pPr>
            <w:r w:rsidRPr="00664C35">
              <w:rPr>
                <w:rFonts w:ascii="Times New Roman" w:hAnsi="Times New Roman"/>
                <w:b/>
                <w:bCs/>
              </w:rPr>
              <w:t>Проходной адаптер 5BITES LY-US022 RJ-45 8P8C -&gt; 8P8C</w:t>
            </w:r>
          </w:p>
          <w:p w14:paraId="36749B49" w14:textId="77777777" w:rsidR="00C62151" w:rsidRPr="00664C35" w:rsidRDefault="00C62151" w:rsidP="00FD199E">
            <w:pPr>
              <w:rPr>
                <w:rFonts w:ascii="Times New Roman" w:hAnsi="Times New Roman"/>
              </w:rPr>
            </w:pPr>
            <w:r w:rsidRPr="00664C35">
              <w:rPr>
                <w:rFonts w:ascii="Times New Roman" w:hAnsi="Times New Roman"/>
              </w:rPr>
              <w:t>ОКПД 2 26.30.30</w:t>
            </w:r>
          </w:p>
          <w:p w14:paraId="32760C2C" w14:textId="77777777" w:rsidR="00C62151" w:rsidRPr="00664C35" w:rsidRDefault="00C62151" w:rsidP="00FD199E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5BDC6DA" w14:textId="77777777" w:rsidR="00C62151" w:rsidRPr="00664C35" w:rsidRDefault="00C62151" w:rsidP="00FD199E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lang w:eastAsia="ru-RU"/>
              </w:rPr>
              <w:t>шт</w:t>
            </w:r>
          </w:p>
        </w:tc>
        <w:tc>
          <w:tcPr>
            <w:tcW w:w="992" w:type="dxa"/>
            <w:vAlign w:val="center"/>
          </w:tcPr>
          <w:p w14:paraId="0C82955B" w14:textId="77777777" w:rsidR="00C62151" w:rsidRPr="00664C35" w:rsidRDefault="00C62151" w:rsidP="00FD199E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08A876CA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Проходной адаптер для соединения 2 обжатых кабелей "витая пара" с целью удлинения</w:t>
            </w:r>
          </w:p>
          <w:p w14:paraId="41E1D5BC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Характеристики:</w:t>
            </w:r>
          </w:p>
          <w:p w14:paraId="0FD16989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Модель: LY-US022</w:t>
            </w:r>
          </w:p>
          <w:p w14:paraId="6FCA773F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Тип оборудования: Модуль</w:t>
            </w:r>
          </w:p>
          <w:p w14:paraId="454D9ADB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Порты: RJ-45 "мама", RJ-45 "мама"</w:t>
            </w:r>
          </w:p>
          <w:p w14:paraId="4D3A9DD9" w14:textId="77777777" w:rsidR="00C62151" w:rsidRPr="00664C35" w:rsidRDefault="00C62151" w:rsidP="00664C35">
            <w:pPr>
              <w:pStyle w:val="af4"/>
              <w:rPr>
                <w:rFonts w:ascii="Times New Roman" w:eastAsia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Категория: 5e</w:t>
            </w:r>
          </w:p>
        </w:tc>
        <w:tc>
          <w:tcPr>
            <w:tcW w:w="1418" w:type="dxa"/>
            <w:vAlign w:val="center"/>
          </w:tcPr>
          <w:p w14:paraId="5CC662F3" w14:textId="77777777" w:rsidR="00C62151" w:rsidRPr="00664C35" w:rsidRDefault="00C62151" w:rsidP="00FD199E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64C3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 не может изменяться участником закупки</w:t>
            </w:r>
          </w:p>
        </w:tc>
      </w:tr>
      <w:tr w:rsidR="00C62151" w:rsidRPr="00664C35" w14:paraId="57C59361" w14:textId="77777777" w:rsidTr="00FD199E">
        <w:tc>
          <w:tcPr>
            <w:tcW w:w="709" w:type="dxa"/>
            <w:shd w:val="clear" w:color="auto" w:fill="auto"/>
          </w:tcPr>
          <w:p w14:paraId="3A25DFCF" w14:textId="77777777" w:rsidR="00C62151" w:rsidRPr="00664C35" w:rsidRDefault="00C62151" w:rsidP="00FD199E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2014" w:type="dxa"/>
            <w:shd w:val="clear" w:color="auto" w:fill="auto"/>
          </w:tcPr>
          <w:p w14:paraId="5A07E52F" w14:textId="77777777" w:rsidR="00C62151" w:rsidRPr="00664C35" w:rsidRDefault="00C62151" w:rsidP="00FD199E">
            <w:pPr>
              <w:rPr>
                <w:rFonts w:ascii="Times New Roman" w:hAnsi="Times New Roman"/>
              </w:rPr>
            </w:pPr>
            <w:r w:rsidRPr="00664C35">
              <w:rPr>
                <w:rFonts w:ascii="Times New Roman" w:hAnsi="Times New Roman"/>
                <w:b/>
                <w:bCs/>
              </w:rPr>
              <w:t>Кабель – витая пара – Патч-корд прямой 4PH</w:t>
            </w:r>
            <w:r w:rsidRPr="00664C35">
              <w:rPr>
                <w:rFonts w:ascii="Times New Roman" w:hAnsi="Times New Roman"/>
              </w:rPr>
              <w:t xml:space="preserve"> 7.5m UTP кат.5e, серый, черные коннекторы, 24 AWG, литой (4PH-50817)</w:t>
            </w:r>
          </w:p>
          <w:p w14:paraId="7BF025DF" w14:textId="77777777" w:rsidR="00C62151" w:rsidRPr="00664C35" w:rsidRDefault="00C62151" w:rsidP="00FD199E">
            <w:pPr>
              <w:rPr>
                <w:rFonts w:ascii="Times New Roman" w:hAnsi="Times New Roman"/>
              </w:rPr>
            </w:pPr>
            <w:r w:rsidRPr="00664C35">
              <w:rPr>
                <w:rFonts w:ascii="Times New Roman" w:hAnsi="Times New Roman"/>
              </w:rPr>
              <w:t>ОКПД2 27.31.11.000</w:t>
            </w:r>
          </w:p>
          <w:p w14:paraId="46E9C822" w14:textId="77777777" w:rsidR="00C62151" w:rsidRPr="00664C35" w:rsidRDefault="00C62151" w:rsidP="00FD199E">
            <w:pPr>
              <w:tabs>
                <w:tab w:val="num" w:pos="720"/>
              </w:tabs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1AF9E64" w14:textId="77777777" w:rsidR="00C62151" w:rsidRPr="00664C35" w:rsidRDefault="00C62151" w:rsidP="00FD199E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lang w:eastAsia="ru-RU"/>
              </w:rPr>
              <w:t>шт</w:t>
            </w:r>
          </w:p>
        </w:tc>
        <w:tc>
          <w:tcPr>
            <w:tcW w:w="992" w:type="dxa"/>
            <w:vAlign w:val="center"/>
          </w:tcPr>
          <w:p w14:paraId="195C143C" w14:textId="77777777" w:rsidR="00C62151" w:rsidRPr="00664C35" w:rsidRDefault="00C62151" w:rsidP="00FD199E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lang w:eastAsia="ru-RU"/>
              </w:rPr>
              <w:t>3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7C80F438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Характеристики</w:t>
            </w:r>
          </w:p>
          <w:p w14:paraId="7A2611E9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 xml:space="preserve">Стандарт </w:t>
            </w:r>
            <w:r w:rsidRPr="00664C35">
              <w:rPr>
                <w:rFonts w:ascii="Times New Roman" w:hAnsi="Times New Roman" w:cs="Times New Roman"/>
                <w:lang w:val="en-US"/>
              </w:rPr>
              <w:t>AWG</w:t>
            </w:r>
            <w:r w:rsidRPr="00664C35">
              <w:rPr>
                <w:rFonts w:ascii="Times New Roman" w:hAnsi="Times New Roman" w:cs="Times New Roman"/>
              </w:rPr>
              <w:t>: 24</w:t>
            </w:r>
          </w:p>
          <w:p w14:paraId="218A045E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Тип кабеля: UTP</w:t>
            </w:r>
          </w:p>
          <w:p w14:paraId="46D65334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Тип: патч-корд</w:t>
            </w:r>
          </w:p>
          <w:p w14:paraId="2742CF8E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Длина:7.5 м</w:t>
            </w:r>
          </w:p>
          <w:p w14:paraId="49213002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Категория: 5e</w:t>
            </w:r>
          </w:p>
          <w:p w14:paraId="193BAA20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Материал проводника: омедненный алюминий (CCA)</w:t>
            </w:r>
          </w:p>
          <w:p w14:paraId="20FA4899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Материал оболочки: поливинилхлорид (PVC)</w:t>
            </w:r>
          </w:p>
          <w:p w14:paraId="3CBFC72F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Тип прокладки: внутренняя</w:t>
            </w:r>
          </w:p>
          <w:p w14:paraId="2449395B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Количество пар: 4</w:t>
            </w:r>
          </w:p>
          <w:p w14:paraId="282A2563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Количество жил: 8</w:t>
            </w:r>
          </w:p>
          <w:p w14:paraId="73E90BD2" w14:textId="77777777" w:rsidR="00C62151" w:rsidRPr="00664C35" w:rsidRDefault="00C62151" w:rsidP="00664C35">
            <w:pPr>
              <w:pStyle w:val="af4"/>
              <w:rPr>
                <w:rFonts w:ascii="Times New Roman" w:eastAsia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Структура жилы: одножильный</w:t>
            </w:r>
          </w:p>
        </w:tc>
        <w:tc>
          <w:tcPr>
            <w:tcW w:w="1418" w:type="dxa"/>
            <w:vAlign w:val="center"/>
          </w:tcPr>
          <w:p w14:paraId="4E7774B8" w14:textId="77777777" w:rsidR="00C62151" w:rsidRPr="00664C35" w:rsidRDefault="00C62151" w:rsidP="00FD199E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64C3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Значение характеристик не может изменяться участником закупки</w:t>
            </w:r>
          </w:p>
        </w:tc>
      </w:tr>
      <w:tr w:rsidR="00C62151" w:rsidRPr="00664C35" w14:paraId="51226581" w14:textId="77777777" w:rsidTr="00FD199E">
        <w:tc>
          <w:tcPr>
            <w:tcW w:w="709" w:type="dxa"/>
            <w:shd w:val="clear" w:color="auto" w:fill="auto"/>
          </w:tcPr>
          <w:p w14:paraId="51B3D697" w14:textId="77777777" w:rsidR="00C62151" w:rsidRPr="00664C35" w:rsidRDefault="00C62151" w:rsidP="00FD199E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2014" w:type="dxa"/>
            <w:shd w:val="clear" w:color="auto" w:fill="auto"/>
          </w:tcPr>
          <w:p w14:paraId="7B3C3D56" w14:textId="77777777" w:rsidR="00C62151" w:rsidRPr="00664C35" w:rsidRDefault="00C62151" w:rsidP="00FD199E">
            <w:pPr>
              <w:rPr>
                <w:rFonts w:ascii="Times New Roman" w:hAnsi="Times New Roman"/>
                <w:b/>
              </w:rPr>
            </w:pPr>
            <w:r w:rsidRPr="00664C35">
              <w:rPr>
                <w:rFonts w:ascii="Times New Roman" w:hAnsi="Times New Roman"/>
                <w:b/>
              </w:rPr>
              <w:t xml:space="preserve">Батарея аккумуляторная свинцово-кислотная стационарная – </w:t>
            </w:r>
            <w:r w:rsidRPr="00664C35">
              <w:rPr>
                <w:rFonts w:ascii="Times New Roman" w:hAnsi="Times New Roman"/>
                <w:b/>
              </w:rPr>
              <w:lastRenderedPageBreak/>
              <w:t>аккумулятор LEOCH DJW 12-7,0 (12В, 7,0Ач,)</w:t>
            </w:r>
          </w:p>
          <w:p w14:paraId="510A0E51" w14:textId="77777777" w:rsidR="00C62151" w:rsidRPr="00664C35" w:rsidRDefault="00C62151" w:rsidP="00FD199E">
            <w:pPr>
              <w:rPr>
                <w:rFonts w:ascii="Times New Roman" w:hAnsi="Times New Roman"/>
              </w:rPr>
            </w:pPr>
            <w:r w:rsidRPr="00664C35">
              <w:rPr>
                <w:rFonts w:ascii="Times New Roman" w:hAnsi="Times New Roman"/>
              </w:rPr>
              <w:t>ОКПД2 27.20.22.000</w:t>
            </w:r>
          </w:p>
          <w:p w14:paraId="09D41FDB" w14:textId="77777777" w:rsidR="00C62151" w:rsidRPr="00664C35" w:rsidRDefault="00C62151" w:rsidP="00FD199E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9D6D3A6" w14:textId="77777777" w:rsidR="00C62151" w:rsidRPr="00664C35" w:rsidRDefault="00C62151" w:rsidP="00FD199E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lang w:eastAsia="ru-RU"/>
              </w:rPr>
              <w:lastRenderedPageBreak/>
              <w:t>шт</w:t>
            </w:r>
          </w:p>
        </w:tc>
        <w:tc>
          <w:tcPr>
            <w:tcW w:w="992" w:type="dxa"/>
            <w:vAlign w:val="center"/>
          </w:tcPr>
          <w:p w14:paraId="31825EE6" w14:textId="77777777" w:rsidR="00C62151" w:rsidRPr="00664C35" w:rsidRDefault="00C62151" w:rsidP="00FD199E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64C35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3940" w:type="dxa"/>
            <w:shd w:val="clear" w:color="auto" w:fill="auto"/>
            <w:vAlign w:val="center"/>
          </w:tcPr>
          <w:p w14:paraId="717F5DFE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  <w:bCs/>
              </w:rPr>
            </w:pPr>
            <w:r w:rsidRPr="00664C35">
              <w:rPr>
                <w:rFonts w:ascii="Times New Roman" w:hAnsi="Times New Roman" w:cs="Times New Roman"/>
                <w:bCs/>
              </w:rPr>
              <w:t>Для использования в ИБП</w:t>
            </w:r>
          </w:p>
          <w:p w14:paraId="3E45BB35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Номинальное напряжение 12В</w:t>
            </w:r>
          </w:p>
          <w:p w14:paraId="142BA351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Номинальная емкость (20ч) 7.0Ач</w:t>
            </w:r>
          </w:p>
          <w:p w14:paraId="692523B4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Размеры: длина 151±1мм, ширина 65±1мм, высота 94,5±1мм, высота (макс.) 100±1мм</w:t>
            </w:r>
          </w:p>
          <w:p w14:paraId="50D7A2F5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lastRenderedPageBreak/>
              <w:t>Клемма Т1</w:t>
            </w:r>
          </w:p>
          <w:p w14:paraId="7B93606D" w14:textId="77777777" w:rsidR="00C62151" w:rsidRPr="00664C35" w:rsidRDefault="00C62151" w:rsidP="00664C35">
            <w:pPr>
              <w:pStyle w:val="af4"/>
              <w:rPr>
                <w:rFonts w:ascii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Заряд (циклический режим) максимальный ток заряда не более 2,1 А, напряжение заряда 14.4 – 15.0 В</w:t>
            </w:r>
          </w:p>
          <w:p w14:paraId="5FE7241E" w14:textId="77777777" w:rsidR="00C62151" w:rsidRPr="00664C35" w:rsidRDefault="00C62151" w:rsidP="00664C35">
            <w:pPr>
              <w:pStyle w:val="af4"/>
              <w:rPr>
                <w:rFonts w:ascii="Times New Roman" w:eastAsia="Times New Roman" w:hAnsi="Times New Roman" w:cs="Times New Roman"/>
              </w:rPr>
            </w:pPr>
            <w:r w:rsidRPr="00664C35">
              <w:rPr>
                <w:rFonts w:ascii="Times New Roman" w:hAnsi="Times New Roman" w:cs="Times New Roman"/>
              </w:rPr>
              <w:t>Заряд (буферный режим) максимальный ток заряда не ограничен, напряжение заряда 13.5 – 13.8 В</w:t>
            </w:r>
          </w:p>
        </w:tc>
        <w:tc>
          <w:tcPr>
            <w:tcW w:w="1418" w:type="dxa"/>
            <w:vAlign w:val="center"/>
          </w:tcPr>
          <w:p w14:paraId="416169BE" w14:textId="77777777" w:rsidR="00C62151" w:rsidRPr="00664C35" w:rsidRDefault="00C62151" w:rsidP="00FD199E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664C3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 xml:space="preserve">Значение характеристик не может изменяться </w:t>
            </w:r>
            <w:r w:rsidRPr="00664C3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участником закупки</w:t>
            </w:r>
          </w:p>
        </w:tc>
      </w:tr>
    </w:tbl>
    <w:p w14:paraId="2F9CEAA5" w14:textId="77777777" w:rsidR="00C62151" w:rsidRPr="00664C35" w:rsidRDefault="00C62151" w:rsidP="00C62151">
      <w:pPr>
        <w:pStyle w:val="af2"/>
        <w:ind w:left="644"/>
        <w:rPr>
          <w:rFonts w:ascii="Times New Roman" w:hAnsi="Times New Roman"/>
          <w:b/>
        </w:rPr>
      </w:pPr>
    </w:p>
    <w:p w14:paraId="31E27B2F" w14:textId="77777777" w:rsidR="00C62151" w:rsidRPr="00664C35" w:rsidRDefault="00C62151" w:rsidP="00C62151">
      <w:pPr>
        <w:pStyle w:val="af2"/>
        <w:ind w:left="644"/>
        <w:rPr>
          <w:rFonts w:ascii="Times New Roman" w:hAnsi="Times New Roman"/>
          <w:b/>
        </w:rPr>
      </w:pPr>
      <w:r w:rsidRPr="00664C35">
        <w:rPr>
          <w:rFonts w:ascii="Times New Roman" w:hAnsi="Times New Roman"/>
          <w:b/>
        </w:rPr>
        <w:t>2. Общие требования к закупаемому оборудованию.</w:t>
      </w:r>
    </w:p>
    <w:p w14:paraId="589C793D" w14:textId="77777777" w:rsidR="00C62151" w:rsidRPr="00664C35" w:rsidRDefault="00C62151" w:rsidP="00C6215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2.1. Требования к сетевому оборудованию.</w:t>
      </w:r>
    </w:p>
    <w:p w14:paraId="05E3F7B9" w14:textId="77777777" w:rsidR="00C62151" w:rsidRPr="00664C35" w:rsidRDefault="00C62151" w:rsidP="00C621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2.1.1. Оборудование должно сопровождаться соответствующими сертификатами соответствия, безопасности и качества производства, выданными в соответствии с законодательством Российской Федерации.</w:t>
      </w:r>
    </w:p>
    <w:p w14:paraId="15A33087" w14:textId="77777777" w:rsidR="00C62151" w:rsidRPr="00664C35" w:rsidRDefault="00C62151" w:rsidP="00C621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2.1.2.  Оборудование должно быть новым. Не допускается поставка выставочных образцов, а также собранных из восстановленных узлов и агрегатов. Оборудование должно быть поставлено комплектно и обеспечивать конструктивную и функциональную совместимость.</w:t>
      </w:r>
    </w:p>
    <w:p w14:paraId="308966FD" w14:textId="77777777" w:rsidR="00C62151" w:rsidRPr="00664C35" w:rsidRDefault="00C62151" w:rsidP="00C621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2.1.3. Оборудование должно поставляться в состоянии готовности к монтажу. Поставщик должен обеспечить работоспособность всего предлагаемого оборудования. При этом в комплект поставки должны быть включены все необходимые компоненты (кабели, крепеж и т.п.).</w:t>
      </w:r>
    </w:p>
    <w:p w14:paraId="2240B760" w14:textId="77777777" w:rsidR="00C62151" w:rsidRPr="00664C35" w:rsidRDefault="00C62151" w:rsidP="00C621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2.1.4. Оборудование должно соответствовать или превосходить требования к товару, изложенные в п. 1 настоящего описания объекта закупки.</w:t>
      </w:r>
    </w:p>
    <w:p w14:paraId="27C7B1F2" w14:textId="77777777" w:rsidR="00C62151" w:rsidRPr="00664C35" w:rsidRDefault="00C62151" w:rsidP="00C621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 xml:space="preserve">2.1.5. Качество оборудования должно обеспечиваться системой управления качеством при производстве, монтаже и обслуживании сетевого оборудования, сертифицированной   на соответствие требованиям </w:t>
      </w:r>
      <w:r w:rsidRPr="00664C35">
        <w:rPr>
          <w:rFonts w:ascii="Times New Roman" w:hAnsi="Times New Roman"/>
          <w:sz w:val="24"/>
          <w:szCs w:val="24"/>
          <w:lang w:val="en-US"/>
        </w:rPr>
        <w:t>ISO</w:t>
      </w:r>
      <w:r w:rsidRPr="00664C35">
        <w:rPr>
          <w:rFonts w:ascii="Times New Roman" w:hAnsi="Times New Roman"/>
          <w:sz w:val="24"/>
          <w:szCs w:val="24"/>
        </w:rPr>
        <w:t xml:space="preserve">  9001 и ГОСТ РФ.</w:t>
      </w:r>
    </w:p>
    <w:p w14:paraId="3302631D" w14:textId="77777777" w:rsidR="00C62151" w:rsidRPr="00664C35" w:rsidRDefault="00C62151" w:rsidP="00C621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2.1.6.  Оборудование должно соответствовать действующим стандартам и нормам по пожарной, санитарной и электрической безопасности, а также электромагнитной совместимости, в соответствии с номенклатурой продукции, в отношении которой законодательными актами Российской Федерации предусмотрена обязательная сертификация с документальным подтверждением.</w:t>
      </w:r>
    </w:p>
    <w:p w14:paraId="7DA10CF9" w14:textId="77777777" w:rsidR="00C62151" w:rsidRPr="00664C35" w:rsidRDefault="00C62151" w:rsidP="00C621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2.1.7.  Все входные и выходные разъемы, а также уровни сигналов на входе и выходе оборудования, должны соответствовать стандартам Российской Федерации.</w:t>
      </w:r>
    </w:p>
    <w:p w14:paraId="267BAA90" w14:textId="77777777" w:rsidR="00C62151" w:rsidRPr="00664C35" w:rsidRDefault="00C62151" w:rsidP="00C6215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2.1.8. Оборудование должно поставляться в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14:paraId="714B24C2" w14:textId="77777777" w:rsidR="00C62151" w:rsidRPr="00664C35" w:rsidRDefault="00C62151" w:rsidP="00C621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64C35">
        <w:rPr>
          <w:rFonts w:ascii="Times New Roman" w:hAnsi="Times New Roman"/>
          <w:sz w:val="24"/>
          <w:szCs w:val="24"/>
        </w:rPr>
        <w:t>2.1.9. Доставка, отгрузка оборудования должна осуществляться силами и за счет средств Поставщика.</w:t>
      </w:r>
    </w:p>
    <w:p w14:paraId="6ACE2D7F" w14:textId="77777777" w:rsidR="00C62151" w:rsidRPr="00664C35" w:rsidRDefault="00C62151" w:rsidP="00C621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2B44745" w14:textId="77777777" w:rsidR="00C62151" w:rsidRPr="00664C35" w:rsidRDefault="00C62151" w:rsidP="00C62151">
      <w:pPr>
        <w:pStyle w:val="af2"/>
        <w:ind w:left="644"/>
        <w:rPr>
          <w:rFonts w:ascii="Times New Roman" w:hAnsi="Times New Roman"/>
          <w:b/>
          <w:sz w:val="24"/>
          <w:szCs w:val="24"/>
        </w:rPr>
      </w:pPr>
      <w:r w:rsidRPr="00664C35">
        <w:rPr>
          <w:rFonts w:ascii="Times New Roman" w:hAnsi="Times New Roman"/>
          <w:b/>
          <w:sz w:val="24"/>
          <w:szCs w:val="24"/>
        </w:rPr>
        <w:t>3. Гарантийные обязательства и техническая поддержка.</w:t>
      </w:r>
    </w:p>
    <w:p w14:paraId="591EC55B" w14:textId="77777777" w:rsidR="00C62151" w:rsidRPr="00664C35" w:rsidRDefault="00C62151" w:rsidP="00C6215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1" w:name="_Hlk170376478"/>
      <w:r w:rsidRPr="00664C35">
        <w:rPr>
          <w:rFonts w:ascii="Times New Roman" w:hAnsi="Times New Roman"/>
          <w:sz w:val="24"/>
          <w:szCs w:val="24"/>
        </w:rPr>
        <w:t xml:space="preserve">3.1. </w:t>
      </w:r>
      <w:r w:rsidRPr="00664C35">
        <w:rPr>
          <w:rFonts w:ascii="Times New Roman" w:eastAsia="Times New Roman" w:hAnsi="Times New Roman"/>
          <w:sz w:val="24"/>
          <w:szCs w:val="24"/>
          <w:lang w:eastAsia="ru-RU"/>
        </w:rPr>
        <w:t>Гарантийный срок на сетевое оборудование должен составлять не менее 12 месяцев с момента подписания документа о приемке. Если для какого-либо оборудования стандартные гарантийные сроки, установленные производителем данного оборудования, превышают запрашиваемый срок, то гарантийный срок на данное оборудование устанавливается продолжительностью не менее гарантийного срока, установленного производителем оборудования.</w:t>
      </w:r>
    </w:p>
    <w:p w14:paraId="0C86231C" w14:textId="77777777" w:rsidR="00C62151" w:rsidRPr="00664C35" w:rsidRDefault="00C62151" w:rsidP="00C62151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664C35">
        <w:rPr>
          <w:rFonts w:ascii="Times New Roman" w:eastAsia="Times New Roman" w:hAnsi="Times New Roman"/>
          <w:sz w:val="24"/>
          <w:szCs w:val="24"/>
          <w:lang w:eastAsia="ru-RU"/>
        </w:rPr>
        <w:t xml:space="preserve">3.2. Гарантийное обслуживание оборудования производиться в сервисном центре, в течение 7 дней с момента обращения. Доставка Товара к месту гарантийного обслуживания, ремонта, замены и обратно осуществляется за счет Поставщика. </w:t>
      </w:r>
    </w:p>
    <w:p w14:paraId="10FD94A2" w14:textId="77777777" w:rsidR="00C62151" w:rsidRPr="00664C35" w:rsidRDefault="00C62151" w:rsidP="00C62151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664C35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3.3. Наличие гарантии на Товар удостоверяется выдачей Поставщиком гарантийного талона, заполненного надлежащим образом: с указанием наименования Товара, даты начала исчисления гарантийного срока, печати и подписи Поставщика или проставлением </w:t>
      </w:r>
      <w:r w:rsidRPr="00664C35">
        <w:rPr>
          <w:rFonts w:ascii="Times New Roman" w:eastAsia="Times New Roman" w:hAnsi="Times New Roman"/>
          <w:iCs/>
          <w:sz w:val="24"/>
          <w:szCs w:val="24"/>
          <w:lang w:eastAsia="ru-RU"/>
        </w:rPr>
        <w:lastRenderedPageBreak/>
        <w:t>соответствующей записи на маркировочном ярлыке Товара. Гарантийный талон предоставляется Поставщиком вместе Товаром.</w:t>
      </w:r>
    </w:p>
    <w:p w14:paraId="6B3BCBD0" w14:textId="77777777" w:rsidR="00C62151" w:rsidRPr="00664C35" w:rsidRDefault="00C62151" w:rsidP="00C62151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664C35">
        <w:rPr>
          <w:rFonts w:ascii="Times New Roman" w:eastAsia="Times New Roman" w:hAnsi="Times New Roman"/>
          <w:iCs/>
          <w:sz w:val="24"/>
          <w:szCs w:val="24"/>
          <w:lang w:eastAsia="ru-RU"/>
        </w:rPr>
        <w:t xml:space="preserve">3.4.В течение гарантийного срока Поставщик обязан за свой счет устранить недостатки, выявленные в Товаре или комплектующих к нему (при наличии), или заменить Товар или комплектующие к нему, если не докажет, что недостатки возникли в результате нарушения Заказчиком Правил эксплуатации Товара. </w:t>
      </w:r>
    </w:p>
    <w:p w14:paraId="7006D6E8" w14:textId="77777777" w:rsidR="00C62151" w:rsidRPr="00664C35" w:rsidRDefault="00C62151" w:rsidP="00C62151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664C35">
        <w:rPr>
          <w:rFonts w:ascii="Times New Roman" w:eastAsia="Times New Roman" w:hAnsi="Times New Roman"/>
          <w:iCs/>
          <w:sz w:val="24"/>
          <w:szCs w:val="24"/>
          <w:lang w:eastAsia="ru-RU"/>
        </w:rPr>
        <w:t>3.5.В случае устранения недостатков в Товаре в период гарантийного срока эксплуатации этот срок продлевается на время, в течение которого Товар не использовался из-за обнаружения недостатков. При замене Товара в целом гарантийный срок исчисляется заново со дня замены.</w:t>
      </w:r>
    </w:p>
    <w:p w14:paraId="516F754C" w14:textId="77777777" w:rsidR="00C62151" w:rsidRPr="00664C35" w:rsidRDefault="00C62151" w:rsidP="00C62151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9160"/>
          <w:tab w:val="left" w:pos="93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iCs/>
          <w:sz w:val="24"/>
          <w:szCs w:val="24"/>
          <w:lang w:eastAsia="ru-RU"/>
        </w:rPr>
      </w:pPr>
      <w:r w:rsidRPr="00664C35">
        <w:rPr>
          <w:rFonts w:ascii="Times New Roman" w:eastAsia="Times New Roman" w:hAnsi="Times New Roman"/>
          <w:iCs/>
          <w:sz w:val="24"/>
          <w:szCs w:val="24"/>
          <w:lang w:eastAsia="ru-RU"/>
        </w:rPr>
        <w:t>3.6. Датой исполнения обязательств Поставщика по Договору по гарантии на Товар считается дата окончания гарантийного срока.</w:t>
      </w:r>
    </w:p>
    <w:bookmarkEnd w:id="1"/>
    <w:p w14:paraId="28112A74" w14:textId="77777777" w:rsidR="00230D03" w:rsidRPr="00664C35" w:rsidRDefault="00230D03" w:rsidP="000D2CFC">
      <w:pPr>
        <w:rPr>
          <w:rFonts w:ascii="Times New Roman" w:hAnsi="Times New Roman"/>
          <w:sz w:val="28"/>
          <w:szCs w:val="28"/>
        </w:rPr>
      </w:pPr>
    </w:p>
    <w:p w14:paraId="679D0CAD" w14:textId="77777777" w:rsidR="00230D03" w:rsidRPr="00664C35" w:rsidRDefault="00230D03" w:rsidP="000D2CFC">
      <w:pPr>
        <w:rPr>
          <w:rFonts w:ascii="Times New Roman" w:hAnsi="Times New Roman"/>
          <w:sz w:val="28"/>
          <w:szCs w:val="28"/>
        </w:rPr>
      </w:pPr>
    </w:p>
    <w:p w14:paraId="20C37AA5" w14:textId="359671EB" w:rsidR="0054766B" w:rsidRPr="00664C35" w:rsidRDefault="000E50F6" w:rsidP="000D2CFC">
      <w:pPr>
        <w:rPr>
          <w:rFonts w:ascii="Times New Roman" w:hAnsi="Times New Roman"/>
          <w:sz w:val="28"/>
          <w:szCs w:val="28"/>
        </w:rPr>
      </w:pPr>
      <w:r w:rsidRPr="00664C35">
        <w:rPr>
          <w:rFonts w:ascii="Times New Roman" w:hAnsi="Times New Roman"/>
          <w:sz w:val="28"/>
          <w:szCs w:val="28"/>
        </w:rPr>
        <w:t>Покупатель                                                                                             Поставщик</w:t>
      </w:r>
    </w:p>
    <w:p w14:paraId="43CDA5C1" w14:textId="77777777" w:rsidR="005B089E" w:rsidRPr="00664C35" w:rsidRDefault="005B089E" w:rsidP="005B089E">
      <w:pPr>
        <w:spacing w:after="0" w:line="240" w:lineRule="auto"/>
        <w:rPr>
          <w:rFonts w:ascii="Times New Roman" w:hAnsi="Times New Roman"/>
          <w:b/>
        </w:rPr>
      </w:pPr>
      <w:r w:rsidRPr="00664C35">
        <w:rPr>
          <w:rFonts w:ascii="Times New Roman" w:hAnsi="Times New Roman"/>
          <w:b/>
        </w:rPr>
        <w:t xml:space="preserve">Главный инженер АО «СПП «Невское» </w:t>
      </w:r>
    </w:p>
    <w:p w14:paraId="435CBFDE" w14:textId="77777777" w:rsidR="005B089E" w:rsidRPr="00664C35" w:rsidRDefault="005B089E" w:rsidP="005B089E">
      <w:pPr>
        <w:spacing w:after="0" w:line="240" w:lineRule="auto"/>
        <w:rPr>
          <w:rFonts w:ascii="Times New Roman" w:hAnsi="Times New Roman"/>
          <w:b/>
        </w:rPr>
      </w:pPr>
      <w:r w:rsidRPr="00664C35">
        <w:rPr>
          <w:rFonts w:ascii="Times New Roman" w:hAnsi="Times New Roman"/>
          <w:b/>
        </w:rPr>
        <w:t xml:space="preserve"> </w:t>
      </w:r>
    </w:p>
    <w:p w14:paraId="5189B89C" w14:textId="583990EC" w:rsidR="007114D5" w:rsidRPr="00664C35" w:rsidRDefault="005B089E" w:rsidP="005B089E">
      <w:pPr>
        <w:rPr>
          <w:rFonts w:ascii="Times New Roman" w:hAnsi="Times New Roman"/>
          <w:sz w:val="23"/>
          <w:szCs w:val="23"/>
        </w:rPr>
      </w:pPr>
      <w:r w:rsidRPr="00664C35">
        <w:rPr>
          <w:rFonts w:ascii="Times New Roman" w:hAnsi="Times New Roman"/>
          <w:b/>
        </w:rPr>
        <w:t>____________________/Войнова Е.А./</w:t>
      </w:r>
    </w:p>
    <w:p w14:paraId="08325FD3" w14:textId="07E450F8" w:rsidR="00CB2406" w:rsidRPr="00664C35" w:rsidRDefault="00CB2406" w:rsidP="007114D5">
      <w:pPr>
        <w:jc w:val="right"/>
        <w:rPr>
          <w:rFonts w:ascii="Times New Roman" w:hAnsi="Times New Roman"/>
          <w:sz w:val="23"/>
          <w:szCs w:val="23"/>
        </w:rPr>
      </w:pPr>
    </w:p>
    <w:p w14:paraId="5D02E553" w14:textId="532499F0" w:rsidR="00AA78D6" w:rsidRPr="00664C35" w:rsidRDefault="00AA78D6" w:rsidP="007114D5">
      <w:pPr>
        <w:jc w:val="right"/>
        <w:rPr>
          <w:rFonts w:ascii="Times New Roman" w:hAnsi="Times New Roman"/>
          <w:sz w:val="23"/>
          <w:szCs w:val="23"/>
        </w:rPr>
      </w:pPr>
    </w:p>
    <w:p w14:paraId="3E325E89" w14:textId="2D617926" w:rsidR="00AA78D6" w:rsidRPr="00664C35" w:rsidRDefault="00AA78D6" w:rsidP="007114D5">
      <w:pPr>
        <w:jc w:val="right"/>
        <w:rPr>
          <w:rFonts w:ascii="Times New Roman" w:hAnsi="Times New Roman"/>
          <w:sz w:val="23"/>
          <w:szCs w:val="23"/>
        </w:rPr>
      </w:pPr>
    </w:p>
    <w:p w14:paraId="0F71764F" w14:textId="0ED45D77" w:rsidR="00AA78D6" w:rsidRPr="00664C35" w:rsidRDefault="00AA78D6" w:rsidP="007114D5">
      <w:pPr>
        <w:jc w:val="right"/>
        <w:rPr>
          <w:rFonts w:ascii="Times New Roman" w:hAnsi="Times New Roman"/>
          <w:sz w:val="23"/>
          <w:szCs w:val="23"/>
        </w:rPr>
      </w:pPr>
    </w:p>
    <w:p w14:paraId="04124A84" w14:textId="4CC16AD7" w:rsidR="00AA78D6" w:rsidRPr="00664C35" w:rsidRDefault="00AA78D6" w:rsidP="007114D5">
      <w:pPr>
        <w:jc w:val="right"/>
        <w:rPr>
          <w:rFonts w:ascii="Times New Roman" w:hAnsi="Times New Roman"/>
          <w:sz w:val="23"/>
          <w:szCs w:val="23"/>
        </w:rPr>
      </w:pPr>
    </w:p>
    <w:p w14:paraId="332C9F7C" w14:textId="51EF28AB" w:rsidR="00AA78D6" w:rsidRPr="00664C35" w:rsidRDefault="00AA78D6" w:rsidP="007114D5">
      <w:pPr>
        <w:jc w:val="right"/>
        <w:rPr>
          <w:rFonts w:ascii="Times New Roman" w:hAnsi="Times New Roman"/>
          <w:sz w:val="23"/>
          <w:szCs w:val="23"/>
        </w:rPr>
      </w:pPr>
    </w:p>
    <w:p w14:paraId="5EF8130B" w14:textId="6DFF6E8D" w:rsidR="00AA78D6" w:rsidRPr="00664C35" w:rsidRDefault="00AA78D6" w:rsidP="007114D5">
      <w:pPr>
        <w:jc w:val="right"/>
        <w:rPr>
          <w:rFonts w:ascii="Times New Roman" w:hAnsi="Times New Roman"/>
          <w:sz w:val="23"/>
          <w:szCs w:val="23"/>
        </w:rPr>
      </w:pPr>
    </w:p>
    <w:p w14:paraId="7B410417" w14:textId="0846E3B7" w:rsidR="00AA78D6" w:rsidRPr="00664C35" w:rsidRDefault="00AA78D6" w:rsidP="007114D5">
      <w:pPr>
        <w:jc w:val="right"/>
        <w:rPr>
          <w:rFonts w:ascii="Times New Roman" w:hAnsi="Times New Roman"/>
          <w:sz w:val="23"/>
          <w:szCs w:val="23"/>
        </w:rPr>
      </w:pPr>
    </w:p>
    <w:p w14:paraId="229A929D" w14:textId="1EF74E2E" w:rsidR="00AA78D6" w:rsidRPr="00664C35" w:rsidRDefault="00AA78D6" w:rsidP="007114D5">
      <w:pPr>
        <w:jc w:val="right"/>
        <w:rPr>
          <w:rFonts w:ascii="Times New Roman" w:hAnsi="Times New Roman"/>
          <w:sz w:val="23"/>
          <w:szCs w:val="23"/>
        </w:rPr>
      </w:pPr>
    </w:p>
    <w:p w14:paraId="107EF695" w14:textId="71C66A9F" w:rsidR="00AA78D6" w:rsidRPr="00664C35" w:rsidRDefault="00AA78D6" w:rsidP="007114D5">
      <w:pPr>
        <w:jc w:val="right"/>
        <w:rPr>
          <w:rFonts w:ascii="Times New Roman" w:hAnsi="Times New Roman"/>
          <w:sz w:val="23"/>
          <w:szCs w:val="23"/>
        </w:rPr>
      </w:pPr>
    </w:p>
    <w:p w14:paraId="63F55450" w14:textId="55B07952" w:rsidR="00AA78D6" w:rsidRPr="00664C35" w:rsidRDefault="00AA78D6" w:rsidP="007114D5">
      <w:pPr>
        <w:jc w:val="right"/>
        <w:rPr>
          <w:rFonts w:ascii="Times New Roman" w:hAnsi="Times New Roman"/>
          <w:sz w:val="23"/>
          <w:szCs w:val="23"/>
        </w:rPr>
      </w:pPr>
    </w:p>
    <w:p w14:paraId="6E2B2D15" w14:textId="096D66DC" w:rsidR="00AA78D6" w:rsidRPr="00664C35" w:rsidRDefault="00AA78D6" w:rsidP="007114D5">
      <w:pPr>
        <w:jc w:val="right"/>
        <w:rPr>
          <w:rFonts w:ascii="Times New Roman" w:hAnsi="Times New Roman"/>
          <w:sz w:val="23"/>
          <w:szCs w:val="23"/>
        </w:rPr>
      </w:pPr>
    </w:p>
    <w:p w14:paraId="450FAC83" w14:textId="0559E5F9" w:rsidR="00AA78D6" w:rsidRPr="00664C35" w:rsidRDefault="00AA78D6" w:rsidP="007114D5">
      <w:pPr>
        <w:jc w:val="right"/>
        <w:rPr>
          <w:rFonts w:ascii="Times New Roman" w:hAnsi="Times New Roman"/>
          <w:sz w:val="23"/>
          <w:szCs w:val="23"/>
        </w:rPr>
      </w:pPr>
    </w:p>
    <w:p w14:paraId="64D846C4" w14:textId="581FA7B7" w:rsidR="00AA78D6" w:rsidRPr="00664C35" w:rsidRDefault="00AA78D6" w:rsidP="007114D5">
      <w:pPr>
        <w:jc w:val="right"/>
        <w:rPr>
          <w:rFonts w:ascii="Times New Roman" w:hAnsi="Times New Roman"/>
          <w:sz w:val="23"/>
          <w:szCs w:val="23"/>
        </w:rPr>
      </w:pPr>
    </w:p>
    <w:p w14:paraId="51720181" w14:textId="1DB08C87" w:rsidR="00AA78D6" w:rsidRPr="00664C35" w:rsidRDefault="00AA78D6" w:rsidP="007114D5">
      <w:pPr>
        <w:jc w:val="right"/>
        <w:rPr>
          <w:rFonts w:ascii="Times New Roman" w:hAnsi="Times New Roman"/>
          <w:sz w:val="23"/>
          <w:szCs w:val="23"/>
        </w:rPr>
      </w:pPr>
    </w:p>
    <w:p w14:paraId="190BE8A5" w14:textId="78E8ADFF" w:rsidR="00AA78D6" w:rsidRPr="00664C35" w:rsidRDefault="00AA78D6" w:rsidP="007114D5">
      <w:pPr>
        <w:jc w:val="right"/>
        <w:rPr>
          <w:rFonts w:ascii="Times New Roman" w:hAnsi="Times New Roman"/>
          <w:sz w:val="23"/>
          <w:szCs w:val="23"/>
        </w:rPr>
      </w:pPr>
    </w:p>
    <w:p w14:paraId="11680859" w14:textId="77777777" w:rsidR="00AA78D6" w:rsidRPr="00664C35" w:rsidRDefault="00AA78D6" w:rsidP="007114D5">
      <w:pPr>
        <w:jc w:val="right"/>
        <w:rPr>
          <w:rFonts w:ascii="Times New Roman" w:hAnsi="Times New Roman"/>
          <w:sz w:val="23"/>
          <w:szCs w:val="23"/>
        </w:rPr>
      </w:pPr>
    </w:p>
    <w:p w14:paraId="60B2A1F5" w14:textId="6BBDC67A" w:rsidR="007114D5" w:rsidRPr="00664C35" w:rsidRDefault="007114D5" w:rsidP="007114D5">
      <w:pPr>
        <w:jc w:val="right"/>
        <w:rPr>
          <w:rFonts w:ascii="Times New Roman" w:hAnsi="Times New Roman"/>
          <w:sz w:val="23"/>
          <w:szCs w:val="23"/>
        </w:rPr>
      </w:pPr>
      <w:r w:rsidRPr="00664C35">
        <w:rPr>
          <w:rFonts w:ascii="Times New Roman" w:hAnsi="Times New Roman"/>
          <w:sz w:val="23"/>
          <w:szCs w:val="23"/>
        </w:rPr>
        <w:t xml:space="preserve">Приложение № </w:t>
      </w:r>
      <w:r w:rsidR="00CD76AC" w:rsidRPr="00664C35">
        <w:rPr>
          <w:rFonts w:ascii="Times New Roman" w:hAnsi="Times New Roman"/>
          <w:sz w:val="23"/>
          <w:szCs w:val="23"/>
        </w:rPr>
        <w:t>3</w:t>
      </w:r>
    </w:p>
    <w:p w14:paraId="3FFC230C" w14:textId="77777777" w:rsidR="007114D5" w:rsidRPr="00664C35" w:rsidRDefault="007114D5" w:rsidP="007114D5">
      <w:pPr>
        <w:jc w:val="right"/>
        <w:rPr>
          <w:rFonts w:ascii="Times New Roman" w:hAnsi="Times New Roman"/>
          <w:sz w:val="23"/>
          <w:szCs w:val="23"/>
        </w:rPr>
      </w:pPr>
      <w:r w:rsidRPr="00664C35">
        <w:rPr>
          <w:rFonts w:ascii="Times New Roman" w:hAnsi="Times New Roman"/>
          <w:sz w:val="23"/>
          <w:szCs w:val="23"/>
        </w:rPr>
        <w:t>К договору № _________________</w:t>
      </w:r>
    </w:p>
    <w:p w14:paraId="46D9648B" w14:textId="77777777" w:rsidR="007114D5" w:rsidRPr="00664C35" w:rsidRDefault="007114D5" w:rsidP="007114D5">
      <w:pPr>
        <w:jc w:val="right"/>
        <w:rPr>
          <w:rFonts w:ascii="Times New Roman" w:hAnsi="Times New Roman"/>
          <w:sz w:val="23"/>
          <w:szCs w:val="23"/>
        </w:rPr>
      </w:pPr>
      <w:r w:rsidRPr="00664C35">
        <w:rPr>
          <w:rFonts w:ascii="Times New Roman" w:hAnsi="Times New Roman"/>
          <w:sz w:val="23"/>
          <w:szCs w:val="23"/>
        </w:rPr>
        <w:lastRenderedPageBreak/>
        <w:t>От «____» _____________ 20__г.</w:t>
      </w:r>
    </w:p>
    <w:p w14:paraId="017B9979" w14:textId="6E4D8D34" w:rsidR="007114D5" w:rsidRPr="00664C35" w:rsidRDefault="00CD76AC" w:rsidP="007114D5">
      <w:pPr>
        <w:jc w:val="center"/>
        <w:rPr>
          <w:rFonts w:ascii="Times New Roman" w:hAnsi="Times New Roman"/>
          <w:sz w:val="23"/>
          <w:szCs w:val="23"/>
        </w:rPr>
      </w:pPr>
      <w:r w:rsidRPr="00664C35">
        <w:rPr>
          <w:rFonts w:ascii="Times New Roman" w:hAnsi="Times New Roman"/>
          <w:sz w:val="23"/>
          <w:szCs w:val="23"/>
        </w:rPr>
        <w:t>Образец З</w:t>
      </w:r>
      <w:r w:rsidR="007114D5" w:rsidRPr="00664C35">
        <w:rPr>
          <w:rFonts w:ascii="Times New Roman" w:hAnsi="Times New Roman"/>
          <w:sz w:val="23"/>
          <w:szCs w:val="23"/>
        </w:rPr>
        <w:t>аявки</w:t>
      </w:r>
    </w:p>
    <w:p w14:paraId="7DBB5C7E" w14:textId="77777777" w:rsidR="007114D5" w:rsidRPr="00664C35" w:rsidRDefault="007114D5" w:rsidP="007114D5">
      <w:pPr>
        <w:jc w:val="center"/>
        <w:rPr>
          <w:rFonts w:ascii="Times New Roman" w:hAnsi="Times New Roman"/>
        </w:rPr>
      </w:pPr>
    </w:p>
    <w:tbl>
      <w:tblPr>
        <w:tblW w:w="881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700"/>
        <w:gridCol w:w="2165"/>
        <w:gridCol w:w="1842"/>
        <w:gridCol w:w="1560"/>
        <w:gridCol w:w="992"/>
        <w:gridCol w:w="1560"/>
      </w:tblGrid>
      <w:tr w:rsidR="00166D52" w:rsidRPr="00664C35" w14:paraId="0C04F82B" w14:textId="7701DB03" w:rsidTr="00166D52">
        <w:trPr>
          <w:trHeight w:val="441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84E0E" w14:textId="77777777" w:rsidR="00166D52" w:rsidRPr="00664C35" w:rsidRDefault="00166D52" w:rsidP="00166D5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4C35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72CE6" w14:textId="77777777" w:rsidR="00166D52" w:rsidRPr="00664C35" w:rsidRDefault="00166D52" w:rsidP="00166D5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4C35">
              <w:rPr>
                <w:rFonts w:ascii="Times New Roman" w:hAnsi="Times New Roman"/>
                <w:sz w:val="20"/>
                <w:szCs w:val="20"/>
              </w:rPr>
              <w:t>Наименование товара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8C569" w14:textId="0FD19EC2" w:rsidR="00166D52" w:rsidRPr="00664C35" w:rsidRDefault="00166D52" w:rsidP="00166D52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664C35">
              <w:rPr>
                <w:rFonts w:ascii="Times New Roman" w:hAnsi="Times New Roman"/>
                <w:sz w:val="20"/>
                <w:szCs w:val="20"/>
              </w:rPr>
              <w:t>Размер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9FD9F" w14:textId="7CCF6471" w:rsidR="00166D52" w:rsidRPr="00664C35" w:rsidRDefault="00166D52" w:rsidP="00166D52">
            <w:pPr>
              <w:jc w:val="center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664C35">
              <w:rPr>
                <w:rFonts w:ascii="Times New Roman" w:hAnsi="Times New Roman"/>
                <w:sz w:val="20"/>
                <w:szCs w:val="20"/>
              </w:rPr>
              <w:t>Рост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3AA9D" w14:textId="352A1648" w:rsidR="00166D52" w:rsidRPr="00664C35" w:rsidRDefault="00166D52" w:rsidP="00166D5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64C35">
              <w:rPr>
                <w:rFonts w:ascii="Times New Roman" w:hAnsi="Times New Roman"/>
                <w:sz w:val="20"/>
                <w:szCs w:val="20"/>
              </w:rPr>
              <w:t>Ед. изм.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C0AB0" w14:textId="025A1F22" w:rsidR="00166D52" w:rsidRPr="00664C35" w:rsidRDefault="00166D52" w:rsidP="00166D52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664C35">
              <w:rPr>
                <w:rFonts w:ascii="Times New Roman" w:hAnsi="Times New Roman"/>
                <w:sz w:val="18"/>
                <w:szCs w:val="18"/>
              </w:rPr>
              <w:t>Кол-во</w:t>
            </w:r>
          </w:p>
        </w:tc>
      </w:tr>
      <w:tr w:rsidR="00166D52" w:rsidRPr="00664C35" w14:paraId="645B3851" w14:textId="2372BA83" w:rsidTr="00166D52">
        <w:trPr>
          <w:trHeight w:val="35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146C3" w14:textId="77777777" w:rsidR="00166D52" w:rsidRPr="00664C35" w:rsidRDefault="00166D52" w:rsidP="007114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48912" w14:textId="77777777" w:rsidR="00166D52" w:rsidRPr="00664C35" w:rsidRDefault="00166D52" w:rsidP="007114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72DE9" w14:textId="77777777" w:rsidR="00166D52" w:rsidRPr="00664C35" w:rsidRDefault="00166D52" w:rsidP="007114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9098D" w14:textId="77777777" w:rsidR="00166D52" w:rsidRPr="00664C35" w:rsidRDefault="00166D52" w:rsidP="007114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00521E" w14:textId="77777777" w:rsidR="00166D52" w:rsidRPr="00664C35" w:rsidRDefault="00166D52" w:rsidP="007114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9EC64" w14:textId="77777777" w:rsidR="00166D52" w:rsidRPr="00664C35" w:rsidRDefault="00166D52" w:rsidP="007114D5">
            <w:pPr>
              <w:jc w:val="center"/>
              <w:rPr>
                <w:rFonts w:ascii="Times New Roman" w:hAnsi="Times New Roman"/>
              </w:rPr>
            </w:pPr>
          </w:p>
        </w:tc>
      </w:tr>
      <w:tr w:rsidR="00166D52" w:rsidRPr="00664C35" w14:paraId="5CFA1320" w14:textId="119E5FAB" w:rsidTr="00166D52">
        <w:trPr>
          <w:trHeight w:val="35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C5917" w14:textId="77777777" w:rsidR="00166D52" w:rsidRPr="00664C35" w:rsidRDefault="00166D52" w:rsidP="007114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27CC8" w14:textId="77777777" w:rsidR="00166D52" w:rsidRPr="00664C35" w:rsidRDefault="00166D52" w:rsidP="007114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4E3C3" w14:textId="77777777" w:rsidR="00166D52" w:rsidRPr="00664C35" w:rsidRDefault="00166D52" w:rsidP="007114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29B10" w14:textId="77777777" w:rsidR="00166D52" w:rsidRPr="00664C35" w:rsidRDefault="00166D52" w:rsidP="007114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38BE1" w14:textId="77777777" w:rsidR="00166D52" w:rsidRPr="00664C35" w:rsidRDefault="00166D52" w:rsidP="007114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8E476" w14:textId="77777777" w:rsidR="00166D52" w:rsidRPr="00664C35" w:rsidRDefault="00166D52" w:rsidP="007114D5">
            <w:pPr>
              <w:jc w:val="center"/>
              <w:rPr>
                <w:rFonts w:ascii="Times New Roman" w:hAnsi="Times New Roman"/>
              </w:rPr>
            </w:pPr>
          </w:p>
        </w:tc>
      </w:tr>
      <w:tr w:rsidR="0008287D" w:rsidRPr="00664C35" w14:paraId="2B4C7DE5" w14:textId="77777777" w:rsidTr="00166D52">
        <w:trPr>
          <w:trHeight w:val="35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AB73E" w14:textId="77777777" w:rsidR="0008287D" w:rsidRPr="00664C35" w:rsidRDefault="0008287D" w:rsidP="007114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4B23F" w14:textId="77777777" w:rsidR="0008287D" w:rsidRPr="00664C35" w:rsidRDefault="0008287D" w:rsidP="007114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E3F1" w14:textId="77777777" w:rsidR="0008287D" w:rsidRPr="00664C35" w:rsidRDefault="0008287D" w:rsidP="007114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37237" w14:textId="77777777" w:rsidR="0008287D" w:rsidRPr="00664C35" w:rsidRDefault="0008287D" w:rsidP="007114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15D68" w14:textId="77777777" w:rsidR="0008287D" w:rsidRPr="00664C35" w:rsidRDefault="0008287D" w:rsidP="007114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25D0" w14:textId="77777777" w:rsidR="0008287D" w:rsidRPr="00664C35" w:rsidRDefault="0008287D" w:rsidP="007114D5">
            <w:pPr>
              <w:jc w:val="center"/>
              <w:rPr>
                <w:rFonts w:ascii="Times New Roman" w:hAnsi="Times New Roman"/>
              </w:rPr>
            </w:pPr>
          </w:p>
        </w:tc>
      </w:tr>
      <w:tr w:rsidR="0008287D" w:rsidRPr="00664C35" w14:paraId="0364C42F" w14:textId="77777777" w:rsidTr="00166D52">
        <w:trPr>
          <w:trHeight w:val="352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4F8EA" w14:textId="77777777" w:rsidR="0008287D" w:rsidRPr="00664C35" w:rsidRDefault="0008287D" w:rsidP="007114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DD1C5" w14:textId="77777777" w:rsidR="0008287D" w:rsidRPr="00664C35" w:rsidRDefault="0008287D" w:rsidP="007114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4537" w14:textId="77777777" w:rsidR="0008287D" w:rsidRPr="00664C35" w:rsidRDefault="0008287D" w:rsidP="007114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0FDE" w14:textId="77777777" w:rsidR="0008287D" w:rsidRPr="00664C35" w:rsidRDefault="0008287D" w:rsidP="007114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669D07" w14:textId="77777777" w:rsidR="0008287D" w:rsidRPr="00664C35" w:rsidRDefault="0008287D" w:rsidP="007114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2E62B" w14:textId="77777777" w:rsidR="0008287D" w:rsidRPr="00664C35" w:rsidRDefault="0008287D" w:rsidP="007114D5">
            <w:pPr>
              <w:jc w:val="center"/>
              <w:rPr>
                <w:rFonts w:ascii="Times New Roman" w:hAnsi="Times New Roman"/>
              </w:rPr>
            </w:pPr>
          </w:p>
        </w:tc>
      </w:tr>
      <w:tr w:rsidR="00166D52" w:rsidRPr="00664C35" w14:paraId="2FBB71CB" w14:textId="4CF14554" w:rsidTr="0008287D">
        <w:trPr>
          <w:trHeight w:val="398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BC8B0B" w14:textId="77777777" w:rsidR="00166D52" w:rsidRPr="00664C35" w:rsidRDefault="00166D52" w:rsidP="007114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EE55C" w14:textId="77777777" w:rsidR="00166D52" w:rsidRPr="00664C35" w:rsidRDefault="00166D52" w:rsidP="007114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1B539" w14:textId="77777777" w:rsidR="00166D52" w:rsidRPr="00664C35" w:rsidRDefault="00166D52" w:rsidP="007114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21BF5" w14:textId="77777777" w:rsidR="00166D52" w:rsidRPr="00664C35" w:rsidRDefault="00166D52" w:rsidP="007114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74E16" w14:textId="77777777" w:rsidR="00166D52" w:rsidRPr="00664C35" w:rsidRDefault="00166D52" w:rsidP="007114D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D85C6" w14:textId="77777777" w:rsidR="00166D52" w:rsidRPr="00664C35" w:rsidRDefault="00166D52" w:rsidP="007114D5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45093D61" w14:textId="77777777" w:rsidR="007114D5" w:rsidRPr="00664C35" w:rsidRDefault="007114D5" w:rsidP="007114D5">
      <w:pPr>
        <w:rPr>
          <w:rFonts w:ascii="Times New Roman" w:hAnsi="Times New Roman"/>
        </w:rPr>
      </w:pPr>
    </w:p>
    <w:p w14:paraId="4D1EA126" w14:textId="77777777" w:rsidR="00CD76AC" w:rsidRPr="00664C35" w:rsidRDefault="00CD76AC" w:rsidP="00CD76AC">
      <w:pPr>
        <w:pStyle w:val="a8"/>
        <w:rPr>
          <w:b w:val="0"/>
          <w:bCs/>
          <w:sz w:val="23"/>
          <w:szCs w:val="23"/>
        </w:rPr>
      </w:pPr>
    </w:p>
    <w:p w14:paraId="7AA6F106" w14:textId="70236A9C" w:rsidR="00CD76AC" w:rsidRPr="00664C35" w:rsidRDefault="00CD76AC" w:rsidP="00CD76AC">
      <w:pPr>
        <w:pStyle w:val="a8"/>
        <w:rPr>
          <w:b w:val="0"/>
          <w:bCs/>
          <w:sz w:val="23"/>
          <w:szCs w:val="23"/>
        </w:rPr>
      </w:pPr>
      <w:r w:rsidRPr="00664C35">
        <w:rPr>
          <w:b w:val="0"/>
          <w:bCs/>
          <w:sz w:val="23"/>
          <w:szCs w:val="23"/>
        </w:rPr>
        <w:t xml:space="preserve">Дата поставки: </w:t>
      </w:r>
      <w:r w:rsidR="00A239B6" w:rsidRPr="00664C35">
        <w:rPr>
          <w:b w:val="0"/>
          <w:bCs/>
          <w:sz w:val="23"/>
          <w:szCs w:val="23"/>
          <w:u w:val="single"/>
        </w:rPr>
        <w:t>_________________</w:t>
      </w:r>
      <w:r w:rsidRPr="00664C35">
        <w:rPr>
          <w:b w:val="0"/>
          <w:bCs/>
          <w:sz w:val="23"/>
          <w:szCs w:val="23"/>
        </w:rPr>
        <w:t>___________________</w:t>
      </w:r>
    </w:p>
    <w:p w14:paraId="71796D3C" w14:textId="77777777" w:rsidR="00CD76AC" w:rsidRPr="00664C35" w:rsidRDefault="00CD76AC" w:rsidP="00CD76AC">
      <w:pPr>
        <w:pStyle w:val="a8"/>
        <w:rPr>
          <w:b w:val="0"/>
          <w:bCs/>
          <w:sz w:val="23"/>
          <w:szCs w:val="23"/>
        </w:rPr>
      </w:pPr>
    </w:p>
    <w:p w14:paraId="5A6092F4" w14:textId="2F80ED88" w:rsidR="00CD76AC" w:rsidRPr="00664C35" w:rsidRDefault="00CD76AC" w:rsidP="00CD76AC">
      <w:pPr>
        <w:pStyle w:val="a8"/>
        <w:rPr>
          <w:b w:val="0"/>
          <w:bCs/>
          <w:sz w:val="23"/>
          <w:szCs w:val="23"/>
        </w:rPr>
      </w:pPr>
      <w:r w:rsidRPr="00664C35">
        <w:rPr>
          <w:b w:val="0"/>
          <w:bCs/>
          <w:sz w:val="23"/>
          <w:szCs w:val="23"/>
        </w:rPr>
        <w:t xml:space="preserve">Адрес </w:t>
      </w:r>
      <w:r w:rsidR="00AA78D6" w:rsidRPr="00664C35">
        <w:rPr>
          <w:b w:val="0"/>
          <w:bCs/>
          <w:sz w:val="23"/>
          <w:szCs w:val="23"/>
        </w:rPr>
        <w:t>доставки:</w:t>
      </w:r>
      <w:r w:rsidR="00AA78D6" w:rsidRPr="00664C35">
        <w:rPr>
          <w:b w:val="0"/>
          <w:bCs/>
          <w:sz w:val="23"/>
          <w:szCs w:val="23"/>
          <w:u w:val="single"/>
        </w:rPr>
        <w:t xml:space="preserve"> _</w:t>
      </w:r>
      <w:r w:rsidR="00D408B8" w:rsidRPr="00664C35">
        <w:rPr>
          <w:b w:val="0"/>
          <w:bCs/>
          <w:sz w:val="23"/>
          <w:szCs w:val="23"/>
          <w:u w:val="single"/>
        </w:rPr>
        <w:t>________________</w:t>
      </w:r>
      <w:r w:rsidRPr="00664C35">
        <w:rPr>
          <w:b w:val="0"/>
          <w:bCs/>
          <w:sz w:val="23"/>
          <w:szCs w:val="23"/>
        </w:rPr>
        <w:t>___________________</w:t>
      </w:r>
    </w:p>
    <w:p w14:paraId="45F273BB" w14:textId="77777777" w:rsidR="00CD76AC" w:rsidRPr="00664C35" w:rsidRDefault="00CD76AC" w:rsidP="00CD76AC">
      <w:pPr>
        <w:pStyle w:val="a8"/>
        <w:rPr>
          <w:b w:val="0"/>
          <w:bCs/>
          <w:sz w:val="23"/>
          <w:szCs w:val="23"/>
        </w:rPr>
      </w:pPr>
    </w:p>
    <w:p w14:paraId="014EA5A7" w14:textId="56469336" w:rsidR="00CD76AC" w:rsidRPr="00664C35" w:rsidRDefault="00CD76AC" w:rsidP="00CD76AC">
      <w:pPr>
        <w:pStyle w:val="a8"/>
        <w:rPr>
          <w:b w:val="0"/>
          <w:bCs/>
          <w:sz w:val="23"/>
          <w:szCs w:val="23"/>
        </w:rPr>
      </w:pPr>
      <w:r w:rsidRPr="00664C35">
        <w:rPr>
          <w:b w:val="0"/>
          <w:bCs/>
          <w:sz w:val="23"/>
          <w:szCs w:val="23"/>
        </w:rPr>
        <w:t xml:space="preserve">Дата формирования Заявки: </w:t>
      </w:r>
      <w:r w:rsidRPr="00664C35">
        <w:rPr>
          <w:b w:val="0"/>
          <w:bCs/>
          <w:sz w:val="23"/>
          <w:szCs w:val="23"/>
        </w:rPr>
        <w:softHyphen/>
      </w:r>
      <w:r w:rsidRPr="00664C35">
        <w:rPr>
          <w:b w:val="0"/>
          <w:bCs/>
          <w:sz w:val="23"/>
          <w:szCs w:val="23"/>
          <w:vertAlign w:val="subscript"/>
        </w:rPr>
        <w:softHyphen/>
      </w:r>
      <w:r w:rsidRPr="00664C35">
        <w:rPr>
          <w:b w:val="0"/>
          <w:bCs/>
          <w:sz w:val="23"/>
          <w:szCs w:val="23"/>
          <w:vertAlign w:val="subscript"/>
        </w:rPr>
        <w:softHyphen/>
      </w:r>
      <w:r w:rsidRPr="00664C35">
        <w:rPr>
          <w:b w:val="0"/>
          <w:bCs/>
          <w:sz w:val="23"/>
          <w:szCs w:val="23"/>
          <w:vertAlign w:val="subscript"/>
        </w:rPr>
        <w:softHyphen/>
      </w:r>
      <w:r w:rsidRPr="00664C35">
        <w:rPr>
          <w:b w:val="0"/>
          <w:bCs/>
          <w:sz w:val="23"/>
          <w:szCs w:val="23"/>
          <w:vertAlign w:val="subscript"/>
        </w:rPr>
        <w:softHyphen/>
      </w:r>
      <w:r w:rsidRPr="00664C35">
        <w:rPr>
          <w:b w:val="0"/>
          <w:bCs/>
          <w:sz w:val="23"/>
          <w:szCs w:val="23"/>
          <w:vertAlign w:val="subscript"/>
        </w:rPr>
        <w:softHyphen/>
        <w:t>_</w:t>
      </w:r>
      <w:r w:rsidRPr="00664C35">
        <w:rPr>
          <w:b w:val="0"/>
          <w:bCs/>
          <w:sz w:val="23"/>
          <w:szCs w:val="23"/>
        </w:rPr>
        <w:t>_____________</w:t>
      </w:r>
    </w:p>
    <w:p w14:paraId="77CED545" w14:textId="77777777" w:rsidR="001C3960" w:rsidRPr="00664C35" w:rsidRDefault="001C3960" w:rsidP="00CD76AC">
      <w:pPr>
        <w:pStyle w:val="a8"/>
        <w:rPr>
          <w:b w:val="0"/>
          <w:bCs/>
          <w:sz w:val="23"/>
          <w:szCs w:val="23"/>
        </w:rPr>
      </w:pPr>
    </w:p>
    <w:p w14:paraId="4135AD8B" w14:textId="6C8A74C7" w:rsidR="00CD76AC" w:rsidRPr="00664C35" w:rsidRDefault="00CD76AC" w:rsidP="00CD76AC">
      <w:pPr>
        <w:pStyle w:val="a8"/>
        <w:rPr>
          <w:b w:val="0"/>
          <w:bCs/>
          <w:sz w:val="23"/>
          <w:szCs w:val="23"/>
        </w:rPr>
      </w:pPr>
      <w:r w:rsidRPr="00664C35">
        <w:rPr>
          <w:b w:val="0"/>
          <w:bCs/>
          <w:sz w:val="23"/>
          <w:szCs w:val="23"/>
        </w:rPr>
        <w:t>Дата получения Заявки</w:t>
      </w:r>
      <w:r w:rsidR="001C3960" w:rsidRPr="00664C35">
        <w:rPr>
          <w:b w:val="0"/>
          <w:bCs/>
          <w:sz w:val="23"/>
          <w:szCs w:val="23"/>
        </w:rPr>
        <w:t xml:space="preserve"> </w:t>
      </w:r>
      <w:r w:rsidR="001C3960" w:rsidRPr="00664C35">
        <w:rPr>
          <w:b w:val="0"/>
          <w:bCs/>
          <w:sz w:val="23"/>
          <w:szCs w:val="23"/>
          <w:u w:val="single"/>
        </w:rPr>
        <w:t>_______________</w:t>
      </w:r>
      <w:r w:rsidRPr="00664C35">
        <w:rPr>
          <w:b w:val="0"/>
          <w:bCs/>
          <w:sz w:val="23"/>
          <w:szCs w:val="23"/>
        </w:rPr>
        <w:t>_______________</w:t>
      </w:r>
    </w:p>
    <w:p w14:paraId="6EACF2D5" w14:textId="7BECC71E" w:rsidR="007114D5" w:rsidRPr="00664C35" w:rsidRDefault="007114D5" w:rsidP="007114D5">
      <w:pPr>
        <w:rPr>
          <w:rFonts w:ascii="Times New Roman" w:hAnsi="Times New Roman"/>
          <w:bCs/>
          <w:sz w:val="18"/>
          <w:szCs w:val="18"/>
        </w:rPr>
      </w:pPr>
    </w:p>
    <w:p w14:paraId="459FBFE9" w14:textId="77777777" w:rsidR="007114D5" w:rsidRPr="00664C35" w:rsidRDefault="007114D5" w:rsidP="007114D5">
      <w:pPr>
        <w:rPr>
          <w:rFonts w:ascii="Times New Roman" w:hAnsi="Times New Roman"/>
        </w:rPr>
      </w:pPr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4786"/>
        <w:gridCol w:w="4785"/>
      </w:tblGrid>
      <w:tr w:rsidR="00115A20" w:rsidRPr="00664C35" w14:paraId="0489365E" w14:textId="77777777" w:rsidTr="00BE0632">
        <w:trPr>
          <w:trHeight w:val="2458"/>
        </w:trPr>
        <w:tc>
          <w:tcPr>
            <w:tcW w:w="4786" w:type="dxa"/>
          </w:tcPr>
          <w:p w14:paraId="10321398" w14:textId="77777777" w:rsidR="007114D5" w:rsidRPr="00664C35" w:rsidRDefault="007114D5" w:rsidP="00BE0632">
            <w:pPr>
              <w:keepNext/>
              <w:rPr>
                <w:rFonts w:ascii="Times New Roman" w:hAnsi="Times New Roman"/>
                <w:bCs/>
              </w:rPr>
            </w:pPr>
            <w:r w:rsidRPr="00664C35">
              <w:rPr>
                <w:rFonts w:ascii="Times New Roman" w:hAnsi="Times New Roman"/>
                <w:bCs/>
              </w:rPr>
              <w:t>Заказчик</w:t>
            </w:r>
          </w:p>
          <w:p w14:paraId="6C265F25" w14:textId="77777777" w:rsidR="007114D5" w:rsidRPr="00664C35" w:rsidRDefault="007114D5" w:rsidP="00BE0632">
            <w:pPr>
              <w:keepNext/>
              <w:rPr>
                <w:rFonts w:ascii="Times New Roman" w:hAnsi="Times New Roman"/>
                <w:bCs/>
              </w:rPr>
            </w:pPr>
          </w:p>
          <w:p w14:paraId="5CD38D2E" w14:textId="77777777" w:rsidR="007114D5" w:rsidRPr="00664C35" w:rsidRDefault="007114D5" w:rsidP="00BE0632">
            <w:pPr>
              <w:keepNext/>
              <w:rPr>
                <w:rFonts w:ascii="Times New Roman" w:hAnsi="Times New Roman"/>
                <w:bCs/>
              </w:rPr>
            </w:pPr>
          </w:p>
          <w:p w14:paraId="3ADC1479" w14:textId="335E2B12" w:rsidR="007114D5" w:rsidRPr="00664C35" w:rsidRDefault="007114D5" w:rsidP="00BE0632">
            <w:pPr>
              <w:keepNext/>
              <w:rPr>
                <w:rFonts w:ascii="Times New Roman" w:hAnsi="Times New Roman"/>
                <w:bCs/>
              </w:rPr>
            </w:pPr>
            <w:r w:rsidRPr="00664C35">
              <w:rPr>
                <w:rFonts w:ascii="Times New Roman" w:hAnsi="Times New Roman"/>
                <w:bCs/>
              </w:rPr>
              <w:t>Г</w:t>
            </w:r>
            <w:r w:rsidR="002645BB" w:rsidRPr="00664C35">
              <w:rPr>
                <w:rFonts w:ascii="Times New Roman" w:hAnsi="Times New Roman"/>
                <w:bCs/>
              </w:rPr>
              <w:t>лавный инженер</w:t>
            </w:r>
            <w:r w:rsidRPr="00664C35">
              <w:rPr>
                <w:rFonts w:ascii="Times New Roman" w:hAnsi="Times New Roman"/>
                <w:bCs/>
              </w:rPr>
              <w:t xml:space="preserve"> </w:t>
            </w:r>
          </w:p>
          <w:p w14:paraId="64C06BBE" w14:textId="3D52302D" w:rsidR="007114D5" w:rsidRPr="00664C35" w:rsidRDefault="007114D5" w:rsidP="00BE0632">
            <w:pPr>
              <w:keepNext/>
              <w:rPr>
                <w:rFonts w:ascii="Times New Roman" w:hAnsi="Times New Roman"/>
                <w:bCs/>
              </w:rPr>
            </w:pPr>
            <w:r w:rsidRPr="00664C35">
              <w:rPr>
                <w:rFonts w:ascii="Times New Roman" w:hAnsi="Times New Roman"/>
                <w:bCs/>
              </w:rPr>
              <w:t>АО «СПП «Невское»</w:t>
            </w:r>
          </w:p>
          <w:p w14:paraId="280A3BFA" w14:textId="5BE51DF0" w:rsidR="007114D5" w:rsidRPr="00664C35" w:rsidRDefault="007114D5" w:rsidP="00BE0632">
            <w:pPr>
              <w:rPr>
                <w:rFonts w:ascii="Times New Roman" w:hAnsi="Times New Roman"/>
              </w:rPr>
            </w:pPr>
            <w:r w:rsidRPr="00664C35">
              <w:rPr>
                <w:rFonts w:ascii="Times New Roman" w:hAnsi="Times New Roman"/>
              </w:rPr>
              <w:t>___________________ /</w:t>
            </w:r>
            <w:r w:rsidR="002645BB" w:rsidRPr="00664C35">
              <w:rPr>
                <w:rFonts w:ascii="Times New Roman" w:hAnsi="Times New Roman"/>
              </w:rPr>
              <w:t>Войнова Е.А.</w:t>
            </w:r>
            <w:r w:rsidRPr="00664C35">
              <w:rPr>
                <w:rFonts w:ascii="Times New Roman" w:hAnsi="Times New Roman"/>
              </w:rPr>
              <w:t>./</w:t>
            </w:r>
          </w:p>
          <w:p w14:paraId="2BABAD61" w14:textId="77777777" w:rsidR="007114D5" w:rsidRPr="00664C35" w:rsidRDefault="007114D5" w:rsidP="00BE0632">
            <w:pPr>
              <w:rPr>
                <w:rFonts w:ascii="Times New Roman" w:hAnsi="Times New Roman"/>
              </w:rPr>
            </w:pPr>
            <w:r w:rsidRPr="00664C35">
              <w:rPr>
                <w:rFonts w:ascii="Times New Roman" w:hAnsi="Times New Roman"/>
              </w:rPr>
              <w:t>«____»_____________ 20__г.</w:t>
            </w:r>
          </w:p>
          <w:p w14:paraId="7427279E" w14:textId="77777777" w:rsidR="007114D5" w:rsidRPr="00664C35" w:rsidRDefault="007114D5" w:rsidP="00BE0632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4785" w:type="dxa"/>
          </w:tcPr>
          <w:p w14:paraId="1D27E03F" w14:textId="77777777" w:rsidR="007114D5" w:rsidRPr="00664C35" w:rsidRDefault="007114D5" w:rsidP="00BE0632">
            <w:pPr>
              <w:rPr>
                <w:rFonts w:ascii="Times New Roman" w:hAnsi="Times New Roman"/>
                <w:bCs/>
              </w:rPr>
            </w:pPr>
            <w:r w:rsidRPr="00664C35">
              <w:rPr>
                <w:rFonts w:ascii="Times New Roman" w:hAnsi="Times New Roman"/>
                <w:bCs/>
              </w:rPr>
              <w:t>Поставщик</w:t>
            </w:r>
          </w:p>
          <w:p w14:paraId="1DD29081" w14:textId="77777777" w:rsidR="007114D5" w:rsidRPr="00664C35" w:rsidRDefault="007114D5" w:rsidP="00BE0632">
            <w:pPr>
              <w:rPr>
                <w:rFonts w:ascii="Times New Roman" w:hAnsi="Times New Roman"/>
                <w:bCs/>
              </w:rPr>
            </w:pPr>
          </w:p>
          <w:p w14:paraId="6DA43A43" w14:textId="01168CF4" w:rsidR="007114D5" w:rsidRPr="00664C35" w:rsidRDefault="007114D5" w:rsidP="00BE0632">
            <w:pPr>
              <w:rPr>
                <w:rFonts w:ascii="Times New Roman" w:hAnsi="Times New Roman"/>
                <w:bCs/>
              </w:rPr>
            </w:pPr>
          </w:p>
          <w:p w14:paraId="592A2B81" w14:textId="77777777" w:rsidR="001C3960" w:rsidRPr="00664C35" w:rsidRDefault="001C3960" w:rsidP="00BE0632">
            <w:pPr>
              <w:rPr>
                <w:rFonts w:ascii="Times New Roman" w:hAnsi="Times New Roman"/>
                <w:bCs/>
              </w:rPr>
            </w:pPr>
          </w:p>
          <w:p w14:paraId="505C1366" w14:textId="77777777" w:rsidR="007114D5" w:rsidRPr="00664C35" w:rsidRDefault="007114D5" w:rsidP="00BE0632">
            <w:pPr>
              <w:rPr>
                <w:rFonts w:ascii="Times New Roman" w:hAnsi="Times New Roman"/>
                <w:bCs/>
              </w:rPr>
            </w:pPr>
          </w:p>
          <w:p w14:paraId="77612204" w14:textId="77777777" w:rsidR="007114D5" w:rsidRPr="00664C35" w:rsidRDefault="007114D5" w:rsidP="00BE0632">
            <w:pPr>
              <w:rPr>
                <w:rFonts w:ascii="Times New Roman" w:hAnsi="Times New Roman"/>
                <w:bCs/>
              </w:rPr>
            </w:pPr>
            <w:r w:rsidRPr="00664C35">
              <w:rPr>
                <w:rFonts w:ascii="Times New Roman" w:hAnsi="Times New Roman"/>
                <w:bCs/>
              </w:rPr>
              <w:t xml:space="preserve">________________ </w:t>
            </w:r>
          </w:p>
          <w:p w14:paraId="6462FE38" w14:textId="77777777" w:rsidR="007114D5" w:rsidRPr="00664C35" w:rsidRDefault="007114D5" w:rsidP="00BE0632">
            <w:pPr>
              <w:rPr>
                <w:rFonts w:ascii="Times New Roman" w:hAnsi="Times New Roman"/>
              </w:rPr>
            </w:pPr>
            <w:r w:rsidRPr="00664C35">
              <w:rPr>
                <w:rFonts w:ascii="Times New Roman" w:hAnsi="Times New Roman"/>
              </w:rPr>
              <w:t>«____»_____________ 20__г.</w:t>
            </w:r>
          </w:p>
          <w:p w14:paraId="44BF9378" w14:textId="77777777" w:rsidR="007114D5" w:rsidRPr="00664C35" w:rsidRDefault="007114D5" w:rsidP="00BE0632">
            <w:pPr>
              <w:rPr>
                <w:rFonts w:ascii="Times New Roman" w:hAnsi="Times New Roman"/>
              </w:rPr>
            </w:pPr>
          </w:p>
        </w:tc>
      </w:tr>
    </w:tbl>
    <w:p w14:paraId="3A0158A6" w14:textId="77777777" w:rsidR="007114D5" w:rsidRPr="00664C35" w:rsidRDefault="007114D5" w:rsidP="000D2CFC">
      <w:pPr>
        <w:rPr>
          <w:rFonts w:ascii="Times New Roman" w:hAnsi="Times New Roman"/>
          <w:sz w:val="28"/>
          <w:szCs w:val="28"/>
        </w:rPr>
      </w:pPr>
    </w:p>
    <w:sectPr w:rsidR="007114D5" w:rsidRPr="00664C35" w:rsidSect="00CD0189">
      <w:footerReference w:type="even" r:id="rId10"/>
      <w:footerReference w:type="default" r:id="rId11"/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C54C6" w14:textId="77777777" w:rsidR="00127075" w:rsidRDefault="00127075" w:rsidP="00B33BD7">
      <w:pPr>
        <w:spacing w:after="0" w:line="240" w:lineRule="auto"/>
      </w:pPr>
      <w:r>
        <w:separator/>
      </w:r>
    </w:p>
  </w:endnote>
  <w:endnote w:type="continuationSeparator" w:id="0">
    <w:p w14:paraId="75BED61E" w14:textId="77777777" w:rsidR="00127075" w:rsidRDefault="00127075" w:rsidP="00B33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1D73C" w14:textId="77777777" w:rsidR="00152916" w:rsidRDefault="008C4364" w:rsidP="00152916">
    <w:pPr>
      <w:pStyle w:val="a4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152916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826845">
      <w:rPr>
        <w:rStyle w:val="af"/>
        <w:noProof/>
      </w:rPr>
      <w:t>11</w:t>
    </w:r>
    <w:r>
      <w:rPr>
        <w:rStyle w:val="af"/>
      </w:rPr>
      <w:fldChar w:fldCharType="end"/>
    </w:r>
  </w:p>
  <w:p w14:paraId="36EAF688" w14:textId="77777777" w:rsidR="00152916" w:rsidRDefault="00152916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9E82C" w14:textId="77777777" w:rsidR="00152916" w:rsidRPr="00387A91" w:rsidRDefault="008C4364" w:rsidP="00152916">
    <w:pPr>
      <w:pStyle w:val="a4"/>
      <w:framePr w:wrap="around" w:vAnchor="text" w:hAnchor="margin" w:xAlign="center" w:y="1"/>
      <w:rPr>
        <w:rStyle w:val="af"/>
      </w:rPr>
    </w:pPr>
    <w:r w:rsidRPr="00387A91">
      <w:rPr>
        <w:rStyle w:val="af"/>
      </w:rPr>
      <w:fldChar w:fldCharType="begin"/>
    </w:r>
    <w:r w:rsidR="00152916" w:rsidRPr="00387A91">
      <w:rPr>
        <w:rStyle w:val="af"/>
      </w:rPr>
      <w:instrText xml:space="preserve">PAGE  </w:instrText>
    </w:r>
    <w:r w:rsidRPr="00387A91">
      <w:rPr>
        <w:rStyle w:val="af"/>
      </w:rPr>
      <w:fldChar w:fldCharType="separate"/>
    </w:r>
    <w:r w:rsidR="000B4CF2">
      <w:rPr>
        <w:rStyle w:val="af"/>
        <w:noProof/>
      </w:rPr>
      <w:t>6</w:t>
    </w:r>
    <w:r w:rsidRPr="00387A91">
      <w:rPr>
        <w:rStyle w:val="af"/>
      </w:rPr>
      <w:fldChar w:fldCharType="end"/>
    </w:r>
  </w:p>
  <w:p w14:paraId="422C9B67" w14:textId="77777777" w:rsidR="00152916" w:rsidRDefault="00152916" w:rsidP="00152916">
    <w:pPr>
      <w:pStyle w:val="a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1EDD3" w14:textId="77777777" w:rsidR="00127075" w:rsidRDefault="00127075" w:rsidP="00B33BD7">
      <w:pPr>
        <w:spacing w:after="0" w:line="240" w:lineRule="auto"/>
      </w:pPr>
      <w:r>
        <w:separator/>
      </w:r>
    </w:p>
  </w:footnote>
  <w:footnote w:type="continuationSeparator" w:id="0">
    <w:p w14:paraId="42831E4E" w14:textId="77777777" w:rsidR="00127075" w:rsidRDefault="00127075" w:rsidP="00B33B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DDC"/>
    <w:multiLevelType w:val="hybridMultilevel"/>
    <w:tmpl w:val="922E9CD0"/>
    <w:lvl w:ilvl="0" w:tplc="7A48A45E">
      <w:start w:val="1"/>
      <w:numFmt w:val="decimal"/>
      <w:lvlText w:val="%1"/>
      <w:lvlJc w:val="left"/>
    </w:lvl>
    <w:lvl w:ilvl="1" w:tplc="561499D6">
      <w:numFmt w:val="decimal"/>
      <w:lvlText w:val=""/>
      <w:lvlJc w:val="left"/>
    </w:lvl>
    <w:lvl w:ilvl="2" w:tplc="0F904A86">
      <w:numFmt w:val="decimal"/>
      <w:lvlText w:val=""/>
      <w:lvlJc w:val="left"/>
    </w:lvl>
    <w:lvl w:ilvl="3" w:tplc="8F124976">
      <w:numFmt w:val="decimal"/>
      <w:lvlText w:val=""/>
      <w:lvlJc w:val="left"/>
    </w:lvl>
    <w:lvl w:ilvl="4" w:tplc="CB6A2C58">
      <w:numFmt w:val="decimal"/>
      <w:lvlText w:val=""/>
      <w:lvlJc w:val="left"/>
    </w:lvl>
    <w:lvl w:ilvl="5" w:tplc="AE2C7798">
      <w:numFmt w:val="decimal"/>
      <w:lvlText w:val=""/>
      <w:lvlJc w:val="left"/>
    </w:lvl>
    <w:lvl w:ilvl="6" w:tplc="5C4E75EC">
      <w:numFmt w:val="decimal"/>
      <w:lvlText w:val=""/>
      <w:lvlJc w:val="left"/>
    </w:lvl>
    <w:lvl w:ilvl="7" w:tplc="61F2E972">
      <w:numFmt w:val="decimal"/>
      <w:lvlText w:val=""/>
      <w:lvlJc w:val="left"/>
    </w:lvl>
    <w:lvl w:ilvl="8" w:tplc="7908BD4A">
      <w:numFmt w:val="decimal"/>
      <w:lvlText w:val=""/>
      <w:lvlJc w:val="left"/>
    </w:lvl>
  </w:abstractNum>
  <w:abstractNum w:abstractNumId="1" w15:restartNumberingAfterBreak="0">
    <w:nsid w:val="00002E40"/>
    <w:multiLevelType w:val="hybridMultilevel"/>
    <w:tmpl w:val="770A550C"/>
    <w:lvl w:ilvl="0" w:tplc="2B769454">
      <w:start w:val="1"/>
      <w:numFmt w:val="bullet"/>
      <w:lvlText w:val="В"/>
      <w:lvlJc w:val="left"/>
    </w:lvl>
    <w:lvl w:ilvl="1" w:tplc="E4C4C818">
      <w:numFmt w:val="decimal"/>
      <w:lvlText w:val=""/>
      <w:lvlJc w:val="left"/>
    </w:lvl>
    <w:lvl w:ilvl="2" w:tplc="CFCC76C0">
      <w:numFmt w:val="decimal"/>
      <w:lvlText w:val=""/>
      <w:lvlJc w:val="left"/>
    </w:lvl>
    <w:lvl w:ilvl="3" w:tplc="FE2441A6">
      <w:numFmt w:val="decimal"/>
      <w:lvlText w:val=""/>
      <w:lvlJc w:val="left"/>
    </w:lvl>
    <w:lvl w:ilvl="4" w:tplc="FBDA97EC">
      <w:numFmt w:val="decimal"/>
      <w:lvlText w:val=""/>
      <w:lvlJc w:val="left"/>
    </w:lvl>
    <w:lvl w:ilvl="5" w:tplc="B470A75E">
      <w:numFmt w:val="decimal"/>
      <w:lvlText w:val=""/>
      <w:lvlJc w:val="left"/>
    </w:lvl>
    <w:lvl w:ilvl="6" w:tplc="519C23DC">
      <w:numFmt w:val="decimal"/>
      <w:lvlText w:val=""/>
      <w:lvlJc w:val="left"/>
    </w:lvl>
    <w:lvl w:ilvl="7" w:tplc="20CCB36C">
      <w:numFmt w:val="decimal"/>
      <w:lvlText w:val=""/>
      <w:lvlJc w:val="left"/>
    </w:lvl>
    <w:lvl w:ilvl="8" w:tplc="AC106FEE">
      <w:numFmt w:val="decimal"/>
      <w:lvlText w:val=""/>
      <w:lvlJc w:val="left"/>
    </w:lvl>
  </w:abstractNum>
  <w:abstractNum w:abstractNumId="2" w15:restartNumberingAfterBreak="0">
    <w:nsid w:val="0000314F"/>
    <w:multiLevelType w:val="hybridMultilevel"/>
    <w:tmpl w:val="DDD844F4"/>
    <w:lvl w:ilvl="0" w:tplc="981E1B82">
      <w:start w:val="1"/>
      <w:numFmt w:val="bullet"/>
      <w:lvlText w:val="и"/>
      <w:lvlJc w:val="left"/>
    </w:lvl>
    <w:lvl w:ilvl="1" w:tplc="D2BAE888">
      <w:start w:val="1"/>
      <w:numFmt w:val="bullet"/>
      <w:lvlText w:val="В"/>
      <w:lvlJc w:val="left"/>
    </w:lvl>
    <w:lvl w:ilvl="2" w:tplc="4FA01B36">
      <w:numFmt w:val="decimal"/>
      <w:lvlText w:val=""/>
      <w:lvlJc w:val="left"/>
    </w:lvl>
    <w:lvl w:ilvl="3" w:tplc="372E520A">
      <w:numFmt w:val="decimal"/>
      <w:lvlText w:val=""/>
      <w:lvlJc w:val="left"/>
    </w:lvl>
    <w:lvl w:ilvl="4" w:tplc="DAC8A340">
      <w:numFmt w:val="decimal"/>
      <w:lvlText w:val=""/>
      <w:lvlJc w:val="left"/>
    </w:lvl>
    <w:lvl w:ilvl="5" w:tplc="5080AA9A">
      <w:numFmt w:val="decimal"/>
      <w:lvlText w:val=""/>
      <w:lvlJc w:val="left"/>
    </w:lvl>
    <w:lvl w:ilvl="6" w:tplc="75468464">
      <w:numFmt w:val="decimal"/>
      <w:lvlText w:val=""/>
      <w:lvlJc w:val="left"/>
    </w:lvl>
    <w:lvl w:ilvl="7" w:tplc="90B603AC">
      <w:numFmt w:val="decimal"/>
      <w:lvlText w:val=""/>
      <w:lvlJc w:val="left"/>
    </w:lvl>
    <w:lvl w:ilvl="8" w:tplc="47609A4A">
      <w:numFmt w:val="decimal"/>
      <w:lvlText w:val=""/>
      <w:lvlJc w:val="left"/>
    </w:lvl>
  </w:abstractNum>
  <w:abstractNum w:abstractNumId="3" w15:restartNumberingAfterBreak="0">
    <w:nsid w:val="00004DF2"/>
    <w:multiLevelType w:val="hybridMultilevel"/>
    <w:tmpl w:val="1C94AE12"/>
    <w:lvl w:ilvl="0" w:tplc="8ED29BF2">
      <w:start w:val="1"/>
      <w:numFmt w:val="bullet"/>
      <w:lvlText w:val="-"/>
      <w:lvlJc w:val="left"/>
    </w:lvl>
    <w:lvl w:ilvl="1" w:tplc="385EC146">
      <w:numFmt w:val="decimal"/>
      <w:lvlText w:val=""/>
      <w:lvlJc w:val="left"/>
    </w:lvl>
    <w:lvl w:ilvl="2" w:tplc="4194608A">
      <w:numFmt w:val="decimal"/>
      <w:lvlText w:val=""/>
      <w:lvlJc w:val="left"/>
    </w:lvl>
    <w:lvl w:ilvl="3" w:tplc="1F0461BA">
      <w:numFmt w:val="decimal"/>
      <w:lvlText w:val=""/>
      <w:lvlJc w:val="left"/>
    </w:lvl>
    <w:lvl w:ilvl="4" w:tplc="70B068A4">
      <w:numFmt w:val="decimal"/>
      <w:lvlText w:val=""/>
      <w:lvlJc w:val="left"/>
    </w:lvl>
    <w:lvl w:ilvl="5" w:tplc="D9702584">
      <w:numFmt w:val="decimal"/>
      <w:lvlText w:val=""/>
      <w:lvlJc w:val="left"/>
    </w:lvl>
    <w:lvl w:ilvl="6" w:tplc="9F90E478">
      <w:numFmt w:val="decimal"/>
      <w:lvlText w:val=""/>
      <w:lvlJc w:val="left"/>
    </w:lvl>
    <w:lvl w:ilvl="7" w:tplc="8812B388">
      <w:numFmt w:val="decimal"/>
      <w:lvlText w:val=""/>
      <w:lvlJc w:val="left"/>
    </w:lvl>
    <w:lvl w:ilvl="8" w:tplc="0FF20CA6">
      <w:numFmt w:val="decimal"/>
      <w:lvlText w:val=""/>
      <w:lvlJc w:val="left"/>
    </w:lvl>
  </w:abstractNum>
  <w:abstractNum w:abstractNumId="4" w15:restartNumberingAfterBreak="0">
    <w:nsid w:val="00005E14"/>
    <w:multiLevelType w:val="hybridMultilevel"/>
    <w:tmpl w:val="85F23C62"/>
    <w:lvl w:ilvl="0" w:tplc="F228957A">
      <w:start w:val="2"/>
      <w:numFmt w:val="decimal"/>
      <w:lvlText w:val="%1"/>
      <w:lvlJc w:val="left"/>
    </w:lvl>
    <w:lvl w:ilvl="1" w:tplc="0D5E55BA">
      <w:numFmt w:val="decimal"/>
      <w:lvlText w:val=""/>
      <w:lvlJc w:val="left"/>
    </w:lvl>
    <w:lvl w:ilvl="2" w:tplc="4C9ED218">
      <w:numFmt w:val="decimal"/>
      <w:lvlText w:val=""/>
      <w:lvlJc w:val="left"/>
    </w:lvl>
    <w:lvl w:ilvl="3" w:tplc="6BB21A10">
      <w:numFmt w:val="decimal"/>
      <w:lvlText w:val=""/>
      <w:lvlJc w:val="left"/>
    </w:lvl>
    <w:lvl w:ilvl="4" w:tplc="5C06D76A">
      <w:numFmt w:val="decimal"/>
      <w:lvlText w:val=""/>
      <w:lvlJc w:val="left"/>
    </w:lvl>
    <w:lvl w:ilvl="5" w:tplc="C01C72BC">
      <w:numFmt w:val="decimal"/>
      <w:lvlText w:val=""/>
      <w:lvlJc w:val="left"/>
    </w:lvl>
    <w:lvl w:ilvl="6" w:tplc="108C1D3A">
      <w:numFmt w:val="decimal"/>
      <w:lvlText w:val=""/>
      <w:lvlJc w:val="left"/>
    </w:lvl>
    <w:lvl w:ilvl="7" w:tplc="9622FB14">
      <w:numFmt w:val="decimal"/>
      <w:lvlText w:val=""/>
      <w:lvlJc w:val="left"/>
    </w:lvl>
    <w:lvl w:ilvl="8" w:tplc="B70A91A0">
      <w:numFmt w:val="decimal"/>
      <w:lvlText w:val=""/>
      <w:lvlJc w:val="left"/>
    </w:lvl>
  </w:abstractNum>
  <w:abstractNum w:abstractNumId="5" w15:restartNumberingAfterBreak="0">
    <w:nsid w:val="000073DA"/>
    <w:multiLevelType w:val="hybridMultilevel"/>
    <w:tmpl w:val="154A0116"/>
    <w:lvl w:ilvl="0" w:tplc="0BBA5BA6">
      <w:start w:val="1"/>
      <w:numFmt w:val="bullet"/>
      <w:lvlText w:val="В"/>
      <w:lvlJc w:val="left"/>
    </w:lvl>
    <w:lvl w:ilvl="1" w:tplc="6AD4A796">
      <w:numFmt w:val="decimal"/>
      <w:lvlText w:val=""/>
      <w:lvlJc w:val="left"/>
    </w:lvl>
    <w:lvl w:ilvl="2" w:tplc="9C7A9074">
      <w:numFmt w:val="decimal"/>
      <w:lvlText w:val=""/>
      <w:lvlJc w:val="left"/>
    </w:lvl>
    <w:lvl w:ilvl="3" w:tplc="38E87C88">
      <w:numFmt w:val="decimal"/>
      <w:lvlText w:val=""/>
      <w:lvlJc w:val="left"/>
    </w:lvl>
    <w:lvl w:ilvl="4" w:tplc="D472D714">
      <w:numFmt w:val="decimal"/>
      <w:lvlText w:val=""/>
      <w:lvlJc w:val="left"/>
    </w:lvl>
    <w:lvl w:ilvl="5" w:tplc="C78CD8DC">
      <w:numFmt w:val="decimal"/>
      <w:lvlText w:val=""/>
      <w:lvlJc w:val="left"/>
    </w:lvl>
    <w:lvl w:ilvl="6" w:tplc="33222C00">
      <w:numFmt w:val="decimal"/>
      <w:lvlText w:val=""/>
      <w:lvlJc w:val="left"/>
    </w:lvl>
    <w:lvl w:ilvl="7" w:tplc="74648046">
      <w:numFmt w:val="decimal"/>
      <w:lvlText w:val=""/>
      <w:lvlJc w:val="left"/>
    </w:lvl>
    <w:lvl w:ilvl="8" w:tplc="919A35A0">
      <w:numFmt w:val="decimal"/>
      <w:lvlText w:val=""/>
      <w:lvlJc w:val="left"/>
    </w:lvl>
  </w:abstractNum>
  <w:abstractNum w:abstractNumId="6" w15:restartNumberingAfterBreak="0">
    <w:nsid w:val="01624C37"/>
    <w:multiLevelType w:val="hybridMultilevel"/>
    <w:tmpl w:val="3E92E4FC"/>
    <w:lvl w:ilvl="0" w:tplc="04190001">
      <w:start w:val="1"/>
      <w:numFmt w:val="bullet"/>
      <w:lvlText w:val=""/>
      <w:lvlJc w:val="left"/>
      <w:pPr>
        <w:ind w:left="16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7" w15:restartNumberingAfterBreak="0">
    <w:nsid w:val="07127F61"/>
    <w:multiLevelType w:val="hybridMultilevel"/>
    <w:tmpl w:val="EBB296C4"/>
    <w:lvl w:ilvl="0" w:tplc="04190001">
      <w:start w:val="1"/>
      <w:numFmt w:val="bullet"/>
      <w:lvlText w:val=""/>
      <w:lvlJc w:val="left"/>
      <w:pPr>
        <w:ind w:left="16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8" w15:restartNumberingAfterBreak="0">
    <w:nsid w:val="13986AA9"/>
    <w:multiLevelType w:val="multilevel"/>
    <w:tmpl w:val="A8B6F220"/>
    <w:lvl w:ilvl="0">
      <w:start w:val="4"/>
      <w:numFmt w:val="decimal"/>
      <w:lvlText w:val="%1."/>
      <w:lvlJc w:val="left"/>
      <w:pPr>
        <w:ind w:left="98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980" w:hanging="360"/>
      </w:pPr>
      <w:rPr>
        <w:rFonts w:hint="default"/>
        <w:sz w:val="20"/>
      </w:rPr>
    </w:lvl>
    <w:lvl w:ilvl="2">
      <w:start w:val="1"/>
      <w:numFmt w:val="decimal"/>
      <w:isLgl/>
      <w:lvlText w:val="%1.%2.%3"/>
      <w:lvlJc w:val="left"/>
      <w:pPr>
        <w:ind w:left="1340" w:hanging="720"/>
      </w:pPr>
      <w:rPr>
        <w:rFonts w:hint="default"/>
        <w:sz w:val="20"/>
      </w:rPr>
    </w:lvl>
    <w:lvl w:ilvl="3">
      <w:start w:val="1"/>
      <w:numFmt w:val="decimal"/>
      <w:isLgl/>
      <w:lvlText w:val="%1.%2.%3.%4"/>
      <w:lvlJc w:val="left"/>
      <w:pPr>
        <w:ind w:left="1340" w:hanging="720"/>
      </w:pPr>
      <w:rPr>
        <w:rFonts w:hint="default"/>
        <w:sz w:val="20"/>
      </w:rPr>
    </w:lvl>
    <w:lvl w:ilvl="4">
      <w:start w:val="1"/>
      <w:numFmt w:val="decimal"/>
      <w:isLgl/>
      <w:lvlText w:val="%1.%2.%3.%4.%5"/>
      <w:lvlJc w:val="left"/>
      <w:pPr>
        <w:ind w:left="170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"/>
      <w:lvlJc w:val="left"/>
      <w:pPr>
        <w:ind w:left="1700" w:hanging="1080"/>
      </w:pPr>
      <w:rPr>
        <w:rFonts w:hint="default"/>
        <w:sz w:val="20"/>
      </w:rPr>
    </w:lvl>
    <w:lvl w:ilvl="6">
      <w:start w:val="1"/>
      <w:numFmt w:val="decimal"/>
      <w:isLgl/>
      <w:lvlText w:val="%1.%2.%3.%4.%5.%6.%7"/>
      <w:lvlJc w:val="left"/>
      <w:pPr>
        <w:ind w:left="206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"/>
      <w:lvlJc w:val="left"/>
      <w:pPr>
        <w:ind w:left="2060" w:hanging="1440"/>
      </w:pPr>
      <w:rPr>
        <w:rFonts w:hint="default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2060" w:hanging="1440"/>
      </w:pPr>
      <w:rPr>
        <w:rFonts w:hint="default"/>
        <w:sz w:val="20"/>
      </w:rPr>
    </w:lvl>
  </w:abstractNum>
  <w:abstractNum w:abstractNumId="9" w15:restartNumberingAfterBreak="0">
    <w:nsid w:val="1FA40827"/>
    <w:multiLevelType w:val="hybridMultilevel"/>
    <w:tmpl w:val="30C42CF8"/>
    <w:lvl w:ilvl="0" w:tplc="04190001">
      <w:start w:val="1"/>
      <w:numFmt w:val="bullet"/>
      <w:lvlText w:val=""/>
      <w:lvlJc w:val="left"/>
      <w:pPr>
        <w:ind w:left="16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10" w15:restartNumberingAfterBreak="0">
    <w:nsid w:val="229909F1"/>
    <w:multiLevelType w:val="hybridMultilevel"/>
    <w:tmpl w:val="1CECFADA"/>
    <w:lvl w:ilvl="0" w:tplc="2BE8C8DC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38144F0"/>
    <w:multiLevelType w:val="hybridMultilevel"/>
    <w:tmpl w:val="BD6ECF04"/>
    <w:lvl w:ilvl="0" w:tplc="7A48A45E">
      <w:start w:val="1"/>
      <w:numFmt w:val="decimal"/>
      <w:lvlText w:val="%1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A52C4D"/>
    <w:multiLevelType w:val="hybridMultilevel"/>
    <w:tmpl w:val="891EDE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EE3947"/>
    <w:multiLevelType w:val="hybridMultilevel"/>
    <w:tmpl w:val="44641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3F21D4"/>
    <w:multiLevelType w:val="hybridMultilevel"/>
    <w:tmpl w:val="02EEB120"/>
    <w:lvl w:ilvl="0" w:tplc="04190001">
      <w:start w:val="1"/>
      <w:numFmt w:val="bullet"/>
      <w:lvlText w:val=""/>
      <w:lvlJc w:val="left"/>
      <w:pPr>
        <w:ind w:left="17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2" w:hanging="360"/>
      </w:pPr>
      <w:rPr>
        <w:rFonts w:ascii="Wingdings" w:hAnsi="Wingdings" w:hint="default"/>
      </w:rPr>
    </w:lvl>
  </w:abstractNum>
  <w:abstractNum w:abstractNumId="16" w15:restartNumberingAfterBreak="0">
    <w:nsid w:val="3F944BD1"/>
    <w:multiLevelType w:val="hybridMultilevel"/>
    <w:tmpl w:val="7CDC657A"/>
    <w:lvl w:ilvl="0" w:tplc="04190001">
      <w:start w:val="1"/>
      <w:numFmt w:val="bullet"/>
      <w:lvlText w:val=""/>
      <w:lvlJc w:val="left"/>
      <w:pPr>
        <w:ind w:left="16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17" w15:restartNumberingAfterBreak="0">
    <w:nsid w:val="4687785F"/>
    <w:multiLevelType w:val="hybridMultilevel"/>
    <w:tmpl w:val="3FFCF4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EE730C"/>
    <w:multiLevelType w:val="hybridMultilevel"/>
    <w:tmpl w:val="033A06CC"/>
    <w:lvl w:ilvl="0" w:tplc="04190001">
      <w:start w:val="1"/>
      <w:numFmt w:val="bullet"/>
      <w:lvlText w:val=""/>
      <w:lvlJc w:val="left"/>
      <w:pPr>
        <w:ind w:left="16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19" w15:restartNumberingAfterBreak="0">
    <w:nsid w:val="5A85573F"/>
    <w:multiLevelType w:val="hybridMultilevel"/>
    <w:tmpl w:val="B4FCD9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546F3C"/>
    <w:multiLevelType w:val="hybridMultilevel"/>
    <w:tmpl w:val="1BEEF328"/>
    <w:lvl w:ilvl="0" w:tplc="04190001">
      <w:start w:val="1"/>
      <w:numFmt w:val="bullet"/>
      <w:lvlText w:val=""/>
      <w:lvlJc w:val="left"/>
      <w:pPr>
        <w:ind w:left="16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1" w15:restartNumberingAfterBreak="0">
    <w:nsid w:val="6537446B"/>
    <w:multiLevelType w:val="hybridMultilevel"/>
    <w:tmpl w:val="D3E0B70E"/>
    <w:lvl w:ilvl="0" w:tplc="041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6B376581"/>
    <w:multiLevelType w:val="hybridMultilevel"/>
    <w:tmpl w:val="FE3E13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7D26D3"/>
    <w:multiLevelType w:val="hybridMultilevel"/>
    <w:tmpl w:val="315262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7"/>
  </w:num>
  <w:num w:numId="3">
    <w:abstractNumId w:val="10"/>
  </w:num>
  <w:num w:numId="4">
    <w:abstractNumId w:val="14"/>
  </w:num>
  <w:num w:numId="5">
    <w:abstractNumId w:val="19"/>
  </w:num>
  <w:num w:numId="6">
    <w:abstractNumId w:val="13"/>
  </w:num>
  <w:num w:numId="7">
    <w:abstractNumId w:val="1"/>
  </w:num>
  <w:num w:numId="8">
    <w:abstractNumId w:val="5"/>
  </w:num>
  <w:num w:numId="9">
    <w:abstractNumId w:val="22"/>
  </w:num>
  <w:num w:numId="10">
    <w:abstractNumId w:val="9"/>
  </w:num>
  <w:num w:numId="11">
    <w:abstractNumId w:val="7"/>
  </w:num>
  <w:num w:numId="12">
    <w:abstractNumId w:val="18"/>
  </w:num>
  <w:num w:numId="13">
    <w:abstractNumId w:val="6"/>
  </w:num>
  <w:num w:numId="14">
    <w:abstractNumId w:val="16"/>
  </w:num>
  <w:num w:numId="15">
    <w:abstractNumId w:val="8"/>
  </w:num>
  <w:num w:numId="16">
    <w:abstractNumId w:val="12"/>
  </w:num>
  <w:num w:numId="17">
    <w:abstractNumId w:val="23"/>
  </w:num>
  <w:num w:numId="18">
    <w:abstractNumId w:val="20"/>
  </w:num>
  <w:num w:numId="19">
    <w:abstractNumId w:val="21"/>
  </w:num>
  <w:num w:numId="20">
    <w:abstractNumId w:val="15"/>
  </w:num>
  <w:num w:numId="21">
    <w:abstractNumId w:val="4"/>
  </w:num>
  <w:num w:numId="22">
    <w:abstractNumId w:val="3"/>
  </w:num>
  <w:num w:numId="23">
    <w:abstractNumId w:val="0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587"/>
    <w:rsid w:val="0000088B"/>
    <w:rsid w:val="00006746"/>
    <w:rsid w:val="00007C7F"/>
    <w:rsid w:val="0001164C"/>
    <w:rsid w:val="000137B4"/>
    <w:rsid w:val="00021A41"/>
    <w:rsid w:val="0002266E"/>
    <w:rsid w:val="000237C3"/>
    <w:rsid w:val="00023E28"/>
    <w:rsid w:val="00024F45"/>
    <w:rsid w:val="00025556"/>
    <w:rsid w:val="000260B9"/>
    <w:rsid w:val="000272E3"/>
    <w:rsid w:val="000317D8"/>
    <w:rsid w:val="00032631"/>
    <w:rsid w:val="00033B22"/>
    <w:rsid w:val="00035445"/>
    <w:rsid w:val="00037D4D"/>
    <w:rsid w:val="0004059A"/>
    <w:rsid w:val="00041E35"/>
    <w:rsid w:val="00042005"/>
    <w:rsid w:val="0005324B"/>
    <w:rsid w:val="00056E6F"/>
    <w:rsid w:val="000601C5"/>
    <w:rsid w:val="00061860"/>
    <w:rsid w:val="00061B00"/>
    <w:rsid w:val="00066683"/>
    <w:rsid w:val="00067640"/>
    <w:rsid w:val="0007004F"/>
    <w:rsid w:val="0007131E"/>
    <w:rsid w:val="00071C48"/>
    <w:rsid w:val="000722C7"/>
    <w:rsid w:val="00077056"/>
    <w:rsid w:val="000819DA"/>
    <w:rsid w:val="00081F37"/>
    <w:rsid w:val="0008287D"/>
    <w:rsid w:val="000829A8"/>
    <w:rsid w:val="00085191"/>
    <w:rsid w:val="000874E5"/>
    <w:rsid w:val="000908BE"/>
    <w:rsid w:val="0009337A"/>
    <w:rsid w:val="00095DA5"/>
    <w:rsid w:val="0009707E"/>
    <w:rsid w:val="00097929"/>
    <w:rsid w:val="000A5C5B"/>
    <w:rsid w:val="000A7128"/>
    <w:rsid w:val="000B0C74"/>
    <w:rsid w:val="000B187B"/>
    <w:rsid w:val="000B39C8"/>
    <w:rsid w:val="000B4CF2"/>
    <w:rsid w:val="000B5C68"/>
    <w:rsid w:val="000B5CB3"/>
    <w:rsid w:val="000B753A"/>
    <w:rsid w:val="000C328B"/>
    <w:rsid w:val="000C44BA"/>
    <w:rsid w:val="000C51BA"/>
    <w:rsid w:val="000C6653"/>
    <w:rsid w:val="000C71DD"/>
    <w:rsid w:val="000D09F0"/>
    <w:rsid w:val="000D2CFC"/>
    <w:rsid w:val="000D4357"/>
    <w:rsid w:val="000D4E97"/>
    <w:rsid w:val="000D6DF1"/>
    <w:rsid w:val="000D7AA0"/>
    <w:rsid w:val="000E3BE7"/>
    <w:rsid w:val="000E4A0A"/>
    <w:rsid w:val="000E50F6"/>
    <w:rsid w:val="000E7C56"/>
    <w:rsid w:val="000F0B1C"/>
    <w:rsid w:val="000F0E3A"/>
    <w:rsid w:val="000F102E"/>
    <w:rsid w:val="000F1707"/>
    <w:rsid w:val="000F3B2E"/>
    <w:rsid w:val="000F3D91"/>
    <w:rsid w:val="000F649C"/>
    <w:rsid w:val="001040AA"/>
    <w:rsid w:val="0010506F"/>
    <w:rsid w:val="00105366"/>
    <w:rsid w:val="00110C86"/>
    <w:rsid w:val="00111614"/>
    <w:rsid w:val="00115858"/>
    <w:rsid w:val="00115A20"/>
    <w:rsid w:val="001174C9"/>
    <w:rsid w:val="0011774D"/>
    <w:rsid w:val="00121F5F"/>
    <w:rsid w:val="00125BFB"/>
    <w:rsid w:val="001267C4"/>
    <w:rsid w:val="00127075"/>
    <w:rsid w:val="00131377"/>
    <w:rsid w:val="00131C51"/>
    <w:rsid w:val="00133116"/>
    <w:rsid w:val="00142BB2"/>
    <w:rsid w:val="00142D11"/>
    <w:rsid w:val="0014458F"/>
    <w:rsid w:val="00146CF1"/>
    <w:rsid w:val="00147522"/>
    <w:rsid w:val="0015011F"/>
    <w:rsid w:val="0015229B"/>
    <w:rsid w:val="00152916"/>
    <w:rsid w:val="00154D42"/>
    <w:rsid w:val="00155BD6"/>
    <w:rsid w:val="00161A42"/>
    <w:rsid w:val="00164527"/>
    <w:rsid w:val="00164D7F"/>
    <w:rsid w:val="00166D52"/>
    <w:rsid w:val="00170EED"/>
    <w:rsid w:val="00171425"/>
    <w:rsid w:val="0017537B"/>
    <w:rsid w:val="00175DBE"/>
    <w:rsid w:val="00176AA1"/>
    <w:rsid w:val="00177A47"/>
    <w:rsid w:val="00187A3A"/>
    <w:rsid w:val="00191736"/>
    <w:rsid w:val="00196706"/>
    <w:rsid w:val="00197415"/>
    <w:rsid w:val="001A12A6"/>
    <w:rsid w:val="001A3D86"/>
    <w:rsid w:val="001A40DA"/>
    <w:rsid w:val="001A53B6"/>
    <w:rsid w:val="001B1CBF"/>
    <w:rsid w:val="001B2931"/>
    <w:rsid w:val="001B3B91"/>
    <w:rsid w:val="001B4B28"/>
    <w:rsid w:val="001B4CC0"/>
    <w:rsid w:val="001B5053"/>
    <w:rsid w:val="001B624D"/>
    <w:rsid w:val="001B7AEE"/>
    <w:rsid w:val="001B7BAC"/>
    <w:rsid w:val="001C0A78"/>
    <w:rsid w:val="001C367D"/>
    <w:rsid w:val="001C3960"/>
    <w:rsid w:val="001C4A1C"/>
    <w:rsid w:val="001D15D9"/>
    <w:rsid w:val="001E2FE5"/>
    <w:rsid w:val="001E3A41"/>
    <w:rsid w:val="001E4758"/>
    <w:rsid w:val="001E5411"/>
    <w:rsid w:val="001E74EC"/>
    <w:rsid w:val="001E7615"/>
    <w:rsid w:val="001F1BA6"/>
    <w:rsid w:val="001F1FA9"/>
    <w:rsid w:val="001F5854"/>
    <w:rsid w:val="001F6CA6"/>
    <w:rsid w:val="00200BDB"/>
    <w:rsid w:val="00210161"/>
    <w:rsid w:val="00213FEA"/>
    <w:rsid w:val="00217368"/>
    <w:rsid w:val="00220B69"/>
    <w:rsid w:val="00221792"/>
    <w:rsid w:val="00226B87"/>
    <w:rsid w:val="00230D03"/>
    <w:rsid w:val="00230DD1"/>
    <w:rsid w:val="002328C0"/>
    <w:rsid w:val="00232EC3"/>
    <w:rsid w:val="0023323D"/>
    <w:rsid w:val="00246517"/>
    <w:rsid w:val="0024748D"/>
    <w:rsid w:val="00247660"/>
    <w:rsid w:val="00253FC0"/>
    <w:rsid w:val="00260474"/>
    <w:rsid w:val="002612FC"/>
    <w:rsid w:val="00261739"/>
    <w:rsid w:val="002645BB"/>
    <w:rsid w:val="002667B9"/>
    <w:rsid w:val="00266C02"/>
    <w:rsid w:val="00272CBB"/>
    <w:rsid w:val="00282003"/>
    <w:rsid w:val="00283C35"/>
    <w:rsid w:val="00286AA4"/>
    <w:rsid w:val="00287C90"/>
    <w:rsid w:val="00291283"/>
    <w:rsid w:val="002913C3"/>
    <w:rsid w:val="00293CDD"/>
    <w:rsid w:val="002A02F8"/>
    <w:rsid w:val="002A3E76"/>
    <w:rsid w:val="002A611F"/>
    <w:rsid w:val="002B1CAA"/>
    <w:rsid w:val="002B2897"/>
    <w:rsid w:val="002B4107"/>
    <w:rsid w:val="002B4376"/>
    <w:rsid w:val="002B4C96"/>
    <w:rsid w:val="002C047B"/>
    <w:rsid w:val="002C2414"/>
    <w:rsid w:val="002C385E"/>
    <w:rsid w:val="002C525C"/>
    <w:rsid w:val="002D1A63"/>
    <w:rsid w:val="002D2A9D"/>
    <w:rsid w:val="002D65AD"/>
    <w:rsid w:val="002E24ED"/>
    <w:rsid w:val="002E458A"/>
    <w:rsid w:val="002E5116"/>
    <w:rsid w:val="002E5B31"/>
    <w:rsid w:val="002E6B80"/>
    <w:rsid w:val="002E71DE"/>
    <w:rsid w:val="002F3482"/>
    <w:rsid w:val="00300075"/>
    <w:rsid w:val="00306199"/>
    <w:rsid w:val="00306587"/>
    <w:rsid w:val="00306B61"/>
    <w:rsid w:val="00311D96"/>
    <w:rsid w:val="003122C9"/>
    <w:rsid w:val="00312CB7"/>
    <w:rsid w:val="00314563"/>
    <w:rsid w:val="00315ACD"/>
    <w:rsid w:val="00315ADA"/>
    <w:rsid w:val="00324BED"/>
    <w:rsid w:val="00327C93"/>
    <w:rsid w:val="00330AE5"/>
    <w:rsid w:val="00330E2F"/>
    <w:rsid w:val="00335683"/>
    <w:rsid w:val="003361BA"/>
    <w:rsid w:val="00343043"/>
    <w:rsid w:val="0035499D"/>
    <w:rsid w:val="00356CBF"/>
    <w:rsid w:val="0036111C"/>
    <w:rsid w:val="00364F08"/>
    <w:rsid w:val="00373EE1"/>
    <w:rsid w:val="00381548"/>
    <w:rsid w:val="00382750"/>
    <w:rsid w:val="0038341C"/>
    <w:rsid w:val="0038483E"/>
    <w:rsid w:val="00384AC1"/>
    <w:rsid w:val="003862DA"/>
    <w:rsid w:val="003877DA"/>
    <w:rsid w:val="00390A10"/>
    <w:rsid w:val="00394695"/>
    <w:rsid w:val="003948F3"/>
    <w:rsid w:val="00394A9B"/>
    <w:rsid w:val="0039502A"/>
    <w:rsid w:val="003A00C1"/>
    <w:rsid w:val="003A3839"/>
    <w:rsid w:val="003A4730"/>
    <w:rsid w:val="003A5536"/>
    <w:rsid w:val="003A641F"/>
    <w:rsid w:val="003C0591"/>
    <w:rsid w:val="003C3B24"/>
    <w:rsid w:val="003C4513"/>
    <w:rsid w:val="003C5887"/>
    <w:rsid w:val="003C64D8"/>
    <w:rsid w:val="003C7041"/>
    <w:rsid w:val="003C753E"/>
    <w:rsid w:val="003D2D2F"/>
    <w:rsid w:val="003D3450"/>
    <w:rsid w:val="003E176A"/>
    <w:rsid w:val="003E3831"/>
    <w:rsid w:val="003E61C9"/>
    <w:rsid w:val="003F277D"/>
    <w:rsid w:val="003F5CEC"/>
    <w:rsid w:val="00403DAB"/>
    <w:rsid w:val="00404242"/>
    <w:rsid w:val="004072FE"/>
    <w:rsid w:val="004130A2"/>
    <w:rsid w:val="00415D55"/>
    <w:rsid w:val="004161B4"/>
    <w:rsid w:val="004234EC"/>
    <w:rsid w:val="00423CE8"/>
    <w:rsid w:val="00426485"/>
    <w:rsid w:val="004268BB"/>
    <w:rsid w:val="00430377"/>
    <w:rsid w:val="004333B9"/>
    <w:rsid w:val="00437819"/>
    <w:rsid w:val="00443F8D"/>
    <w:rsid w:val="00444546"/>
    <w:rsid w:val="00447ABB"/>
    <w:rsid w:val="00450792"/>
    <w:rsid w:val="004512C0"/>
    <w:rsid w:val="0045769E"/>
    <w:rsid w:val="004640CD"/>
    <w:rsid w:val="004648A2"/>
    <w:rsid w:val="00464EC8"/>
    <w:rsid w:val="00466A8F"/>
    <w:rsid w:val="00470C39"/>
    <w:rsid w:val="00471F39"/>
    <w:rsid w:val="004729EE"/>
    <w:rsid w:val="00473B60"/>
    <w:rsid w:val="004772A4"/>
    <w:rsid w:val="00477FAB"/>
    <w:rsid w:val="00481A89"/>
    <w:rsid w:val="004824D1"/>
    <w:rsid w:val="00490708"/>
    <w:rsid w:val="00492E62"/>
    <w:rsid w:val="00496D2E"/>
    <w:rsid w:val="004A1425"/>
    <w:rsid w:val="004A2A42"/>
    <w:rsid w:val="004A2ACE"/>
    <w:rsid w:val="004A6B6B"/>
    <w:rsid w:val="004B1BA6"/>
    <w:rsid w:val="004B2B4F"/>
    <w:rsid w:val="004B33CB"/>
    <w:rsid w:val="004B6ADD"/>
    <w:rsid w:val="004C2229"/>
    <w:rsid w:val="004C7187"/>
    <w:rsid w:val="004C763C"/>
    <w:rsid w:val="004D3C96"/>
    <w:rsid w:val="004D62A8"/>
    <w:rsid w:val="004E1F6F"/>
    <w:rsid w:val="004E325A"/>
    <w:rsid w:val="004E4729"/>
    <w:rsid w:val="004F0140"/>
    <w:rsid w:val="004F402B"/>
    <w:rsid w:val="004F4CE4"/>
    <w:rsid w:val="004F59CE"/>
    <w:rsid w:val="004F5DF2"/>
    <w:rsid w:val="004F6E8D"/>
    <w:rsid w:val="004F7080"/>
    <w:rsid w:val="00504307"/>
    <w:rsid w:val="00504A05"/>
    <w:rsid w:val="00506C06"/>
    <w:rsid w:val="00510465"/>
    <w:rsid w:val="00510F52"/>
    <w:rsid w:val="005136ED"/>
    <w:rsid w:val="0051574D"/>
    <w:rsid w:val="00515E58"/>
    <w:rsid w:val="00516907"/>
    <w:rsid w:val="005176C5"/>
    <w:rsid w:val="00520DA9"/>
    <w:rsid w:val="0052138F"/>
    <w:rsid w:val="00521639"/>
    <w:rsid w:val="00521CCA"/>
    <w:rsid w:val="00522445"/>
    <w:rsid w:val="005224C6"/>
    <w:rsid w:val="005238A0"/>
    <w:rsid w:val="00525734"/>
    <w:rsid w:val="005306EC"/>
    <w:rsid w:val="00532508"/>
    <w:rsid w:val="00532EE2"/>
    <w:rsid w:val="00542BE5"/>
    <w:rsid w:val="005436FF"/>
    <w:rsid w:val="005453A4"/>
    <w:rsid w:val="0054543E"/>
    <w:rsid w:val="0054766B"/>
    <w:rsid w:val="00554C46"/>
    <w:rsid w:val="005626E5"/>
    <w:rsid w:val="00566253"/>
    <w:rsid w:val="00566902"/>
    <w:rsid w:val="0056761C"/>
    <w:rsid w:val="00571EF5"/>
    <w:rsid w:val="00572DC5"/>
    <w:rsid w:val="005800AE"/>
    <w:rsid w:val="0058101C"/>
    <w:rsid w:val="00581F77"/>
    <w:rsid w:val="00584F8A"/>
    <w:rsid w:val="00585714"/>
    <w:rsid w:val="005920CB"/>
    <w:rsid w:val="005926C9"/>
    <w:rsid w:val="00593E03"/>
    <w:rsid w:val="00594F13"/>
    <w:rsid w:val="0059534F"/>
    <w:rsid w:val="005954CB"/>
    <w:rsid w:val="005A230F"/>
    <w:rsid w:val="005A4049"/>
    <w:rsid w:val="005A4A78"/>
    <w:rsid w:val="005A52BF"/>
    <w:rsid w:val="005A5386"/>
    <w:rsid w:val="005B089E"/>
    <w:rsid w:val="005B413B"/>
    <w:rsid w:val="005B59AF"/>
    <w:rsid w:val="005B5C5F"/>
    <w:rsid w:val="005B5F7B"/>
    <w:rsid w:val="005B7C9A"/>
    <w:rsid w:val="005C181B"/>
    <w:rsid w:val="005C295B"/>
    <w:rsid w:val="005D0C85"/>
    <w:rsid w:val="005D7B29"/>
    <w:rsid w:val="005E1F5C"/>
    <w:rsid w:val="005E4A70"/>
    <w:rsid w:val="005E53E0"/>
    <w:rsid w:val="005E76CE"/>
    <w:rsid w:val="005F310A"/>
    <w:rsid w:val="005F5C9F"/>
    <w:rsid w:val="00611238"/>
    <w:rsid w:val="00613D2B"/>
    <w:rsid w:val="0061526F"/>
    <w:rsid w:val="00616716"/>
    <w:rsid w:val="006304BE"/>
    <w:rsid w:val="00630A15"/>
    <w:rsid w:val="00634E70"/>
    <w:rsid w:val="00635339"/>
    <w:rsid w:val="00636570"/>
    <w:rsid w:val="00641F6E"/>
    <w:rsid w:val="00645DBE"/>
    <w:rsid w:val="006541F4"/>
    <w:rsid w:val="0066476D"/>
    <w:rsid w:val="00664885"/>
    <w:rsid w:val="00664A3E"/>
    <w:rsid w:val="00664C35"/>
    <w:rsid w:val="00664DA7"/>
    <w:rsid w:val="00670B59"/>
    <w:rsid w:val="006710D4"/>
    <w:rsid w:val="00671D6F"/>
    <w:rsid w:val="00675385"/>
    <w:rsid w:val="00680C24"/>
    <w:rsid w:val="00685093"/>
    <w:rsid w:val="00692202"/>
    <w:rsid w:val="00695AEF"/>
    <w:rsid w:val="006A062A"/>
    <w:rsid w:val="006A4849"/>
    <w:rsid w:val="006A565E"/>
    <w:rsid w:val="006A5784"/>
    <w:rsid w:val="006B1EBB"/>
    <w:rsid w:val="006B2E46"/>
    <w:rsid w:val="006B37F0"/>
    <w:rsid w:val="006B405C"/>
    <w:rsid w:val="006B6319"/>
    <w:rsid w:val="006B7039"/>
    <w:rsid w:val="006C15DD"/>
    <w:rsid w:val="006C2523"/>
    <w:rsid w:val="006C6A01"/>
    <w:rsid w:val="006D3DAB"/>
    <w:rsid w:val="006D5A25"/>
    <w:rsid w:val="006D61CA"/>
    <w:rsid w:val="006D6247"/>
    <w:rsid w:val="006D6A6F"/>
    <w:rsid w:val="006E0156"/>
    <w:rsid w:val="006E05F5"/>
    <w:rsid w:val="006E311B"/>
    <w:rsid w:val="006E4B97"/>
    <w:rsid w:val="006E5791"/>
    <w:rsid w:val="006E654D"/>
    <w:rsid w:val="006E782E"/>
    <w:rsid w:val="006F143A"/>
    <w:rsid w:val="006F2043"/>
    <w:rsid w:val="006F23F3"/>
    <w:rsid w:val="006F37DF"/>
    <w:rsid w:val="006F53BF"/>
    <w:rsid w:val="006F6C12"/>
    <w:rsid w:val="00703FE8"/>
    <w:rsid w:val="00705B73"/>
    <w:rsid w:val="00710399"/>
    <w:rsid w:val="00710F9C"/>
    <w:rsid w:val="007114D5"/>
    <w:rsid w:val="00714932"/>
    <w:rsid w:val="00715814"/>
    <w:rsid w:val="00720996"/>
    <w:rsid w:val="007216D2"/>
    <w:rsid w:val="007219E7"/>
    <w:rsid w:val="007230B6"/>
    <w:rsid w:val="00724138"/>
    <w:rsid w:val="0072620F"/>
    <w:rsid w:val="00730B24"/>
    <w:rsid w:val="00734A0E"/>
    <w:rsid w:val="007364CF"/>
    <w:rsid w:val="00736C92"/>
    <w:rsid w:val="00746B3F"/>
    <w:rsid w:val="00760F8C"/>
    <w:rsid w:val="00764157"/>
    <w:rsid w:val="00766513"/>
    <w:rsid w:val="00772595"/>
    <w:rsid w:val="007727EA"/>
    <w:rsid w:val="0078207F"/>
    <w:rsid w:val="00784FD5"/>
    <w:rsid w:val="00785403"/>
    <w:rsid w:val="007910E3"/>
    <w:rsid w:val="00791362"/>
    <w:rsid w:val="00794107"/>
    <w:rsid w:val="0079488B"/>
    <w:rsid w:val="0079628C"/>
    <w:rsid w:val="007A543C"/>
    <w:rsid w:val="007A548A"/>
    <w:rsid w:val="007A5EEC"/>
    <w:rsid w:val="007A659F"/>
    <w:rsid w:val="007B169D"/>
    <w:rsid w:val="007B1DC6"/>
    <w:rsid w:val="007B2B5F"/>
    <w:rsid w:val="007B309F"/>
    <w:rsid w:val="007B7737"/>
    <w:rsid w:val="007B7A30"/>
    <w:rsid w:val="007C1691"/>
    <w:rsid w:val="007C1ACD"/>
    <w:rsid w:val="007C232D"/>
    <w:rsid w:val="007C456E"/>
    <w:rsid w:val="007C5191"/>
    <w:rsid w:val="007C6765"/>
    <w:rsid w:val="007D287C"/>
    <w:rsid w:val="007D3FB9"/>
    <w:rsid w:val="007D47AE"/>
    <w:rsid w:val="007D5462"/>
    <w:rsid w:val="007D5A09"/>
    <w:rsid w:val="007D5C5D"/>
    <w:rsid w:val="007D7BE5"/>
    <w:rsid w:val="007E1C6F"/>
    <w:rsid w:val="007E5853"/>
    <w:rsid w:val="007F15A3"/>
    <w:rsid w:val="007F482C"/>
    <w:rsid w:val="007F531A"/>
    <w:rsid w:val="007F742F"/>
    <w:rsid w:val="00801AA8"/>
    <w:rsid w:val="008060CC"/>
    <w:rsid w:val="008103FE"/>
    <w:rsid w:val="008162B7"/>
    <w:rsid w:val="00821EED"/>
    <w:rsid w:val="00823AF0"/>
    <w:rsid w:val="00826546"/>
    <w:rsid w:val="00826845"/>
    <w:rsid w:val="008302AE"/>
    <w:rsid w:val="00834154"/>
    <w:rsid w:val="00842FDE"/>
    <w:rsid w:val="00844EE9"/>
    <w:rsid w:val="00846F45"/>
    <w:rsid w:val="00847051"/>
    <w:rsid w:val="00851D6B"/>
    <w:rsid w:val="0086251C"/>
    <w:rsid w:val="0086551E"/>
    <w:rsid w:val="008661E5"/>
    <w:rsid w:val="008750DC"/>
    <w:rsid w:val="00876083"/>
    <w:rsid w:val="00876D48"/>
    <w:rsid w:val="00886C35"/>
    <w:rsid w:val="008935C8"/>
    <w:rsid w:val="00895F81"/>
    <w:rsid w:val="00897589"/>
    <w:rsid w:val="008A2B53"/>
    <w:rsid w:val="008A3A32"/>
    <w:rsid w:val="008A473E"/>
    <w:rsid w:val="008A72F8"/>
    <w:rsid w:val="008B052B"/>
    <w:rsid w:val="008B5189"/>
    <w:rsid w:val="008B6FD5"/>
    <w:rsid w:val="008C0233"/>
    <w:rsid w:val="008C0CE2"/>
    <w:rsid w:val="008C1C97"/>
    <w:rsid w:val="008C3B2A"/>
    <w:rsid w:val="008C4364"/>
    <w:rsid w:val="008C64E4"/>
    <w:rsid w:val="008D194F"/>
    <w:rsid w:val="008D6100"/>
    <w:rsid w:val="008E0D03"/>
    <w:rsid w:val="008E5756"/>
    <w:rsid w:val="008E5D4F"/>
    <w:rsid w:val="008E7CCE"/>
    <w:rsid w:val="008F1646"/>
    <w:rsid w:val="008F2806"/>
    <w:rsid w:val="008F2B76"/>
    <w:rsid w:val="008F3FE0"/>
    <w:rsid w:val="008F4F4D"/>
    <w:rsid w:val="008F783C"/>
    <w:rsid w:val="0090356F"/>
    <w:rsid w:val="00904C0C"/>
    <w:rsid w:val="00906C51"/>
    <w:rsid w:val="00907031"/>
    <w:rsid w:val="00913DA9"/>
    <w:rsid w:val="00916816"/>
    <w:rsid w:val="00916DE7"/>
    <w:rsid w:val="00917630"/>
    <w:rsid w:val="0092699B"/>
    <w:rsid w:val="0092754C"/>
    <w:rsid w:val="00927AE2"/>
    <w:rsid w:val="00937A3C"/>
    <w:rsid w:val="00942E5B"/>
    <w:rsid w:val="00943DF5"/>
    <w:rsid w:val="00943E48"/>
    <w:rsid w:val="00945044"/>
    <w:rsid w:val="00952CBF"/>
    <w:rsid w:val="0095344B"/>
    <w:rsid w:val="00953E92"/>
    <w:rsid w:val="00960AD2"/>
    <w:rsid w:val="00960C04"/>
    <w:rsid w:val="00964701"/>
    <w:rsid w:val="0097010C"/>
    <w:rsid w:val="0097082F"/>
    <w:rsid w:val="0097222A"/>
    <w:rsid w:val="009727CF"/>
    <w:rsid w:val="00974C45"/>
    <w:rsid w:val="00975749"/>
    <w:rsid w:val="0097757C"/>
    <w:rsid w:val="009844CA"/>
    <w:rsid w:val="00990BC1"/>
    <w:rsid w:val="009949AA"/>
    <w:rsid w:val="0099697F"/>
    <w:rsid w:val="009A23AE"/>
    <w:rsid w:val="009A2D43"/>
    <w:rsid w:val="009B4B78"/>
    <w:rsid w:val="009B5F99"/>
    <w:rsid w:val="009B720E"/>
    <w:rsid w:val="009B7431"/>
    <w:rsid w:val="009B7A04"/>
    <w:rsid w:val="009C25BC"/>
    <w:rsid w:val="009C5501"/>
    <w:rsid w:val="009D1292"/>
    <w:rsid w:val="009D7A3F"/>
    <w:rsid w:val="009D7FAC"/>
    <w:rsid w:val="009E1215"/>
    <w:rsid w:val="009E4414"/>
    <w:rsid w:val="009E4961"/>
    <w:rsid w:val="009F1549"/>
    <w:rsid w:val="00A00924"/>
    <w:rsid w:val="00A01DD9"/>
    <w:rsid w:val="00A05DA9"/>
    <w:rsid w:val="00A05FA6"/>
    <w:rsid w:val="00A1064F"/>
    <w:rsid w:val="00A13F64"/>
    <w:rsid w:val="00A16187"/>
    <w:rsid w:val="00A2190C"/>
    <w:rsid w:val="00A236D0"/>
    <w:rsid w:val="00A239B6"/>
    <w:rsid w:val="00A25806"/>
    <w:rsid w:val="00A266B7"/>
    <w:rsid w:val="00A26BD6"/>
    <w:rsid w:val="00A275E8"/>
    <w:rsid w:val="00A36CD0"/>
    <w:rsid w:val="00A36D91"/>
    <w:rsid w:val="00A37B7E"/>
    <w:rsid w:val="00A45830"/>
    <w:rsid w:val="00A45D68"/>
    <w:rsid w:val="00A473FF"/>
    <w:rsid w:val="00A50A15"/>
    <w:rsid w:val="00A565C4"/>
    <w:rsid w:val="00A61333"/>
    <w:rsid w:val="00A62E1A"/>
    <w:rsid w:val="00A640DA"/>
    <w:rsid w:val="00A660FD"/>
    <w:rsid w:val="00A67885"/>
    <w:rsid w:val="00A71149"/>
    <w:rsid w:val="00A7570F"/>
    <w:rsid w:val="00A82F4B"/>
    <w:rsid w:val="00A838FF"/>
    <w:rsid w:val="00A83F65"/>
    <w:rsid w:val="00A856CD"/>
    <w:rsid w:val="00A8607F"/>
    <w:rsid w:val="00A86732"/>
    <w:rsid w:val="00A87D2D"/>
    <w:rsid w:val="00A90091"/>
    <w:rsid w:val="00A913C9"/>
    <w:rsid w:val="00A947E9"/>
    <w:rsid w:val="00A95FDB"/>
    <w:rsid w:val="00AA101F"/>
    <w:rsid w:val="00AA2908"/>
    <w:rsid w:val="00AA3489"/>
    <w:rsid w:val="00AA6420"/>
    <w:rsid w:val="00AA78D6"/>
    <w:rsid w:val="00AB15FA"/>
    <w:rsid w:val="00AB3756"/>
    <w:rsid w:val="00AB6068"/>
    <w:rsid w:val="00AB6CFC"/>
    <w:rsid w:val="00AB7DA3"/>
    <w:rsid w:val="00AC1961"/>
    <w:rsid w:val="00AC21C8"/>
    <w:rsid w:val="00AC4F59"/>
    <w:rsid w:val="00AD4CF5"/>
    <w:rsid w:val="00AD7931"/>
    <w:rsid w:val="00AE0687"/>
    <w:rsid w:val="00AE1F19"/>
    <w:rsid w:val="00AE29F8"/>
    <w:rsid w:val="00AE47AA"/>
    <w:rsid w:val="00AE7C08"/>
    <w:rsid w:val="00AE7D0E"/>
    <w:rsid w:val="00AF282E"/>
    <w:rsid w:val="00AF4E57"/>
    <w:rsid w:val="00AF63C2"/>
    <w:rsid w:val="00AF6926"/>
    <w:rsid w:val="00AF7F72"/>
    <w:rsid w:val="00B0055D"/>
    <w:rsid w:val="00B02291"/>
    <w:rsid w:val="00B04824"/>
    <w:rsid w:val="00B05751"/>
    <w:rsid w:val="00B07D5A"/>
    <w:rsid w:val="00B07D98"/>
    <w:rsid w:val="00B1458C"/>
    <w:rsid w:val="00B146A7"/>
    <w:rsid w:val="00B15B2E"/>
    <w:rsid w:val="00B20154"/>
    <w:rsid w:val="00B2149B"/>
    <w:rsid w:val="00B21D58"/>
    <w:rsid w:val="00B22A86"/>
    <w:rsid w:val="00B22A8C"/>
    <w:rsid w:val="00B22C2E"/>
    <w:rsid w:val="00B23A59"/>
    <w:rsid w:val="00B31B0E"/>
    <w:rsid w:val="00B31D11"/>
    <w:rsid w:val="00B33BD7"/>
    <w:rsid w:val="00B34D45"/>
    <w:rsid w:val="00B405BC"/>
    <w:rsid w:val="00B40F44"/>
    <w:rsid w:val="00B43318"/>
    <w:rsid w:val="00B43AA4"/>
    <w:rsid w:val="00B45759"/>
    <w:rsid w:val="00B45D75"/>
    <w:rsid w:val="00B5200C"/>
    <w:rsid w:val="00B52187"/>
    <w:rsid w:val="00B52B52"/>
    <w:rsid w:val="00B53404"/>
    <w:rsid w:val="00B5376B"/>
    <w:rsid w:val="00B53A3C"/>
    <w:rsid w:val="00B63276"/>
    <w:rsid w:val="00B6367E"/>
    <w:rsid w:val="00B7333C"/>
    <w:rsid w:val="00B7547E"/>
    <w:rsid w:val="00B80212"/>
    <w:rsid w:val="00B811B0"/>
    <w:rsid w:val="00B85F3E"/>
    <w:rsid w:val="00B8719A"/>
    <w:rsid w:val="00B87C4E"/>
    <w:rsid w:val="00BA3DF8"/>
    <w:rsid w:val="00BA3E13"/>
    <w:rsid w:val="00BB2DD2"/>
    <w:rsid w:val="00BB2E62"/>
    <w:rsid w:val="00BB3124"/>
    <w:rsid w:val="00BB4DB0"/>
    <w:rsid w:val="00BB6E9B"/>
    <w:rsid w:val="00BC0EFE"/>
    <w:rsid w:val="00BC1F12"/>
    <w:rsid w:val="00BC30C1"/>
    <w:rsid w:val="00BC326E"/>
    <w:rsid w:val="00BC67ED"/>
    <w:rsid w:val="00BD003A"/>
    <w:rsid w:val="00BD1E96"/>
    <w:rsid w:val="00BD3629"/>
    <w:rsid w:val="00BD5F6E"/>
    <w:rsid w:val="00BE0AC6"/>
    <w:rsid w:val="00BE0CCA"/>
    <w:rsid w:val="00BE0FE2"/>
    <w:rsid w:val="00BE19D0"/>
    <w:rsid w:val="00BE47EC"/>
    <w:rsid w:val="00BE64E1"/>
    <w:rsid w:val="00BE68BC"/>
    <w:rsid w:val="00BF1E91"/>
    <w:rsid w:val="00BF3485"/>
    <w:rsid w:val="00C02A8D"/>
    <w:rsid w:val="00C05F88"/>
    <w:rsid w:val="00C115A7"/>
    <w:rsid w:val="00C127AE"/>
    <w:rsid w:val="00C12FE7"/>
    <w:rsid w:val="00C15AA5"/>
    <w:rsid w:val="00C17B16"/>
    <w:rsid w:val="00C2058A"/>
    <w:rsid w:val="00C217E2"/>
    <w:rsid w:val="00C22414"/>
    <w:rsid w:val="00C22415"/>
    <w:rsid w:val="00C2466B"/>
    <w:rsid w:val="00C27FDE"/>
    <w:rsid w:val="00C32769"/>
    <w:rsid w:val="00C34B06"/>
    <w:rsid w:val="00C4001B"/>
    <w:rsid w:val="00C4487A"/>
    <w:rsid w:val="00C513D1"/>
    <w:rsid w:val="00C53AD5"/>
    <w:rsid w:val="00C55158"/>
    <w:rsid w:val="00C62151"/>
    <w:rsid w:val="00C6335D"/>
    <w:rsid w:val="00C636A6"/>
    <w:rsid w:val="00C700F3"/>
    <w:rsid w:val="00C74809"/>
    <w:rsid w:val="00C760B0"/>
    <w:rsid w:val="00C82062"/>
    <w:rsid w:val="00C9181B"/>
    <w:rsid w:val="00C93626"/>
    <w:rsid w:val="00C96FC5"/>
    <w:rsid w:val="00C97E94"/>
    <w:rsid w:val="00CA0A74"/>
    <w:rsid w:val="00CA47E5"/>
    <w:rsid w:val="00CA6EE8"/>
    <w:rsid w:val="00CA7548"/>
    <w:rsid w:val="00CB2406"/>
    <w:rsid w:val="00CB240A"/>
    <w:rsid w:val="00CB72CA"/>
    <w:rsid w:val="00CC1018"/>
    <w:rsid w:val="00CC466F"/>
    <w:rsid w:val="00CC5267"/>
    <w:rsid w:val="00CD0189"/>
    <w:rsid w:val="00CD359A"/>
    <w:rsid w:val="00CD76AC"/>
    <w:rsid w:val="00CE09E6"/>
    <w:rsid w:val="00CE217F"/>
    <w:rsid w:val="00CE25B2"/>
    <w:rsid w:val="00CE45AA"/>
    <w:rsid w:val="00CE560A"/>
    <w:rsid w:val="00CE6573"/>
    <w:rsid w:val="00CE684F"/>
    <w:rsid w:val="00CE75FB"/>
    <w:rsid w:val="00CF08E0"/>
    <w:rsid w:val="00CF79E8"/>
    <w:rsid w:val="00CF7BBA"/>
    <w:rsid w:val="00D06B54"/>
    <w:rsid w:val="00D11207"/>
    <w:rsid w:val="00D15F80"/>
    <w:rsid w:val="00D167D3"/>
    <w:rsid w:val="00D20F45"/>
    <w:rsid w:val="00D21389"/>
    <w:rsid w:val="00D214E1"/>
    <w:rsid w:val="00D24418"/>
    <w:rsid w:val="00D25A53"/>
    <w:rsid w:val="00D267B8"/>
    <w:rsid w:val="00D31441"/>
    <w:rsid w:val="00D34293"/>
    <w:rsid w:val="00D34891"/>
    <w:rsid w:val="00D35A15"/>
    <w:rsid w:val="00D367FA"/>
    <w:rsid w:val="00D36918"/>
    <w:rsid w:val="00D408B8"/>
    <w:rsid w:val="00D4090E"/>
    <w:rsid w:val="00D40A3E"/>
    <w:rsid w:val="00D40E97"/>
    <w:rsid w:val="00D43B38"/>
    <w:rsid w:val="00D4705F"/>
    <w:rsid w:val="00D50001"/>
    <w:rsid w:val="00D5074D"/>
    <w:rsid w:val="00D525C6"/>
    <w:rsid w:val="00D60F84"/>
    <w:rsid w:val="00D61B4A"/>
    <w:rsid w:val="00D63218"/>
    <w:rsid w:val="00D63333"/>
    <w:rsid w:val="00D63A4D"/>
    <w:rsid w:val="00D63D2B"/>
    <w:rsid w:val="00D65A86"/>
    <w:rsid w:val="00D70FA1"/>
    <w:rsid w:val="00D735E4"/>
    <w:rsid w:val="00D7509E"/>
    <w:rsid w:val="00D82557"/>
    <w:rsid w:val="00D82842"/>
    <w:rsid w:val="00D833C2"/>
    <w:rsid w:val="00D83D87"/>
    <w:rsid w:val="00D87D5D"/>
    <w:rsid w:val="00D91B17"/>
    <w:rsid w:val="00D921C7"/>
    <w:rsid w:val="00D92A1F"/>
    <w:rsid w:val="00D955D4"/>
    <w:rsid w:val="00D96519"/>
    <w:rsid w:val="00DA1867"/>
    <w:rsid w:val="00DA2881"/>
    <w:rsid w:val="00DA3CD3"/>
    <w:rsid w:val="00DB26AA"/>
    <w:rsid w:val="00DB59A4"/>
    <w:rsid w:val="00DB59F2"/>
    <w:rsid w:val="00DC2357"/>
    <w:rsid w:val="00DC3583"/>
    <w:rsid w:val="00DE09C7"/>
    <w:rsid w:val="00DE3B38"/>
    <w:rsid w:val="00DF247E"/>
    <w:rsid w:val="00DF6E61"/>
    <w:rsid w:val="00E01064"/>
    <w:rsid w:val="00E021CB"/>
    <w:rsid w:val="00E03CC4"/>
    <w:rsid w:val="00E03EE8"/>
    <w:rsid w:val="00E05DC3"/>
    <w:rsid w:val="00E1197A"/>
    <w:rsid w:val="00E15438"/>
    <w:rsid w:val="00E16573"/>
    <w:rsid w:val="00E1788D"/>
    <w:rsid w:val="00E25009"/>
    <w:rsid w:val="00E2552D"/>
    <w:rsid w:val="00E31D0C"/>
    <w:rsid w:val="00E33685"/>
    <w:rsid w:val="00E34F2A"/>
    <w:rsid w:val="00E367D9"/>
    <w:rsid w:val="00E410F9"/>
    <w:rsid w:val="00E445B8"/>
    <w:rsid w:val="00E475A5"/>
    <w:rsid w:val="00E50634"/>
    <w:rsid w:val="00E524AE"/>
    <w:rsid w:val="00E52BB6"/>
    <w:rsid w:val="00E53653"/>
    <w:rsid w:val="00E5632A"/>
    <w:rsid w:val="00E57D89"/>
    <w:rsid w:val="00E605AA"/>
    <w:rsid w:val="00E61D9B"/>
    <w:rsid w:val="00E626F1"/>
    <w:rsid w:val="00E647AA"/>
    <w:rsid w:val="00E7150E"/>
    <w:rsid w:val="00E75815"/>
    <w:rsid w:val="00E84762"/>
    <w:rsid w:val="00E855BA"/>
    <w:rsid w:val="00E931DC"/>
    <w:rsid w:val="00E94D09"/>
    <w:rsid w:val="00EA04CA"/>
    <w:rsid w:val="00EA1CD5"/>
    <w:rsid w:val="00EA24C2"/>
    <w:rsid w:val="00EA3B17"/>
    <w:rsid w:val="00EA4006"/>
    <w:rsid w:val="00EA53CE"/>
    <w:rsid w:val="00EA6C5A"/>
    <w:rsid w:val="00EA6E9C"/>
    <w:rsid w:val="00EB3A46"/>
    <w:rsid w:val="00EB3ABA"/>
    <w:rsid w:val="00EB518B"/>
    <w:rsid w:val="00EB65B0"/>
    <w:rsid w:val="00EC02D8"/>
    <w:rsid w:val="00EC6152"/>
    <w:rsid w:val="00EC6E1C"/>
    <w:rsid w:val="00ED1BC1"/>
    <w:rsid w:val="00ED1E4F"/>
    <w:rsid w:val="00ED4FC3"/>
    <w:rsid w:val="00EE2919"/>
    <w:rsid w:val="00EE67CA"/>
    <w:rsid w:val="00EE68E8"/>
    <w:rsid w:val="00EF0ABA"/>
    <w:rsid w:val="00EF2058"/>
    <w:rsid w:val="00EF33D3"/>
    <w:rsid w:val="00EF43F7"/>
    <w:rsid w:val="00EF471D"/>
    <w:rsid w:val="00EF66C9"/>
    <w:rsid w:val="00F01A4D"/>
    <w:rsid w:val="00F0392A"/>
    <w:rsid w:val="00F06452"/>
    <w:rsid w:val="00F111E2"/>
    <w:rsid w:val="00F113A9"/>
    <w:rsid w:val="00F137C9"/>
    <w:rsid w:val="00F15E13"/>
    <w:rsid w:val="00F20D5F"/>
    <w:rsid w:val="00F23BDB"/>
    <w:rsid w:val="00F30F3B"/>
    <w:rsid w:val="00F34146"/>
    <w:rsid w:val="00F34523"/>
    <w:rsid w:val="00F40AAF"/>
    <w:rsid w:val="00F44269"/>
    <w:rsid w:val="00F52A0F"/>
    <w:rsid w:val="00F54393"/>
    <w:rsid w:val="00F55DD4"/>
    <w:rsid w:val="00F704AE"/>
    <w:rsid w:val="00F73BA4"/>
    <w:rsid w:val="00F80D30"/>
    <w:rsid w:val="00F811BA"/>
    <w:rsid w:val="00F847B2"/>
    <w:rsid w:val="00F87739"/>
    <w:rsid w:val="00F87832"/>
    <w:rsid w:val="00F90AC8"/>
    <w:rsid w:val="00F917D4"/>
    <w:rsid w:val="00F92EA4"/>
    <w:rsid w:val="00F949EF"/>
    <w:rsid w:val="00F953BD"/>
    <w:rsid w:val="00F95668"/>
    <w:rsid w:val="00F97C91"/>
    <w:rsid w:val="00F97CC8"/>
    <w:rsid w:val="00FA09AF"/>
    <w:rsid w:val="00FA0AD2"/>
    <w:rsid w:val="00FA7164"/>
    <w:rsid w:val="00FB3589"/>
    <w:rsid w:val="00FB6005"/>
    <w:rsid w:val="00FC1C06"/>
    <w:rsid w:val="00FC377B"/>
    <w:rsid w:val="00FD1688"/>
    <w:rsid w:val="00FD2816"/>
    <w:rsid w:val="00FD2AD3"/>
    <w:rsid w:val="00FD6C63"/>
    <w:rsid w:val="00FD7EB6"/>
    <w:rsid w:val="00FE26D9"/>
    <w:rsid w:val="00FE4011"/>
    <w:rsid w:val="00FF1699"/>
    <w:rsid w:val="00FF661E"/>
    <w:rsid w:val="00FF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65927"/>
  <w15:docId w15:val="{6D94C732-4B5D-41F3-AED8-B221441E0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8154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0"/>
    <w:next w:val="a0"/>
    <w:link w:val="10"/>
    <w:uiPriority w:val="9"/>
    <w:qFormat/>
    <w:rsid w:val="001B3B91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4640CD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3">
    <w:name w:val="heading 3"/>
    <w:basedOn w:val="a0"/>
    <w:link w:val="30"/>
    <w:uiPriority w:val="9"/>
    <w:qFormat/>
    <w:rsid w:val="0030658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30658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title1">
    <w:name w:val="title1"/>
    <w:basedOn w:val="a0"/>
    <w:rsid w:val="00306587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character" w:customStyle="1" w:styleId="20">
    <w:name w:val="Заголовок 2 Знак"/>
    <w:link w:val="2"/>
    <w:uiPriority w:val="9"/>
    <w:semiHidden/>
    <w:rsid w:val="004640C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a4">
    <w:name w:val="footer"/>
    <w:basedOn w:val="a0"/>
    <w:link w:val="a5"/>
    <w:uiPriority w:val="99"/>
    <w:rsid w:val="00A8607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5">
    <w:name w:val="Нижний колонтитул Знак"/>
    <w:link w:val="a4"/>
    <w:uiPriority w:val="99"/>
    <w:rsid w:val="00A860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нак Знак Знак1"/>
    <w:basedOn w:val="a0"/>
    <w:rsid w:val="00A8607F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styleId="a6">
    <w:name w:val="Balloon Text"/>
    <w:basedOn w:val="a0"/>
    <w:link w:val="a7"/>
    <w:uiPriority w:val="99"/>
    <w:semiHidden/>
    <w:unhideWhenUsed/>
    <w:rsid w:val="00593E03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593E03"/>
    <w:rPr>
      <w:rFonts w:ascii="Tahoma" w:hAnsi="Tahoma" w:cs="Tahoma"/>
      <w:sz w:val="16"/>
      <w:szCs w:val="16"/>
    </w:rPr>
  </w:style>
  <w:style w:type="paragraph" w:customStyle="1" w:styleId="12">
    <w:name w:val="Обычный1"/>
    <w:rsid w:val="00593E03"/>
    <w:rPr>
      <w:rFonts w:ascii="Times New Roman" w:eastAsia="Times New Roman" w:hAnsi="Times New Roman"/>
    </w:rPr>
  </w:style>
  <w:style w:type="paragraph" w:styleId="a8">
    <w:name w:val="Body Text"/>
    <w:basedOn w:val="a0"/>
    <w:link w:val="a9"/>
    <w:rsid w:val="00593E03"/>
    <w:pPr>
      <w:spacing w:after="0" w:line="240" w:lineRule="auto"/>
    </w:pPr>
    <w:rPr>
      <w:rFonts w:ascii="Times New Roman" w:eastAsia="Times New Roman" w:hAnsi="Times New Roman"/>
      <w:b/>
      <w:sz w:val="20"/>
      <w:szCs w:val="20"/>
      <w:lang w:eastAsia="ru-RU"/>
    </w:rPr>
  </w:style>
  <w:style w:type="character" w:customStyle="1" w:styleId="a9">
    <w:name w:val="Основной текст Знак"/>
    <w:link w:val="a8"/>
    <w:rsid w:val="00593E03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table" w:styleId="aa">
    <w:name w:val="Table Grid"/>
    <w:basedOn w:val="a2"/>
    <w:uiPriority w:val="59"/>
    <w:rsid w:val="004234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aliases w:val="Знак7 Знак1,Знак8 Знак,Знак7, Знак6 Знак"/>
    <w:basedOn w:val="a0"/>
    <w:link w:val="13"/>
    <w:semiHidden/>
    <w:rsid w:val="003877DA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c">
    <w:name w:val="Текст сноски Знак"/>
    <w:uiPriority w:val="99"/>
    <w:semiHidden/>
    <w:rsid w:val="003877DA"/>
    <w:rPr>
      <w:sz w:val="20"/>
      <w:szCs w:val="20"/>
    </w:rPr>
  </w:style>
  <w:style w:type="character" w:customStyle="1" w:styleId="13">
    <w:name w:val="Текст сноски Знак1"/>
    <w:aliases w:val="Знак7 Знак1 Знак,Знак8 Знак Знак,Знак7 Знак, Знак6 Знак Знак"/>
    <w:link w:val="ab"/>
    <w:semiHidden/>
    <w:rsid w:val="003877D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link w:val="1"/>
    <w:uiPriority w:val="9"/>
    <w:rsid w:val="001B3B9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ad">
    <w:name w:val="Body Text Indent"/>
    <w:basedOn w:val="a0"/>
    <w:link w:val="ae"/>
    <w:uiPriority w:val="99"/>
    <w:semiHidden/>
    <w:unhideWhenUsed/>
    <w:rsid w:val="001B3B91"/>
    <w:pPr>
      <w:spacing w:after="120"/>
      <w:ind w:left="283"/>
    </w:pPr>
  </w:style>
  <w:style w:type="character" w:customStyle="1" w:styleId="ae">
    <w:name w:val="Основной текст с отступом Знак"/>
    <w:basedOn w:val="a1"/>
    <w:link w:val="ad"/>
    <w:uiPriority w:val="99"/>
    <w:semiHidden/>
    <w:rsid w:val="001B3B91"/>
  </w:style>
  <w:style w:type="paragraph" w:styleId="21">
    <w:name w:val="Body Text Indent 2"/>
    <w:basedOn w:val="a0"/>
    <w:link w:val="22"/>
    <w:rsid w:val="001B3B91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/>
      <w:sz w:val="18"/>
      <w:szCs w:val="18"/>
      <w:lang w:eastAsia="ru-RU"/>
    </w:rPr>
  </w:style>
  <w:style w:type="character" w:customStyle="1" w:styleId="22">
    <w:name w:val="Основной текст с отступом 2 Знак"/>
    <w:link w:val="21"/>
    <w:rsid w:val="001B3B91"/>
    <w:rPr>
      <w:rFonts w:ascii="Arial" w:eastAsia="Times New Roman" w:hAnsi="Arial" w:cs="Arial"/>
      <w:sz w:val="18"/>
      <w:szCs w:val="18"/>
      <w:lang w:eastAsia="ru-RU"/>
    </w:rPr>
  </w:style>
  <w:style w:type="paragraph" w:styleId="23">
    <w:name w:val="Body Text 2"/>
    <w:basedOn w:val="a0"/>
    <w:link w:val="210"/>
    <w:rsid w:val="001B3B91"/>
    <w:pPr>
      <w:widowControl w:val="0"/>
      <w:autoSpaceDE w:val="0"/>
      <w:autoSpaceDN w:val="0"/>
      <w:adjustRightInd w:val="0"/>
      <w:spacing w:after="120" w:line="480" w:lineRule="auto"/>
    </w:pPr>
    <w:rPr>
      <w:rFonts w:ascii="Arial" w:eastAsia="Times New Roman" w:hAnsi="Arial"/>
      <w:sz w:val="18"/>
      <w:szCs w:val="18"/>
      <w:lang w:eastAsia="ru-RU"/>
    </w:rPr>
  </w:style>
  <w:style w:type="character" w:customStyle="1" w:styleId="24">
    <w:name w:val="Основной текст 2 Знак"/>
    <w:basedOn w:val="a1"/>
    <w:uiPriority w:val="99"/>
    <w:semiHidden/>
    <w:rsid w:val="001B3B91"/>
  </w:style>
  <w:style w:type="paragraph" w:customStyle="1" w:styleId="ConsNormal">
    <w:name w:val="ConsNormal"/>
    <w:rsid w:val="001B3B91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ConsPlusNormal">
    <w:name w:val="ConsPlusNormal"/>
    <w:rsid w:val="001B3B9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">
    <w:name w:val="page number"/>
    <w:basedOn w:val="a1"/>
    <w:rsid w:val="001B3B91"/>
  </w:style>
  <w:style w:type="character" w:customStyle="1" w:styleId="210">
    <w:name w:val="Основной текст 2 Знак1"/>
    <w:link w:val="23"/>
    <w:rsid w:val="001B3B91"/>
    <w:rPr>
      <w:rFonts w:ascii="Arial" w:eastAsia="Times New Roman" w:hAnsi="Arial" w:cs="Arial"/>
      <w:sz w:val="18"/>
      <w:szCs w:val="18"/>
      <w:lang w:eastAsia="ru-RU"/>
    </w:rPr>
  </w:style>
  <w:style w:type="paragraph" w:customStyle="1" w:styleId="a">
    <w:name w:val="Пункты"/>
    <w:basedOn w:val="2"/>
    <w:link w:val="af0"/>
    <w:qFormat/>
    <w:rsid w:val="001B3B91"/>
    <w:pPr>
      <w:keepLines w:val="0"/>
      <w:numPr>
        <w:ilvl w:val="1"/>
        <w:numId w:val="1"/>
      </w:numPr>
      <w:tabs>
        <w:tab w:val="left" w:pos="1134"/>
      </w:tabs>
      <w:spacing w:before="120" w:line="240" w:lineRule="auto"/>
      <w:ind w:left="0" w:firstLine="567"/>
      <w:jc w:val="both"/>
    </w:pPr>
    <w:rPr>
      <w:rFonts w:ascii="Times New Roman" w:hAnsi="Times New Roman"/>
      <w:b w:val="0"/>
      <w:iCs/>
      <w:color w:val="000000"/>
      <w:sz w:val="24"/>
      <w:szCs w:val="28"/>
      <w:lang w:eastAsia="ru-RU"/>
    </w:rPr>
  </w:style>
  <w:style w:type="character" w:customStyle="1" w:styleId="af0">
    <w:name w:val="Пункты Знак"/>
    <w:link w:val="a"/>
    <w:rsid w:val="001B3B91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paragraph" w:customStyle="1" w:styleId="14">
    <w:name w:val="Основной текст с отступом1"/>
    <w:basedOn w:val="a0"/>
    <w:link w:val="BodyTextIndentChar"/>
    <w:semiHidden/>
    <w:rsid w:val="001B3B91"/>
    <w:pPr>
      <w:spacing w:after="120"/>
      <w:ind w:left="283"/>
    </w:pPr>
    <w:rPr>
      <w:rFonts w:eastAsia="Times New Roman"/>
      <w:sz w:val="20"/>
      <w:szCs w:val="20"/>
      <w:lang w:eastAsia="ru-RU"/>
    </w:rPr>
  </w:style>
  <w:style w:type="character" w:customStyle="1" w:styleId="BodyTextIndentChar">
    <w:name w:val="Body Text Indent Char"/>
    <w:link w:val="14"/>
    <w:semiHidden/>
    <w:rsid w:val="001B3B91"/>
    <w:rPr>
      <w:rFonts w:ascii="Calibri" w:eastAsia="Times New Roman" w:hAnsi="Calibri" w:cs="Times New Roman"/>
      <w:lang w:eastAsia="ru-RU"/>
    </w:rPr>
  </w:style>
  <w:style w:type="character" w:customStyle="1" w:styleId="text">
    <w:name w:val="text"/>
    <w:basedOn w:val="a1"/>
    <w:rsid w:val="0038483E"/>
  </w:style>
  <w:style w:type="character" w:customStyle="1" w:styleId="nam">
    <w:name w:val="nam"/>
    <w:basedOn w:val="a1"/>
    <w:rsid w:val="0038483E"/>
  </w:style>
  <w:style w:type="character" w:styleId="af1">
    <w:name w:val="Hyperlink"/>
    <w:unhideWhenUsed/>
    <w:rsid w:val="00EC6152"/>
    <w:rPr>
      <w:color w:val="0000FF"/>
      <w:u w:val="single"/>
    </w:rPr>
  </w:style>
  <w:style w:type="paragraph" w:customStyle="1" w:styleId="ConsPlusNonformat">
    <w:name w:val="ConsPlusNonformat"/>
    <w:uiPriority w:val="99"/>
    <w:rsid w:val="00EC6152"/>
    <w:pPr>
      <w:suppressAutoHyphens/>
    </w:pPr>
    <w:rPr>
      <w:rFonts w:ascii="Courier New" w:eastAsia="Arial" w:hAnsi="Courier New"/>
      <w:lang w:eastAsia="ar-SA"/>
    </w:rPr>
  </w:style>
  <w:style w:type="paragraph" w:styleId="af2">
    <w:name w:val="List Paragraph"/>
    <w:basedOn w:val="a0"/>
    <w:link w:val="af3"/>
    <w:uiPriority w:val="34"/>
    <w:qFormat/>
    <w:rsid w:val="0054766B"/>
    <w:pPr>
      <w:ind w:left="720"/>
      <w:contextualSpacing/>
    </w:pPr>
    <w:rPr>
      <w:rFonts w:eastAsia="Times New Roman"/>
      <w:lang w:eastAsia="ru-RU"/>
    </w:rPr>
  </w:style>
  <w:style w:type="paragraph" w:styleId="af4">
    <w:name w:val="No Spacing"/>
    <w:uiPriority w:val="1"/>
    <w:qFormat/>
    <w:rsid w:val="00ED1E4F"/>
    <w:rPr>
      <w:rFonts w:asciiTheme="minorHAnsi" w:eastAsiaTheme="minorEastAsia" w:hAnsiTheme="minorHAnsi" w:cstheme="minorBidi"/>
      <w:sz w:val="22"/>
      <w:szCs w:val="22"/>
    </w:rPr>
  </w:style>
  <w:style w:type="character" w:customStyle="1" w:styleId="af3">
    <w:name w:val="Абзац списка Знак"/>
    <w:link w:val="af2"/>
    <w:uiPriority w:val="34"/>
    <w:locked/>
    <w:rsid w:val="00C62151"/>
    <w:rPr>
      <w:rFonts w:eastAsia="Times New Roman"/>
      <w:sz w:val="22"/>
      <w:szCs w:val="22"/>
    </w:rPr>
  </w:style>
  <w:style w:type="paragraph" w:styleId="af5">
    <w:name w:val="header"/>
    <w:basedOn w:val="a0"/>
    <w:link w:val="af6"/>
    <w:unhideWhenUsed/>
    <w:rsid w:val="00C2466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6">
    <w:name w:val="Верхний колонтитул Знак"/>
    <w:basedOn w:val="a1"/>
    <w:link w:val="af5"/>
    <w:rsid w:val="00C2466B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pnevskoe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ponevskoe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EEB18-535F-49DE-B704-103D532454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11</Pages>
  <Words>3687</Words>
  <Characters>21017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24655</CharactersWithSpaces>
  <SharedDoc>false</SharedDoc>
  <HLinks>
    <vt:vector size="24" baseType="variant">
      <vt:variant>
        <vt:i4>3866630</vt:i4>
      </vt:variant>
      <vt:variant>
        <vt:i4>9</vt:i4>
      </vt:variant>
      <vt:variant>
        <vt:i4>0</vt:i4>
      </vt:variant>
      <vt:variant>
        <vt:i4>5</vt:i4>
      </vt:variant>
      <vt:variant>
        <vt:lpwstr>mailto:pponevskoe@mail.ru</vt:lpwstr>
      </vt:variant>
      <vt:variant>
        <vt:lpwstr/>
      </vt:variant>
      <vt:variant>
        <vt:i4>2555910</vt:i4>
      </vt:variant>
      <vt:variant>
        <vt:i4>6</vt:i4>
      </vt:variant>
      <vt:variant>
        <vt:i4>0</vt:i4>
      </vt:variant>
      <vt:variant>
        <vt:i4>5</vt:i4>
      </vt:variant>
      <vt:variant>
        <vt:lpwstr>mailto:sppnevskoe@mail.ru</vt:lpwstr>
      </vt:variant>
      <vt:variant>
        <vt:lpwstr/>
      </vt:variant>
      <vt:variant>
        <vt:i4>3866630</vt:i4>
      </vt:variant>
      <vt:variant>
        <vt:i4>3</vt:i4>
      </vt:variant>
      <vt:variant>
        <vt:i4>0</vt:i4>
      </vt:variant>
      <vt:variant>
        <vt:i4>5</vt:i4>
      </vt:variant>
      <vt:variant>
        <vt:lpwstr>mailto:pponevskoe@mail.ru</vt:lpwstr>
      </vt:variant>
      <vt:variant>
        <vt:lpwstr/>
      </vt:variant>
      <vt:variant>
        <vt:i4>2555910</vt:i4>
      </vt:variant>
      <vt:variant>
        <vt:i4>0</vt:i4>
      </vt:variant>
      <vt:variant>
        <vt:i4>0</vt:i4>
      </vt:variant>
      <vt:variant>
        <vt:i4>5</vt:i4>
      </vt:variant>
      <vt:variant>
        <vt:lpwstr>mailto:sppnevskoe@mail.ru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Маргарита</dc:creator>
  <cp:lastModifiedBy>UserPC</cp:lastModifiedBy>
  <cp:revision>7</cp:revision>
  <cp:lastPrinted>2023-10-25T13:39:00Z</cp:lastPrinted>
  <dcterms:created xsi:type="dcterms:W3CDTF">2024-06-27T06:55:00Z</dcterms:created>
  <dcterms:modified xsi:type="dcterms:W3CDTF">2024-06-27T10:52:00Z</dcterms:modified>
</cp:coreProperties>
</file>