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46AB9" w14:textId="77777777" w:rsidR="003E378A" w:rsidRDefault="003E378A" w:rsidP="009D7911">
      <w:pPr>
        <w:tabs>
          <w:tab w:val="left" w:pos="3060"/>
        </w:tabs>
        <w:autoSpaceDE w:val="0"/>
        <w:autoSpaceDN w:val="0"/>
        <w:spacing w:line="240" w:lineRule="auto"/>
        <w:ind w:firstLine="720"/>
        <w:jc w:val="center"/>
        <w:rPr>
          <w:rFonts w:eastAsia="Times New Roman" w:cs="Times New Roman"/>
          <w:b/>
          <w:bCs/>
          <w:i/>
          <w:sz w:val="20"/>
          <w:szCs w:val="20"/>
          <w:lang w:eastAsia="ru-RU"/>
        </w:rPr>
      </w:pPr>
    </w:p>
    <w:p w14:paraId="10D45916" w14:textId="77777777" w:rsidR="003E378A" w:rsidRDefault="003E378A" w:rsidP="009D7911">
      <w:pPr>
        <w:tabs>
          <w:tab w:val="left" w:pos="3060"/>
        </w:tabs>
        <w:autoSpaceDE w:val="0"/>
        <w:autoSpaceDN w:val="0"/>
        <w:spacing w:line="240" w:lineRule="auto"/>
        <w:ind w:firstLine="720"/>
        <w:jc w:val="center"/>
        <w:rPr>
          <w:rFonts w:eastAsia="Times New Roman" w:cs="Times New Roman"/>
          <w:b/>
          <w:bCs/>
          <w:i/>
          <w:sz w:val="20"/>
          <w:szCs w:val="20"/>
          <w:lang w:eastAsia="ru-RU"/>
        </w:rPr>
      </w:pPr>
    </w:p>
    <w:p w14:paraId="36988A57" w14:textId="77777777" w:rsidR="003E378A" w:rsidRDefault="003E378A" w:rsidP="009D7911">
      <w:pPr>
        <w:tabs>
          <w:tab w:val="left" w:pos="3060"/>
        </w:tabs>
        <w:autoSpaceDE w:val="0"/>
        <w:autoSpaceDN w:val="0"/>
        <w:spacing w:line="240" w:lineRule="auto"/>
        <w:ind w:firstLine="720"/>
        <w:jc w:val="center"/>
        <w:rPr>
          <w:rFonts w:eastAsia="Times New Roman" w:cs="Times New Roman"/>
          <w:b/>
          <w:bCs/>
          <w:i/>
          <w:sz w:val="20"/>
          <w:szCs w:val="20"/>
          <w:lang w:eastAsia="ru-RU"/>
        </w:rPr>
      </w:pPr>
    </w:p>
    <w:p w14:paraId="51B759A8" w14:textId="623CC6BC" w:rsidR="008511EB" w:rsidRPr="00BD2FE9" w:rsidRDefault="008511EB" w:rsidP="009D7911">
      <w:pPr>
        <w:tabs>
          <w:tab w:val="left" w:pos="3060"/>
        </w:tabs>
        <w:autoSpaceDE w:val="0"/>
        <w:autoSpaceDN w:val="0"/>
        <w:spacing w:line="240" w:lineRule="auto"/>
        <w:ind w:firstLine="720"/>
        <w:jc w:val="center"/>
        <w:rPr>
          <w:rFonts w:eastAsia="Times New Roman" w:cs="Times New Roman"/>
          <w:b/>
          <w:bCs/>
          <w:i/>
          <w:sz w:val="20"/>
          <w:szCs w:val="20"/>
          <w:lang w:eastAsia="ru-RU"/>
        </w:rPr>
      </w:pPr>
      <w:r w:rsidRPr="00BD2FE9">
        <w:rPr>
          <w:rFonts w:eastAsia="Times New Roman" w:cs="Times New Roman"/>
          <w:b/>
          <w:bCs/>
          <w:i/>
          <w:sz w:val="20"/>
          <w:szCs w:val="20"/>
          <w:lang w:eastAsia="ru-RU"/>
        </w:rPr>
        <w:t>Проект контракта</w:t>
      </w:r>
    </w:p>
    <w:p w14:paraId="01F767DD" w14:textId="5021550A" w:rsidR="008511EB" w:rsidRPr="00BD2FE9" w:rsidRDefault="00FE462B" w:rsidP="008511EB">
      <w:pPr>
        <w:tabs>
          <w:tab w:val="left" w:pos="3060"/>
        </w:tabs>
        <w:autoSpaceDE w:val="0"/>
        <w:autoSpaceDN w:val="0"/>
        <w:spacing w:line="240" w:lineRule="auto"/>
        <w:ind w:firstLine="720"/>
        <w:jc w:val="center"/>
        <w:rPr>
          <w:rFonts w:eastAsia="Times New Roman" w:cs="Times New Roman"/>
          <w:b/>
          <w:bCs/>
          <w:sz w:val="20"/>
          <w:szCs w:val="20"/>
          <w:lang w:eastAsia="ru-RU"/>
        </w:rPr>
      </w:pPr>
      <w:r w:rsidRPr="00BD2FE9">
        <w:rPr>
          <w:rFonts w:eastAsia="Times New Roman" w:cs="Times New Roman"/>
          <w:b/>
          <w:bCs/>
          <w:sz w:val="20"/>
          <w:szCs w:val="20"/>
          <w:lang w:eastAsia="ru-RU"/>
        </w:rPr>
        <w:t>КОНТРАКТ</w:t>
      </w:r>
      <w:r w:rsidR="008511EB" w:rsidRPr="00BD2FE9">
        <w:rPr>
          <w:rFonts w:eastAsia="Times New Roman" w:cs="Times New Roman"/>
          <w:b/>
          <w:bCs/>
          <w:sz w:val="20"/>
          <w:szCs w:val="20"/>
          <w:lang w:eastAsia="ru-RU"/>
        </w:rPr>
        <w:t xml:space="preserve"> №</w:t>
      </w:r>
      <w:r w:rsidR="009D7911" w:rsidRPr="00BD2FE9">
        <w:rPr>
          <w:rFonts w:eastAsia="Times New Roman" w:cs="Times New Roman"/>
          <w:b/>
          <w:bCs/>
          <w:sz w:val="20"/>
          <w:szCs w:val="20"/>
          <w:lang w:eastAsia="ru-RU"/>
        </w:rPr>
        <w:t xml:space="preserve"> </w:t>
      </w:r>
      <w:r w:rsidR="008511EB" w:rsidRPr="00BD2FE9">
        <w:rPr>
          <w:rFonts w:eastAsia="Times New Roman" w:cs="Times New Roman"/>
          <w:b/>
          <w:bCs/>
          <w:sz w:val="20"/>
          <w:szCs w:val="20"/>
          <w:lang w:eastAsia="ru-RU"/>
        </w:rPr>
        <w:t>______</w:t>
      </w:r>
    </w:p>
    <w:p w14:paraId="5ACA4D31" w14:textId="77777777" w:rsidR="003E378A" w:rsidRDefault="003E378A" w:rsidP="0066440B">
      <w:pPr>
        <w:tabs>
          <w:tab w:val="left" w:pos="3060"/>
        </w:tabs>
        <w:autoSpaceDE w:val="0"/>
        <w:autoSpaceDN w:val="0"/>
        <w:spacing w:line="240" w:lineRule="auto"/>
        <w:ind w:firstLine="720"/>
        <w:jc w:val="center"/>
        <w:rPr>
          <w:rFonts w:eastAsia="Times New Roman" w:cs="Times New Roman"/>
          <w:b/>
          <w:bCs/>
          <w:sz w:val="20"/>
          <w:szCs w:val="20"/>
          <w:lang w:eastAsia="ru-RU"/>
        </w:rPr>
      </w:pPr>
    </w:p>
    <w:p w14:paraId="747D1770" w14:textId="72195EBF" w:rsidR="0066440B" w:rsidRDefault="009D7911" w:rsidP="0066440B">
      <w:pPr>
        <w:tabs>
          <w:tab w:val="left" w:pos="3060"/>
        </w:tabs>
        <w:autoSpaceDE w:val="0"/>
        <w:autoSpaceDN w:val="0"/>
        <w:spacing w:line="240" w:lineRule="auto"/>
        <w:ind w:firstLine="720"/>
        <w:jc w:val="center"/>
        <w:rPr>
          <w:rFonts w:eastAsia="Times New Roman" w:cs="Times New Roman"/>
          <w:b/>
          <w:bCs/>
          <w:sz w:val="20"/>
          <w:szCs w:val="20"/>
          <w:lang w:eastAsia="ru-RU"/>
        </w:rPr>
      </w:pPr>
      <w:r w:rsidRPr="000F2387">
        <w:rPr>
          <w:rFonts w:eastAsia="Times New Roman" w:cs="Times New Roman"/>
          <w:b/>
          <w:bCs/>
          <w:sz w:val="20"/>
          <w:szCs w:val="20"/>
          <w:lang w:eastAsia="ru-RU"/>
        </w:rPr>
        <w:t xml:space="preserve">ИКЗ </w:t>
      </w:r>
      <w:r w:rsidR="00294B00">
        <w:rPr>
          <w:rFonts w:eastAsia="Times New Roman" w:cs="Times New Roman"/>
          <w:b/>
          <w:bCs/>
          <w:sz w:val="20"/>
          <w:szCs w:val="20"/>
          <w:lang w:eastAsia="ru-RU"/>
        </w:rPr>
        <w:t>______________________________________________</w:t>
      </w:r>
    </w:p>
    <w:p w14:paraId="089E90AD" w14:textId="46210275" w:rsidR="003E378A" w:rsidRDefault="003E378A" w:rsidP="0066440B">
      <w:pPr>
        <w:tabs>
          <w:tab w:val="left" w:pos="3060"/>
        </w:tabs>
        <w:autoSpaceDE w:val="0"/>
        <w:autoSpaceDN w:val="0"/>
        <w:spacing w:line="240" w:lineRule="auto"/>
        <w:ind w:firstLine="720"/>
        <w:jc w:val="center"/>
        <w:rPr>
          <w:rFonts w:eastAsia="Times New Roman" w:cs="Times New Roman"/>
          <w:b/>
          <w:bCs/>
          <w:sz w:val="20"/>
          <w:szCs w:val="20"/>
          <w:lang w:eastAsia="ru-RU"/>
        </w:rPr>
      </w:pPr>
    </w:p>
    <w:p w14:paraId="7B681286" w14:textId="77777777" w:rsidR="003E378A" w:rsidRDefault="003E378A" w:rsidP="0066440B">
      <w:pPr>
        <w:tabs>
          <w:tab w:val="left" w:pos="3060"/>
        </w:tabs>
        <w:autoSpaceDE w:val="0"/>
        <w:autoSpaceDN w:val="0"/>
        <w:spacing w:line="240" w:lineRule="auto"/>
        <w:ind w:firstLine="720"/>
        <w:jc w:val="center"/>
        <w:rPr>
          <w:rFonts w:eastAsia="Times New Roman" w:cs="Times New Roman"/>
          <w:b/>
          <w:bCs/>
          <w:sz w:val="20"/>
          <w:szCs w:val="20"/>
          <w:lang w:eastAsia="ru-RU"/>
        </w:rPr>
      </w:pPr>
    </w:p>
    <w:p w14:paraId="5C477664" w14:textId="54991E3C" w:rsidR="008511EB" w:rsidRDefault="009D7911" w:rsidP="0066440B">
      <w:pPr>
        <w:tabs>
          <w:tab w:val="left" w:pos="3060"/>
        </w:tabs>
        <w:autoSpaceDE w:val="0"/>
        <w:autoSpaceDN w:val="0"/>
        <w:spacing w:line="240" w:lineRule="auto"/>
        <w:ind w:firstLine="720"/>
        <w:jc w:val="center"/>
        <w:rPr>
          <w:rFonts w:eastAsia="Times New Roman" w:cs="Times New Roman"/>
          <w:sz w:val="20"/>
          <w:szCs w:val="20"/>
          <w:lang w:eastAsia="ru-RU"/>
        </w:rPr>
      </w:pPr>
      <w:r w:rsidRPr="00BD2FE9">
        <w:rPr>
          <w:rFonts w:eastAsia="Times New Roman" w:cs="Times New Roman"/>
          <w:sz w:val="20"/>
          <w:szCs w:val="20"/>
          <w:lang w:eastAsia="ru-RU"/>
        </w:rPr>
        <w:t xml:space="preserve">г. </w:t>
      </w:r>
      <w:r w:rsidR="008511EB" w:rsidRPr="00BD2FE9">
        <w:rPr>
          <w:rFonts w:eastAsia="Times New Roman" w:cs="Times New Roman"/>
          <w:sz w:val="20"/>
          <w:szCs w:val="20"/>
          <w:lang w:eastAsia="ru-RU"/>
        </w:rPr>
        <w:t>Санкт-Петербург</w:t>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r>
      <w:r w:rsidR="008511EB" w:rsidRPr="00BD2FE9">
        <w:rPr>
          <w:rFonts w:eastAsia="Times New Roman" w:cs="Times New Roman"/>
          <w:sz w:val="20"/>
          <w:szCs w:val="20"/>
          <w:lang w:eastAsia="ru-RU"/>
        </w:rPr>
        <w:tab/>
        <w:t xml:space="preserve">«___» </w:t>
      </w:r>
      <w:r w:rsidR="008C23E4">
        <w:rPr>
          <w:rFonts w:eastAsia="Times New Roman" w:cs="Times New Roman"/>
          <w:sz w:val="20"/>
          <w:szCs w:val="20"/>
          <w:lang w:eastAsia="ru-RU"/>
        </w:rPr>
        <w:t>мая</w:t>
      </w:r>
      <w:r w:rsidR="008511EB" w:rsidRPr="00BD2FE9">
        <w:rPr>
          <w:rFonts w:eastAsia="Times New Roman" w:cs="Times New Roman"/>
          <w:sz w:val="20"/>
          <w:szCs w:val="20"/>
          <w:lang w:eastAsia="ru-RU"/>
        </w:rPr>
        <w:t xml:space="preserve"> 20</w:t>
      </w:r>
      <w:r w:rsidR="00A76239">
        <w:rPr>
          <w:rFonts w:eastAsia="Times New Roman" w:cs="Times New Roman"/>
          <w:sz w:val="20"/>
          <w:szCs w:val="20"/>
          <w:lang w:eastAsia="ru-RU"/>
        </w:rPr>
        <w:t>2</w:t>
      </w:r>
      <w:r w:rsidR="00294B00">
        <w:rPr>
          <w:rFonts w:eastAsia="Times New Roman" w:cs="Times New Roman"/>
          <w:sz w:val="20"/>
          <w:szCs w:val="20"/>
          <w:lang w:eastAsia="ru-RU"/>
        </w:rPr>
        <w:t>4</w:t>
      </w:r>
      <w:r w:rsidR="008511EB" w:rsidRPr="00BD2FE9">
        <w:rPr>
          <w:rFonts w:eastAsia="Times New Roman" w:cs="Times New Roman"/>
          <w:sz w:val="20"/>
          <w:szCs w:val="20"/>
          <w:lang w:eastAsia="ru-RU"/>
        </w:rPr>
        <w:t xml:space="preserve"> года</w:t>
      </w:r>
    </w:p>
    <w:p w14:paraId="071F965F" w14:textId="61D85EA0" w:rsidR="003E378A" w:rsidRDefault="003E378A" w:rsidP="0066440B">
      <w:pPr>
        <w:tabs>
          <w:tab w:val="left" w:pos="3060"/>
        </w:tabs>
        <w:autoSpaceDE w:val="0"/>
        <w:autoSpaceDN w:val="0"/>
        <w:spacing w:line="240" w:lineRule="auto"/>
        <w:ind w:firstLine="720"/>
        <w:jc w:val="center"/>
        <w:rPr>
          <w:rFonts w:eastAsia="Times New Roman" w:cs="Times New Roman"/>
          <w:sz w:val="20"/>
          <w:szCs w:val="20"/>
          <w:lang w:eastAsia="ru-RU"/>
        </w:rPr>
      </w:pPr>
    </w:p>
    <w:p w14:paraId="57F6B2BB" w14:textId="6BD96C9C" w:rsidR="008511EB" w:rsidRPr="00D277F5" w:rsidRDefault="00A76239" w:rsidP="002D2853">
      <w:pPr>
        <w:widowControl w:val="0"/>
        <w:autoSpaceDE w:val="0"/>
        <w:autoSpaceDN w:val="0"/>
        <w:adjustRightInd w:val="0"/>
        <w:spacing w:line="240" w:lineRule="auto"/>
        <w:ind w:firstLine="709"/>
        <w:jc w:val="both"/>
        <w:rPr>
          <w:rFonts w:eastAsia="Times New Roman" w:cs="Times New Roman"/>
          <w:sz w:val="20"/>
          <w:szCs w:val="20"/>
          <w:lang w:eastAsia="ru-RU"/>
        </w:rPr>
      </w:pPr>
      <w:r w:rsidRPr="00A76239">
        <w:rPr>
          <w:rFonts w:eastAsia="Courier New" w:cs="Times New Roman"/>
          <w:b/>
          <w:bCs/>
          <w:color w:val="000000"/>
          <w:sz w:val="20"/>
          <w:szCs w:val="20"/>
          <w:lang w:eastAsia="ru-RU" w:bidi="ru-RU"/>
        </w:rPr>
        <w:t>СПб ГБУ «Александровский ДК», именуемое в дальнейшем «Заказчик» в лице Директора А.Н.Трухина</w:t>
      </w:r>
      <w:r w:rsidRPr="00A76239">
        <w:rPr>
          <w:rFonts w:eastAsia="Times New Roman" w:cs="Times New Roman"/>
          <w:sz w:val="20"/>
          <w:szCs w:val="20"/>
          <w:lang w:eastAsia="ru-RU"/>
        </w:rPr>
        <w:t xml:space="preserve">, действующего на основании Устава, с одной стороны, и _________, именуемое в дальнейшем "Исполнитель", в лице _______, действующей на основании _______, с другой стороны, здесь и далее именуемые "Стороны", </w:t>
      </w:r>
      <w:r w:rsidRPr="00A76239">
        <w:rPr>
          <w:rFonts w:eastAsia="Times New Roman" w:cs="Times New Roman"/>
          <w:sz w:val="20"/>
          <w:szCs w:val="20"/>
        </w:rPr>
        <w:t xml:space="preserve">в соответствии с п. 5 ч.1 ст. 93 Федерального </w:t>
      </w:r>
      <w:hyperlink r:id="rId7" w:history="1">
        <w:r w:rsidRPr="00A76239">
          <w:rPr>
            <w:rFonts w:eastAsia="Times New Roman" w:cs="Times New Roman"/>
            <w:sz w:val="20"/>
            <w:szCs w:val="20"/>
          </w:rPr>
          <w:t>закона</w:t>
        </w:r>
      </w:hyperlink>
      <w:r w:rsidRPr="00A76239">
        <w:rPr>
          <w:rFonts w:eastAsia="Times New Roman" w:cs="Times New Roman"/>
          <w:sz w:val="20"/>
          <w:szCs w:val="20"/>
        </w:rPr>
        <w:t xml:space="preserve"> от 05.04.2013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A76239">
        <w:rPr>
          <w:rFonts w:eastAsia="Times New Roman" w:cs="Times New Roman"/>
          <w:sz w:val="20"/>
          <w:szCs w:val="20"/>
          <w:lang w:eastAsia="ru-RU"/>
        </w:rPr>
        <w:t xml:space="preserve"> заключили настоящий Контракт (далее – Контракт) о нижеследующем:</w:t>
      </w:r>
    </w:p>
    <w:p w14:paraId="21510EFE" w14:textId="77777777" w:rsidR="002D2853" w:rsidRDefault="002D2853" w:rsidP="008511EB">
      <w:pPr>
        <w:spacing w:line="240" w:lineRule="auto"/>
        <w:ind w:left="360" w:firstLine="720"/>
        <w:jc w:val="center"/>
        <w:rPr>
          <w:rFonts w:eastAsia="Times New Roman" w:cs="Times New Roman"/>
          <w:b/>
          <w:bCs/>
          <w:sz w:val="20"/>
          <w:szCs w:val="20"/>
          <w:lang w:eastAsia="ru-RU"/>
        </w:rPr>
      </w:pPr>
    </w:p>
    <w:p w14:paraId="2E338641" w14:textId="0F288A5F" w:rsidR="008511EB" w:rsidRPr="00D277F5" w:rsidRDefault="008511EB" w:rsidP="008511EB">
      <w:pPr>
        <w:spacing w:line="240" w:lineRule="auto"/>
        <w:ind w:left="360" w:firstLine="720"/>
        <w:jc w:val="center"/>
        <w:rPr>
          <w:rFonts w:eastAsia="Times New Roman" w:cs="Times New Roman"/>
          <w:b/>
          <w:bCs/>
          <w:sz w:val="20"/>
          <w:szCs w:val="20"/>
          <w:lang w:eastAsia="ru-RU"/>
        </w:rPr>
      </w:pPr>
      <w:r w:rsidRPr="00D277F5">
        <w:rPr>
          <w:rFonts w:eastAsia="Times New Roman" w:cs="Times New Roman"/>
          <w:b/>
          <w:bCs/>
          <w:sz w:val="20"/>
          <w:szCs w:val="20"/>
          <w:lang w:eastAsia="ru-RU"/>
        </w:rPr>
        <w:t>1. Предмет контракта</w:t>
      </w:r>
    </w:p>
    <w:p w14:paraId="09B228AF" w14:textId="05B59E60" w:rsidR="00A643DA" w:rsidRPr="00254FBC" w:rsidRDefault="00841B46" w:rsidP="00254FBC">
      <w:pPr>
        <w:spacing w:line="240" w:lineRule="auto"/>
        <w:ind w:firstLine="567"/>
        <w:jc w:val="both"/>
        <w:rPr>
          <w:rFonts w:eastAsia="Times New Roman" w:cs="Times New Roman"/>
          <w:b/>
          <w:bCs/>
          <w:sz w:val="20"/>
          <w:szCs w:val="20"/>
          <w:lang w:eastAsia="ru-RU"/>
        </w:rPr>
      </w:pPr>
      <w:r w:rsidRPr="00841B46">
        <w:rPr>
          <w:rFonts w:eastAsia="Times New Roman" w:cs="Times New Roman"/>
          <w:sz w:val="20"/>
          <w:szCs w:val="20"/>
          <w:lang w:eastAsia="ru-RU"/>
        </w:rPr>
        <w:t>1.1. Заказчик поручает, а Исполнитель обязуется оказать услуги  по вывозу и  размещению /утилизации отходов производства и потребления 4 класса опасности (исключая ТКО) с объекта СПб ГБУ «Александровский ДК», расположенного по адресу: Санкт-Петербург, Пушкинский р-н, п. Александровская, Волхонское шоссе, д. 52, лит.А (далее – услуги), в соответствии с Расчетом стоимости контракта (Приложение №1), являющимися неотъемлемой частью настоящего Контракта.</w:t>
      </w:r>
    </w:p>
    <w:p w14:paraId="739A1422" w14:textId="77777777" w:rsidR="002D2853" w:rsidRDefault="002D2853" w:rsidP="008511EB">
      <w:pPr>
        <w:widowControl w:val="0"/>
        <w:autoSpaceDE w:val="0"/>
        <w:autoSpaceDN w:val="0"/>
        <w:adjustRightInd w:val="0"/>
        <w:spacing w:line="240" w:lineRule="auto"/>
        <w:ind w:firstLine="720"/>
        <w:jc w:val="center"/>
        <w:rPr>
          <w:rFonts w:eastAsia="Times New Roman" w:cs="Times New Roman"/>
          <w:b/>
          <w:bCs/>
          <w:sz w:val="20"/>
          <w:szCs w:val="20"/>
          <w:lang w:eastAsia="ru-RU"/>
        </w:rPr>
      </w:pPr>
    </w:p>
    <w:p w14:paraId="3C00E2F0" w14:textId="1D5C28E8" w:rsidR="008511EB" w:rsidRPr="00BD2FE9" w:rsidRDefault="008511EB" w:rsidP="008511EB">
      <w:pPr>
        <w:widowControl w:val="0"/>
        <w:autoSpaceDE w:val="0"/>
        <w:autoSpaceDN w:val="0"/>
        <w:adjustRightInd w:val="0"/>
        <w:spacing w:line="240" w:lineRule="auto"/>
        <w:ind w:firstLine="720"/>
        <w:jc w:val="center"/>
        <w:rPr>
          <w:rFonts w:eastAsia="Times New Roman" w:cs="Times New Roman"/>
          <w:b/>
          <w:bCs/>
          <w:sz w:val="20"/>
          <w:szCs w:val="20"/>
          <w:lang w:eastAsia="ru-RU"/>
        </w:rPr>
      </w:pPr>
      <w:r w:rsidRPr="00BD2FE9">
        <w:rPr>
          <w:rFonts w:eastAsia="Times New Roman" w:cs="Times New Roman"/>
          <w:b/>
          <w:bCs/>
          <w:sz w:val="20"/>
          <w:szCs w:val="20"/>
          <w:lang w:eastAsia="ru-RU"/>
        </w:rPr>
        <w:t>2. Срок</w:t>
      </w:r>
      <w:r w:rsidR="00C83C02" w:rsidRPr="00BD2FE9">
        <w:rPr>
          <w:rFonts w:eastAsia="Times New Roman" w:cs="Times New Roman"/>
          <w:b/>
          <w:bCs/>
          <w:sz w:val="20"/>
          <w:szCs w:val="20"/>
          <w:lang w:eastAsia="ru-RU"/>
        </w:rPr>
        <w:t>и и место</w:t>
      </w:r>
      <w:r w:rsidRPr="00BD2FE9">
        <w:rPr>
          <w:rFonts w:eastAsia="Times New Roman" w:cs="Times New Roman"/>
          <w:b/>
          <w:bCs/>
          <w:sz w:val="20"/>
          <w:szCs w:val="20"/>
          <w:lang w:eastAsia="ru-RU"/>
        </w:rPr>
        <w:t xml:space="preserve"> </w:t>
      </w:r>
      <w:r w:rsidR="00C83C02" w:rsidRPr="00BD2FE9">
        <w:rPr>
          <w:rFonts w:eastAsia="Times New Roman" w:cs="Times New Roman"/>
          <w:b/>
          <w:bCs/>
          <w:sz w:val="20"/>
          <w:szCs w:val="20"/>
          <w:lang w:eastAsia="ru-RU"/>
        </w:rPr>
        <w:t>оказания услуг</w:t>
      </w:r>
    </w:p>
    <w:p w14:paraId="3E0F667D" w14:textId="77777777" w:rsidR="00841B46" w:rsidRPr="00841B46" w:rsidRDefault="00841B46" w:rsidP="00841B46">
      <w:pPr>
        <w:spacing w:line="240" w:lineRule="auto"/>
        <w:ind w:firstLine="567"/>
        <w:jc w:val="both"/>
        <w:rPr>
          <w:rFonts w:eastAsia="Times New Roman" w:cs="Times New Roman"/>
          <w:sz w:val="20"/>
          <w:szCs w:val="20"/>
          <w:lang w:eastAsia="ru-RU"/>
        </w:rPr>
      </w:pPr>
      <w:r w:rsidRPr="00841B46">
        <w:rPr>
          <w:rFonts w:eastAsia="Times New Roman" w:cs="Times New Roman"/>
          <w:sz w:val="20"/>
          <w:szCs w:val="20"/>
          <w:lang w:eastAsia="ru-RU"/>
        </w:rPr>
        <w:t>2.1. Местом оказания услуг является: СПб ГБУ «Александровский ДК, Санкт-Петербург, п. Александровская, Волхонское ш. д. 52 лит. А</w:t>
      </w:r>
    </w:p>
    <w:p w14:paraId="2E411E5F" w14:textId="047A64A7" w:rsidR="00254FBC" w:rsidRDefault="00841B46" w:rsidP="00841B46">
      <w:pPr>
        <w:spacing w:line="240" w:lineRule="auto"/>
        <w:ind w:firstLine="567"/>
        <w:jc w:val="both"/>
        <w:rPr>
          <w:rFonts w:eastAsia="Times New Roman" w:cs="Times New Roman"/>
          <w:sz w:val="20"/>
          <w:szCs w:val="20"/>
          <w:lang w:eastAsia="ru-RU"/>
        </w:rPr>
      </w:pPr>
      <w:r w:rsidRPr="00841B46">
        <w:rPr>
          <w:rFonts w:eastAsia="Times New Roman" w:cs="Times New Roman"/>
          <w:sz w:val="20"/>
          <w:szCs w:val="20"/>
          <w:lang w:eastAsia="ru-RU"/>
        </w:rPr>
        <w:t xml:space="preserve">2.2. Срок оказания услуг: с даты подписания Контракта сторонами по </w:t>
      </w:r>
      <w:r w:rsidR="008C23E4">
        <w:rPr>
          <w:rFonts w:eastAsia="Times New Roman" w:cs="Times New Roman"/>
          <w:sz w:val="20"/>
          <w:szCs w:val="20"/>
          <w:lang w:eastAsia="ru-RU"/>
        </w:rPr>
        <w:t>31.12</w:t>
      </w:r>
      <w:r w:rsidRPr="00841B46">
        <w:rPr>
          <w:rFonts w:eastAsia="Times New Roman" w:cs="Times New Roman"/>
          <w:sz w:val="20"/>
          <w:szCs w:val="20"/>
          <w:lang w:eastAsia="ru-RU"/>
        </w:rPr>
        <w:t>.2024 г.</w:t>
      </w:r>
      <w:r w:rsidR="00B13432">
        <w:rPr>
          <w:rFonts w:eastAsia="Times New Roman" w:cs="Times New Roman"/>
          <w:sz w:val="20"/>
          <w:szCs w:val="20"/>
          <w:lang w:eastAsia="ru-RU"/>
        </w:rPr>
        <w:t xml:space="preserve"> по заявке Заказчика.</w:t>
      </w:r>
    </w:p>
    <w:p w14:paraId="3A9C527F" w14:textId="77777777" w:rsidR="00254FBC" w:rsidRDefault="00254FBC" w:rsidP="00254FBC">
      <w:pPr>
        <w:spacing w:line="240" w:lineRule="auto"/>
        <w:ind w:firstLine="567"/>
        <w:jc w:val="both"/>
        <w:rPr>
          <w:rFonts w:eastAsia="Times New Roman" w:cs="Times New Roman"/>
          <w:sz w:val="20"/>
          <w:szCs w:val="20"/>
          <w:lang w:eastAsia="ru-RU"/>
        </w:rPr>
      </w:pPr>
    </w:p>
    <w:p w14:paraId="51DB1552" w14:textId="68D45918" w:rsidR="008511EB" w:rsidRPr="00BD2FE9" w:rsidRDefault="008511EB" w:rsidP="003E378A">
      <w:pPr>
        <w:spacing w:line="240" w:lineRule="auto"/>
        <w:ind w:firstLine="567"/>
        <w:jc w:val="center"/>
        <w:rPr>
          <w:rFonts w:ascii="Arial" w:eastAsia="Times New Roman" w:hAnsi="Arial" w:cs="Arial"/>
          <w:sz w:val="20"/>
          <w:szCs w:val="20"/>
          <w:lang w:eastAsia="ru-RU"/>
        </w:rPr>
      </w:pPr>
      <w:r w:rsidRPr="00BD2FE9">
        <w:rPr>
          <w:rFonts w:eastAsia="Times New Roman" w:cs="Times New Roman"/>
          <w:b/>
          <w:bCs/>
          <w:sz w:val="20"/>
          <w:szCs w:val="20"/>
          <w:lang w:eastAsia="ru-RU"/>
        </w:rPr>
        <w:t>3. Цена контракта</w:t>
      </w:r>
      <w:r w:rsidR="00D357C2" w:rsidRPr="00BD2FE9">
        <w:rPr>
          <w:rFonts w:eastAsia="Times New Roman" w:cs="Times New Roman"/>
          <w:b/>
          <w:bCs/>
          <w:sz w:val="20"/>
          <w:szCs w:val="20"/>
          <w:lang w:eastAsia="ru-RU"/>
        </w:rPr>
        <w:t xml:space="preserve"> и условия оплаты</w:t>
      </w:r>
      <w:r w:rsidRPr="00BD2FE9">
        <w:rPr>
          <w:rFonts w:ascii="Arial" w:eastAsia="Times New Roman" w:hAnsi="Arial" w:cs="Arial"/>
          <w:sz w:val="20"/>
          <w:szCs w:val="20"/>
          <w:lang w:eastAsia="ru-RU"/>
        </w:rPr>
        <w:t xml:space="preserve"> </w:t>
      </w:r>
    </w:p>
    <w:p w14:paraId="5CCDD543" w14:textId="46FB25D7" w:rsidR="008511EB" w:rsidRPr="00BD2FE9" w:rsidRDefault="008511EB" w:rsidP="008511EB">
      <w:pPr>
        <w:spacing w:line="240" w:lineRule="auto"/>
        <w:ind w:firstLine="567"/>
        <w:jc w:val="both"/>
        <w:rPr>
          <w:rFonts w:eastAsia="Times New Roman" w:cs="Times New Roman"/>
          <w:sz w:val="20"/>
          <w:szCs w:val="20"/>
          <w:lang w:eastAsia="ru-RU"/>
        </w:rPr>
      </w:pPr>
      <w:r w:rsidRPr="00BD2FE9">
        <w:rPr>
          <w:rFonts w:eastAsia="Times New Roman" w:cs="Times New Roman"/>
          <w:sz w:val="20"/>
          <w:szCs w:val="20"/>
          <w:lang w:eastAsia="ru-RU"/>
        </w:rPr>
        <w:t xml:space="preserve">3.1. </w:t>
      </w:r>
      <w:r w:rsidRPr="002D2853">
        <w:rPr>
          <w:rFonts w:eastAsia="Times New Roman" w:cs="Times New Roman"/>
          <w:sz w:val="20"/>
          <w:szCs w:val="20"/>
          <w:lang w:eastAsia="ru-RU"/>
        </w:rPr>
        <w:t>Цена</w:t>
      </w:r>
      <w:r w:rsidRPr="00691948">
        <w:rPr>
          <w:rFonts w:eastAsia="Times New Roman" w:cs="Times New Roman"/>
          <w:color w:val="FF0000"/>
          <w:sz w:val="20"/>
          <w:szCs w:val="20"/>
          <w:lang w:eastAsia="ru-RU"/>
        </w:rPr>
        <w:t xml:space="preserve"> </w:t>
      </w:r>
      <w:r w:rsidRPr="00BD2FE9">
        <w:rPr>
          <w:rFonts w:eastAsia="Times New Roman" w:cs="Times New Roman"/>
          <w:sz w:val="20"/>
          <w:szCs w:val="20"/>
          <w:lang w:eastAsia="ru-RU"/>
        </w:rPr>
        <w:t>контракта составляет __________</w:t>
      </w:r>
      <w:r w:rsidR="009D7911" w:rsidRPr="00BD2FE9">
        <w:rPr>
          <w:rFonts w:eastAsia="Times New Roman" w:cs="Times New Roman"/>
          <w:sz w:val="20"/>
          <w:szCs w:val="20"/>
          <w:lang w:eastAsia="ru-RU"/>
        </w:rPr>
        <w:t xml:space="preserve"> </w:t>
      </w:r>
      <w:r w:rsidRPr="00BD2FE9">
        <w:rPr>
          <w:rFonts w:eastAsia="Times New Roman" w:cs="Times New Roman"/>
          <w:sz w:val="20"/>
          <w:szCs w:val="20"/>
          <w:lang w:eastAsia="ru-RU"/>
        </w:rPr>
        <w:t>руб. (___________ рублей ____ копеек), в т.ч. НДС</w:t>
      </w:r>
      <w:r w:rsidRPr="00BD2FE9">
        <w:rPr>
          <w:rFonts w:eastAsia="Times New Roman" w:cs="Times New Roman"/>
          <w:sz w:val="20"/>
          <w:szCs w:val="20"/>
          <w:vertAlign w:val="superscript"/>
          <w:lang w:eastAsia="ru-RU"/>
        </w:rPr>
        <w:footnoteReference w:customMarkFollows="1" w:id="1"/>
        <w:t>*</w:t>
      </w:r>
      <w:r w:rsidRPr="00BD2FE9">
        <w:rPr>
          <w:rFonts w:eastAsia="Times New Roman" w:cs="Times New Roman"/>
          <w:sz w:val="20"/>
          <w:szCs w:val="20"/>
          <w:lang w:eastAsia="ru-RU"/>
        </w:rPr>
        <w:t>,</w:t>
      </w:r>
      <w:r w:rsidRPr="00BD2FE9">
        <w:rPr>
          <w:rFonts w:eastAsia="Times New Roman" w:cs="Times New Roman"/>
          <w:sz w:val="20"/>
          <w:szCs w:val="20"/>
          <w:vertAlign w:val="superscript"/>
          <w:lang w:eastAsia="ru-RU"/>
        </w:rPr>
        <w:t xml:space="preserve"> </w:t>
      </w:r>
      <w:r w:rsidRPr="00BD2FE9">
        <w:rPr>
          <w:rFonts w:eastAsia="Times New Roman" w:cs="Times New Roman"/>
          <w:sz w:val="20"/>
          <w:szCs w:val="20"/>
          <w:lang w:eastAsia="ru-RU"/>
        </w:rPr>
        <w:t>в соответствии с Приложением № 1 к контракту.</w:t>
      </w:r>
    </w:p>
    <w:p w14:paraId="5F7B4973" w14:textId="784383E4" w:rsidR="00D357C2" w:rsidRPr="00BD2FE9" w:rsidRDefault="008511EB" w:rsidP="00D357C2">
      <w:pPr>
        <w:spacing w:line="240" w:lineRule="auto"/>
        <w:ind w:firstLine="540"/>
        <w:jc w:val="both"/>
        <w:rPr>
          <w:rFonts w:eastAsia="Times New Roman" w:cs="Times New Roman"/>
          <w:sz w:val="20"/>
          <w:szCs w:val="20"/>
          <w:lang w:eastAsia="ru-RU"/>
        </w:rPr>
      </w:pPr>
      <w:r w:rsidRPr="00BD2FE9">
        <w:rPr>
          <w:rFonts w:eastAsia="Times New Roman" w:cs="Times New Roman"/>
          <w:sz w:val="20"/>
          <w:szCs w:val="20"/>
          <w:lang w:eastAsia="ru-RU"/>
        </w:rPr>
        <w:t xml:space="preserve">3.2. </w:t>
      </w:r>
      <w:r w:rsidR="00D357C2" w:rsidRPr="00BD2FE9">
        <w:rPr>
          <w:sz w:val="20"/>
          <w:szCs w:val="20"/>
        </w:rPr>
        <w:t xml:space="preserve">Заказчик производит оплату оказанных услуг </w:t>
      </w:r>
      <w:r w:rsidR="00C027E3">
        <w:rPr>
          <w:sz w:val="20"/>
          <w:szCs w:val="20"/>
        </w:rPr>
        <w:t xml:space="preserve">путем перечисления денежных средств на расчетный счет </w:t>
      </w:r>
      <w:r w:rsidR="00D357C2" w:rsidRPr="00BD2FE9">
        <w:rPr>
          <w:sz w:val="20"/>
          <w:szCs w:val="20"/>
        </w:rPr>
        <w:t>Исполнител</w:t>
      </w:r>
      <w:r w:rsidR="00C027E3">
        <w:rPr>
          <w:sz w:val="20"/>
          <w:szCs w:val="20"/>
        </w:rPr>
        <w:t>я</w:t>
      </w:r>
      <w:r w:rsidR="00D357C2" w:rsidRPr="00BD2FE9">
        <w:rPr>
          <w:sz w:val="20"/>
          <w:szCs w:val="20"/>
        </w:rPr>
        <w:t xml:space="preserve"> </w:t>
      </w:r>
      <w:r w:rsidR="00772A2F" w:rsidRPr="00772A2F">
        <w:rPr>
          <w:sz w:val="20"/>
          <w:szCs w:val="20"/>
        </w:rPr>
        <w:t>в течение 7 (семи) рабочих дней</w:t>
      </w:r>
      <w:r w:rsidR="00D357C2" w:rsidRPr="00BD2FE9">
        <w:rPr>
          <w:sz w:val="20"/>
          <w:szCs w:val="20"/>
        </w:rPr>
        <w:t xml:space="preserve"> с даты </w:t>
      </w:r>
      <w:r w:rsidR="00205734">
        <w:rPr>
          <w:sz w:val="20"/>
          <w:szCs w:val="20"/>
        </w:rPr>
        <w:t>подписания</w:t>
      </w:r>
      <w:r w:rsidR="00D357C2" w:rsidRPr="00BD2FE9">
        <w:rPr>
          <w:sz w:val="20"/>
          <w:szCs w:val="20"/>
        </w:rPr>
        <w:t xml:space="preserve"> </w:t>
      </w:r>
      <w:r w:rsidR="00AF13DD">
        <w:rPr>
          <w:sz w:val="20"/>
          <w:szCs w:val="20"/>
        </w:rPr>
        <w:t>акта</w:t>
      </w:r>
      <w:r w:rsidR="00D357C2" w:rsidRPr="00BD2FE9">
        <w:rPr>
          <w:sz w:val="20"/>
          <w:szCs w:val="20"/>
        </w:rPr>
        <w:t xml:space="preserve"> о приёмке</w:t>
      </w:r>
      <w:r w:rsidR="004903C0" w:rsidRPr="004903C0">
        <w:t xml:space="preserve"> </w:t>
      </w:r>
      <w:r w:rsidR="004903C0" w:rsidRPr="004903C0">
        <w:rPr>
          <w:sz w:val="20"/>
          <w:szCs w:val="20"/>
        </w:rPr>
        <w:t>на основании счета и счет-фактуры**.</w:t>
      </w:r>
    </w:p>
    <w:p w14:paraId="60B067C2" w14:textId="77777777" w:rsidR="008511EB" w:rsidRPr="00BD2FE9" w:rsidRDefault="00D357C2" w:rsidP="008511EB">
      <w:pPr>
        <w:spacing w:line="240" w:lineRule="auto"/>
        <w:ind w:firstLine="567"/>
        <w:jc w:val="both"/>
        <w:rPr>
          <w:rFonts w:eastAsia="Times New Roman" w:cs="Times New Roman"/>
          <w:sz w:val="20"/>
          <w:szCs w:val="20"/>
          <w:lang w:eastAsia="ru-RU"/>
        </w:rPr>
      </w:pPr>
      <w:r w:rsidRPr="00BD2FE9">
        <w:rPr>
          <w:rFonts w:eastAsia="Times New Roman" w:cs="Times New Roman"/>
          <w:sz w:val="20"/>
          <w:szCs w:val="20"/>
          <w:lang w:eastAsia="ru-RU"/>
        </w:rPr>
        <w:t xml:space="preserve">3.3. </w:t>
      </w:r>
      <w:r w:rsidR="008511EB" w:rsidRPr="00BD2FE9">
        <w:rPr>
          <w:rFonts w:eastAsia="Times New Roman" w:cs="Times New Roman"/>
          <w:sz w:val="20"/>
          <w:szCs w:val="20"/>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6A89610E" w14:textId="77777777" w:rsidR="008511EB" w:rsidRPr="00BD2FE9" w:rsidRDefault="008511EB" w:rsidP="008511EB">
      <w:pPr>
        <w:spacing w:line="240" w:lineRule="auto"/>
        <w:ind w:firstLine="567"/>
        <w:jc w:val="both"/>
        <w:rPr>
          <w:rFonts w:eastAsia="Times New Roman" w:cs="Times New Roman"/>
          <w:sz w:val="20"/>
          <w:szCs w:val="20"/>
          <w:lang w:eastAsia="ru-RU"/>
        </w:rPr>
      </w:pPr>
      <w:r w:rsidRPr="00BD2FE9">
        <w:rPr>
          <w:rFonts w:eastAsia="Times New Roman" w:cs="Times New Roman"/>
          <w:sz w:val="20"/>
          <w:szCs w:val="20"/>
          <w:lang w:eastAsia="ru-RU"/>
        </w:rPr>
        <w:t>3.</w:t>
      </w:r>
      <w:r w:rsidR="00D357C2" w:rsidRPr="00BD2FE9">
        <w:rPr>
          <w:rFonts w:eastAsia="Times New Roman" w:cs="Times New Roman"/>
          <w:sz w:val="20"/>
          <w:szCs w:val="20"/>
          <w:lang w:eastAsia="ru-RU"/>
        </w:rPr>
        <w:t>4</w:t>
      </w:r>
      <w:r w:rsidRPr="00BD2FE9">
        <w:rPr>
          <w:rFonts w:eastAsia="Times New Roman" w:cs="Times New Roman"/>
          <w:sz w:val="20"/>
          <w:szCs w:val="20"/>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51AE43" w14:textId="21F59BDA" w:rsidR="008511EB" w:rsidRDefault="00177607" w:rsidP="008511EB">
      <w:pPr>
        <w:spacing w:line="240" w:lineRule="auto"/>
        <w:ind w:firstLine="567"/>
        <w:jc w:val="both"/>
        <w:rPr>
          <w:rFonts w:eastAsia="Times New Roman" w:cs="Times New Roman"/>
          <w:sz w:val="20"/>
          <w:szCs w:val="20"/>
          <w:lang w:eastAsia="ru-RU"/>
        </w:rPr>
      </w:pPr>
      <w:r w:rsidRPr="00BD2FE9">
        <w:rPr>
          <w:rFonts w:eastAsia="Times New Roman" w:cs="Times New Roman"/>
          <w:sz w:val="20"/>
          <w:szCs w:val="20"/>
          <w:lang w:eastAsia="ru-RU"/>
        </w:rPr>
        <w:t>3</w:t>
      </w:r>
      <w:r w:rsidR="008511EB" w:rsidRPr="00BD2FE9">
        <w:rPr>
          <w:rFonts w:eastAsia="Times New Roman" w:cs="Times New Roman"/>
          <w:sz w:val="20"/>
          <w:szCs w:val="20"/>
          <w:lang w:eastAsia="ru-RU"/>
        </w:rPr>
        <w:t>.</w:t>
      </w:r>
      <w:r w:rsidR="00D357C2" w:rsidRPr="00BD2FE9">
        <w:rPr>
          <w:rFonts w:eastAsia="Times New Roman" w:cs="Times New Roman"/>
          <w:sz w:val="20"/>
          <w:szCs w:val="20"/>
          <w:lang w:eastAsia="ru-RU"/>
        </w:rPr>
        <w:t>5</w:t>
      </w:r>
      <w:r w:rsidR="008511EB" w:rsidRPr="00BD2FE9">
        <w:rPr>
          <w:rFonts w:eastAsia="Times New Roman" w:cs="Times New Roman"/>
          <w:sz w:val="20"/>
          <w:szCs w:val="20"/>
          <w:lang w:eastAsia="ru-RU"/>
        </w:rPr>
        <w:t>. Источник финансирования –</w:t>
      </w:r>
      <w:r w:rsidR="00F91787" w:rsidRPr="00BD2FE9">
        <w:rPr>
          <w:rFonts w:eastAsia="Times New Roman" w:cs="Times New Roman"/>
          <w:sz w:val="20"/>
          <w:szCs w:val="20"/>
          <w:lang w:eastAsia="ru-RU"/>
        </w:rPr>
        <w:t xml:space="preserve"> </w:t>
      </w:r>
      <w:r w:rsidR="008511EB" w:rsidRPr="00BD2FE9">
        <w:rPr>
          <w:rFonts w:eastAsia="Times New Roman" w:cs="Times New Roman"/>
          <w:sz w:val="20"/>
          <w:szCs w:val="20"/>
          <w:lang w:eastAsia="ru-RU"/>
        </w:rPr>
        <w:t>Внебюджетные средства</w:t>
      </w:r>
      <w:r w:rsidR="00294B00">
        <w:rPr>
          <w:rFonts w:eastAsia="Times New Roman" w:cs="Times New Roman"/>
          <w:sz w:val="20"/>
          <w:szCs w:val="20"/>
          <w:lang w:eastAsia="ru-RU"/>
        </w:rPr>
        <w:t>, Средства бюджетных учреждений</w:t>
      </w:r>
      <w:r w:rsidR="009D7911" w:rsidRPr="00BD2FE9">
        <w:rPr>
          <w:rFonts w:eastAsia="Times New Roman" w:cs="Times New Roman"/>
          <w:sz w:val="20"/>
          <w:szCs w:val="20"/>
          <w:lang w:eastAsia="ru-RU"/>
        </w:rPr>
        <w:t>.</w:t>
      </w:r>
    </w:p>
    <w:p w14:paraId="06DC7340" w14:textId="06BB1D87" w:rsidR="00B57DAD" w:rsidRPr="00BD2FE9" w:rsidRDefault="00294B00" w:rsidP="008511EB">
      <w:pPr>
        <w:spacing w:line="240" w:lineRule="auto"/>
        <w:ind w:firstLine="567"/>
        <w:jc w:val="both"/>
        <w:rPr>
          <w:rFonts w:eastAsia="Times New Roman" w:cs="Times New Roman"/>
          <w:sz w:val="20"/>
          <w:szCs w:val="20"/>
          <w:lang w:eastAsia="ru-RU"/>
        </w:rPr>
      </w:pPr>
      <w:r w:rsidRPr="00294B00">
        <w:rPr>
          <w:rFonts w:eastAsia="Times New Roman" w:cs="Times New Roman"/>
          <w:sz w:val="20"/>
          <w:szCs w:val="20"/>
          <w:lang w:eastAsia="ru-RU"/>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4971B0" w:rsidRPr="004971B0">
        <w:rPr>
          <w:rFonts w:eastAsia="Times New Roman" w:cs="Times New Roman"/>
          <w:sz w:val="20"/>
          <w:szCs w:val="20"/>
          <w:lang w:eastAsia="ru-RU"/>
        </w:rPr>
        <w:t>.</w:t>
      </w:r>
    </w:p>
    <w:p w14:paraId="2796F28B" w14:textId="6765B41F" w:rsidR="008511EB" w:rsidRPr="00BD2FE9" w:rsidRDefault="00D357C2" w:rsidP="008511EB">
      <w:pPr>
        <w:spacing w:line="240" w:lineRule="auto"/>
        <w:ind w:left="360"/>
        <w:jc w:val="center"/>
        <w:rPr>
          <w:rFonts w:eastAsia="Times New Roman" w:cs="Times New Roman"/>
          <w:b/>
          <w:bCs/>
          <w:sz w:val="20"/>
          <w:szCs w:val="20"/>
          <w:lang w:eastAsia="ru-RU"/>
        </w:rPr>
      </w:pPr>
      <w:r w:rsidRPr="00BD2FE9">
        <w:rPr>
          <w:rFonts w:eastAsia="Times New Roman" w:cs="Times New Roman"/>
          <w:b/>
          <w:bCs/>
          <w:sz w:val="20"/>
          <w:szCs w:val="20"/>
          <w:lang w:eastAsia="ru-RU"/>
        </w:rPr>
        <w:t>4</w:t>
      </w:r>
      <w:r w:rsidR="008511EB" w:rsidRPr="00BD2FE9">
        <w:rPr>
          <w:rFonts w:eastAsia="Times New Roman" w:cs="Times New Roman"/>
          <w:b/>
          <w:bCs/>
          <w:sz w:val="20"/>
          <w:szCs w:val="20"/>
          <w:lang w:eastAsia="ru-RU"/>
        </w:rPr>
        <w:t>. Права и обязанности сторон</w:t>
      </w:r>
    </w:p>
    <w:p w14:paraId="4CB343D9" w14:textId="77777777" w:rsidR="00841B46" w:rsidRPr="00841B46" w:rsidRDefault="00841B46" w:rsidP="00841B46">
      <w:pPr>
        <w:spacing w:before="40" w:line="240" w:lineRule="auto"/>
        <w:ind w:firstLine="426"/>
        <w:jc w:val="both"/>
        <w:rPr>
          <w:rFonts w:eastAsia="Times New Roman" w:cs="Times New Roman"/>
          <w:b/>
          <w:bCs/>
          <w:sz w:val="20"/>
          <w:szCs w:val="20"/>
          <w:u w:val="single"/>
        </w:rPr>
      </w:pPr>
      <w:r w:rsidRPr="00841B46">
        <w:rPr>
          <w:rFonts w:eastAsia="Times New Roman" w:cs="Times New Roman"/>
          <w:b/>
          <w:sz w:val="20"/>
          <w:szCs w:val="20"/>
        </w:rPr>
        <w:t xml:space="preserve">4.1.  </w:t>
      </w:r>
      <w:r w:rsidRPr="00841B46">
        <w:rPr>
          <w:rFonts w:eastAsia="Times New Roman" w:cs="Times New Roman"/>
          <w:b/>
          <w:sz w:val="20"/>
          <w:szCs w:val="20"/>
          <w:u w:val="single"/>
        </w:rPr>
        <w:t>Исполнитель обязан:</w:t>
      </w:r>
    </w:p>
    <w:p w14:paraId="143EC290" w14:textId="77777777" w:rsidR="00841B46" w:rsidRPr="00841B46" w:rsidRDefault="00841B46" w:rsidP="00841B46">
      <w:pPr>
        <w:spacing w:before="40" w:line="240" w:lineRule="auto"/>
        <w:ind w:firstLine="426"/>
        <w:jc w:val="both"/>
        <w:rPr>
          <w:rFonts w:eastAsia="Times New Roman" w:cs="Times New Roman"/>
          <w:sz w:val="20"/>
          <w:szCs w:val="20"/>
          <w:lang w:eastAsia="ru-RU"/>
        </w:rPr>
      </w:pPr>
      <w:r w:rsidRPr="00841B46">
        <w:rPr>
          <w:rFonts w:eastAsia="Times New Roman" w:cs="Times New Roman"/>
          <w:bCs/>
          <w:sz w:val="20"/>
          <w:szCs w:val="20"/>
          <w:lang w:eastAsia="ru-RU"/>
        </w:rPr>
        <w:tab/>
        <w:t>4.1.1. Оказывать услуги, указанные в п. 1.1. настоящего контракта в объеме согласно Приложению №1.</w:t>
      </w:r>
    </w:p>
    <w:p w14:paraId="46BAC2E9" w14:textId="77777777" w:rsidR="00841B46" w:rsidRPr="00841B46" w:rsidRDefault="00841B46" w:rsidP="00841B46">
      <w:pPr>
        <w:spacing w:before="40" w:line="240" w:lineRule="auto"/>
        <w:ind w:firstLine="426"/>
        <w:jc w:val="both"/>
        <w:rPr>
          <w:rFonts w:eastAsia="Times New Roman" w:cs="Times New Roman"/>
          <w:color w:val="000000"/>
          <w:sz w:val="20"/>
          <w:szCs w:val="20"/>
        </w:rPr>
      </w:pPr>
      <w:r w:rsidRPr="00841B46">
        <w:rPr>
          <w:rFonts w:eastAsia="Times New Roman" w:cs="Times New Roman"/>
          <w:bCs/>
          <w:sz w:val="20"/>
          <w:szCs w:val="20"/>
          <w:lang w:eastAsia="ru-RU"/>
        </w:rPr>
        <w:t xml:space="preserve">4.1.2. </w:t>
      </w:r>
      <w:r w:rsidRPr="00841B46">
        <w:rPr>
          <w:rFonts w:eastAsia="Calibri" w:cs="Times New Roman"/>
          <w:sz w:val="20"/>
          <w:szCs w:val="20"/>
        </w:rPr>
        <w:t xml:space="preserve"> </w:t>
      </w:r>
      <w:r w:rsidRPr="00841B46">
        <w:rPr>
          <w:rFonts w:eastAsia="Calibri" w:cs="Times New Roman"/>
          <w:color w:val="000000"/>
          <w:sz w:val="20"/>
          <w:szCs w:val="20"/>
        </w:rPr>
        <w:t>Иметь лицензии по сбору, транспортирования отходов  I</w:t>
      </w:r>
      <w:r w:rsidRPr="00841B46">
        <w:rPr>
          <w:rFonts w:eastAsia="Calibri" w:cs="Times New Roman"/>
          <w:color w:val="000000"/>
          <w:sz w:val="20"/>
          <w:szCs w:val="20"/>
          <w:lang w:val="en-US"/>
        </w:rPr>
        <w:t>V</w:t>
      </w:r>
      <w:r w:rsidRPr="00841B46">
        <w:rPr>
          <w:rFonts w:eastAsia="Calibri" w:cs="Times New Roman"/>
          <w:color w:val="000000"/>
          <w:sz w:val="20"/>
          <w:szCs w:val="20"/>
        </w:rPr>
        <w:t xml:space="preserve"> класса опасности</w:t>
      </w:r>
      <w:r w:rsidRPr="00841B46">
        <w:rPr>
          <w:rFonts w:eastAsia="Times New Roman" w:cs="Times New Roman"/>
          <w:bCs/>
          <w:color w:val="000000"/>
          <w:sz w:val="20"/>
          <w:szCs w:val="20"/>
          <w:lang w:eastAsia="ru-RU"/>
        </w:rPr>
        <w:t xml:space="preserve"> или </w:t>
      </w:r>
      <w:r w:rsidRPr="00841B46">
        <w:rPr>
          <w:rFonts w:eastAsia="Calibri" w:cs="Times New Roman"/>
          <w:color w:val="000000"/>
          <w:sz w:val="20"/>
          <w:szCs w:val="20"/>
        </w:rPr>
        <w:t xml:space="preserve">иметь выписку из реестра лицензий по форме, утвержденной постановлением Правительства РФ </w:t>
      </w:r>
      <w:hyperlink r:id="rId8" w:tooltip="&quot;Об утверждении Правил формирования и ведения реестра лицензий и типовой формы выписки из ...&quot;&#10;Постановление Правительства РФ от 29.12.2020 N 2343&#10;Статус: действующая редакция (действ. с 01.03.2022)" w:history="1">
        <w:r w:rsidRPr="00841B46">
          <w:rPr>
            <w:rFonts w:eastAsia="Calibri" w:cs="Times New Roman"/>
            <w:color w:val="000000"/>
            <w:sz w:val="20"/>
            <w:szCs w:val="20"/>
          </w:rPr>
          <w:t>от 29.12.2020 г. № 2343</w:t>
        </w:r>
      </w:hyperlink>
      <w:r w:rsidRPr="00841B46">
        <w:rPr>
          <w:rFonts w:eastAsia="Calibri" w:cs="Times New Roman"/>
          <w:color w:val="000000"/>
          <w:sz w:val="20"/>
          <w:szCs w:val="20"/>
        </w:rPr>
        <w:t xml:space="preserve"> «Об утверждении Правил формирования и ведения реестра лицензий и типовой формы выписки из реестра лицензий»  на осуществляемые им виды услуг, указанные в Приложении №2 к контракту, подлежащих лицензированию в соответствии с пунктом 30 части 1 статьи 12 Федерального Закона РФ от 04.05.2011г. № 99-ФЗ «О лицензировании отдельных видов деятельности»</w:t>
      </w:r>
      <w:r w:rsidRPr="00841B46">
        <w:rPr>
          <w:rFonts w:eastAsia="Times New Roman" w:cs="Times New Roman"/>
          <w:bCs/>
          <w:color w:val="000000"/>
          <w:sz w:val="20"/>
          <w:szCs w:val="20"/>
          <w:lang w:eastAsia="ru-RU"/>
        </w:rPr>
        <w:t>.</w:t>
      </w:r>
    </w:p>
    <w:p w14:paraId="05D4521E" w14:textId="77777777" w:rsidR="00841B46" w:rsidRPr="00841B46" w:rsidRDefault="00841B46" w:rsidP="00841B46">
      <w:pPr>
        <w:spacing w:before="40" w:line="240" w:lineRule="auto"/>
        <w:ind w:firstLine="426"/>
        <w:jc w:val="both"/>
        <w:rPr>
          <w:rFonts w:eastAsia="Times New Roman" w:cs="Times New Roman"/>
          <w:color w:val="FF0000"/>
          <w:sz w:val="20"/>
          <w:szCs w:val="20"/>
        </w:rPr>
      </w:pPr>
      <w:r w:rsidRPr="00841B46">
        <w:rPr>
          <w:rFonts w:eastAsia="Times New Roman" w:cs="Times New Roman"/>
          <w:bCs/>
          <w:sz w:val="20"/>
          <w:szCs w:val="20"/>
          <w:lang w:eastAsia="ru-RU"/>
        </w:rPr>
        <w:t>4.1.3. Иметь</w:t>
      </w:r>
      <w:r w:rsidRPr="00841B46">
        <w:rPr>
          <w:rFonts w:eastAsia="Calibri" w:cs="Times New Roman"/>
          <w:sz w:val="20"/>
          <w:szCs w:val="20"/>
        </w:rPr>
        <w:t xml:space="preserve"> специализированный автотранспорт для вывоза крупногабаритных отходов.</w:t>
      </w:r>
    </w:p>
    <w:p w14:paraId="3D5F0AD6" w14:textId="77777777" w:rsidR="00841B46" w:rsidRPr="00841B46" w:rsidRDefault="00841B46" w:rsidP="00841B46">
      <w:pPr>
        <w:spacing w:before="40" w:line="240" w:lineRule="auto"/>
        <w:ind w:firstLine="426"/>
        <w:jc w:val="both"/>
        <w:rPr>
          <w:rFonts w:eastAsia="Times New Roman" w:cs="Times New Roman"/>
          <w:sz w:val="20"/>
          <w:szCs w:val="20"/>
          <w:lang w:eastAsia="ru-RU"/>
        </w:rPr>
      </w:pPr>
      <w:r w:rsidRPr="00841B46">
        <w:rPr>
          <w:rFonts w:eastAsia="Times New Roman" w:cs="Times New Roman"/>
          <w:sz w:val="20"/>
          <w:szCs w:val="20"/>
          <w:lang w:eastAsia="ru-RU"/>
        </w:rPr>
        <w:t xml:space="preserve">4.1.4. </w:t>
      </w:r>
      <w:r w:rsidRPr="00841B46">
        <w:rPr>
          <w:rFonts w:eastAsia="Times New Roman" w:cs="Times New Roman"/>
          <w:sz w:val="20"/>
          <w:szCs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22F8797" w14:textId="1D1FCEB6" w:rsidR="00841B46" w:rsidRPr="00841B46" w:rsidRDefault="00841B46" w:rsidP="00841B46">
      <w:pPr>
        <w:spacing w:before="40" w:line="240" w:lineRule="auto"/>
        <w:ind w:firstLine="426"/>
        <w:jc w:val="both"/>
        <w:rPr>
          <w:rFonts w:eastAsia="Times New Roman" w:cs="Times New Roman"/>
          <w:sz w:val="20"/>
          <w:szCs w:val="20"/>
        </w:rPr>
      </w:pPr>
      <w:bookmarkStart w:id="0" w:name="_Hlk104962232"/>
      <w:r w:rsidRPr="00841B46">
        <w:rPr>
          <w:rFonts w:eastAsia="Times New Roman" w:cs="Times New Roman"/>
          <w:sz w:val="20"/>
          <w:szCs w:val="20"/>
        </w:rPr>
        <w:t>4.1.5. В течение одного рабочего дня с даты оказания услуг Исполнитель предоставляет с сопроводительным письмом Заказчику счет, счет-фактуру</w:t>
      </w:r>
      <w:r w:rsidR="00DB07D5">
        <w:rPr>
          <w:rFonts w:eastAsia="Times New Roman" w:cs="Times New Roman"/>
          <w:sz w:val="20"/>
          <w:szCs w:val="20"/>
        </w:rPr>
        <w:t>**</w:t>
      </w:r>
      <w:r w:rsidRPr="00841B46">
        <w:rPr>
          <w:rFonts w:eastAsia="Times New Roman" w:cs="Times New Roman"/>
          <w:sz w:val="20"/>
          <w:szCs w:val="20"/>
        </w:rPr>
        <w:t>, акт оказанных услуг.</w:t>
      </w:r>
    </w:p>
    <w:p w14:paraId="74716925" w14:textId="77777777" w:rsidR="00841B46" w:rsidRPr="00841B46" w:rsidRDefault="00841B46" w:rsidP="00841B46">
      <w:pPr>
        <w:spacing w:line="240" w:lineRule="auto"/>
        <w:ind w:firstLine="426"/>
        <w:jc w:val="both"/>
        <w:rPr>
          <w:rFonts w:eastAsia="Times New Roman" w:cs="Times New Roman"/>
          <w:color w:val="000000"/>
          <w:sz w:val="20"/>
          <w:szCs w:val="20"/>
          <w:shd w:val="clear" w:color="auto" w:fill="FFFFFF"/>
          <w:lang w:eastAsia="ru-RU"/>
        </w:rPr>
      </w:pPr>
      <w:r w:rsidRPr="00841B46">
        <w:rPr>
          <w:rFonts w:eastAsia="Times New Roman" w:cs="Times New Roman"/>
          <w:sz w:val="20"/>
          <w:szCs w:val="20"/>
        </w:rPr>
        <w:lastRenderedPageBreak/>
        <w:footnoteReference w:customMarkFollows="1" w:id="2"/>
        <w:t xml:space="preserve"> </w:t>
      </w:r>
      <w:r w:rsidRPr="00841B46">
        <w:rPr>
          <w:rFonts w:eastAsia="Times New Roman" w:cs="Times New Roman"/>
          <w:color w:val="000000"/>
          <w:sz w:val="20"/>
          <w:szCs w:val="20"/>
          <w:shd w:val="clear" w:color="auto" w:fill="FFFFFF"/>
          <w:lang w:eastAsia="ru-RU"/>
        </w:rPr>
        <w:t xml:space="preserve">4.1.6. Исполнитель подтверждает соответствие едины требованиям, установленным в Приложении № 2 к контракту. </w:t>
      </w:r>
    </w:p>
    <w:p w14:paraId="3DDBA09D" w14:textId="77777777" w:rsidR="00841B46" w:rsidRPr="00841B46" w:rsidRDefault="00841B46" w:rsidP="00841B46">
      <w:pPr>
        <w:spacing w:line="240" w:lineRule="auto"/>
        <w:ind w:firstLine="426"/>
        <w:jc w:val="both"/>
        <w:rPr>
          <w:rFonts w:eastAsia="Times New Roman" w:cs="Times New Roman"/>
          <w:b/>
          <w:sz w:val="20"/>
          <w:szCs w:val="20"/>
          <w:u w:val="single"/>
          <w:lang w:eastAsia="ru-RU"/>
        </w:rPr>
      </w:pPr>
      <w:r w:rsidRPr="00841B46">
        <w:rPr>
          <w:rFonts w:eastAsia="Times New Roman" w:cs="Times New Roman"/>
          <w:color w:val="000000"/>
          <w:sz w:val="20"/>
          <w:szCs w:val="20"/>
          <w:shd w:val="clear" w:color="auto" w:fill="FFFFFF"/>
          <w:lang w:eastAsia="ru-RU"/>
        </w:rPr>
        <w:t xml:space="preserve"> 4.1.7. Исполнитель вправе привлекать для оказания услуг третьих лиц и несет перед Заказчиком ответственность за надлежащее исполнение ими обязательств</w:t>
      </w:r>
      <w:bookmarkEnd w:id="0"/>
      <w:r w:rsidRPr="00841B46">
        <w:rPr>
          <w:rFonts w:eastAsia="Times New Roman" w:cs="Times New Roman"/>
          <w:color w:val="000000"/>
          <w:sz w:val="20"/>
          <w:szCs w:val="20"/>
          <w:shd w:val="clear" w:color="auto" w:fill="FFFFFF"/>
          <w:lang w:eastAsia="ru-RU"/>
        </w:rPr>
        <w:t>.</w:t>
      </w:r>
    </w:p>
    <w:p w14:paraId="2DAD6E4B" w14:textId="77777777" w:rsidR="00841B46" w:rsidRPr="00841B46" w:rsidRDefault="00841B46" w:rsidP="00841B46">
      <w:pPr>
        <w:widowControl w:val="0"/>
        <w:numPr>
          <w:ilvl w:val="1"/>
          <w:numId w:val="5"/>
        </w:numPr>
        <w:spacing w:before="40" w:after="200" w:line="240" w:lineRule="auto"/>
        <w:ind w:left="425" w:firstLine="426"/>
        <w:jc w:val="both"/>
        <w:rPr>
          <w:rFonts w:eastAsia="Times New Roman" w:cs="Times New Roman"/>
          <w:b/>
          <w:sz w:val="20"/>
          <w:szCs w:val="20"/>
          <w:u w:val="single"/>
          <w:lang w:eastAsia="ru-RU"/>
        </w:rPr>
      </w:pPr>
      <w:r w:rsidRPr="00841B46">
        <w:rPr>
          <w:rFonts w:eastAsia="Times New Roman" w:cs="Times New Roman"/>
          <w:b/>
          <w:sz w:val="20"/>
          <w:szCs w:val="20"/>
          <w:u w:val="single"/>
          <w:lang w:eastAsia="ru-RU"/>
        </w:rPr>
        <w:t>Заказчик обязан:</w:t>
      </w:r>
    </w:p>
    <w:p w14:paraId="716D031E"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4.2.1. Оплатить услуги Исполнителя, предусмотренные п.1.1. настоящего Контракта, в размерах и сроки, установленные контрактом.</w:t>
      </w:r>
    </w:p>
    <w:p w14:paraId="7E1D87DC"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4.2.2. Соблюдать требования государственных органов (Госсэпиднадзора, Госпожнадзора) и отраслевые правила и нормы при при сборе и складировании КГО на контейнерной площадке.</w:t>
      </w:r>
    </w:p>
    <w:p w14:paraId="4DF20DC3"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4.2.3. Самостоятельно выполнять работы по загрузке контейнера, соблюдать требования по габаритам груза, не допускать перегруза контейнера.</w:t>
      </w:r>
    </w:p>
    <w:p w14:paraId="5A06E202"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4.2.4. Не допускать загрузки в контейнеры взрывоопасных, пожароопасных и радиоактивных отходов.</w:t>
      </w:r>
    </w:p>
    <w:p w14:paraId="55193D58"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4.2.5. Размещать КГО только в специально отведенных местах сбора.</w:t>
      </w:r>
    </w:p>
    <w:p w14:paraId="445331E9"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sz w:val="20"/>
          <w:szCs w:val="20"/>
        </w:rPr>
        <w:t>4.2.6.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6AE826C" w14:textId="77777777" w:rsidR="00841B46" w:rsidRPr="00841B46" w:rsidRDefault="00841B46" w:rsidP="00841B46">
      <w:pPr>
        <w:widowControl w:val="0"/>
        <w:spacing w:before="40" w:line="240" w:lineRule="auto"/>
        <w:ind w:firstLine="426"/>
        <w:jc w:val="both"/>
        <w:rPr>
          <w:rFonts w:eastAsia="Times New Roman" w:cs="Times New Roman"/>
          <w:sz w:val="20"/>
          <w:szCs w:val="20"/>
        </w:rPr>
      </w:pPr>
      <w:r w:rsidRPr="00841B46">
        <w:rPr>
          <w:rFonts w:eastAsia="Times New Roman" w:cs="Times New Roman"/>
          <w:b/>
          <w:sz w:val="20"/>
          <w:szCs w:val="20"/>
        </w:rPr>
        <w:t>4.3.</w:t>
      </w:r>
      <w:r w:rsidRPr="00841B46">
        <w:rPr>
          <w:rFonts w:eastAsia="Times New Roman" w:cs="Times New Roman"/>
          <w:sz w:val="20"/>
          <w:szCs w:val="20"/>
        </w:rPr>
        <w:t xml:space="preserve">  </w:t>
      </w:r>
      <w:r w:rsidRPr="00841B46">
        <w:rPr>
          <w:rFonts w:eastAsia="Times New Roman" w:cs="Times New Roman"/>
          <w:b/>
          <w:sz w:val="20"/>
          <w:szCs w:val="20"/>
          <w:u w:val="single"/>
        </w:rPr>
        <w:t>Заказчик имеет право:</w:t>
      </w:r>
    </w:p>
    <w:p w14:paraId="2FCE4DB7" w14:textId="77777777" w:rsidR="00841B46" w:rsidRPr="00841B46" w:rsidRDefault="00841B46" w:rsidP="00841B46">
      <w:pPr>
        <w:tabs>
          <w:tab w:val="left" w:pos="0"/>
        </w:tabs>
        <w:spacing w:before="40" w:line="240" w:lineRule="auto"/>
        <w:ind w:firstLine="426"/>
        <w:jc w:val="both"/>
        <w:rPr>
          <w:rFonts w:eastAsia="Times New Roman" w:cs="Times New Roman"/>
          <w:sz w:val="20"/>
          <w:szCs w:val="20"/>
        </w:rPr>
      </w:pPr>
      <w:r w:rsidRPr="00841B46">
        <w:rPr>
          <w:rFonts w:eastAsia="Times New Roman" w:cs="Times New Roman"/>
          <w:sz w:val="20"/>
          <w:szCs w:val="20"/>
        </w:rPr>
        <w:t>4.3.1. Контролировать ход оказания услуг Исполнителем, а также требовать от Исполнителя оказания услуг надлежащего качества.</w:t>
      </w:r>
    </w:p>
    <w:p w14:paraId="18882F36" w14:textId="77777777" w:rsidR="00841B46" w:rsidRPr="00841B46" w:rsidRDefault="00841B46" w:rsidP="00841B46">
      <w:pPr>
        <w:tabs>
          <w:tab w:val="left" w:pos="426"/>
        </w:tabs>
        <w:spacing w:before="40" w:line="240" w:lineRule="auto"/>
        <w:ind w:firstLine="426"/>
        <w:jc w:val="both"/>
        <w:rPr>
          <w:rFonts w:eastAsia="Times New Roman" w:cs="Times New Roman"/>
          <w:sz w:val="20"/>
          <w:szCs w:val="20"/>
          <w:lang w:eastAsia="ru-RU"/>
        </w:rPr>
      </w:pPr>
      <w:r w:rsidRPr="00841B46">
        <w:rPr>
          <w:rFonts w:eastAsia="Times New Roman" w:cs="Times New Roman"/>
          <w:sz w:val="20"/>
          <w:szCs w:val="20"/>
          <w:lang w:eastAsia="ru-RU"/>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B87FA44" w14:textId="77777777" w:rsidR="00841B46" w:rsidRPr="00841B46" w:rsidRDefault="00841B46" w:rsidP="00841B46">
      <w:pPr>
        <w:tabs>
          <w:tab w:val="left" w:pos="426"/>
        </w:tabs>
        <w:spacing w:before="40" w:line="240" w:lineRule="auto"/>
        <w:ind w:firstLine="426"/>
        <w:jc w:val="both"/>
        <w:rPr>
          <w:rFonts w:eastAsia="Times New Roman" w:cs="Times New Roman"/>
          <w:sz w:val="20"/>
          <w:szCs w:val="20"/>
          <w:lang w:eastAsia="ru-RU"/>
        </w:rPr>
      </w:pPr>
      <w:r w:rsidRPr="00841B46">
        <w:rPr>
          <w:rFonts w:eastAsia="Times New Roman" w:cs="Times New Roman"/>
          <w:sz w:val="20"/>
          <w:szCs w:val="20"/>
          <w:lang w:eastAsia="ru-RU"/>
        </w:rPr>
        <w:t>4.4. Транспортировка КГО выполняется Исполнителем на основании устных заявок, предоставляемых Заказчиком не менее чем за 24 часа до момента вывоза.</w:t>
      </w:r>
    </w:p>
    <w:p w14:paraId="6A98DFC3" w14:textId="77777777" w:rsidR="00841B46" w:rsidRPr="00841B46" w:rsidRDefault="00841B46" w:rsidP="00841B46">
      <w:pPr>
        <w:spacing w:before="40" w:line="240" w:lineRule="auto"/>
        <w:ind w:firstLine="426"/>
        <w:jc w:val="both"/>
        <w:rPr>
          <w:rFonts w:eastAsia="Times New Roman" w:cs="Times New Roman"/>
          <w:sz w:val="20"/>
          <w:szCs w:val="20"/>
        </w:rPr>
      </w:pPr>
      <w:bookmarkStart w:id="1" w:name="_Hlk104944917"/>
      <w:r w:rsidRPr="00841B46">
        <w:rPr>
          <w:rFonts w:eastAsia="Times New Roman" w:cs="Times New Roman"/>
          <w:sz w:val="20"/>
          <w:szCs w:val="20"/>
        </w:rPr>
        <w:t>4.5.  Исполнитель вправе привлекать для оказания услуг третьих лиц и несет перед Заказчиком ответственность за надлежащее исполнение ими обязательств.</w:t>
      </w:r>
      <w:bookmarkEnd w:id="1"/>
    </w:p>
    <w:p w14:paraId="793C9AAF" w14:textId="60FA5D94" w:rsidR="00C859FE" w:rsidRDefault="00841B46" w:rsidP="00D30DD5">
      <w:pPr>
        <w:spacing w:before="40" w:after="240" w:line="240" w:lineRule="auto"/>
        <w:ind w:firstLine="426"/>
        <w:jc w:val="both"/>
        <w:rPr>
          <w:rFonts w:eastAsia="Times New Roman" w:cs="Times New Roman"/>
          <w:b/>
          <w:bCs/>
          <w:sz w:val="20"/>
          <w:szCs w:val="20"/>
          <w:lang w:eastAsia="ru-RU"/>
        </w:rPr>
      </w:pPr>
      <w:r w:rsidRPr="00841B46">
        <w:rPr>
          <w:rFonts w:eastAsia="Times New Roman" w:cs="Times New Roman"/>
          <w:sz w:val="20"/>
          <w:szCs w:val="20"/>
          <w:lang w:eastAsia="ru-RU"/>
        </w:rPr>
        <w:t xml:space="preserve">4.6. </w:t>
      </w:r>
      <w:r w:rsidRPr="00841B46">
        <w:rPr>
          <w:rFonts w:eastAsia="Times New Roman" w:cs="Times New Roman"/>
          <w:color w:val="000000"/>
          <w:sz w:val="20"/>
          <w:szCs w:val="20"/>
          <w:shd w:val="clear" w:color="auto" w:fill="FFFFFF"/>
          <w:lang w:eastAsia="ru-RU"/>
        </w:rPr>
        <w:t xml:space="preserve">При исполнении Контракта по согласованию Заказчика </w:t>
      </w:r>
      <w:r w:rsidRPr="00841B46">
        <w:rPr>
          <w:rFonts w:eastAsia="Times New Roman" w:cs="Times New Roman"/>
          <w:sz w:val="20"/>
          <w:szCs w:val="20"/>
          <w:shd w:val="clear" w:color="auto" w:fill="FFFFFF"/>
          <w:lang w:eastAsia="ru-RU"/>
        </w:rPr>
        <w:t xml:space="preserve">с Исполнителем </w:t>
      </w:r>
      <w:r w:rsidRPr="00841B46">
        <w:rPr>
          <w:rFonts w:eastAsia="Times New Roman" w:cs="Times New Roman"/>
          <w:color w:val="000000"/>
          <w:sz w:val="20"/>
          <w:szCs w:val="20"/>
          <w:shd w:val="clear" w:color="auto" w:fill="FFFFFF"/>
          <w:lang w:eastAsia="ru-RU"/>
        </w:rPr>
        <w:t xml:space="preserve">допускается </w:t>
      </w:r>
      <w:r w:rsidRPr="00841B46">
        <w:rPr>
          <w:rFonts w:eastAsia="Times New Roman" w:cs="Times New Roman"/>
          <w:sz w:val="20"/>
          <w:szCs w:val="20"/>
          <w:shd w:val="clear" w:color="auto" w:fill="FFFFFF"/>
          <w:lang w:eastAsia="ru-RU"/>
        </w:rPr>
        <w:t>оказание услуг</w:t>
      </w:r>
      <w:r w:rsidRPr="00841B46">
        <w:rPr>
          <w:rFonts w:eastAsia="Times New Roman" w:cs="Times New Roman"/>
          <w:color w:val="000000"/>
          <w:sz w:val="20"/>
          <w:szCs w:val="2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8788C84" w14:textId="219200FC" w:rsidR="008511EB" w:rsidRPr="00BD2FE9" w:rsidRDefault="00D357C2" w:rsidP="00C859FE">
      <w:pPr>
        <w:spacing w:line="240" w:lineRule="auto"/>
        <w:jc w:val="center"/>
        <w:rPr>
          <w:rFonts w:eastAsia="Times New Roman" w:cs="Times New Roman"/>
          <w:b/>
          <w:bCs/>
          <w:sz w:val="20"/>
          <w:szCs w:val="20"/>
          <w:lang w:eastAsia="ru-RU"/>
        </w:rPr>
      </w:pPr>
      <w:r w:rsidRPr="00BD2FE9">
        <w:rPr>
          <w:rFonts w:eastAsia="Times New Roman" w:cs="Times New Roman"/>
          <w:b/>
          <w:bCs/>
          <w:sz w:val="20"/>
          <w:szCs w:val="20"/>
          <w:lang w:eastAsia="ru-RU"/>
        </w:rPr>
        <w:t>5</w:t>
      </w:r>
      <w:r w:rsidR="008511EB" w:rsidRPr="00BD2FE9">
        <w:rPr>
          <w:rFonts w:eastAsia="Times New Roman" w:cs="Times New Roman"/>
          <w:b/>
          <w:bCs/>
          <w:sz w:val="20"/>
          <w:szCs w:val="20"/>
          <w:lang w:eastAsia="ru-RU"/>
        </w:rPr>
        <w:t xml:space="preserve">. </w:t>
      </w:r>
      <w:r w:rsidR="005B6756" w:rsidRPr="00BD2FE9">
        <w:rPr>
          <w:b/>
          <w:sz w:val="20"/>
          <w:szCs w:val="20"/>
        </w:rPr>
        <w:t>Порядок сдачи-приемки оказанных услуг</w:t>
      </w:r>
    </w:p>
    <w:p w14:paraId="0361352C" w14:textId="77777777" w:rsidR="00AC15DE" w:rsidRPr="00AC15DE" w:rsidRDefault="00AC15DE" w:rsidP="00AC15DE">
      <w:pPr>
        <w:numPr>
          <w:ilvl w:val="2"/>
          <w:numId w:val="0"/>
        </w:numPr>
        <w:tabs>
          <w:tab w:val="num" w:pos="0"/>
          <w:tab w:val="num" w:pos="1080"/>
        </w:tabs>
        <w:spacing w:before="40" w:line="240" w:lineRule="auto"/>
        <w:ind w:firstLine="539"/>
        <w:jc w:val="both"/>
        <w:rPr>
          <w:rFonts w:eastAsia="Times New Roman" w:cs="Times New Roman"/>
          <w:sz w:val="20"/>
          <w:szCs w:val="20"/>
          <w:lang w:eastAsia="ar-SA"/>
        </w:rPr>
      </w:pPr>
      <w:r w:rsidRPr="00AC15DE">
        <w:rPr>
          <w:rFonts w:eastAsia="Times New Roman" w:cs="Times New Roman"/>
          <w:sz w:val="20"/>
          <w:szCs w:val="20"/>
          <w:lang w:eastAsia="ru-RU"/>
        </w:rPr>
        <w:t xml:space="preserve">5.1. </w:t>
      </w:r>
      <w:r w:rsidRPr="00AC15DE">
        <w:rPr>
          <w:rFonts w:eastAsia="Times New Roman" w:cs="Times New Roman"/>
          <w:sz w:val="20"/>
          <w:szCs w:val="20"/>
          <w:lang w:eastAsia="ar-SA"/>
        </w:rPr>
        <w:t>Заказчик в течение 5 (пяти) рабочих дней с момента предоставления Исполнителем документов, указанных в пункте 4.1.5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3418F02" w14:textId="77777777" w:rsidR="00AC15DE" w:rsidRPr="00AC15DE" w:rsidRDefault="00AC15DE" w:rsidP="00AC15DE">
      <w:pPr>
        <w:numPr>
          <w:ilvl w:val="2"/>
          <w:numId w:val="0"/>
        </w:numPr>
        <w:tabs>
          <w:tab w:val="num" w:pos="0"/>
          <w:tab w:val="num" w:pos="1080"/>
        </w:tabs>
        <w:spacing w:before="40" w:line="240" w:lineRule="auto"/>
        <w:ind w:firstLine="539"/>
        <w:jc w:val="both"/>
        <w:rPr>
          <w:rFonts w:eastAsia="Times New Roman" w:cs="Times New Roman"/>
          <w:sz w:val="20"/>
          <w:szCs w:val="20"/>
          <w:lang w:eastAsia="ru-RU"/>
        </w:rPr>
      </w:pPr>
      <w:r w:rsidRPr="00AC15DE">
        <w:rPr>
          <w:rFonts w:eastAsia="Times New Roman" w:cs="Times New Roman"/>
          <w:sz w:val="20"/>
          <w:szCs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45181824" w14:textId="77777777" w:rsidR="00AC15DE" w:rsidRPr="00AC15DE" w:rsidRDefault="00AC15DE" w:rsidP="00AC15DE">
      <w:pPr>
        <w:shd w:val="clear" w:color="auto" w:fill="FFFFFF"/>
        <w:tabs>
          <w:tab w:val="left" w:pos="1134"/>
        </w:tabs>
        <w:spacing w:before="40" w:line="240" w:lineRule="auto"/>
        <w:ind w:firstLine="567"/>
        <w:jc w:val="both"/>
        <w:rPr>
          <w:rFonts w:eastAsia="Times New Roman" w:cs="Times New Roman"/>
          <w:sz w:val="20"/>
          <w:szCs w:val="20"/>
          <w:lang w:eastAsia="ru-RU"/>
        </w:rPr>
      </w:pPr>
      <w:r w:rsidRPr="00AC15DE">
        <w:rPr>
          <w:rFonts w:eastAsia="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86303CE" w14:textId="77777777" w:rsidR="00AC15DE" w:rsidRPr="00AC15DE" w:rsidRDefault="00AC15DE" w:rsidP="00AC15DE">
      <w:pPr>
        <w:shd w:val="clear" w:color="auto" w:fill="FFFFFF"/>
        <w:tabs>
          <w:tab w:val="left" w:pos="1134"/>
        </w:tabs>
        <w:spacing w:before="40" w:line="240" w:lineRule="auto"/>
        <w:ind w:firstLine="567"/>
        <w:jc w:val="both"/>
        <w:rPr>
          <w:rFonts w:eastAsia="Times New Roman" w:cs="Times New Roman"/>
          <w:sz w:val="20"/>
          <w:szCs w:val="20"/>
          <w:lang w:eastAsia="ru-RU"/>
        </w:rPr>
      </w:pPr>
      <w:r w:rsidRPr="00AC15DE">
        <w:rPr>
          <w:rFonts w:eastAsia="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995D0CD" w14:textId="77777777" w:rsidR="00AC15DE" w:rsidRPr="00AC15DE" w:rsidRDefault="00AC15DE" w:rsidP="00AC15DE">
      <w:pPr>
        <w:shd w:val="clear" w:color="auto" w:fill="FFFFFF"/>
        <w:tabs>
          <w:tab w:val="left" w:pos="1134"/>
        </w:tabs>
        <w:spacing w:before="40" w:line="240" w:lineRule="auto"/>
        <w:ind w:firstLine="567"/>
        <w:jc w:val="both"/>
        <w:rPr>
          <w:rFonts w:eastAsia="Times New Roman" w:cs="Times New Roman"/>
          <w:sz w:val="20"/>
          <w:szCs w:val="20"/>
          <w:lang w:eastAsia="ru-RU"/>
        </w:rPr>
      </w:pPr>
      <w:r w:rsidRPr="00AC15DE">
        <w:rPr>
          <w:rFonts w:eastAsia="Times New Roman" w:cs="Times New Roman"/>
          <w:sz w:val="20"/>
          <w:szCs w:val="20"/>
          <w:lang w:eastAsia="ru-RU"/>
        </w:rPr>
        <w:t>5.5. Исполнитель обязан устранить все обнаруженные недостатки в срок, указанный в предписании.</w:t>
      </w:r>
    </w:p>
    <w:p w14:paraId="23780F95" w14:textId="77777777" w:rsidR="00AC15DE" w:rsidRPr="00AC15DE" w:rsidRDefault="00AC15DE" w:rsidP="00AC15DE">
      <w:pPr>
        <w:shd w:val="clear" w:color="auto" w:fill="FFFFFF"/>
        <w:tabs>
          <w:tab w:val="left" w:pos="1134"/>
        </w:tabs>
        <w:spacing w:before="40" w:line="240" w:lineRule="auto"/>
        <w:ind w:firstLine="567"/>
        <w:jc w:val="both"/>
        <w:rPr>
          <w:rFonts w:eastAsia="Times New Roman" w:cs="Times New Roman"/>
          <w:sz w:val="20"/>
          <w:szCs w:val="20"/>
          <w:lang w:eastAsia="ru-RU"/>
        </w:rPr>
      </w:pPr>
      <w:r w:rsidRPr="00AC15DE">
        <w:rPr>
          <w:rFonts w:eastAsia="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4FFA8911" w14:textId="77777777" w:rsidR="00AC15DE" w:rsidRPr="00AC15DE" w:rsidRDefault="00AC15DE" w:rsidP="00AC15DE">
      <w:pPr>
        <w:shd w:val="clear" w:color="auto" w:fill="FFFFFF"/>
        <w:tabs>
          <w:tab w:val="left" w:pos="1134"/>
        </w:tabs>
        <w:spacing w:before="40" w:line="240" w:lineRule="auto"/>
        <w:ind w:firstLine="567"/>
        <w:jc w:val="both"/>
        <w:rPr>
          <w:rFonts w:eastAsia="Times New Roman" w:cs="Times New Roman"/>
          <w:sz w:val="20"/>
          <w:szCs w:val="20"/>
          <w:lang w:eastAsia="ru-RU"/>
        </w:rPr>
      </w:pPr>
      <w:r w:rsidRPr="00AC15DE">
        <w:rPr>
          <w:rFonts w:eastAsia="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F82F445" w14:textId="50D480E2" w:rsidR="0091154B" w:rsidRDefault="0091154B" w:rsidP="006D7768">
      <w:pPr>
        <w:spacing w:line="240" w:lineRule="auto"/>
        <w:ind w:firstLine="567"/>
        <w:jc w:val="both"/>
        <w:rPr>
          <w:rFonts w:eastAsia="Times New Roman" w:cs="Times New Roman"/>
          <w:sz w:val="20"/>
          <w:szCs w:val="20"/>
          <w:lang w:eastAsia="ru-RU"/>
        </w:rPr>
      </w:pPr>
    </w:p>
    <w:p w14:paraId="70631738" w14:textId="4050E5BC" w:rsidR="00A232EC" w:rsidRPr="00BD2FE9" w:rsidRDefault="00D357C2" w:rsidP="00A232EC">
      <w:pPr>
        <w:spacing w:line="240" w:lineRule="auto"/>
        <w:ind w:hanging="425"/>
        <w:jc w:val="center"/>
        <w:rPr>
          <w:b/>
          <w:bCs/>
          <w:sz w:val="20"/>
          <w:szCs w:val="20"/>
        </w:rPr>
      </w:pPr>
      <w:r w:rsidRPr="00BD2FE9">
        <w:rPr>
          <w:b/>
          <w:bCs/>
          <w:sz w:val="20"/>
          <w:szCs w:val="20"/>
        </w:rPr>
        <w:t>6</w:t>
      </w:r>
      <w:r w:rsidR="00A232EC" w:rsidRPr="00BD2FE9">
        <w:rPr>
          <w:b/>
          <w:bCs/>
          <w:sz w:val="20"/>
          <w:szCs w:val="20"/>
        </w:rPr>
        <w:t>. Ответственность сторон</w:t>
      </w:r>
    </w:p>
    <w:p w14:paraId="629B09C8"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0D33491"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lastRenderedPageBreak/>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719482A1"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9644050"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6043792"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2AD4B535"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D386B93"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883BE85"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130BF2C"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622C012" w14:textId="77777777" w:rsidR="0091154B" w:rsidRPr="0091154B"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0DDDD42F" w14:textId="28A68A4B" w:rsidR="00156285" w:rsidRPr="00BE454C" w:rsidRDefault="0091154B" w:rsidP="0091154B">
      <w:pPr>
        <w:tabs>
          <w:tab w:val="left" w:pos="9923"/>
        </w:tabs>
        <w:spacing w:line="240" w:lineRule="auto"/>
        <w:ind w:firstLine="567"/>
        <w:jc w:val="both"/>
        <w:rPr>
          <w:rFonts w:eastAsia="Times New Roman" w:cs="Times New Roman"/>
          <w:sz w:val="20"/>
          <w:szCs w:val="20"/>
          <w:lang w:eastAsia="ru-RU"/>
        </w:rPr>
      </w:pPr>
      <w:r w:rsidRPr="0091154B">
        <w:rPr>
          <w:rFonts w:eastAsia="Times New Roman" w:cs="Times New Roman"/>
          <w:sz w:val="20"/>
          <w:szCs w:val="20"/>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489D9D5" w14:textId="3B45BFA3" w:rsidR="0091154B" w:rsidRDefault="0091154B" w:rsidP="0091154B">
      <w:pPr>
        <w:tabs>
          <w:tab w:val="left" w:pos="9923"/>
        </w:tabs>
        <w:spacing w:line="240" w:lineRule="auto"/>
        <w:ind w:firstLine="567"/>
        <w:jc w:val="both"/>
        <w:rPr>
          <w:rFonts w:eastAsia="Times New Roman" w:cs="Times New Roman"/>
          <w:lang w:eastAsia="ru-RU"/>
        </w:rPr>
      </w:pPr>
      <w:r w:rsidRPr="0091154B">
        <w:rPr>
          <w:rFonts w:eastAsia="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D5AABA" w14:textId="09038B99" w:rsidR="00BE454C" w:rsidRDefault="00BE454C" w:rsidP="0091154B">
      <w:pPr>
        <w:tabs>
          <w:tab w:val="left" w:pos="9923"/>
        </w:tabs>
        <w:spacing w:line="240" w:lineRule="auto"/>
        <w:ind w:firstLine="567"/>
        <w:jc w:val="both"/>
        <w:rPr>
          <w:rFonts w:eastAsia="Times New Roman" w:cs="Times New Roman"/>
          <w:lang w:eastAsia="ru-RU"/>
        </w:rPr>
      </w:pPr>
    </w:p>
    <w:p w14:paraId="6BA8DC38" w14:textId="02A6807C" w:rsidR="00A232EC" w:rsidRPr="00BD2FE9" w:rsidRDefault="00BD2FE9" w:rsidP="00A232EC">
      <w:pPr>
        <w:spacing w:line="240" w:lineRule="auto"/>
        <w:ind w:hanging="425"/>
        <w:jc w:val="center"/>
        <w:rPr>
          <w:b/>
          <w:bCs/>
          <w:sz w:val="20"/>
          <w:szCs w:val="20"/>
        </w:rPr>
      </w:pPr>
      <w:r w:rsidRPr="00BD2FE9">
        <w:rPr>
          <w:b/>
          <w:bCs/>
          <w:sz w:val="20"/>
          <w:szCs w:val="20"/>
        </w:rPr>
        <w:t>7</w:t>
      </w:r>
      <w:r w:rsidR="00A232EC" w:rsidRPr="00BD2FE9">
        <w:rPr>
          <w:b/>
          <w:bCs/>
          <w:sz w:val="20"/>
          <w:szCs w:val="20"/>
        </w:rPr>
        <w:t>. Действие непреодолимой силы</w:t>
      </w:r>
    </w:p>
    <w:p w14:paraId="48152ED4" w14:textId="77777777" w:rsidR="00A232EC" w:rsidRPr="00BD2FE9" w:rsidRDefault="00BD2FE9" w:rsidP="00A232EC">
      <w:pPr>
        <w:spacing w:line="240" w:lineRule="auto"/>
        <w:ind w:firstLine="567"/>
        <w:jc w:val="both"/>
        <w:rPr>
          <w:sz w:val="20"/>
          <w:szCs w:val="20"/>
        </w:rPr>
      </w:pPr>
      <w:r w:rsidRPr="00BD2FE9">
        <w:rPr>
          <w:sz w:val="20"/>
          <w:szCs w:val="20"/>
        </w:rPr>
        <w:t>7</w:t>
      </w:r>
      <w:r w:rsidR="00A232EC" w:rsidRPr="00BD2FE9">
        <w:rPr>
          <w:sz w:val="20"/>
          <w:szCs w:val="20"/>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FB256CD" w14:textId="77777777" w:rsidR="00A232EC" w:rsidRPr="00BD2FE9" w:rsidRDefault="00BD2FE9" w:rsidP="00A232EC">
      <w:pPr>
        <w:spacing w:line="240" w:lineRule="auto"/>
        <w:ind w:firstLine="567"/>
        <w:jc w:val="both"/>
        <w:rPr>
          <w:sz w:val="20"/>
          <w:szCs w:val="20"/>
        </w:rPr>
      </w:pPr>
      <w:r w:rsidRPr="00BD2FE9">
        <w:rPr>
          <w:sz w:val="20"/>
          <w:szCs w:val="20"/>
        </w:rPr>
        <w:t>7</w:t>
      </w:r>
      <w:r w:rsidR="00A232EC" w:rsidRPr="00BD2FE9">
        <w:rPr>
          <w:sz w:val="20"/>
          <w:szCs w:val="20"/>
        </w:rPr>
        <w:t>.2. В случае наступления обстоятельств, указанных в п.</w:t>
      </w:r>
      <w:r w:rsidRPr="00BD2FE9">
        <w:rPr>
          <w:sz w:val="20"/>
          <w:szCs w:val="20"/>
        </w:rPr>
        <w:t>7</w:t>
      </w:r>
      <w:r w:rsidR="00A232EC" w:rsidRPr="00BD2FE9">
        <w:rPr>
          <w:sz w:val="20"/>
          <w:szCs w:val="20"/>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7B8E3DF" w14:textId="77777777" w:rsidR="00A232EC" w:rsidRPr="00BD2FE9" w:rsidRDefault="00BD2FE9" w:rsidP="00A232EC">
      <w:pPr>
        <w:spacing w:line="240" w:lineRule="auto"/>
        <w:ind w:firstLine="567"/>
        <w:jc w:val="both"/>
        <w:rPr>
          <w:sz w:val="20"/>
          <w:szCs w:val="20"/>
        </w:rPr>
      </w:pPr>
      <w:r w:rsidRPr="00BD2FE9">
        <w:rPr>
          <w:sz w:val="20"/>
          <w:szCs w:val="20"/>
        </w:rPr>
        <w:t>7</w:t>
      </w:r>
      <w:r w:rsidR="00A232EC" w:rsidRPr="00BD2FE9">
        <w:rPr>
          <w:sz w:val="20"/>
          <w:szCs w:val="20"/>
        </w:rPr>
        <w:t>.3. С момента наступления форс-мажорных обстоятельств действие Контракта приостанавливается до момента, определяемого сторонами.</w:t>
      </w:r>
    </w:p>
    <w:p w14:paraId="7B0A9CFA" w14:textId="77777777" w:rsidR="00A232EC" w:rsidRPr="00BD2FE9" w:rsidRDefault="00BD2FE9" w:rsidP="00A232EC">
      <w:pPr>
        <w:spacing w:line="240" w:lineRule="auto"/>
        <w:ind w:hanging="425"/>
        <w:jc w:val="center"/>
        <w:rPr>
          <w:sz w:val="20"/>
          <w:szCs w:val="20"/>
        </w:rPr>
      </w:pPr>
      <w:r w:rsidRPr="00BD2FE9">
        <w:rPr>
          <w:b/>
          <w:sz w:val="20"/>
          <w:szCs w:val="20"/>
        </w:rPr>
        <w:t>8</w:t>
      </w:r>
      <w:r w:rsidR="00A232EC" w:rsidRPr="00BD2FE9">
        <w:rPr>
          <w:b/>
          <w:sz w:val="20"/>
          <w:szCs w:val="20"/>
        </w:rPr>
        <w:t>.</w:t>
      </w:r>
      <w:r w:rsidR="00A232EC" w:rsidRPr="00BD2FE9">
        <w:rPr>
          <w:sz w:val="20"/>
          <w:szCs w:val="20"/>
        </w:rPr>
        <w:t xml:space="preserve"> </w:t>
      </w:r>
      <w:r w:rsidR="00A232EC" w:rsidRPr="00BD2FE9">
        <w:rPr>
          <w:b/>
          <w:bCs/>
          <w:sz w:val="20"/>
          <w:szCs w:val="20"/>
        </w:rPr>
        <w:t>Порядок разрешения споров</w:t>
      </w:r>
    </w:p>
    <w:p w14:paraId="61352126" w14:textId="69BBD444" w:rsidR="00A232EC" w:rsidRDefault="00BD2FE9" w:rsidP="00A232EC">
      <w:pPr>
        <w:spacing w:line="240" w:lineRule="auto"/>
        <w:ind w:firstLine="567"/>
        <w:jc w:val="both"/>
        <w:rPr>
          <w:sz w:val="20"/>
          <w:szCs w:val="20"/>
        </w:rPr>
      </w:pPr>
      <w:r w:rsidRPr="00BD2FE9">
        <w:rPr>
          <w:sz w:val="20"/>
          <w:szCs w:val="20"/>
        </w:rPr>
        <w:t>8</w:t>
      </w:r>
      <w:r w:rsidR="00A232EC" w:rsidRPr="00BD2FE9">
        <w:rPr>
          <w:sz w:val="20"/>
          <w:szCs w:val="20"/>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65CB2385" w14:textId="77777777" w:rsidR="0031688F" w:rsidRPr="00BD2FE9" w:rsidRDefault="0031688F" w:rsidP="00A232EC">
      <w:pPr>
        <w:spacing w:line="240" w:lineRule="auto"/>
        <w:ind w:firstLine="567"/>
        <w:jc w:val="both"/>
        <w:rPr>
          <w:sz w:val="20"/>
          <w:szCs w:val="20"/>
        </w:rPr>
      </w:pPr>
    </w:p>
    <w:p w14:paraId="4E45923C" w14:textId="77777777" w:rsidR="00BD2FE9" w:rsidRPr="00BD2FE9" w:rsidRDefault="00BD2FE9" w:rsidP="00BD2FE9">
      <w:pPr>
        <w:spacing w:line="240" w:lineRule="auto"/>
        <w:ind w:left="851" w:hanging="731"/>
        <w:jc w:val="center"/>
        <w:rPr>
          <w:rFonts w:eastAsia="Times New Roman" w:cs="Times New Roman"/>
          <w:b/>
          <w:bCs/>
          <w:snapToGrid w:val="0"/>
          <w:sz w:val="20"/>
          <w:szCs w:val="20"/>
          <w:lang w:eastAsia="ru-RU"/>
        </w:rPr>
      </w:pPr>
      <w:r w:rsidRPr="00BD2FE9">
        <w:rPr>
          <w:rFonts w:eastAsia="Times New Roman" w:cs="Times New Roman"/>
          <w:b/>
          <w:bCs/>
          <w:snapToGrid w:val="0"/>
          <w:sz w:val="20"/>
          <w:szCs w:val="20"/>
          <w:lang w:eastAsia="ru-RU"/>
        </w:rPr>
        <w:t>9. Гарантийные обязательства</w:t>
      </w:r>
    </w:p>
    <w:p w14:paraId="5E07E30F" w14:textId="77777777" w:rsidR="00BD2FE9" w:rsidRPr="00BD2FE9" w:rsidRDefault="00BD2FE9" w:rsidP="00BD2FE9">
      <w:pPr>
        <w:spacing w:line="240" w:lineRule="auto"/>
        <w:ind w:firstLine="567"/>
        <w:jc w:val="both"/>
        <w:rPr>
          <w:rFonts w:eastAsia="Times New Roman" w:cs="Times New Roman"/>
          <w:bCs/>
          <w:snapToGrid w:val="0"/>
          <w:sz w:val="20"/>
          <w:szCs w:val="20"/>
          <w:lang w:eastAsia="ru-RU"/>
        </w:rPr>
      </w:pPr>
      <w:r w:rsidRPr="00BD2FE9">
        <w:rPr>
          <w:rFonts w:eastAsia="Times New Roman" w:cs="Times New Roman"/>
          <w:bCs/>
          <w:snapToGrid w:val="0"/>
          <w:sz w:val="20"/>
          <w:szCs w:val="20"/>
          <w:lang w:eastAsia="ru-RU"/>
        </w:rPr>
        <w:t xml:space="preserve">9.1. </w:t>
      </w:r>
      <w:r w:rsidRPr="00BD2FE9">
        <w:rPr>
          <w:rFonts w:eastAsia="Times New Roman" w:cs="Times New Roman"/>
          <w:sz w:val="20"/>
          <w:szCs w:val="20"/>
          <w:lang w:eastAsia="ru-RU"/>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r w:rsidRPr="00BD2FE9">
        <w:rPr>
          <w:rFonts w:eastAsia="Times New Roman" w:cs="Times New Roman"/>
          <w:bCs/>
          <w:snapToGrid w:val="0"/>
          <w:sz w:val="20"/>
          <w:szCs w:val="20"/>
          <w:lang w:eastAsia="ru-RU"/>
        </w:rPr>
        <w:t xml:space="preserve">. </w:t>
      </w:r>
      <w:r w:rsidRPr="00BD2FE9">
        <w:rPr>
          <w:rFonts w:eastAsia="Times New Roman" w:cs="Times New Roman"/>
          <w:sz w:val="20"/>
          <w:szCs w:val="20"/>
          <w:lang w:eastAsia="ru-RU"/>
        </w:rPr>
        <w:t>Срок предоставления гарантии качества услуг – в течение срока действия контракта.</w:t>
      </w:r>
    </w:p>
    <w:p w14:paraId="3B2DDE74" w14:textId="77777777" w:rsidR="0031688F" w:rsidRDefault="0031688F" w:rsidP="00A232EC">
      <w:pPr>
        <w:spacing w:line="240" w:lineRule="auto"/>
        <w:ind w:hanging="425"/>
        <w:jc w:val="center"/>
        <w:rPr>
          <w:b/>
          <w:bCs/>
          <w:sz w:val="20"/>
          <w:szCs w:val="20"/>
        </w:rPr>
      </w:pPr>
    </w:p>
    <w:p w14:paraId="309EEFA3" w14:textId="0B724E2D" w:rsidR="00A232EC" w:rsidRPr="00BD2FE9" w:rsidRDefault="00A232EC" w:rsidP="00A232EC">
      <w:pPr>
        <w:spacing w:line="240" w:lineRule="auto"/>
        <w:ind w:hanging="425"/>
        <w:jc w:val="center"/>
        <w:rPr>
          <w:b/>
          <w:bCs/>
          <w:sz w:val="20"/>
          <w:szCs w:val="20"/>
        </w:rPr>
      </w:pPr>
      <w:r w:rsidRPr="00BD2FE9">
        <w:rPr>
          <w:b/>
          <w:bCs/>
          <w:sz w:val="20"/>
          <w:szCs w:val="20"/>
        </w:rPr>
        <w:t>10. Прочие условия</w:t>
      </w:r>
    </w:p>
    <w:p w14:paraId="5C5C15C8"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lastRenderedPageBreak/>
        <w:t xml:space="preserve">10.1. Контракт может быть расторгнут по соглашению Сторон, решению суда или в связи с односторонним отказом от исполнения Контракта. </w:t>
      </w:r>
    </w:p>
    <w:p w14:paraId="53BC8421"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225C41A"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10.2.1. нарушения сроков исполнения обязательств по контракту;</w:t>
      </w:r>
    </w:p>
    <w:p w14:paraId="7DE0D250"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10.2.2. оказание услуг ненадлежащего качества.</w:t>
      </w:r>
    </w:p>
    <w:p w14:paraId="34F14219" w14:textId="77777777" w:rsidR="00D357C2" w:rsidRPr="00D357C2" w:rsidRDefault="00D357C2" w:rsidP="00D357C2">
      <w:pPr>
        <w:tabs>
          <w:tab w:val="left" w:pos="36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6818D61"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531982FA"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4C28844" w14:textId="5FD87189" w:rsidR="00D357C2" w:rsidRPr="00D357C2" w:rsidRDefault="00D357C2" w:rsidP="00D357C2">
      <w:pPr>
        <w:spacing w:line="240" w:lineRule="auto"/>
        <w:ind w:firstLine="567"/>
        <w:jc w:val="both"/>
        <w:rPr>
          <w:rFonts w:eastAsia="Times New Roman" w:cs="Times New Roman"/>
          <w:sz w:val="20"/>
          <w:szCs w:val="20"/>
          <w:lang w:eastAsia="ru-RU"/>
        </w:rPr>
      </w:pPr>
      <w:r w:rsidRPr="00BD3B21">
        <w:rPr>
          <w:rFonts w:eastAsia="Times New Roman" w:cs="Times New Roman"/>
          <w:sz w:val="20"/>
          <w:szCs w:val="20"/>
          <w:lang w:eastAsia="ru-RU"/>
        </w:rPr>
        <w:t>10.6. Контракт считается заключенным в день подписан</w:t>
      </w:r>
      <w:r w:rsidR="00BD3B21" w:rsidRPr="00BD3B21">
        <w:rPr>
          <w:rFonts w:eastAsia="Times New Roman" w:cs="Times New Roman"/>
          <w:sz w:val="20"/>
          <w:szCs w:val="20"/>
          <w:lang w:eastAsia="ru-RU"/>
        </w:rPr>
        <w:t>ия</w:t>
      </w:r>
      <w:r w:rsidRPr="00BD3B21">
        <w:rPr>
          <w:rFonts w:eastAsia="Times New Roman" w:cs="Times New Roman"/>
          <w:sz w:val="20"/>
          <w:szCs w:val="20"/>
          <w:lang w:eastAsia="ru-RU"/>
        </w:rPr>
        <w:t xml:space="preserve"> Заказчиком в единой информационной системе и действует по </w:t>
      </w:r>
      <w:r w:rsidR="0066440B" w:rsidRPr="00BD3B21">
        <w:rPr>
          <w:rFonts w:eastAsia="Times New Roman" w:cs="Times New Roman"/>
          <w:sz w:val="20"/>
          <w:szCs w:val="20"/>
          <w:lang w:eastAsia="ru-RU"/>
        </w:rPr>
        <w:t>31.12.202</w:t>
      </w:r>
      <w:r w:rsidR="00FD7C12">
        <w:rPr>
          <w:rFonts w:eastAsia="Times New Roman" w:cs="Times New Roman"/>
          <w:sz w:val="20"/>
          <w:szCs w:val="20"/>
          <w:lang w:eastAsia="ru-RU"/>
        </w:rPr>
        <w:t>4</w:t>
      </w:r>
      <w:r w:rsidRPr="00BD3B21">
        <w:rPr>
          <w:rFonts w:eastAsia="Times New Roman" w:cs="Times New Roman"/>
          <w:sz w:val="20"/>
          <w:szCs w:val="20"/>
          <w:lang w:eastAsia="ru-RU"/>
        </w:rPr>
        <w:t xml:space="preserve"> г., а в части оплаты</w:t>
      </w:r>
      <w:r w:rsidRPr="00D357C2">
        <w:rPr>
          <w:rFonts w:eastAsia="Times New Roman" w:cs="Times New Roman"/>
          <w:sz w:val="20"/>
          <w:szCs w:val="20"/>
          <w:lang w:eastAsia="ru-RU"/>
        </w:rPr>
        <w:t xml:space="preserve">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 </w:t>
      </w:r>
    </w:p>
    <w:p w14:paraId="05F24B35"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10.7.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B3BF411" w14:textId="77777777" w:rsidR="00D357C2" w:rsidRPr="00D357C2" w:rsidRDefault="00D357C2" w:rsidP="00D357C2">
      <w:pPr>
        <w:tabs>
          <w:tab w:val="left" w:pos="36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10.8. В случае изменения адреса либо иных реквизитов стороны обязаны уведомить об этом друг друга в недельный срок со дня таких изменений.</w:t>
      </w:r>
    </w:p>
    <w:p w14:paraId="060EF26B"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 xml:space="preserve">10.9.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67695DE" w14:textId="77777777" w:rsidR="00D357C2" w:rsidRPr="00D357C2" w:rsidRDefault="00D357C2" w:rsidP="00D357C2">
      <w:pPr>
        <w:tabs>
          <w:tab w:val="num" w:pos="90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601275" w14:textId="77777777" w:rsidR="00D357C2" w:rsidRPr="00D357C2" w:rsidRDefault="00D357C2" w:rsidP="00D357C2">
      <w:pPr>
        <w:tabs>
          <w:tab w:val="num" w:pos="90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B0DDCF" w14:textId="77777777" w:rsidR="00D357C2" w:rsidRPr="00D357C2" w:rsidRDefault="00D357C2" w:rsidP="00D357C2">
      <w:pPr>
        <w:tabs>
          <w:tab w:val="num" w:pos="90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3A16BC" w14:textId="77777777" w:rsidR="00D357C2" w:rsidRPr="00D357C2" w:rsidRDefault="00D357C2" w:rsidP="00D357C2">
      <w:pPr>
        <w:tabs>
          <w:tab w:val="num" w:pos="900"/>
        </w:tabs>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10.10.3. не совершать иных действий, нарушающих антикоррупционное законодательство Российской Федерации.</w:t>
      </w:r>
    </w:p>
    <w:p w14:paraId="4186D72E" w14:textId="77777777" w:rsidR="00D357C2" w:rsidRPr="00D357C2" w:rsidRDefault="00D357C2" w:rsidP="00D357C2">
      <w:pPr>
        <w:spacing w:line="240" w:lineRule="auto"/>
        <w:ind w:firstLine="567"/>
        <w:jc w:val="both"/>
        <w:rPr>
          <w:rFonts w:eastAsia="Times New Roman" w:cs="Times New Roman"/>
          <w:sz w:val="20"/>
          <w:szCs w:val="20"/>
          <w:lang w:eastAsia="ru-RU"/>
        </w:rPr>
      </w:pPr>
      <w:r w:rsidRPr="00D357C2">
        <w:rPr>
          <w:rFonts w:eastAsia="Times New Roman" w:cs="Times New Roman"/>
          <w:sz w:val="20"/>
          <w:szCs w:val="20"/>
          <w:lang w:eastAsia="ru-RU"/>
        </w:rPr>
        <w:t xml:space="preserve">10.11.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6CF9D1FB" w14:textId="77777777" w:rsidR="00A232EC" w:rsidRPr="00BD2FE9" w:rsidRDefault="00D357C2" w:rsidP="00D357C2">
      <w:pPr>
        <w:tabs>
          <w:tab w:val="left" w:pos="360"/>
          <w:tab w:val="num" w:pos="900"/>
        </w:tabs>
        <w:spacing w:line="240" w:lineRule="auto"/>
        <w:ind w:firstLine="567"/>
        <w:jc w:val="both"/>
        <w:rPr>
          <w:sz w:val="20"/>
          <w:szCs w:val="20"/>
        </w:rPr>
      </w:pPr>
      <w:r w:rsidRPr="00BD2FE9">
        <w:rPr>
          <w:rFonts w:eastAsia="Times New Roman" w:cs="Times New Roman"/>
          <w:sz w:val="20"/>
          <w:szCs w:val="20"/>
          <w:lang w:eastAsia="ru-RU"/>
        </w:rPr>
        <w:t>10.12. Во всем остальном, не оговоренном настоящим Контрактом, стороны руководствуются действующим законодательством РФ.</w:t>
      </w:r>
    </w:p>
    <w:p w14:paraId="46F974F5" w14:textId="77777777" w:rsidR="00A232EC" w:rsidRPr="00931E42" w:rsidRDefault="00A232EC" w:rsidP="00A232EC">
      <w:pPr>
        <w:spacing w:line="240" w:lineRule="auto"/>
        <w:jc w:val="center"/>
        <w:rPr>
          <w:b/>
          <w:bCs/>
          <w:sz w:val="20"/>
          <w:szCs w:val="20"/>
        </w:rPr>
      </w:pPr>
      <w:r w:rsidRPr="00931E42">
        <w:rPr>
          <w:b/>
          <w:bCs/>
          <w:sz w:val="20"/>
          <w:szCs w:val="20"/>
        </w:rPr>
        <w:t>1</w:t>
      </w:r>
      <w:r w:rsidR="00DE5C08" w:rsidRPr="00931E42">
        <w:rPr>
          <w:b/>
          <w:bCs/>
          <w:sz w:val="20"/>
          <w:szCs w:val="20"/>
        </w:rPr>
        <w:t>1</w:t>
      </w:r>
      <w:r w:rsidRPr="00931E42">
        <w:rPr>
          <w:b/>
          <w:bCs/>
          <w:sz w:val="20"/>
          <w:szCs w:val="20"/>
        </w:rPr>
        <w:t xml:space="preserve">. </w:t>
      </w:r>
      <w:r w:rsidR="00DE5C08" w:rsidRPr="00931E42">
        <w:rPr>
          <w:b/>
          <w:bCs/>
          <w:sz w:val="20"/>
          <w:szCs w:val="20"/>
        </w:rPr>
        <w:t>Приложения</w:t>
      </w:r>
    </w:p>
    <w:p w14:paraId="3AAB62B4" w14:textId="066B88FB" w:rsidR="00EC7F19" w:rsidRDefault="00931E42" w:rsidP="00EC7F19">
      <w:pPr>
        <w:spacing w:line="240" w:lineRule="auto"/>
        <w:ind w:firstLine="567"/>
        <w:jc w:val="both"/>
        <w:rPr>
          <w:b/>
          <w:sz w:val="20"/>
          <w:szCs w:val="20"/>
        </w:rPr>
      </w:pPr>
      <w:r w:rsidRPr="00931E42">
        <w:rPr>
          <w:bCs/>
          <w:sz w:val="20"/>
          <w:szCs w:val="20"/>
        </w:rPr>
        <w:t xml:space="preserve">11.1. Приложение № 1 - </w:t>
      </w:r>
      <w:r w:rsidR="00D9258B" w:rsidRPr="00D9258B">
        <w:rPr>
          <w:bCs/>
          <w:sz w:val="20"/>
          <w:szCs w:val="20"/>
        </w:rPr>
        <w:t>Расчет стоимости контракта на оказание услуги по  вывозу  и размещению /утилизации отходов производства и потребления 4 класса опасности (исключая ТКО) с объекта СПб ГБУ «Александровский ДК», расположенного по адресу: Санкт-Петербург, п. Александровская, Волхонское ш. д. 52 лит. А</w:t>
      </w:r>
      <w:r w:rsidR="00EC7F19">
        <w:rPr>
          <w:b/>
          <w:sz w:val="20"/>
          <w:szCs w:val="20"/>
        </w:rPr>
        <w:t>.</w:t>
      </w:r>
    </w:p>
    <w:p w14:paraId="35C96D72" w14:textId="090898B2" w:rsidR="005354C9" w:rsidRPr="005354C9" w:rsidRDefault="005354C9" w:rsidP="005354C9">
      <w:pPr>
        <w:tabs>
          <w:tab w:val="left" w:pos="709"/>
          <w:tab w:val="left" w:pos="851"/>
          <w:tab w:val="left" w:pos="993"/>
          <w:tab w:val="left" w:pos="1418"/>
        </w:tabs>
        <w:spacing w:line="240" w:lineRule="auto"/>
        <w:ind w:firstLine="567"/>
        <w:jc w:val="both"/>
        <w:rPr>
          <w:rFonts w:eastAsia="Times New Roman" w:cs="Times New Roman"/>
          <w:lang w:eastAsia="ru-RU"/>
        </w:rPr>
      </w:pPr>
      <w:r w:rsidRPr="005354C9">
        <w:rPr>
          <w:rFonts w:eastAsia="Times New Roman" w:cs="Times New Roman"/>
          <w:lang w:eastAsia="ru-RU"/>
        </w:rPr>
        <w:t>1</w:t>
      </w:r>
      <w:r>
        <w:rPr>
          <w:rFonts w:eastAsia="Times New Roman" w:cs="Times New Roman"/>
          <w:lang w:eastAsia="ru-RU"/>
        </w:rPr>
        <w:t>1</w:t>
      </w:r>
      <w:r w:rsidRPr="005354C9">
        <w:rPr>
          <w:rFonts w:eastAsia="Times New Roman" w:cs="Times New Roman"/>
          <w:lang w:eastAsia="ru-RU"/>
        </w:rPr>
        <w:t>.</w:t>
      </w:r>
      <w:r w:rsidR="00D9258B">
        <w:rPr>
          <w:rFonts w:eastAsia="Times New Roman" w:cs="Times New Roman"/>
          <w:lang w:eastAsia="ru-RU"/>
        </w:rPr>
        <w:t>2</w:t>
      </w:r>
      <w:r w:rsidRPr="005354C9">
        <w:rPr>
          <w:rFonts w:eastAsia="Times New Roman" w:cs="Times New Roman"/>
          <w:lang w:eastAsia="ru-RU"/>
        </w:rPr>
        <w:t>.</w:t>
      </w:r>
      <w:r w:rsidR="00D9258B">
        <w:rPr>
          <w:rFonts w:eastAsia="Times New Roman" w:cs="Times New Roman"/>
          <w:lang w:eastAsia="ru-RU"/>
        </w:rPr>
        <w:t xml:space="preserve"> </w:t>
      </w:r>
      <w:r w:rsidRPr="005354C9">
        <w:rPr>
          <w:rFonts w:eastAsia="Times New Roman" w:cs="Times New Roman"/>
          <w:lang w:eastAsia="ru-RU"/>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7139860" w14:textId="77777777" w:rsidR="005354C9" w:rsidRPr="00931E42" w:rsidRDefault="005354C9" w:rsidP="00EC7F19">
      <w:pPr>
        <w:spacing w:line="240" w:lineRule="auto"/>
        <w:ind w:firstLine="567"/>
        <w:jc w:val="both"/>
        <w:rPr>
          <w:rFonts w:eastAsia="Times New Roman" w:cs="Times New Roman"/>
          <w:sz w:val="20"/>
          <w:szCs w:val="20"/>
          <w:lang w:eastAsia="ru-RU"/>
        </w:rPr>
      </w:pPr>
    </w:p>
    <w:p w14:paraId="5A37D331" w14:textId="77777777" w:rsidR="008511EB" w:rsidRPr="00BD2FE9" w:rsidRDefault="00F160D7" w:rsidP="008511EB">
      <w:pPr>
        <w:autoSpaceDN w:val="0"/>
        <w:spacing w:line="240" w:lineRule="auto"/>
        <w:ind w:firstLine="720"/>
        <w:jc w:val="center"/>
        <w:rPr>
          <w:rFonts w:eastAsia="Times New Roman" w:cs="Times New Roman"/>
          <w:b/>
          <w:bCs/>
          <w:sz w:val="20"/>
          <w:szCs w:val="20"/>
          <w:lang w:eastAsia="ru-RU"/>
        </w:rPr>
      </w:pPr>
      <w:r w:rsidRPr="00BD2FE9">
        <w:rPr>
          <w:rFonts w:eastAsia="Times New Roman" w:cs="Times New Roman"/>
          <w:b/>
          <w:bCs/>
          <w:sz w:val="20"/>
          <w:szCs w:val="20"/>
          <w:lang w:eastAsia="ru-RU"/>
        </w:rPr>
        <w:t>12</w:t>
      </w:r>
      <w:r w:rsidR="008511EB" w:rsidRPr="00BD2FE9">
        <w:rPr>
          <w:rFonts w:eastAsia="Times New Roman" w:cs="Times New Roman"/>
          <w:b/>
          <w:bCs/>
          <w:sz w:val="20"/>
          <w:szCs w:val="20"/>
          <w:lang w:eastAsia="ru-RU"/>
        </w:rPr>
        <w:t>. Адреса и реквизиты сторон</w:t>
      </w:r>
    </w:p>
    <w:tbl>
      <w:tblPr>
        <w:tblW w:w="9923" w:type="dxa"/>
        <w:tblLook w:val="01E0" w:firstRow="1" w:lastRow="1" w:firstColumn="1" w:lastColumn="1" w:noHBand="0" w:noVBand="0"/>
      </w:tblPr>
      <w:tblGrid>
        <w:gridCol w:w="4820"/>
        <w:gridCol w:w="5103"/>
      </w:tblGrid>
      <w:tr w:rsidR="00C477DE" w:rsidRPr="00D71226" w14:paraId="33F8C7CA" w14:textId="77777777" w:rsidTr="00FE462B">
        <w:trPr>
          <w:trHeight w:val="998"/>
        </w:trPr>
        <w:tc>
          <w:tcPr>
            <w:tcW w:w="4820" w:type="dxa"/>
          </w:tcPr>
          <w:p w14:paraId="5BBDA135" w14:textId="384F9AA6" w:rsidR="00CF09BF" w:rsidRDefault="00CF09BF" w:rsidP="00CF09BF">
            <w:pPr>
              <w:suppressAutoHyphens/>
              <w:spacing w:line="240" w:lineRule="auto"/>
              <w:jc w:val="both"/>
              <w:rPr>
                <w:rFonts w:eastAsia="Times New Roman" w:cs="Times New Roman"/>
                <w:b/>
                <w:sz w:val="20"/>
                <w:szCs w:val="20"/>
                <w:lang w:eastAsia="ru-RU"/>
              </w:rPr>
            </w:pPr>
            <w:r>
              <w:rPr>
                <w:rFonts w:eastAsia="Times New Roman" w:cs="Times New Roman"/>
                <w:b/>
                <w:sz w:val="20"/>
                <w:szCs w:val="20"/>
                <w:lang w:eastAsia="ru-RU"/>
              </w:rPr>
              <w:t>ЗАКАЗЧИК:</w:t>
            </w:r>
          </w:p>
          <w:p w14:paraId="6DE5F6A8" w14:textId="1C5749F9" w:rsidR="00CF09BF" w:rsidRPr="00CF09BF" w:rsidRDefault="00CF09BF" w:rsidP="00CF09BF">
            <w:pPr>
              <w:suppressAutoHyphens/>
              <w:spacing w:line="240" w:lineRule="auto"/>
              <w:jc w:val="both"/>
              <w:rPr>
                <w:rFonts w:eastAsia="Times New Roman" w:cs="Times New Roman"/>
                <w:b/>
                <w:sz w:val="20"/>
                <w:szCs w:val="20"/>
                <w:lang w:eastAsia="ru-RU"/>
              </w:rPr>
            </w:pPr>
            <w:r w:rsidRPr="00CF09BF">
              <w:rPr>
                <w:rFonts w:eastAsia="Times New Roman" w:cs="Times New Roman"/>
                <w:b/>
                <w:sz w:val="20"/>
                <w:szCs w:val="20"/>
                <w:lang w:eastAsia="ru-RU"/>
              </w:rPr>
              <w:t>Санкт-Петербургское государственное бюджетное учреждение «Александровский Дом культуры» (СПб ГБУ «Александровский ДК»)</w:t>
            </w:r>
          </w:p>
          <w:p w14:paraId="2A3470DC" w14:textId="77777777" w:rsidR="00CF09BF" w:rsidRPr="00CF09BF" w:rsidRDefault="00CF09BF" w:rsidP="00CF09BF">
            <w:pPr>
              <w:spacing w:line="240" w:lineRule="auto"/>
              <w:rPr>
                <w:rFonts w:eastAsia="Calibri" w:cs="Times New Roman"/>
                <w:sz w:val="20"/>
                <w:szCs w:val="20"/>
              </w:rPr>
            </w:pPr>
            <w:r w:rsidRPr="00CF09BF">
              <w:rPr>
                <w:rFonts w:eastAsia="Calibri" w:cs="Times New Roman"/>
                <w:sz w:val="20"/>
                <w:szCs w:val="20"/>
              </w:rPr>
              <w:t>Юридический Адрес:</w:t>
            </w:r>
          </w:p>
          <w:p w14:paraId="38DA7C11" w14:textId="77777777" w:rsidR="00CF09BF" w:rsidRPr="00CF09BF" w:rsidRDefault="00CF09BF" w:rsidP="00CF09BF">
            <w:pPr>
              <w:spacing w:line="240" w:lineRule="auto"/>
              <w:rPr>
                <w:rFonts w:eastAsia="Calibri" w:cs="Times New Roman"/>
                <w:sz w:val="20"/>
                <w:szCs w:val="20"/>
              </w:rPr>
            </w:pPr>
            <w:r w:rsidRPr="00CF09BF">
              <w:rPr>
                <w:rFonts w:eastAsia="Calibri" w:cs="Times New Roman"/>
                <w:sz w:val="20"/>
                <w:szCs w:val="20"/>
              </w:rPr>
              <w:t xml:space="preserve"> 196631, Санкт-Петербург, Пушкинский р-н, п. Александровская, Волхонское шоссе, д. 52, лит.А </w:t>
            </w:r>
          </w:p>
          <w:p w14:paraId="30D67157" w14:textId="77777777" w:rsidR="00CF09BF" w:rsidRPr="00CF09BF" w:rsidRDefault="00CF09BF" w:rsidP="00CF09BF">
            <w:pPr>
              <w:spacing w:line="240" w:lineRule="auto"/>
              <w:rPr>
                <w:rFonts w:eastAsia="Calibri" w:cs="Times New Roman"/>
                <w:sz w:val="20"/>
                <w:szCs w:val="20"/>
              </w:rPr>
            </w:pPr>
            <w:r w:rsidRPr="00CF09BF">
              <w:rPr>
                <w:rFonts w:eastAsia="Calibri" w:cs="Times New Roman"/>
                <w:sz w:val="20"/>
                <w:szCs w:val="20"/>
              </w:rPr>
              <w:t xml:space="preserve">Фактический Адрес: </w:t>
            </w:r>
          </w:p>
          <w:p w14:paraId="2DC6F64A" w14:textId="77777777" w:rsidR="00CF09BF" w:rsidRPr="00CF09BF" w:rsidRDefault="00CF09BF" w:rsidP="00CF09BF">
            <w:pPr>
              <w:spacing w:line="240" w:lineRule="auto"/>
              <w:rPr>
                <w:rFonts w:eastAsia="Calibri" w:cs="Times New Roman"/>
                <w:sz w:val="20"/>
                <w:szCs w:val="20"/>
              </w:rPr>
            </w:pPr>
            <w:r w:rsidRPr="00CF09BF">
              <w:rPr>
                <w:rFonts w:eastAsia="Calibri" w:cs="Times New Roman"/>
                <w:sz w:val="20"/>
                <w:szCs w:val="20"/>
              </w:rPr>
              <w:t xml:space="preserve">196631, Санкт-Петербург, Пушкинский р-н, п. Александровская, Волхонское шоссе, д. 52, лит.А </w:t>
            </w:r>
          </w:p>
          <w:p w14:paraId="44E34D00" w14:textId="77777777" w:rsidR="00CF09BF" w:rsidRPr="00CF09BF" w:rsidRDefault="00CF09BF" w:rsidP="00CF09BF">
            <w:pPr>
              <w:spacing w:line="240" w:lineRule="auto"/>
              <w:rPr>
                <w:rFonts w:eastAsia="Calibri" w:cs="Times New Roman"/>
                <w:b/>
                <w:bCs/>
                <w:sz w:val="20"/>
                <w:szCs w:val="20"/>
              </w:rPr>
            </w:pPr>
            <w:r w:rsidRPr="00CF09BF">
              <w:rPr>
                <w:rFonts w:eastAsia="Calibri" w:cs="Times New Roman"/>
                <w:sz w:val="20"/>
                <w:szCs w:val="20"/>
              </w:rPr>
              <w:t>ИНН  7820013539/  КПП  782001001</w:t>
            </w:r>
          </w:p>
          <w:p w14:paraId="5F0DC3DA" w14:textId="77777777" w:rsidR="00CF09BF" w:rsidRPr="00CF09BF" w:rsidRDefault="00CF09BF" w:rsidP="00CF09BF">
            <w:pPr>
              <w:spacing w:line="240" w:lineRule="auto"/>
              <w:rPr>
                <w:rFonts w:eastAsia="Calibri" w:cs="Times New Roman"/>
                <w:sz w:val="20"/>
                <w:szCs w:val="20"/>
              </w:rPr>
            </w:pPr>
            <w:r w:rsidRPr="00CF09BF">
              <w:rPr>
                <w:rFonts w:eastAsia="Calibri" w:cs="Times New Roman"/>
                <w:sz w:val="20"/>
                <w:szCs w:val="20"/>
              </w:rPr>
              <w:t>Банковские реквизиты   УФК по г.Санкт-Петербургу г. Санкт-Петербург</w:t>
            </w:r>
          </w:p>
          <w:p w14:paraId="2E1F6DA5" w14:textId="77777777" w:rsidR="00CF09BF" w:rsidRPr="00CF09BF" w:rsidRDefault="00CF09BF" w:rsidP="00CF09BF">
            <w:pPr>
              <w:spacing w:line="240" w:lineRule="auto"/>
              <w:rPr>
                <w:rFonts w:eastAsia="Calibri" w:cs="Times New Roman"/>
                <w:b/>
                <w:bCs/>
                <w:sz w:val="20"/>
                <w:szCs w:val="20"/>
              </w:rPr>
            </w:pPr>
            <w:r w:rsidRPr="00CF09BF">
              <w:rPr>
                <w:rFonts w:eastAsia="Calibri" w:cs="Times New Roman"/>
                <w:sz w:val="20"/>
                <w:szCs w:val="20"/>
              </w:rPr>
              <w:t>(Комитет финансов СПб л.сч.02722001250, СПб ГБУ «Александровский ДК», л.сч. 0731007)</w:t>
            </w:r>
          </w:p>
          <w:p w14:paraId="06BE188E" w14:textId="77777777" w:rsidR="00CF09BF" w:rsidRPr="00CF09BF" w:rsidRDefault="00CF09BF" w:rsidP="00CF09BF">
            <w:pPr>
              <w:spacing w:line="240" w:lineRule="auto"/>
              <w:rPr>
                <w:rFonts w:eastAsia="Calibri" w:cs="Times New Roman"/>
                <w:b/>
                <w:bCs/>
                <w:sz w:val="20"/>
                <w:szCs w:val="20"/>
              </w:rPr>
            </w:pPr>
            <w:r w:rsidRPr="00CF09BF">
              <w:rPr>
                <w:rFonts w:eastAsia="Calibri" w:cs="Times New Roman"/>
                <w:sz w:val="20"/>
                <w:szCs w:val="20"/>
              </w:rPr>
              <w:lastRenderedPageBreak/>
              <w:t>Расчетный счет 03224643400000007200</w:t>
            </w:r>
            <w:r w:rsidRPr="00CF09BF">
              <w:rPr>
                <w:rFonts w:eastAsia="Calibri" w:cs="Times New Roman"/>
                <w:sz w:val="20"/>
                <w:szCs w:val="20"/>
              </w:rPr>
              <w:br/>
              <w:t xml:space="preserve"> БИК 014030106</w:t>
            </w:r>
            <w:r w:rsidRPr="00CF09BF">
              <w:rPr>
                <w:rFonts w:eastAsia="Calibri" w:cs="Times New Roman"/>
                <w:sz w:val="20"/>
                <w:szCs w:val="20"/>
              </w:rPr>
              <w:br/>
              <w:t xml:space="preserve"> к/сч 40102810945370000005</w:t>
            </w:r>
            <w:r w:rsidRPr="00CF09BF">
              <w:rPr>
                <w:rFonts w:eastAsia="Calibri" w:cs="Times New Roman"/>
                <w:sz w:val="20"/>
                <w:szCs w:val="20"/>
              </w:rPr>
              <w:br/>
              <w:t>Банк: Северо-Западное ГУ Банка России//УФК по г. Санкт-Петербургу, г. Санкт-Петербург</w:t>
            </w:r>
          </w:p>
          <w:p w14:paraId="45C0A93F" w14:textId="77777777" w:rsidR="00CF09BF" w:rsidRPr="00CF09BF" w:rsidRDefault="00CF09BF" w:rsidP="00CF09BF">
            <w:pPr>
              <w:spacing w:line="240" w:lineRule="auto"/>
              <w:rPr>
                <w:rFonts w:eastAsia="Times New Roman" w:cs="Times New Roman"/>
                <w:sz w:val="20"/>
                <w:szCs w:val="20"/>
                <w:lang w:eastAsia="zh-CN"/>
              </w:rPr>
            </w:pPr>
            <w:r w:rsidRPr="00CF09BF">
              <w:rPr>
                <w:rFonts w:eastAsia="Times New Roman" w:cs="Times New Roman"/>
                <w:sz w:val="20"/>
                <w:szCs w:val="20"/>
                <w:lang w:eastAsia="zh-CN"/>
              </w:rPr>
              <w:t>Телефон/факс:  (812) 476-98-21</w:t>
            </w:r>
          </w:p>
          <w:p w14:paraId="0B29AF6E" w14:textId="77777777" w:rsidR="00CF09BF" w:rsidRPr="00CF09BF" w:rsidRDefault="00CF09BF" w:rsidP="00CF09BF">
            <w:pPr>
              <w:spacing w:line="240" w:lineRule="auto"/>
              <w:rPr>
                <w:rFonts w:eastAsia="Times New Roman" w:cs="Times New Roman"/>
                <w:sz w:val="20"/>
                <w:szCs w:val="20"/>
                <w:lang w:eastAsia="zh-CN"/>
              </w:rPr>
            </w:pPr>
            <w:r w:rsidRPr="00CF09BF">
              <w:rPr>
                <w:rFonts w:eastAsia="Times New Roman" w:cs="Times New Roman"/>
                <w:sz w:val="20"/>
                <w:szCs w:val="20"/>
                <w:lang w:val="en-US" w:eastAsia="zh-CN"/>
              </w:rPr>
              <w:t>E</w:t>
            </w:r>
            <w:r w:rsidRPr="00CF09BF">
              <w:rPr>
                <w:rFonts w:eastAsia="Times New Roman" w:cs="Times New Roman"/>
                <w:sz w:val="20"/>
                <w:szCs w:val="20"/>
                <w:lang w:eastAsia="zh-CN"/>
              </w:rPr>
              <w:t>-</w:t>
            </w:r>
            <w:r w:rsidRPr="00CF09BF">
              <w:rPr>
                <w:rFonts w:eastAsia="Times New Roman" w:cs="Times New Roman"/>
                <w:sz w:val="20"/>
                <w:szCs w:val="20"/>
                <w:lang w:val="en-US" w:eastAsia="zh-CN"/>
              </w:rPr>
              <w:t>mail</w:t>
            </w:r>
            <w:r w:rsidRPr="00CF09BF">
              <w:rPr>
                <w:rFonts w:eastAsia="Times New Roman" w:cs="Times New Roman"/>
                <w:sz w:val="20"/>
                <w:szCs w:val="20"/>
                <w:lang w:eastAsia="zh-CN"/>
              </w:rPr>
              <w:t xml:space="preserve">: </w:t>
            </w:r>
            <w:r w:rsidRPr="00CF09BF">
              <w:rPr>
                <w:rFonts w:eastAsia="Times New Roman" w:cs="Times New Roman"/>
                <w:sz w:val="20"/>
                <w:szCs w:val="20"/>
                <w:lang w:val="en-US" w:eastAsia="zh-CN"/>
              </w:rPr>
              <w:t>aleks</w:t>
            </w:r>
            <w:r w:rsidRPr="00CF09BF">
              <w:rPr>
                <w:rFonts w:eastAsia="Times New Roman" w:cs="Times New Roman"/>
                <w:sz w:val="20"/>
                <w:szCs w:val="20"/>
                <w:lang w:eastAsia="zh-CN"/>
              </w:rPr>
              <w:t>_</w:t>
            </w:r>
            <w:r w:rsidRPr="00CF09BF">
              <w:rPr>
                <w:rFonts w:eastAsia="Times New Roman" w:cs="Times New Roman"/>
                <w:sz w:val="20"/>
                <w:szCs w:val="20"/>
                <w:lang w:val="en-US" w:eastAsia="zh-CN"/>
              </w:rPr>
              <w:t>dk</w:t>
            </w:r>
            <w:r w:rsidRPr="00CF09BF">
              <w:rPr>
                <w:rFonts w:eastAsia="Times New Roman" w:cs="Times New Roman"/>
                <w:sz w:val="20"/>
                <w:szCs w:val="20"/>
                <w:lang w:eastAsia="zh-CN"/>
              </w:rPr>
              <w:t>@</w:t>
            </w:r>
            <w:r w:rsidRPr="00CF09BF">
              <w:rPr>
                <w:rFonts w:eastAsia="Times New Roman" w:cs="Times New Roman"/>
                <w:sz w:val="20"/>
                <w:szCs w:val="20"/>
                <w:lang w:val="en-US" w:eastAsia="zh-CN"/>
              </w:rPr>
              <w:t>inbox</w:t>
            </w:r>
            <w:r w:rsidRPr="00CF09BF">
              <w:rPr>
                <w:rFonts w:eastAsia="Times New Roman" w:cs="Times New Roman"/>
                <w:sz w:val="20"/>
                <w:szCs w:val="20"/>
                <w:lang w:eastAsia="zh-CN"/>
              </w:rPr>
              <w:t>.</w:t>
            </w:r>
            <w:r w:rsidRPr="00CF09BF">
              <w:rPr>
                <w:rFonts w:eastAsia="Times New Roman" w:cs="Times New Roman"/>
                <w:sz w:val="20"/>
                <w:szCs w:val="20"/>
                <w:lang w:val="en-US" w:eastAsia="zh-CN"/>
              </w:rPr>
              <w:t>ru</w:t>
            </w:r>
          </w:p>
          <w:p w14:paraId="593BC4C2" w14:textId="77777777" w:rsidR="00CF09BF" w:rsidRPr="00CF09BF" w:rsidRDefault="00CF09BF" w:rsidP="00CF09BF">
            <w:pPr>
              <w:spacing w:line="240" w:lineRule="auto"/>
              <w:rPr>
                <w:rFonts w:eastAsia="Times New Roman" w:cs="Times New Roman"/>
                <w:sz w:val="20"/>
                <w:szCs w:val="20"/>
                <w:lang w:eastAsia="zh-CN"/>
              </w:rPr>
            </w:pPr>
            <w:r w:rsidRPr="00CF09BF">
              <w:rPr>
                <w:rFonts w:eastAsia="Times New Roman" w:cs="Times New Roman"/>
                <w:sz w:val="20"/>
                <w:szCs w:val="20"/>
                <w:lang w:eastAsia="zh-CN"/>
              </w:rPr>
              <w:t xml:space="preserve"> Директор           </w:t>
            </w:r>
          </w:p>
          <w:p w14:paraId="64F83059" w14:textId="77777777" w:rsidR="00CF09BF" w:rsidRPr="00CF09BF" w:rsidRDefault="00CF09BF" w:rsidP="00CF09BF">
            <w:pPr>
              <w:spacing w:line="240" w:lineRule="auto"/>
              <w:rPr>
                <w:rFonts w:eastAsia="Times New Roman" w:cs="Times New Roman"/>
                <w:b/>
                <w:bCs/>
                <w:sz w:val="20"/>
                <w:szCs w:val="20"/>
                <w:lang w:eastAsia="zh-CN"/>
              </w:rPr>
            </w:pPr>
            <w:r w:rsidRPr="00CF09BF">
              <w:rPr>
                <w:rFonts w:eastAsia="Times New Roman" w:cs="Times New Roman"/>
                <w:sz w:val="20"/>
                <w:szCs w:val="20"/>
                <w:lang w:eastAsia="zh-CN"/>
              </w:rPr>
              <w:t xml:space="preserve">                      </w:t>
            </w:r>
          </w:p>
          <w:p w14:paraId="2063B96D" w14:textId="77777777" w:rsidR="00CF09BF" w:rsidRPr="00CF09BF" w:rsidRDefault="00CF09BF" w:rsidP="00CF09BF">
            <w:pPr>
              <w:suppressLineNumbers/>
              <w:spacing w:line="240" w:lineRule="auto"/>
              <w:rPr>
                <w:rFonts w:eastAsia="Times New Roman" w:cs="Times New Roman"/>
                <w:sz w:val="20"/>
                <w:szCs w:val="20"/>
                <w:lang w:eastAsia="zh-CN"/>
              </w:rPr>
            </w:pPr>
            <w:r w:rsidRPr="00CF09BF">
              <w:rPr>
                <w:rFonts w:eastAsia="Times New Roman" w:cs="Times New Roman"/>
                <w:sz w:val="20"/>
                <w:szCs w:val="20"/>
                <w:lang w:eastAsia="zh-CN"/>
              </w:rPr>
              <w:t>__________________ А.Н.Трухин</w:t>
            </w:r>
          </w:p>
          <w:p w14:paraId="2CCD3E13" w14:textId="77777777" w:rsidR="00CF09BF" w:rsidRPr="00CF09BF" w:rsidRDefault="00CF09BF" w:rsidP="00CF09BF">
            <w:pPr>
              <w:spacing w:line="240" w:lineRule="auto"/>
              <w:rPr>
                <w:rFonts w:eastAsia="Times New Roman" w:cs="Times New Roman"/>
                <w:sz w:val="20"/>
                <w:szCs w:val="20"/>
                <w:lang w:eastAsia="ru-RU"/>
              </w:rPr>
            </w:pPr>
            <w:r w:rsidRPr="00CF09BF">
              <w:rPr>
                <w:rFonts w:eastAsia="Courier New" w:cs="Times New Roman"/>
                <w:color w:val="000000"/>
                <w:sz w:val="20"/>
                <w:szCs w:val="20"/>
                <w:lang w:bidi="ru-RU"/>
              </w:rPr>
              <w:t>Подписано ЭЦП</w:t>
            </w:r>
          </w:p>
          <w:p w14:paraId="0F23E6CE" w14:textId="416C2C22" w:rsidR="008511EB" w:rsidRPr="00310851" w:rsidRDefault="008511EB" w:rsidP="00310851">
            <w:pPr>
              <w:spacing w:line="240" w:lineRule="auto"/>
              <w:ind w:left="426" w:hanging="425"/>
              <w:rPr>
                <w:rFonts w:eastAsia="Times New Roman" w:cs="Times New Roman"/>
                <w:lang w:eastAsia="ru-RU"/>
              </w:rPr>
            </w:pPr>
          </w:p>
        </w:tc>
        <w:tc>
          <w:tcPr>
            <w:tcW w:w="5103" w:type="dxa"/>
          </w:tcPr>
          <w:p w14:paraId="6F5A227B" w14:textId="77777777" w:rsidR="008511EB" w:rsidRPr="00D71226" w:rsidRDefault="00F160D7" w:rsidP="008511EB">
            <w:pPr>
              <w:widowControl w:val="0"/>
              <w:tabs>
                <w:tab w:val="left" w:pos="426"/>
              </w:tabs>
              <w:autoSpaceDE w:val="0"/>
              <w:autoSpaceDN w:val="0"/>
              <w:adjustRightInd w:val="0"/>
              <w:spacing w:line="240" w:lineRule="auto"/>
              <w:rPr>
                <w:rFonts w:eastAsia="Times New Roman" w:cs="Times New Roman"/>
                <w:b/>
                <w:sz w:val="18"/>
                <w:szCs w:val="18"/>
                <w:lang w:eastAsia="ru-RU" w:bidi="ru-RU"/>
              </w:rPr>
            </w:pPr>
            <w:r w:rsidRPr="00D71226">
              <w:rPr>
                <w:rFonts w:eastAsia="Times New Roman" w:cs="Times New Roman"/>
                <w:b/>
                <w:sz w:val="18"/>
                <w:szCs w:val="18"/>
                <w:lang w:eastAsia="ru-RU" w:bidi="ru-RU"/>
              </w:rPr>
              <w:lastRenderedPageBreak/>
              <w:t>ИСПОЛНИТЕЛЬ</w:t>
            </w:r>
            <w:r w:rsidR="008511EB" w:rsidRPr="00D71226">
              <w:rPr>
                <w:rFonts w:eastAsia="Times New Roman" w:cs="Times New Roman"/>
                <w:b/>
                <w:sz w:val="18"/>
                <w:szCs w:val="18"/>
                <w:lang w:eastAsia="ru-RU" w:bidi="ru-RU"/>
              </w:rPr>
              <w:t>:</w:t>
            </w:r>
          </w:p>
          <w:p w14:paraId="6FE9CAFB"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71CFA96"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2DC652FD" w14:textId="60ECA4A6" w:rsidR="008511EB"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175660B" w14:textId="3FD8A9DC" w:rsidR="00CF09BF" w:rsidRDefault="00CF09BF"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5F92C1E" w14:textId="77777777" w:rsidR="00CF09BF" w:rsidRPr="00D71226" w:rsidRDefault="00CF09BF"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2C6A8F8D"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0F11CD52"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38FE8600"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17678538"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96E794D"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1E307583"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4418E3DA"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09EA040E" w14:textId="77777777" w:rsidR="008511EB" w:rsidRPr="00D71226"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1AA491A" w14:textId="15FD524C" w:rsidR="008511EB" w:rsidRDefault="008511EB"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324ADBD7" w14:textId="7CE0A3B7" w:rsidR="00254FBC" w:rsidRDefault="00254FBC"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50F590CD" w14:textId="77C0E2E8" w:rsidR="00254FBC" w:rsidRDefault="00254FBC"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3DCDE7B3" w14:textId="1F3E9CF7" w:rsidR="00254FBC" w:rsidRDefault="00254FBC"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40186887" w14:textId="036ED0BF" w:rsidR="00254FBC" w:rsidRDefault="00254FBC"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4D4AF0B9" w14:textId="77777777" w:rsidR="00254FBC" w:rsidRPr="00D71226" w:rsidRDefault="00254FBC" w:rsidP="008511EB">
            <w:pPr>
              <w:widowControl w:val="0"/>
              <w:autoSpaceDE w:val="0"/>
              <w:autoSpaceDN w:val="0"/>
              <w:adjustRightInd w:val="0"/>
              <w:spacing w:line="240" w:lineRule="auto"/>
              <w:ind w:left="73"/>
              <w:rPr>
                <w:rFonts w:eastAsia="Times New Roman" w:cs="Times New Roman"/>
                <w:sz w:val="18"/>
                <w:szCs w:val="18"/>
                <w:lang w:eastAsia="ru-RU" w:bidi="ru-RU"/>
              </w:rPr>
            </w:pPr>
          </w:p>
          <w:p w14:paraId="70D39A67" w14:textId="77777777" w:rsidR="00254FBC" w:rsidRPr="00D71226" w:rsidRDefault="00254FBC" w:rsidP="00254FBC">
            <w:pPr>
              <w:widowControl w:val="0"/>
              <w:autoSpaceDE w:val="0"/>
              <w:autoSpaceDN w:val="0"/>
              <w:adjustRightInd w:val="0"/>
              <w:spacing w:line="240" w:lineRule="auto"/>
              <w:rPr>
                <w:rFonts w:eastAsia="Times New Roman" w:cs="Times New Roman"/>
                <w:sz w:val="18"/>
                <w:szCs w:val="18"/>
                <w:lang w:eastAsia="ru-RU" w:bidi="ru-RU"/>
              </w:rPr>
            </w:pPr>
          </w:p>
          <w:p w14:paraId="5CF6B578" w14:textId="62A1E807" w:rsidR="008511EB" w:rsidRDefault="008511EB" w:rsidP="008511EB">
            <w:pPr>
              <w:widowControl w:val="0"/>
              <w:autoSpaceDE w:val="0"/>
              <w:autoSpaceDN w:val="0"/>
              <w:adjustRightInd w:val="0"/>
              <w:spacing w:line="240" w:lineRule="auto"/>
              <w:rPr>
                <w:rFonts w:eastAsia="Times New Roman" w:cs="Times New Roman"/>
                <w:sz w:val="18"/>
                <w:szCs w:val="18"/>
                <w:lang w:eastAsia="ru-RU" w:bidi="ru-RU"/>
              </w:rPr>
            </w:pPr>
          </w:p>
          <w:p w14:paraId="784F3712" w14:textId="1200A846" w:rsidR="000C7BC7" w:rsidRDefault="000C7BC7" w:rsidP="008511EB">
            <w:pPr>
              <w:widowControl w:val="0"/>
              <w:autoSpaceDE w:val="0"/>
              <w:autoSpaceDN w:val="0"/>
              <w:adjustRightInd w:val="0"/>
              <w:spacing w:line="240" w:lineRule="auto"/>
              <w:rPr>
                <w:rFonts w:eastAsia="Times New Roman" w:cs="Times New Roman"/>
                <w:sz w:val="18"/>
                <w:szCs w:val="18"/>
                <w:lang w:eastAsia="ru-RU" w:bidi="ru-RU"/>
              </w:rPr>
            </w:pPr>
          </w:p>
          <w:p w14:paraId="3E444D49" w14:textId="5D55CAC6" w:rsidR="000C7BC7" w:rsidRDefault="000C7BC7" w:rsidP="008511EB">
            <w:pPr>
              <w:widowControl w:val="0"/>
              <w:autoSpaceDE w:val="0"/>
              <w:autoSpaceDN w:val="0"/>
              <w:adjustRightInd w:val="0"/>
              <w:spacing w:line="240" w:lineRule="auto"/>
              <w:rPr>
                <w:rFonts w:eastAsia="Times New Roman" w:cs="Times New Roman"/>
                <w:sz w:val="18"/>
                <w:szCs w:val="18"/>
                <w:lang w:eastAsia="ru-RU" w:bidi="ru-RU"/>
              </w:rPr>
            </w:pPr>
          </w:p>
          <w:p w14:paraId="3F51054A" w14:textId="77777777" w:rsidR="000C7BC7" w:rsidRDefault="000C7BC7" w:rsidP="008511EB">
            <w:pPr>
              <w:widowControl w:val="0"/>
              <w:autoSpaceDE w:val="0"/>
              <w:autoSpaceDN w:val="0"/>
              <w:adjustRightInd w:val="0"/>
              <w:spacing w:line="240" w:lineRule="auto"/>
              <w:rPr>
                <w:rFonts w:eastAsia="Times New Roman" w:cs="Times New Roman"/>
                <w:sz w:val="18"/>
                <w:szCs w:val="18"/>
                <w:lang w:eastAsia="ru-RU" w:bidi="ru-RU"/>
              </w:rPr>
            </w:pPr>
          </w:p>
          <w:p w14:paraId="5754FB74" w14:textId="723F86DA" w:rsidR="00310851" w:rsidRDefault="00310851" w:rsidP="008511EB">
            <w:pPr>
              <w:widowControl w:val="0"/>
              <w:autoSpaceDE w:val="0"/>
              <w:autoSpaceDN w:val="0"/>
              <w:adjustRightInd w:val="0"/>
              <w:spacing w:line="240" w:lineRule="auto"/>
              <w:rPr>
                <w:rFonts w:eastAsia="Times New Roman" w:cs="Times New Roman"/>
                <w:sz w:val="18"/>
                <w:szCs w:val="18"/>
                <w:lang w:eastAsia="ru-RU" w:bidi="ru-RU"/>
              </w:rPr>
            </w:pPr>
          </w:p>
          <w:p w14:paraId="0A2540C0" w14:textId="77777777" w:rsidR="00310851" w:rsidRPr="00D71226" w:rsidRDefault="00310851" w:rsidP="008511EB">
            <w:pPr>
              <w:widowControl w:val="0"/>
              <w:autoSpaceDE w:val="0"/>
              <w:autoSpaceDN w:val="0"/>
              <w:adjustRightInd w:val="0"/>
              <w:spacing w:line="240" w:lineRule="auto"/>
              <w:rPr>
                <w:rFonts w:eastAsia="Times New Roman" w:cs="Times New Roman"/>
                <w:sz w:val="18"/>
                <w:szCs w:val="18"/>
                <w:lang w:eastAsia="ru-RU" w:bidi="ru-RU"/>
              </w:rPr>
            </w:pPr>
          </w:p>
          <w:p w14:paraId="6B3C5F7F" w14:textId="77777777" w:rsidR="00CF09BF" w:rsidRDefault="00CF09BF" w:rsidP="008511EB">
            <w:pPr>
              <w:widowControl w:val="0"/>
              <w:autoSpaceDE w:val="0"/>
              <w:autoSpaceDN w:val="0"/>
              <w:adjustRightInd w:val="0"/>
              <w:spacing w:line="240" w:lineRule="auto"/>
              <w:rPr>
                <w:rFonts w:eastAsia="Times New Roman" w:cs="Times New Roman"/>
                <w:sz w:val="18"/>
                <w:szCs w:val="18"/>
              </w:rPr>
            </w:pPr>
            <w:r>
              <w:rPr>
                <w:rFonts w:eastAsia="Times New Roman" w:cs="Times New Roman"/>
                <w:sz w:val="18"/>
                <w:szCs w:val="18"/>
              </w:rPr>
              <w:t>____________________</w:t>
            </w:r>
          </w:p>
          <w:p w14:paraId="4ECD45BA" w14:textId="192892AB" w:rsidR="008511EB" w:rsidRPr="000C7BC7" w:rsidRDefault="000C7BC7" w:rsidP="008511EB">
            <w:pPr>
              <w:widowControl w:val="0"/>
              <w:autoSpaceDE w:val="0"/>
              <w:autoSpaceDN w:val="0"/>
              <w:adjustRightInd w:val="0"/>
              <w:spacing w:line="240" w:lineRule="auto"/>
              <w:rPr>
                <w:rFonts w:eastAsia="Times New Roman" w:cs="Times New Roman"/>
                <w:sz w:val="20"/>
                <w:szCs w:val="20"/>
                <w:lang w:eastAsia="ru-RU" w:bidi="ru-RU"/>
              </w:rPr>
            </w:pPr>
            <w:r w:rsidRPr="000C7BC7">
              <w:rPr>
                <w:rFonts w:eastAsia="Times New Roman" w:cs="Times New Roman"/>
                <w:sz w:val="20"/>
                <w:szCs w:val="20"/>
              </w:rPr>
              <w:t>Подписано ЭЦП</w:t>
            </w:r>
          </w:p>
        </w:tc>
      </w:tr>
    </w:tbl>
    <w:p w14:paraId="785800EC" w14:textId="77777777" w:rsidR="00675750" w:rsidRDefault="008511EB" w:rsidP="009B6EBA">
      <w:pPr>
        <w:widowControl w:val="0"/>
        <w:autoSpaceDE w:val="0"/>
        <w:autoSpaceDN w:val="0"/>
        <w:adjustRightInd w:val="0"/>
        <w:snapToGrid w:val="0"/>
        <w:spacing w:line="240" w:lineRule="auto"/>
        <w:jc w:val="right"/>
        <w:rPr>
          <w:rFonts w:eastAsia="Times New Roman" w:cs="Times New Roman"/>
          <w:sz w:val="20"/>
          <w:szCs w:val="20"/>
          <w:lang w:eastAsia="ru-RU"/>
        </w:rPr>
      </w:pPr>
      <w:r w:rsidRPr="00BD2FE9">
        <w:rPr>
          <w:sz w:val="20"/>
          <w:szCs w:val="20"/>
        </w:rPr>
        <w:lastRenderedPageBreak/>
        <w:br/>
      </w:r>
    </w:p>
    <w:p w14:paraId="1E35971C" w14:textId="77777777" w:rsidR="00675750" w:rsidRDefault="00675750"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7E0E616"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56895F77"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58EBBC6"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C047508"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8F5752E"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2BE946E5"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65B0F8DF"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65C7A7AF"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30D420E" w14:textId="77777777" w:rsidR="008E5564" w:rsidRDefault="008E5564"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C555EB6" w14:textId="77777777"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D8AAD39" w14:textId="4D1F423A"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33C8BF4" w14:textId="04D1E42A"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32ACE8B" w14:textId="1C424F37"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6E5A49C" w14:textId="22E8C4EC"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56D759D0" w14:textId="1E9D76BA"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9E08235" w14:textId="54EFED6A"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373E443" w14:textId="60088F44"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36D14FF" w14:textId="4ACB46B0"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7363B5C9" w14:textId="5341D6C8"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FD98CC0" w14:textId="77F97046"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755150E" w14:textId="77777777" w:rsidR="000F2387" w:rsidRDefault="000F2387"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61CD9E65" w14:textId="77777777"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B28CF43" w14:textId="77777777"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B09292E" w14:textId="77777777"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28DFA31" w14:textId="77777777" w:rsidR="00BD3B21" w:rsidRDefault="00BD3B21"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572CA8E" w14:textId="77777777"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ECF1644" w14:textId="77777777"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EB82CCE" w14:textId="270864EA"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81430FD" w14:textId="09A8146F"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024947C" w14:textId="66610853"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3894998" w14:textId="34D92635"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99B9EDE" w14:textId="322A556F"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D1C524D" w14:textId="628E18AE"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055BAB5" w14:textId="73E87004"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71E477C" w14:textId="1FA935D8"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983521F" w14:textId="7DF24101"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51B4CA15" w14:textId="1FB97840"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2946E2F4" w14:textId="1F7D6ADB"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29792096" w14:textId="26E3E9D8"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08EC4A9" w14:textId="501B3BEB"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FD68CE0" w14:textId="24E7336F"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54ACFCCB" w14:textId="0B6ADEED"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DF6E225" w14:textId="234E7A30"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14B247A0" w14:textId="167283D8"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238AA38" w14:textId="12E6FB64"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246E506" w14:textId="34CCEBC6"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47DE78B" w14:textId="5D288674"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76BAEA80" w14:textId="7BC332F2"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A867743" w14:textId="6399F6DE"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24A07EF6" w14:textId="7FE4E25C" w:rsidR="0003130A" w:rsidRDefault="0003130A"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0ACCDD55" w14:textId="7053CDBC" w:rsidR="00D30DD5" w:rsidRDefault="00D30DD5"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5A08868D" w14:textId="77777777" w:rsidR="00D30DD5" w:rsidRDefault="00D30DD5"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E41D2A1" w14:textId="77777777"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2C115F8D" w14:textId="77777777"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4E2E0BF8" w14:textId="77777777" w:rsidR="00E87C36" w:rsidRDefault="00E87C36" w:rsidP="009B6EBA">
      <w:pPr>
        <w:widowControl w:val="0"/>
        <w:autoSpaceDE w:val="0"/>
        <w:autoSpaceDN w:val="0"/>
        <w:adjustRightInd w:val="0"/>
        <w:snapToGrid w:val="0"/>
        <w:spacing w:line="240" w:lineRule="auto"/>
        <w:jc w:val="right"/>
        <w:rPr>
          <w:rFonts w:eastAsia="Times New Roman" w:cs="Times New Roman"/>
          <w:sz w:val="20"/>
          <w:szCs w:val="20"/>
          <w:lang w:eastAsia="ru-RU"/>
        </w:rPr>
      </w:pPr>
    </w:p>
    <w:p w14:paraId="39BA17F3" w14:textId="318B75AC" w:rsidR="008511EB" w:rsidRPr="00BD2FE9" w:rsidRDefault="008511EB" w:rsidP="009B6EBA">
      <w:pPr>
        <w:widowControl w:val="0"/>
        <w:autoSpaceDE w:val="0"/>
        <w:autoSpaceDN w:val="0"/>
        <w:adjustRightInd w:val="0"/>
        <w:snapToGrid w:val="0"/>
        <w:spacing w:line="240" w:lineRule="auto"/>
        <w:jc w:val="right"/>
        <w:rPr>
          <w:rFonts w:eastAsia="Times New Roman" w:cs="Times New Roman"/>
          <w:sz w:val="20"/>
          <w:szCs w:val="20"/>
          <w:lang w:eastAsia="ru-RU"/>
        </w:rPr>
      </w:pPr>
      <w:r w:rsidRPr="00BD2FE9">
        <w:rPr>
          <w:rFonts w:eastAsia="Times New Roman" w:cs="Times New Roman"/>
          <w:sz w:val="20"/>
          <w:szCs w:val="20"/>
          <w:lang w:eastAsia="ru-RU"/>
        </w:rPr>
        <w:lastRenderedPageBreak/>
        <w:t>Приложение № 1 к контракту</w:t>
      </w:r>
    </w:p>
    <w:p w14:paraId="33358558" w14:textId="77777777" w:rsidR="008511EB" w:rsidRPr="00BD2FE9" w:rsidRDefault="008511EB" w:rsidP="008511EB">
      <w:pPr>
        <w:widowControl w:val="0"/>
        <w:autoSpaceDE w:val="0"/>
        <w:autoSpaceDN w:val="0"/>
        <w:adjustRightInd w:val="0"/>
        <w:spacing w:line="240" w:lineRule="auto"/>
        <w:jc w:val="right"/>
        <w:rPr>
          <w:rFonts w:eastAsia="Times New Roman" w:cs="Times New Roman"/>
          <w:sz w:val="20"/>
          <w:szCs w:val="20"/>
          <w:lang w:eastAsia="ru-RU"/>
        </w:rPr>
      </w:pP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C477DE" w:rsidRPr="00BD2FE9" w14:paraId="6C0BBD0A" w14:textId="77777777" w:rsidTr="00FE462B">
        <w:trPr>
          <w:trHeight w:val="1292"/>
        </w:trPr>
        <w:tc>
          <w:tcPr>
            <w:tcW w:w="4219" w:type="dxa"/>
          </w:tcPr>
          <w:p w14:paraId="2749400F" w14:textId="77777777" w:rsidR="00FE462B" w:rsidRPr="00BD2FE9" w:rsidRDefault="00FE462B" w:rsidP="00FE462B">
            <w:pPr>
              <w:spacing w:line="240" w:lineRule="auto"/>
              <w:rPr>
                <w:rFonts w:eastAsia="Times New Roman" w:cs="Times New Roman"/>
                <w:sz w:val="20"/>
                <w:szCs w:val="20"/>
              </w:rPr>
            </w:pPr>
            <w:r w:rsidRPr="00BD2FE9">
              <w:rPr>
                <w:rFonts w:eastAsia="Times New Roman" w:cs="Times New Roman"/>
                <w:sz w:val="20"/>
                <w:szCs w:val="20"/>
              </w:rPr>
              <w:t>СОГЛАСОВАНО</w:t>
            </w:r>
          </w:p>
          <w:p w14:paraId="6B4693DF" w14:textId="77777777" w:rsidR="008E444E" w:rsidRPr="008E444E" w:rsidRDefault="008E444E" w:rsidP="008E444E">
            <w:pPr>
              <w:spacing w:line="240" w:lineRule="auto"/>
              <w:rPr>
                <w:rFonts w:eastAsia="Times New Roman" w:cs="Times New Roman"/>
                <w:sz w:val="20"/>
                <w:szCs w:val="20"/>
              </w:rPr>
            </w:pPr>
            <w:r w:rsidRPr="008E444E">
              <w:rPr>
                <w:rFonts w:eastAsia="Times New Roman" w:cs="Times New Roman"/>
                <w:sz w:val="20"/>
                <w:szCs w:val="20"/>
              </w:rPr>
              <w:t xml:space="preserve">Начальник отдела культуры администрации </w:t>
            </w:r>
          </w:p>
          <w:p w14:paraId="0DA3C64E" w14:textId="77777777" w:rsidR="008E444E" w:rsidRPr="008E444E" w:rsidRDefault="008E444E" w:rsidP="008E444E">
            <w:pPr>
              <w:spacing w:line="240" w:lineRule="auto"/>
              <w:rPr>
                <w:rFonts w:eastAsia="Times New Roman" w:cs="Times New Roman"/>
                <w:sz w:val="20"/>
                <w:szCs w:val="20"/>
              </w:rPr>
            </w:pPr>
            <w:r w:rsidRPr="008E444E">
              <w:rPr>
                <w:rFonts w:eastAsia="Times New Roman" w:cs="Times New Roman"/>
                <w:sz w:val="20"/>
                <w:szCs w:val="20"/>
              </w:rPr>
              <w:t>Пушкинского района Санкт-Петербурга</w:t>
            </w:r>
          </w:p>
          <w:p w14:paraId="5EFB4E37" w14:textId="77777777" w:rsidR="008E444E" w:rsidRPr="008E444E" w:rsidRDefault="008E444E" w:rsidP="008E444E">
            <w:pPr>
              <w:spacing w:line="240" w:lineRule="auto"/>
              <w:rPr>
                <w:rFonts w:eastAsia="Times New Roman" w:cs="Times New Roman"/>
                <w:sz w:val="20"/>
                <w:szCs w:val="20"/>
              </w:rPr>
            </w:pPr>
          </w:p>
          <w:p w14:paraId="21D463F7" w14:textId="69F47071" w:rsidR="00FE462B" w:rsidRPr="00BD2FE9" w:rsidRDefault="008E444E" w:rsidP="008E444E">
            <w:pPr>
              <w:spacing w:line="240" w:lineRule="auto"/>
              <w:rPr>
                <w:rFonts w:eastAsia="Times New Roman" w:cs="Times New Roman"/>
                <w:sz w:val="20"/>
                <w:szCs w:val="20"/>
              </w:rPr>
            </w:pPr>
            <w:r w:rsidRPr="008E444E">
              <w:rPr>
                <w:rFonts w:eastAsia="Times New Roman" w:cs="Times New Roman"/>
                <w:sz w:val="20"/>
                <w:szCs w:val="20"/>
              </w:rPr>
              <w:t>_____________________ К.К. Винникова</w:t>
            </w:r>
          </w:p>
        </w:tc>
      </w:tr>
    </w:tbl>
    <w:p w14:paraId="19601F52" w14:textId="77777777" w:rsidR="008511EB" w:rsidRPr="00BD2FE9" w:rsidRDefault="008511EB" w:rsidP="008511EB">
      <w:pPr>
        <w:widowControl w:val="0"/>
        <w:autoSpaceDE w:val="0"/>
        <w:autoSpaceDN w:val="0"/>
        <w:adjustRightInd w:val="0"/>
        <w:spacing w:line="240" w:lineRule="auto"/>
        <w:jc w:val="center"/>
        <w:rPr>
          <w:rFonts w:eastAsia="Times New Roman" w:cs="Times New Roman"/>
          <w:sz w:val="20"/>
          <w:szCs w:val="20"/>
          <w:lang w:eastAsia="ru-RU"/>
        </w:rPr>
      </w:pPr>
    </w:p>
    <w:p w14:paraId="179E5BD7" w14:textId="77777777" w:rsidR="008511EB" w:rsidRPr="00BD2FE9" w:rsidRDefault="008511EB" w:rsidP="008511EB">
      <w:pPr>
        <w:widowControl w:val="0"/>
        <w:autoSpaceDE w:val="0"/>
        <w:autoSpaceDN w:val="0"/>
        <w:adjustRightInd w:val="0"/>
        <w:spacing w:line="240" w:lineRule="auto"/>
        <w:jc w:val="center"/>
        <w:rPr>
          <w:rFonts w:eastAsia="Times New Roman" w:cs="Times New Roman"/>
          <w:sz w:val="20"/>
          <w:szCs w:val="20"/>
          <w:lang w:eastAsia="ru-RU"/>
        </w:rPr>
      </w:pPr>
    </w:p>
    <w:p w14:paraId="313612C9"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027B6E08"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5438E78C"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2617BA02"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7747A887"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13194007" w14:textId="77777777" w:rsidR="00FE462B" w:rsidRPr="00BD2FE9" w:rsidRDefault="00FE462B" w:rsidP="008511EB">
      <w:pPr>
        <w:tabs>
          <w:tab w:val="left" w:pos="1260"/>
        </w:tabs>
        <w:spacing w:line="240" w:lineRule="auto"/>
        <w:ind w:firstLine="567"/>
        <w:jc w:val="center"/>
        <w:rPr>
          <w:rFonts w:eastAsia="Times New Roman" w:cs="Times New Roman"/>
          <w:b/>
          <w:sz w:val="20"/>
          <w:szCs w:val="20"/>
          <w:lang w:eastAsia="ru-RU"/>
        </w:rPr>
      </w:pPr>
    </w:p>
    <w:p w14:paraId="52A2E440" w14:textId="77777777" w:rsidR="0085030F" w:rsidRDefault="0085030F" w:rsidP="009B6EBA">
      <w:pPr>
        <w:tabs>
          <w:tab w:val="left" w:pos="1260"/>
        </w:tabs>
        <w:spacing w:line="240" w:lineRule="auto"/>
        <w:ind w:firstLine="567"/>
        <w:jc w:val="center"/>
        <w:rPr>
          <w:b/>
        </w:rPr>
      </w:pPr>
      <w:r w:rsidRPr="0085030F">
        <w:rPr>
          <w:b/>
        </w:rPr>
        <w:t xml:space="preserve">Расчет </w:t>
      </w:r>
    </w:p>
    <w:p w14:paraId="5C7D130A" w14:textId="26C0E6E8" w:rsidR="009B6EBA" w:rsidRPr="001415FD" w:rsidRDefault="0085030F" w:rsidP="009B6EBA">
      <w:pPr>
        <w:tabs>
          <w:tab w:val="left" w:pos="1260"/>
        </w:tabs>
        <w:spacing w:line="240" w:lineRule="auto"/>
        <w:ind w:firstLine="567"/>
        <w:jc w:val="center"/>
        <w:rPr>
          <w:rFonts w:eastAsia="Times New Roman" w:cs="Times New Roman"/>
          <w:b/>
          <w:lang w:eastAsia="ru-RU"/>
        </w:rPr>
      </w:pPr>
      <w:r w:rsidRPr="0085030F">
        <w:rPr>
          <w:b/>
        </w:rPr>
        <w:t xml:space="preserve">стоимости </w:t>
      </w:r>
      <w:r w:rsidR="001A73B0" w:rsidRPr="001A73B0">
        <w:rPr>
          <w:b/>
        </w:rPr>
        <w:t>оказани</w:t>
      </w:r>
      <w:r w:rsidR="001A73B0">
        <w:rPr>
          <w:b/>
        </w:rPr>
        <w:t>я</w:t>
      </w:r>
      <w:r w:rsidR="001A73B0" w:rsidRPr="001A73B0">
        <w:rPr>
          <w:b/>
        </w:rPr>
        <w:t xml:space="preserve"> услуги по  вывозу  и размещению /утилизации отходов производства и потребления 4 класса опасности (исключая ТКО) с объекта СПб ГБУ «Александровский ДК», расположенного по адресу: Санкт-Петербург, п. Александровская, Волхонское ш. д. 52 лит. А</w:t>
      </w:r>
    </w:p>
    <w:tbl>
      <w:tblPr>
        <w:tblW w:w="9718" w:type="dxa"/>
        <w:jc w:val="center"/>
        <w:tblLayout w:type="fixed"/>
        <w:tblLook w:val="04A0" w:firstRow="1" w:lastRow="0" w:firstColumn="1" w:lastColumn="0" w:noHBand="0" w:noVBand="1"/>
      </w:tblPr>
      <w:tblGrid>
        <w:gridCol w:w="484"/>
        <w:gridCol w:w="3954"/>
        <w:gridCol w:w="1027"/>
        <w:gridCol w:w="852"/>
        <w:gridCol w:w="1415"/>
        <w:gridCol w:w="1986"/>
      </w:tblGrid>
      <w:tr w:rsidR="009B6EBA" w:rsidRPr="00474F71" w14:paraId="5081DFD0" w14:textId="77777777" w:rsidTr="0085030F">
        <w:trPr>
          <w:trHeight w:val="1241"/>
          <w:jc w:val="center"/>
        </w:trPr>
        <w:tc>
          <w:tcPr>
            <w:tcW w:w="484" w:type="dxa"/>
            <w:tcBorders>
              <w:top w:val="single" w:sz="4" w:space="0" w:color="auto"/>
              <w:left w:val="single" w:sz="4" w:space="0" w:color="auto"/>
              <w:bottom w:val="single" w:sz="4" w:space="0" w:color="auto"/>
              <w:right w:val="single" w:sz="4" w:space="0" w:color="auto"/>
            </w:tcBorders>
            <w:vAlign w:val="center"/>
            <w:hideMark/>
          </w:tcPr>
          <w:p w14:paraId="45504B1D" w14:textId="77777777"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 п\п</w:t>
            </w:r>
          </w:p>
        </w:tc>
        <w:tc>
          <w:tcPr>
            <w:tcW w:w="3954" w:type="dxa"/>
            <w:tcBorders>
              <w:top w:val="single" w:sz="4" w:space="0" w:color="auto"/>
              <w:left w:val="nil"/>
              <w:bottom w:val="single" w:sz="4" w:space="0" w:color="auto"/>
              <w:right w:val="single" w:sz="4" w:space="0" w:color="auto"/>
            </w:tcBorders>
            <w:vAlign w:val="center"/>
            <w:hideMark/>
          </w:tcPr>
          <w:p w14:paraId="345E6144" w14:textId="77777777"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 xml:space="preserve">Наименование </w:t>
            </w:r>
            <w:r>
              <w:rPr>
                <w:rFonts w:eastAsia="Times New Roman" w:cs="Times New Roman"/>
                <w:b/>
                <w:bCs/>
                <w:lang w:eastAsia="ar-SA"/>
              </w:rPr>
              <w:t>услуги</w:t>
            </w:r>
          </w:p>
        </w:tc>
        <w:tc>
          <w:tcPr>
            <w:tcW w:w="1027" w:type="dxa"/>
            <w:tcBorders>
              <w:top w:val="single" w:sz="4" w:space="0" w:color="auto"/>
              <w:left w:val="nil"/>
              <w:bottom w:val="single" w:sz="4" w:space="0" w:color="auto"/>
              <w:right w:val="single" w:sz="4" w:space="0" w:color="auto"/>
            </w:tcBorders>
            <w:vAlign w:val="center"/>
            <w:hideMark/>
          </w:tcPr>
          <w:p w14:paraId="23C63D5B" w14:textId="77777777"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Ед. изм.</w:t>
            </w:r>
          </w:p>
        </w:tc>
        <w:tc>
          <w:tcPr>
            <w:tcW w:w="852" w:type="dxa"/>
            <w:tcBorders>
              <w:top w:val="single" w:sz="4" w:space="0" w:color="auto"/>
              <w:left w:val="nil"/>
              <w:bottom w:val="single" w:sz="4" w:space="0" w:color="auto"/>
              <w:right w:val="single" w:sz="4" w:space="0" w:color="auto"/>
            </w:tcBorders>
            <w:vAlign w:val="center"/>
          </w:tcPr>
          <w:p w14:paraId="5FB05FDE" w14:textId="77777777" w:rsidR="0085030F" w:rsidRDefault="0085030F" w:rsidP="009B6EBA">
            <w:pPr>
              <w:suppressAutoHyphens/>
              <w:spacing w:line="240" w:lineRule="auto"/>
              <w:jc w:val="center"/>
              <w:rPr>
                <w:rFonts w:eastAsia="Times New Roman" w:cs="Times New Roman"/>
                <w:b/>
                <w:bCs/>
                <w:lang w:eastAsia="ar-SA"/>
              </w:rPr>
            </w:pPr>
          </w:p>
          <w:p w14:paraId="072C82C3" w14:textId="75BFF1E9"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Кол-во</w:t>
            </w:r>
          </w:p>
          <w:p w14:paraId="51A116E1" w14:textId="77777777" w:rsidR="009B6EBA" w:rsidRPr="00474F71" w:rsidRDefault="009B6EBA" w:rsidP="009B6EBA">
            <w:pPr>
              <w:suppressAutoHyphens/>
              <w:spacing w:line="240" w:lineRule="auto"/>
              <w:jc w:val="center"/>
              <w:rPr>
                <w:rFonts w:eastAsia="Times New Roman" w:cs="Times New Roman"/>
                <w:b/>
                <w:bCs/>
                <w:lang w:eastAsia="ar-SA"/>
              </w:rPr>
            </w:pPr>
          </w:p>
          <w:p w14:paraId="2BF79DBE" w14:textId="77777777" w:rsidR="009B6EBA" w:rsidRPr="00474F71" w:rsidRDefault="009B6EBA" w:rsidP="009B6EBA">
            <w:pPr>
              <w:suppressAutoHyphens/>
              <w:spacing w:line="240" w:lineRule="auto"/>
              <w:jc w:val="center"/>
              <w:rPr>
                <w:rFonts w:eastAsia="Times New Roman" w:cs="Times New Roman"/>
                <w:b/>
                <w:bCs/>
                <w:lang w:eastAsia="ar-SA"/>
              </w:rPr>
            </w:pPr>
          </w:p>
        </w:tc>
        <w:tc>
          <w:tcPr>
            <w:tcW w:w="1415" w:type="dxa"/>
            <w:tcBorders>
              <w:top w:val="single" w:sz="4" w:space="0" w:color="auto"/>
              <w:left w:val="nil"/>
              <w:bottom w:val="single" w:sz="4" w:space="0" w:color="auto"/>
              <w:right w:val="single" w:sz="4" w:space="0" w:color="auto"/>
            </w:tcBorders>
            <w:vAlign w:val="center"/>
            <w:hideMark/>
          </w:tcPr>
          <w:p w14:paraId="556B39FE" w14:textId="77777777"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 xml:space="preserve">Стоимость за ед. </w:t>
            </w:r>
            <w:r>
              <w:rPr>
                <w:rFonts w:eastAsia="Times New Roman" w:cs="Times New Roman"/>
                <w:b/>
                <w:bCs/>
                <w:lang w:eastAsia="ar-SA"/>
              </w:rPr>
              <w:t>с</w:t>
            </w:r>
            <w:r w:rsidRPr="00474F71">
              <w:rPr>
                <w:rFonts w:eastAsia="Times New Roman" w:cs="Times New Roman"/>
                <w:b/>
                <w:bCs/>
                <w:lang w:eastAsia="ar-SA"/>
              </w:rPr>
              <w:t xml:space="preserve"> НДС</w:t>
            </w:r>
            <w:r>
              <w:rPr>
                <w:rFonts w:eastAsia="Times New Roman" w:cs="Times New Roman"/>
                <w:b/>
                <w:bCs/>
                <w:lang w:eastAsia="ar-SA"/>
              </w:rPr>
              <w:t>*</w:t>
            </w:r>
            <w:r w:rsidRPr="00474F71">
              <w:rPr>
                <w:rFonts w:eastAsia="Times New Roman" w:cs="Times New Roman"/>
                <w:b/>
                <w:bCs/>
                <w:lang w:eastAsia="ar-SA"/>
              </w:rPr>
              <w:t>, руб.</w:t>
            </w:r>
          </w:p>
        </w:tc>
        <w:tc>
          <w:tcPr>
            <w:tcW w:w="1986" w:type="dxa"/>
            <w:tcBorders>
              <w:top w:val="single" w:sz="4" w:space="0" w:color="auto"/>
              <w:left w:val="nil"/>
              <w:bottom w:val="single" w:sz="4" w:space="0" w:color="auto"/>
              <w:right w:val="single" w:sz="4" w:space="0" w:color="auto"/>
            </w:tcBorders>
            <w:vAlign w:val="center"/>
            <w:hideMark/>
          </w:tcPr>
          <w:p w14:paraId="0D9CB96A" w14:textId="77777777" w:rsidR="009B6EBA" w:rsidRPr="00474F71" w:rsidRDefault="009B6EBA" w:rsidP="009B6EBA">
            <w:pPr>
              <w:suppressAutoHyphens/>
              <w:spacing w:line="240" w:lineRule="auto"/>
              <w:jc w:val="center"/>
              <w:rPr>
                <w:rFonts w:eastAsia="Times New Roman" w:cs="Times New Roman"/>
                <w:b/>
                <w:bCs/>
                <w:lang w:eastAsia="ar-SA"/>
              </w:rPr>
            </w:pPr>
            <w:r w:rsidRPr="00474F71">
              <w:rPr>
                <w:rFonts w:eastAsia="Times New Roman" w:cs="Times New Roman"/>
                <w:b/>
                <w:bCs/>
                <w:lang w:eastAsia="ar-SA"/>
              </w:rPr>
              <w:t xml:space="preserve">Всего стоимость услуг </w:t>
            </w:r>
            <w:r>
              <w:rPr>
                <w:rFonts w:eastAsia="Times New Roman" w:cs="Times New Roman"/>
                <w:b/>
                <w:bCs/>
                <w:lang w:eastAsia="ar-SA"/>
              </w:rPr>
              <w:t>с</w:t>
            </w:r>
            <w:r w:rsidRPr="00474F71">
              <w:rPr>
                <w:rFonts w:eastAsia="Times New Roman" w:cs="Times New Roman"/>
                <w:b/>
                <w:bCs/>
                <w:lang w:eastAsia="ar-SA"/>
              </w:rPr>
              <w:t xml:space="preserve"> НДС</w:t>
            </w:r>
            <w:r>
              <w:rPr>
                <w:rFonts w:eastAsia="Times New Roman" w:cs="Times New Roman"/>
                <w:b/>
                <w:bCs/>
                <w:lang w:eastAsia="ar-SA"/>
              </w:rPr>
              <w:t>*</w:t>
            </w:r>
            <w:r w:rsidRPr="00474F71">
              <w:rPr>
                <w:rFonts w:eastAsia="Times New Roman" w:cs="Times New Roman"/>
                <w:b/>
                <w:bCs/>
                <w:lang w:eastAsia="ar-SA"/>
              </w:rPr>
              <w:t>, руб.</w:t>
            </w:r>
          </w:p>
        </w:tc>
      </w:tr>
      <w:tr w:rsidR="009B6EBA" w:rsidRPr="00474F71" w14:paraId="694A7967" w14:textId="77777777" w:rsidTr="0085030F">
        <w:trPr>
          <w:trHeight w:val="517"/>
          <w:jc w:val="center"/>
        </w:trPr>
        <w:tc>
          <w:tcPr>
            <w:tcW w:w="484" w:type="dxa"/>
            <w:tcBorders>
              <w:top w:val="single" w:sz="4" w:space="0" w:color="auto"/>
              <w:left w:val="single" w:sz="4" w:space="0" w:color="auto"/>
              <w:bottom w:val="single" w:sz="4" w:space="0" w:color="auto"/>
              <w:right w:val="nil"/>
            </w:tcBorders>
            <w:vAlign w:val="center"/>
            <w:hideMark/>
          </w:tcPr>
          <w:p w14:paraId="21741345" w14:textId="77777777" w:rsidR="009B6EBA" w:rsidRPr="00474F71" w:rsidRDefault="009B6EBA" w:rsidP="009B6EBA">
            <w:pPr>
              <w:suppressAutoHyphens/>
              <w:spacing w:line="240" w:lineRule="auto"/>
              <w:jc w:val="center"/>
              <w:rPr>
                <w:rFonts w:eastAsia="Times New Roman" w:cs="Times New Roman"/>
                <w:lang w:eastAsia="ar-SA"/>
              </w:rPr>
            </w:pPr>
            <w:r w:rsidRPr="00474F71">
              <w:rPr>
                <w:rFonts w:eastAsia="Times New Roman" w:cs="Times New Roman"/>
                <w:lang w:eastAsia="ar-SA"/>
              </w:rPr>
              <w:t>1</w:t>
            </w:r>
          </w:p>
        </w:tc>
        <w:tc>
          <w:tcPr>
            <w:tcW w:w="3954" w:type="dxa"/>
            <w:tcBorders>
              <w:top w:val="single" w:sz="4" w:space="0" w:color="auto"/>
              <w:left w:val="single" w:sz="8" w:space="0" w:color="auto"/>
              <w:bottom w:val="single" w:sz="8" w:space="0" w:color="auto"/>
              <w:right w:val="single" w:sz="8" w:space="0" w:color="auto"/>
            </w:tcBorders>
            <w:vAlign w:val="center"/>
            <w:hideMark/>
          </w:tcPr>
          <w:p w14:paraId="7D13F656" w14:textId="6A2B8C2E" w:rsidR="009B6EBA" w:rsidRPr="00474F71" w:rsidRDefault="0003130A" w:rsidP="009B6EBA">
            <w:pPr>
              <w:suppressAutoHyphens/>
              <w:spacing w:line="240" w:lineRule="auto"/>
              <w:rPr>
                <w:rFonts w:eastAsia="Times New Roman" w:cs="Times New Roman"/>
                <w:lang w:eastAsia="ar-SA"/>
              </w:rPr>
            </w:pPr>
            <w:r>
              <w:rPr>
                <w:rFonts w:eastAsia="Times New Roman" w:cs="Times New Roman"/>
                <w:lang w:eastAsia="ar-SA"/>
              </w:rPr>
              <w:t>О</w:t>
            </w:r>
            <w:r w:rsidRPr="0003130A">
              <w:rPr>
                <w:rFonts w:eastAsia="Times New Roman" w:cs="Times New Roman"/>
                <w:lang w:eastAsia="ar-SA"/>
              </w:rPr>
              <w:t>казание услуги по  вывозу  и размещению /утилизации отходов производства и потребления 4 класса опасности (исключая ТКО) с объекта СПб ГБУ «Александровский ДК», расположенного по адресу: Санкт-Петербург, п. Александровская, Волхонское ш. д. 52 лит. А</w:t>
            </w:r>
          </w:p>
        </w:tc>
        <w:tc>
          <w:tcPr>
            <w:tcW w:w="1027" w:type="dxa"/>
            <w:tcBorders>
              <w:top w:val="single" w:sz="4" w:space="0" w:color="auto"/>
              <w:left w:val="single" w:sz="4" w:space="0" w:color="auto"/>
              <w:bottom w:val="single" w:sz="4" w:space="0" w:color="auto"/>
              <w:right w:val="single" w:sz="4" w:space="0" w:color="auto"/>
            </w:tcBorders>
            <w:vAlign w:val="center"/>
            <w:hideMark/>
          </w:tcPr>
          <w:p w14:paraId="01DE2AE5" w14:textId="6054AE65" w:rsidR="009B6EBA" w:rsidRPr="00474F71" w:rsidRDefault="00CA5867" w:rsidP="009B6EBA">
            <w:pPr>
              <w:suppressAutoHyphens/>
              <w:spacing w:line="240" w:lineRule="auto"/>
              <w:jc w:val="center"/>
              <w:rPr>
                <w:rFonts w:eastAsia="Times New Roman" w:cs="Times New Roman"/>
                <w:lang w:eastAsia="ar-SA"/>
              </w:rPr>
            </w:pPr>
            <w:r>
              <w:rPr>
                <w:rFonts w:eastAsia="Times New Roman" w:cs="Times New Roman"/>
                <w:lang w:eastAsia="ar-SA"/>
              </w:rPr>
              <w:t>М3</w:t>
            </w:r>
          </w:p>
        </w:tc>
        <w:tc>
          <w:tcPr>
            <w:tcW w:w="852" w:type="dxa"/>
            <w:tcBorders>
              <w:top w:val="single" w:sz="4" w:space="0" w:color="auto"/>
              <w:left w:val="single" w:sz="4" w:space="0" w:color="auto"/>
              <w:bottom w:val="single" w:sz="4" w:space="0" w:color="auto"/>
              <w:right w:val="single" w:sz="4" w:space="0" w:color="auto"/>
            </w:tcBorders>
            <w:vAlign w:val="center"/>
            <w:hideMark/>
          </w:tcPr>
          <w:p w14:paraId="43204B2A" w14:textId="233C9E46" w:rsidR="009B6EBA" w:rsidRPr="00474F71" w:rsidRDefault="00F7305D" w:rsidP="009B6EBA">
            <w:pPr>
              <w:suppressAutoHyphens/>
              <w:spacing w:line="240" w:lineRule="auto"/>
              <w:jc w:val="center"/>
              <w:rPr>
                <w:rFonts w:eastAsia="Times New Roman" w:cs="Times New Roman"/>
                <w:lang w:eastAsia="ar-SA"/>
              </w:rPr>
            </w:pPr>
            <w:r>
              <w:rPr>
                <w:rFonts w:eastAsia="Times New Roman" w:cs="Times New Roman"/>
                <w:lang w:eastAsia="ar-SA"/>
              </w:rPr>
              <w:t>3</w:t>
            </w:r>
          </w:p>
        </w:tc>
        <w:tc>
          <w:tcPr>
            <w:tcW w:w="1415" w:type="dxa"/>
            <w:tcBorders>
              <w:top w:val="single" w:sz="4" w:space="0" w:color="auto"/>
              <w:left w:val="nil"/>
              <w:bottom w:val="single" w:sz="4" w:space="0" w:color="auto"/>
              <w:right w:val="single" w:sz="4" w:space="0" w:color="auto"/>
            </w:tcBorders>
            <w:vAlign w:val="center"/>
          </w:tcPr>
          <w:p w14:paraId="48F05809" w14:textId="77777777" w:rsidR="009B6EBA" w:rsidRPr="00474F71" w:rsidRDefault="009B6EBA" w:rsidP="009B6EBA">
            <w:pPr>
              <w:suppressAutoHyphens/>
              <w:spacing w:line="240" w:lineRule="auto"/>
              <w:jc w:val="center"/>
              <w:rPr>
                <w:rFonts w:eastAsia="Times New Roman" w:cs="Times New Roman"/>
                <w:lang w:eastAsia="ar-SA"/>
              </w:rPr>
            </w:pPr>
          </w:p>
        </w:tc>
        <w:tc>
          <w:tcPr>
            <w:tcW w:w="1986" w:type="dxa"/>
            <w:tcBorders>
              <w:top w:val="single" w:sz="4" w:space="0" w:color="auto"/>
              <w:left w:val="nil"/>
              <w:bottom w:val="single" w:sz="4" w:space="0" w:color="auto"/>
              <w:right w:val="single" w:sz="4" w:space="0" w:color="auto"/>
            </w:tcBorders>
            <w:vAlign w:val="center"/>
          </w:tcPr>
          <w:p w14:paraId="476E3094" w14:textId="77777777" w:rsidR="009B6EBA" w:rsidRPr="00474F71" w:rsidRDefault="009B6EBA" w:rsidP="009B6EBA">
            <w:pPr>
              <w:suppressAutoHyphens/>
              <w:spacing w:line="240" w:lineRule="auto"/>
              <w:jc w:val="center"/>
              <w:rPr>
                <w:rFonts w:eastAsia="Times New Roman" w:cs="Times New Roman"/>
                <w:lang w:eastAsia="ar-SA"/>
              </w:rPr>
            </w:pPr>
          </w:p>
        </w:tc>
      </w:tr>
      <w:tr w:rsidR="009B6EBA" w:rsidRPr="00474F71" w14:paraId="74338218" w14:textId="77777777" w:rsidTr="0085030F">
        <w:trPr>
          <w:trHeight w:val="314"/>
          <w:jc w:val="center"/>
        </w:trPr>
        <w:tc>
          <w:tcPr>
            <w:tcW w:w="484" w:type="dxa"/>
            <w:tcBorders>
              <w:top w:val="single" w:sz="4" w:space="0" w:color="auto"/>
              <w:left w:val="single" w:sz="4" w:space="0" w:color="auto"/>
              <w:bottom w:val="single" w:sz="4" w:space="0" w:color="auto"/>
              <w:right w:val="nil"/>
            </w:tcBorders>
            <w:vAlign w:val="center"/>
          </w:tcPr>
          <w:p w14:paraId="692043E0" w14:textId="77777777" w:rsidR="009B6EBA" w:rsidRPr="00474F71" w:rsidRDefault="009B6EBA" w:rsidP="009B6EBA">
            <w:pPr>
              <w:suppressAutoHyphens/>
              <w:spacing w:line="240" w:lineRule="auto"/>
              <w:jc w:val="center"/>
              <w:rPr>
                <w:rFonts w:eastAsia="Times New Roman" w:cs="Times New Roman"/>
                <w:lang w:eastAsia="ar-SA"/>
              </w:rPr>
            </w:pPr>
          </w:p>
        </w:tc>
        <w:tc>
          <w:tcPr>
            <w:tcW w:w="7248" w:type="dxa"/>
            <w:gridSpan w:val="4"/>
            <w:tcBorders>
              <w:top w:val="single" w:sz="4" w:space="0" w:color="auto"/>
              <w:left w:val="single" w:sz="8" w:space="0" w:color="auto"/>
              <w:bottom w:val="single" w:sz="4" w:space="0" w:color="auto"/>
              <w:right w:val="single" w:sz="4" w:space="0" w:color="auto"/>
            </w:tcBorders>
            <w:vAlign w:val="center"/>
            <w:hideMark/>
          </w:tcPr>
          <w:p w14:paraId="15D8D1F4" w14:textId="77777777" w:rsidR="009B6EBA" w:rsidRPr="00474F71" w:rsidRDefault="009B6EBA" w:rsidP="0085030F">
            <w:pPr>
              <w:suppressAutoHyphens/>
              <w:spacing w:line="240" w:lineRule="auto"/>
              <w:rPr>
                <w:rFonts w:eastAsia="Times New Roman" w:cs="Times New Roman"/>
                <w:lang w:eastAsia="ar-SA"/>
              </w:rPr>
            </w:pPr>
            <w:r w:rsidRPr="00474F71">
              <w:rPr>
                <w:rFonts w:eastAsia="Times New Roman" w:cs="Times New Roman"/>
                <w:b/>
                <w:lang w:eastAsia="ar-SA"/>
              </w:rPr>
              <w:t>ИТОГО:</w:t>
            </w:r>
          </w:p>
        </w:tc>
        <w:tc>
          <w:tcPr>
            <w:tcW w:w="1986" w:type="dxa"/>
            <w:tcBorders>
              <w:top w:val="single" w:sz="4" w:space="0" w:color="auto"/>
              <w:left w:val="nil"/>
              <w:bottom w:val="single" w:sz="4" w:space="0" w:color="auto"/>
              <w:right w:val="single" w:sz="4" w:space="0" w:color="auto"/>
            </w:tcBorders>
            <w:vAlign w:val="center"/>
          </w:tcPr>
          <w:p w14:paraId="39FB2E7F" w14:textId="77777777" w:rsidR="009B6EBA" w:rsidRPr="00474F71" w:rsidRDefault="009B6EBA" w:rsidP="009B6EBA">
            <w:pPr>
              <w:suppressAutoHyphens/>
              <w:spacing w:line="240" w:lineRule="auto"/>
              <w:jc w:val="center"/>
              <w:rPr>
                <w:rFonts w:eastAsia="Times New Roman" w:cs="Times New Roman"/>
                <w:lang w:eastAsia="ar-SA"/>
              </w:rPr>
            </w:pPr>
          </w:p>
        </w:tc>
      </w:tr>
    </w:tbl>
    <w:p w14:paraId="7712C941" w14:textId="77777777" w:rsidR="009B6EBA" w:rsidRPr="000948B1" w:rsidRDefault="009B6EBA" w:rsidP="009B6EBA">
      <w:pPr>
        <w:tabs>
          <w:tab w:val="left" w:pos="6795"/>
        </w:tabs>
        <w:spacing w:line="240" w:lineRule="auto"/>
        <w:jc w:val="center"/>
        <w:rPr>
          <w:rFonts w:eastAsia="Times New Roman" w:cs="Times New Roman"/>
          <w:lang w:eastAsia="ru-RU"/>
        </w:rPr>
      </w:pPr>
    </w:p>
    <w:p w14:paraId="26BFAA3E" w14:textId="77777777" w:rsidR="009B6EBA" w:rsidRPr="000948B1" w:rsidRDefault="009B6EBA" w:rsidP="009B6EBA">
      <w:pPr>
        <w:widowControl w:val="0"/>
        <w:autoSpaceDE w:val="0"/>
        <w:autoSpaceDN w:val="0"/>
        <w:adjustRightInd w:val="0"/>
        <w:spacing w:line="240" w:lineRule="auto"/>
        <w:jc w:val="center"/>
        <w:rPr>
          <w:rFonts w:eastAsia="Times New Roman" w:cs="Times New Roman"/>
          <w:b/>
          <w:lang w:eastAsia="ru-RU"/>
        </w:rPr>
      </w:pPr>
    </w:p>
    <w:p w14:paraId="21F2C818" w14:textId="77777777" w:rsidR="009B6EBA" w:rsidRPr="000948B1" w:rsidRDefault="009B6EBA" w:rsidP="009B6EBA">
      <w:pPr>
        <w:spacing w:line="240" w:lineRule="auto"/>
        <w:jc w:val="both"/>
        <w:rPr>
          <w:rFonts w:eastAsia="Times New Roman" w:cs="Times New Roman"/>
          <w:lang w:eastAsia="ru-RU"/>
        </w:rPr>
      </w:pPr>
      <w:r w:rsidRPr="000948B1">
        <w:rPr>
          <w:rFonts w:eastAsia="Times New Roman" w:cs="Times New Roman"/>
          <w:lang w:eastAsia="ru-RU"/>
        </w:rPr>
        <w:t>* если участник является плательщиком НДС.</w:t>
      </w:r>
    </w:p>
    <w:p w14:paraId="79F303B4" w14:textId="77777777" w:rsidR="009B6EBA" w:rsidRPr="000948B1" w:rsidRDefault="009B6EBA" w:rsidP="009B6EBA">
      <w:pPr>
        <w:widowControl w:val="0"/>
        <w:autoSpaceDE w:val="0"/>
        <w:autoSpaceDN w:val="0"/>
        <w:adjustRightInd w:val="0"/>
        <w:spacing w:line="240" w:lineRule="auto"/>
        <w:jc w:val="center"/>
        <w:rPr>
          <w:rFonts w:eastAsia="Times New Roman" w:cs="Times New Roman"/>
          <w:b/>
          <w:lang w:eastAsia="ru-RU"/>
        </w:rPr>
      </w:pPr>
    </w:p>
    <w:tbl>
      <w:tblPr>
        <w:tblW w:w="9839" w:type="dxa"/>
        <w:tblInd w:w="108" w:type="dxa"/>
        <w:tblLook w:val="01E0" w:firstRow="1" w:lastRow="1" w:firstColumn="1" w:lastColumn="1" w:noHBand="0" w:noVBand="0"/>
      </w:tblPr>
      <w:tblGrid>
        <w:gridCol w:w="5188"/>
        <w:gridCol w:w="4651"/>
      </w:tblGrid>
      <w:tr w:rsidR="009B6EBA" w:rsidRPr="000948B1" w14:paraId="5F2559F6" w14:textId="77777777">
        <w:trPr>
          <w:trHeight w:val="1586"/>
        </w:trPr>
        <w:tc>
          <w:tcPr>
            <w:tcW w:w="5188" w:type="dxa"/>
          </w:tcPr>
          <w:p w14:paraId="7AE1F910" w14:textId="77777777" w:rsidR="009B6EBA" w:rsidRPr="000948B1" w:rsidRDefault="009B6EBA">
            <w:pPr>
              <w:widowControl w:val="0"/>
              <w:autoSpaceDE w:val="0"/>
              <w:autoSpaceDN w:val="0"/>
              <w:adjustRightInd w:val="0"/>
              <w:spacing w:line="240" w:lineRule="auto"/>
              <w:rPr>
                <w:rFonts w:eastAsia="Times New Roman" w:cs="Times New Roman"/>
                <w:b/>
                <w:lang w:bidi="ru-RU"/>
              </w:rPr>
            </w:pPr>
            <w:r w:rsidRPr="000948B1">
              <w:rPr>
                <w:rFonts w:eastAsia="Times New Roman" w:cs="Times New Roman"/>
                <w:b/>
                <w:lang w:bidi="ru-RU"/>
              </w:rPr>
              <w:t>ЗАКАЗЧИК:</w:t>
            </w:r>
          </w:p>
          <w:p w14:paraId="39FC75D4" w14:textId="77777777" w:rsidR="008E444E" w:rsidRPr="008E444E" w:rsidRDefault="008E444E" w:rsidP="008E444E">
            <w:pPr>
              <w:spacing w:line="240" w:lineRule="auto"/>
              <w:jc w:val="both"/>
              <w:rPr>
                <w:rFonts w:eastAsia="Calibri" w:cs="Times New Roman"/>
              </w:rPr>
            </w:pPr>
          </w:p>
          <w:p w14:paraId="2541094E" w14:textId="77777777" w:rsidR="008E444E" w:rsidRPr="008E444E" w:rsidRDefault="008E444E" w:rsidP="008E444E">
            <w:pPr>
              <w:spacing w:line="240" w:lineRule="auto"/>
              <w:jc w:val="both"/>
              <w:rPr>
                <w:rFonts w:eastAsia="Calibri" w:cs="Times New Roman"/>
              </w:rPr>
            </w:pPr>
            <w:r w:rsidRPr="008E444E">
              <w:rPr>
                <w:rFonts w:eastAsia="Calibri" w:cs="Times New Roman"/>
              </w:rPr>
              <w:t xml:space="preserve">Директор  </w:t>
            </w:r>
          </w:p>
          <w:p w14:paraId="4B0EAD28" w14:textId="77777777" w:rsidR="008E444E" w:rsidRPr="008E444E" w:rsidRDefault="008E444E" w:rsidP="008E444E">
            <w:pPr>
              <w:spacing w:line="240" w:lineRule="auto"/>
              <w:jc w:val="both"/>
              <w:rPr>
                <w:rFonts w:eastAsia="Calibri" w:cs="Times New Roman"/>
              </w:rPr>
            </w:pPr>
            <w:r w:rsidRPr="008E444E">
              <w:rPr>
                <w:rFonts w:eastAsia="Calibri" w:cs="Times New Roman"/>
              </w:rPr>
              <w:t>_________________   А.Н.Трухин</w:t>
            </w:r>
          </w:p>
          <w:p w14:paraId="40A408AC" w14:textId="0D15BDBD" w:rsidR="009B6EBA" w:rsidRPr="000948B1" w:rsidRDefault="008E444E" w:rsidP="008E444E">
            <w:pPr>
              <w:widowControl w:val="0"/>
              <w:spacing w:line="240" w:lineRule="auto"/>
              <w:ind w:right="72"/>
              <w:rPr>
                <w:rFonts w:eastAsia="Calibri" w:cs="Times New Roman"/>
                <w:b/>
                <w:lang w:bidi="ru-RU"/>
              </w:rPr>
            </w:pPr>
            <w:r w:rsidRPr="008E444E">
              <w:rPr>
                <w:rFonts w:eastAsia="Calibri" w:cs="Times New Roman"/>
              </w:rPr>
              <w:t>Подписано ЭЦП</w:t>
            </w:r>
          </w:p>
        </w:tc>
        <w:tc>
          <w:tcPr>
            <w:tcW w:w="4651" w:type="dxa"/>
          </w:tcPr>
          <w:p w14:paraId="6FED90DD" w14:textId="77777777" w:rsidR="009B6EBA" w:rsidRPr="000948B1" w:rsidRDefault="009B6EBA">
            <w:pPr>
              <w:widowControl w:val="0"/>
              <w:tabs>
                <w:tab w:val="left" w:pos="426"/>
              </w:tabs>
              <w:autoSpaceDE w:val="0"/>
              <w:autoSpaceDN w:val="0"/>
              <w:adjustRightInd w:val="0"/>
              <w:spacing w:line="240" w:lineRule="auto"/>
              <w:rPr>
                <w:rFonts w:eastAsia="Times New Roman" w:cs="Times New Roman"/>
                <w:b/>
                <w:lang w:bidi="ru-RU"/>
              </w:rPr>
            </w:pPr>
            <w:r w:rsidRPr="000948B1">
              <w:rPr>
                <w:rFonts w:eastAsia="Times New Roman" w:cs="Times New Roman"/>
                <w:b/>
                <w:lang w:bidi="ru-RU"/>
              </w:rPr>
              <w:t>ИСПОЛНИТЕЛЬ:</w:t>
            </w:r>
          </w:p>
          <w:p w14:paraId="5753526E" w14:textId="77777777" w:rsidR="002F5758" w:rsidRDefault="002F5758">
            <w:pPr>
              <w:widowControl w:val="0"/>
              <w:spacing w:line="240" w:lineRule="auto"/>
              <w:rPr>
                <w:rFonts w:eastAsia="Times New Roman" w:cs="Times New Roman"/>
                <w:lang w:bidi="ru-RU"/>
              </w:rPr>
            </w:pPr>
          </w:p>
          <w:p w14:paraId="50B67456" w14:textId="0671D05E" w:rsidR="009B6EBA" w:rsidRDefault="009B6EBA">
            <w:pPr>
              <w:widowControl w:val="0"/>
              <w:spacing w:line="240" w:lineRule="auto"/>
              <w:rPr>
                <w:rFonts w:eastAsia="Times New Roman" w:cs="Times New Roman"/>
                <w:lang w:bidi="ru-RU"/>
              </w:rPr>
            </w:pPr>
            <w:r w:rsidRPr="000948B1">
              <w:rPr>
                <w:rFonts w:eastAsia="Times New Roman" w:cs="Times New Roman"/>
                <w:lang w:bidi="ru-RU"/>
              </w:rPr>
              <w:t xml:space="preserve">Должность </w:t>
            </w:r>
          </w:p>
          <w:p w14:paraId="0299E787" w14:textId="77777777" w:rsidR="009B6EBA" w:rsidRPr="000948B1" w:rsidRDefault="009B6EBA">
            <w:pPr>
              <w:widowControl w:val="0"/>
              <w:autoSpaceDE w:val="0"/>
              <w:autoSpaceDN w:val="0"/>
              <w:adjustRightInd w:val="0"/>
              <w:spacing w:line="240" w:lineRule="auto"/>
              <w:rPr>
                <w:rFonts w:eastAsia="Times New Roman" w:cs="Times New Roman"/>
                <w:lang w:bidi="ru-RU"/>
              </w:rPr>
            </w:pPr>
            <w:r w:rsidRPr="000948B1">
              <w:rPr>
                <w:rFonts w:eastAsia="Times New Roman" w:cs="Times New Roman"/>
                <w:lang w:bidi="ru-RU"/>
              </w:rPr>
              <w:t>__________________ ФИО</w:t>
            </w:r>
          </w:p>
          <w:p w14:paraId="6553E92D" w14:textId="7DB3916A" w:rsidR="009B6EBA" w:rsidRPr="000948B1" w:rsidRDefault="00310851">
            <w:pPr>
              <w:widowControl w:val="0"/>
              <w:autoSpaceDE w:val="0"/>
              <w:autoSpaceDN w:val="0"/>
              <w:adjustRightInd w:val="0"/>
              <w:spacing w:line="240" w:lineRule="auto"/>
              <w:ind w:left="73"/>
              <w:rPr>
                <w:rFonts w:eastAsia="Times New Roman" w:cs="Times New Roman"/>
                <w:lang w:bidi="ru-RU"/>
              </w:rPr>
            </w:pPr>
            <w:r w:rsidRPr="00310851">
              <w:rPr>
                <w:rFonts w:eastAsia="Times New Roman" w:cs="Times New Roman"/>
              </w:rPr>
              <w:t>Подписано ЭЦП</w:t>
            </w:r>
          </w:p>
        </w:tc>
      </w:tr>
    </w:tbl>
    <w:p w14:paraId="36F91174" w14:textId="77777777" w:rsidR="008511EB" w:rsidRPr="00BD2FE9" w:rsidRDefault="008511EB" w:rsidP="008511EB">
      <w:pPr>
        <w:widowControl w:val="0"/>
        <w:autoSpaceDE w:val="0"/>
        <w:autoSpaceDN w:val="0"/>
        <w:adjustRightInd w:val="0"/>
        <w:snapToGrid w:val="0"/>
        <w:spacing w:line="240" w:lineRule="auto"/>
        <w:jc w:val="center"/>
        <w:rPr>
          <w:sz w:val="20"/>
          <w:szCs w:val="20"/>
        </w:rPr>
      </w:pPr>
    </w:p>
    <w:p w14:paraId="7948DBEA" w14:textId="5CC48F40" w:rsidR="00931E42" w:rsidRPr="00310851" w:rsidRDefault="008511EB" w:rsidP="00931E42">
      <w:pPr>
        <w:rPr>
          <w:sz w:val="20"/>
          <w:szCs w:val="20"/>
        </w:rPr>
      </w:pPr>
      <w:r w:rsidRPr="00BD2FE9">
        <w:rPr>
          <w:sz w:val="20"/>
          <w:szCs w:val="20"/>
        </w:rPr>
        <w:br w:type="page"/>
      </w:r>
    </w:p>
    <w:p w14:paraId="7B299531" w14:textId="77777777" w:rsidR="00D55599" w:rsidRDefault="00D55599" w:rsidP="00931E42"/>
    <w:p w14:paraId="558BD2BC" w14:textId="1041DA14" w:rsidR="005354C9" w:rsidRPr="005354C9" w:rsidRDefault="005354C9" w:rsidP="005354C9">
      <w:pPr>
        <w:spacing w:line="240" w:lineRule="auto"/>
        <w:jc w:val="right"/>
        <w:rPr>
          <w:rFonts w:eastAsia="Times New Roman" w:cs="Times New Roman"/>
          <w:lang w:eastAsia="ru-RU"/>
        </w:rPr>
      </w:pPr>
      <w:r w:rsidRPr="005354C9">
        <w:rPr>
          <w:rFonts w:eastAsia="Times New Roman" w:cs="Times New Roman"/>
          <w:lang w:eastAsia="ru-RU"/>
        </w:rPr>
        <w:t xml:space="preserve">Приложение № </w:t>
      </w:r>
      <w:r w:rsidR="0097418F">
        <w:rPr>
          <w:rFonts w:eastAsia="Times New Roman" w:cs="Times New Roman"/>
          <w:lang w:eastAsia="ru-RU"/>
        </w:rPr>
        <w:t>2</w:t>
      </w:r>
      <w:r w:rsidRPr="005354C9">
        <w:rPr>
          <w:rFonts w:eastAsia="Times New Roman" w:cs="Times New Roman"/>
          <w:lang w:eastAsia="ru-RU"/>
        </w:rPr>
        <w:t xml:space="preserve"> к Контракту </w:t>
      </w:r>
    </w:p>
    <w:p w14:paraId="70206A35" w14:textId="77777777" w:rsidR="005354C9" w:rsidRPr="005354C9" w:rsidRDefault="005354C9" w:rsidP="005354C9">
      <w:pPr>
        <w:spacing w:line="240" w:lineRule="auto"/>
        <w:jc w:val="right"/>
        <w:rPr>
          <w:rFonts w:eastAsia="Times New Roman" w:cs="Times New Roman"/>
          <w:lang w:eastAsia="ru-RU"/>
        </w:rPr>
      </w:pPr>
    </w:p>
    <w:p w14:paraId="26977362" w14:textId="77777777" w:rsidR="005354C9" w:rsidRPr="005354C9" w:rsidRDefault="005354C9" w:rsidP="005354C9">
      <w:pPr>
        <w:spacing w:line="240" w:lineRule="auto"/>
        <w:jc w:val="center"/>
        <w:rPr>
          <w:rFonts w:eastAsia="Times New Roman" w:cs="Times New Roman"/>
          <w:lang w:eastAsia="ru-RU"/>
        </w:rPr>
      </w:pPr>
      <w:r w:rsidRPr="005354C9">
        <w:rPr>
          <w:rFonts w:eastAsia="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B324175" w14:textId="77777777" w:rsidR="005354C9" w:rsidRPr="005354C9" w:rsidRDefault="005354C9" w:rsidP="005354C9">
      <w:pPr>
        <w:spacing w:line="240" w:lineRule="auto"/>
        <w:ind w:firstLine="851"/>
        <w:jc w:val="both"/>
        <w:rPr>
          <w:rFonts w:eastAsia="Times New Roman" w:cs="Times New Roman"/>
          <w:lang w:eastAsia="ru-RU"/>
        </w:rPr>
      </w:pPr>
    </w:p>
    <w:p w14:paraId="7205EA96" w14:textId="77777777" w:rsidR="005354C9" w:rsidRPr="005354C9" w:rsidRDefault="005354C9" w:rsidP="005354C9">
      <w:pPr>
        <w:spacing w:line="240" w:lineRule="auto"/>
        <w:ind w:firstLine="851"/>
        <w:jc w:val="both"/>
        <w:rPr>
          <w:rFonts w:eastAsia="Times New Roman" w:cs="Times New Roman"/>
          <w:lang w:eastAsia="ru-RU"/>
        </w:rPr>
      </w:pPr>
      <w:r w:rsidRPr="005354C9">
        <w:rPr>
          <w:rFonts w:eastAsia="Times New Roman" w:cs="Times New Roman"/>
          <w:lang w:eastAsia="ru-RU"/>
        </w:rPr>
        <w:t>Исполнитель подтверждает соответствие следующим единым требованиям:</w:t>
      </w:r>
    </w:p>
    <w:p w14:paraId="68056876"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2856D54"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C01006"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A338E39"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6E3E497"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FC5646C"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2AA6ED4"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F6AB4ED"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7BABAFE0"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4872508"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FA452BC"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5354C9">
        <w:rPr>
          <w:rFonts w:eastAsia="Times New Roman" w:cs="Times New Roman"/>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E06E44A" w14:textId="77777777" w:rsidR="005354C9" w:rsidRPr="005354C9" w:rsidRDefault="005354C9" w:rsidP="005354C9">
      <w:pPr>
        <w:spacing w:line="240" w:lineRule="auto"/>
        <w:ind w:left="426" w:firstLine="425"/>
        <w:jc w:val="both"/>
        <w:rPr>
          <w:rFonts w:eastAsia="Times New Roman" w:cs="Times New Roman"/>
          <w:lang w:eastAsia="ru-RU"/>
        </w:rPr>
      </w:pPr>
      <w:r w:rsidRPr="005354C9">
        <w:rPr>
          <w:rFonts w:eastAsia="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1970DD9A" w14:textId="77777777" w:rsidR="005354C9" w:rsidRPr="005354C9" w:rsidRDefault="005354C9" w:rsidP="005354C9">
      <w:pPr>
        <w:tabs>
          <w:tab w:val="left" w:pos="851"/>
          <w:tab w:val="left" w:pos="1134"/>
        </w:tabs>
        <w:spacing w:line="240" w:lineRule="auto"/>
        <w:ind w:left="426" w:firstLine="425"/>
        <w:jc w:val="both"/>
        <w:rPr>
          <w:rFonts w:eastAsia="Times New Roman" w:cs="Times New Roman"/>
          <w:lang w:eastAsia="ru-RU"/>
        </w:rPr>
      </w:pPr>
      <w:r w:rsidRPr="005354C9">
        <w:rPr>
          <w:rFonts w:eastAsia="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9F21405" w14:textId="77777777" w:rsidR="005354C9" w:rsidRPr="005354C9" w:rsidRDefault="005354C9" w:rsidP="005354C9">
      <w:pPr>
        <w:spacing w:line="240" w:lineRule="auto"/>
        <w:ind w:firstLine="851"/>
        <w:jc w:val="both"/>
        <w:rPr>
          <w:rFonts w:eastAsia="Times New Roman" w:cs="Times New Roman"/>
          <w:lang w:eastAsia="ru-RU"/>
        </w:rPr>
      </w:pPr>
    </w:p>
    <w:p w14:paraId="76F6CAB2" w14:textId="77777777" w:rsidR="005354C9" w:rsidRPr="005354C9" w:rsidRDefault="005354C9" w:rsidP="005354C9">
      <w:pPr>
        <w:spacing w:line="240" w:lineRule="auto"/>
        <w:ind w:firstLine="851"/>
        <w:jc w:val="both"/>
        <w:rPr>
          <w:rFonts w:eastAsia="Times New Roman" w:cs="Times New Roman"/>
          <w:lang w:eastAsia="ru-RU"/>
        </w:rPr>
      </w:pPr>
    </w:p>
    <w:p w14:paraId="74CB086B" w14:textId="77777777" w:rsidR="005354C9" w:rsidRPr="005354C9" w:rsidRDefault="005354C9" w:rsidP="005354C9">
      <w:pPr>
        <w:spacing w:line="240" w:lineRule="auto"/>
        <w:ind w:firstLine="851"/>
        <w:jc w:val="both"/>
        <w:rPr>
          <w:rFonts w:eastAsia="Times New Roman" w:cs="Times New Roman"/>
          <w:lang w:eastAsia="ru-RU"/>
        </w:rPr>
      </w:pPr>
    </w:p>
    <w:p w14:paraId="2C0EF785" w14:textId="77777777" w:rsidR="005354C9" w:rsidRPr="005354C9" w:rsidRDefault="005354C9" w:rsidP="005354C9">
      <w:pPr>
        <w:spacing w:line="240" w:lineRule="auto"/>
        <w:ind w:firstLine="851"/>
        <w:jc w:val="both"/>
        <w:rPr>
          <w:rFonts w:eastAsia="Times New Roman" w:cs="Times New Roman"/>
          <w:lang w:eastAsia="ru-RU"/>
        </w:rPr>
      </w:pPr>
      <w:r w:rsidRPr="005354C9">
        <w:rPr>
          <w:rFonts w:eastAsia="Times New Roman" w:cs="Times New Roman"/>
          <w:lang w:eastAsia="ru-RU"/>
        </w:rPr>
        <w:t>Исполнитель:</w:t>
      </w:r>
    </w:p>
    <w:p w14:paraId="5E85FEC6" w14:textId="77777777" w:rsidR="005354C9" w:rsidRPr="00BD2FE9" w:rsidRDefault="005354C9" w:rsidP="00EC7F19">
      <w:pPr>
        <w:spacing w:line="240" w:lineRule="auto"/>
        <w:jc w:val="right"/>
        <w:rPr>
          <w:sz w:val="20"/>
          <w:szCs w:val="20"/>
        </w:rPr>
      </w:pPr>
    </w:p>
    <w:sectPr w:rsidR="005354C9" w:rsidRPr="00BD2FE9" w:rsidSect="00D55599">
      <w:pgSz w:w="11906" w:h="16838"/>
      <w:pgMar w:top="284" w:right="849"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5D868" w14:textId="77777777" w:rsidR="00DE544A" w:rsidRDefault="00DE544A" w:rsidP="005C5220">
      <w:pPr>
        <w:spacing w:line="240" w:lineRule="auto"/>
      </w:pPr>
      <w:r>
        <w:separator/>
      </w:r>
    </w:p>
  </w:endnote>
  <w:endnote w:type="continuationSeparator" w:id="0">
    <w:p w14:paraId="4E76D3CC" w14:textId="77777777" w:rsidR="00DE544A" w:rsidRDefault="00DE544A" w:rsidP="005C5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60D6F" w14:textId="77777777" w:rsidR="00DE544A" w:rsidRDefault="00DE544A" w:rsidP="005C5220">
      <w:pPr>
        <w:spacing w:line="240" w:lineRule="auto"/>
      </w:pPr>
      <w:r>
        <w:separator/>
      </w:r>
    </w:p>
  </w:footnote>
  <w:footnote w:type="continuationSeparator" w:id="0">
    <w:p w14:paraId="59A85BDC" w14:textId="77777777" w:rsidR="00DE544A" w:rsidRDefault="00DE544A" w:rsidP="005C5220">
      <w:pPr>
        <w:spacing w:line="240" w:lineRule="auto"/>
      </w:pPr>
      <w:r>
        <w:continuationSeparator/>
      </w:r>
    </w:p>
  </w:footnote>
  <w:footnote w:id="1">
    <w:p w14:paraId="753A31F8" w14:textId="79DC7FD5" w:rsidR="008511EB" w:rsidRDefault="008511EB" w:rsidP="008511EB">
      <w:pPr>
        <w:pStyle w:val="a3"/>
        <w:jc w:val="both"/>
        <w:rPr>
          <w:rFonts w:ascii="Times New Roman" w:hAnsi="Times New Roman" w:cs="Times New Roman"/>
          <w:i/>
          <w:sz w:val="16"/>
          <w:szCs w:val="16"/>
        </w:rPr>
      </w:pPr>
      <w:r w:rsidRPr="002D2853">
        <w:rPr>
          <w:rStyle w:val="a5"/>
          <w:rFonts w:ascii="Times New Roman" w:hAnsi="Times New Roman" w:cs="Times New Roman"/>
          <w:i/>
          <w:sz w:val="16"/>
          <w:szCs w:val="16"/>
        </w:rPr>
        <w:t>*</w:t>
      </w:r>
      <w:r w:rsidRPr="002D2853">
        <w:rPr>
          <w:rFonts w:ascii="Times New Roman" w:hAnsi="Times New Roman" w:cs="Times New Roman"/>
          <w:i/>
          <w:sz w:val="16"/>
          <w:szCs w:val="16"/>
        </w:rPr>
        <w:t xml:space="preserve"> при применении </w:t>
      </w:r>
      <w:r w:rsidR="00E25932" w:rsidRPr="002D2853">
        <w:rPr>
          <w:rFonts w:ascii="Times New Roman" w:hAnsi="Times New Roman" w:cs="Times New Roman"/>
          <w:i/>
          <w:sz w:val="16"/>
          <w:szCs w:val="16"/>
        </w:rPr>
        <w:t>Исполнителем</w:t>
      </w:r>
      <w:r w:rsidRPr="002D2853">
        <w:rPr>
          <w:rFonts w:ascii="Times New Roman" w:hAnsi="Times New Roman" w:cs="Times New Roman"/>
          <w:i/>
          <w:sz w:val="16"/>
          <w:szCs w:val="16"/>
        </w:rPr>
        <w:t xml:space="preserve"> упрощенной системы налогообложения НДС не облагается;</w:t>
      </w:r>
    </w:p>
    <w:p w14:paraId="1B2102F8" w14:textId="3375FBA6" w:rsidR="00156285" w:rsidRPr="002D2853" w:rsidRDefault="00156285" w:rsidP="008511EB">
      <w:pPr>
        <w:pStyle w:val="a3"/>
        <w:jc w:val="both"/>
        <w:rPr>
          <w:rFonts w:ascii="Times New Roman" w:hAnsi="Times New Roman" w:cs="Times New Roman"/>
          <w:i/>
          <w:sz w:val="16"/>
          <w:szCs w:val="16"/>
        </w:rPr>
      </w:pPr>
      <w:r>
        <w:rPr>
          <w:rFonts w:ascii="Times New Roman" w:hAnsi="Times New Roman" w:cs="Times New Roman"/>
          <w:i/>
          <w:sz w:val="16"/>
          <w:szCs w:val="16"/>
        </w:rPr>
        <w:t>**</w:t>
      </w:r>
      <w:r w:rsidRPr="00156285">
        <w:t xml:space="preserve"> </w:t>
      </w:r>
      <w:r w:rsidRPr="00156285">
        <w:rPr>
          <w:rFonts w:ascii="Times New Roman" w:hAnsi="Times New Roman" w:cs="Times New Roman"/>
          <w:i/>
          <w:sz w:val="16"/>
          <w:szCs w:val="16"/>
        </w:rPr>
        <w:t>при применении Исполнителем упрощенной системы налогообложения</w:t>
      </w:r>
      <w:r>
        <w:rPr>
          <w:rFonts w:ascii="Times New Roman" w:hAnsi="Times New Roman" w:cs="Times New Roman"/>
          <w:i/>
          <w:sz w:val="16"/>
          <w:szCs w:val="16"/>
        </w:rPr>
        <w:t xml:space="preserve"> счет-фактура не требуется.</w:t>
      </w:r>
    </w:p>
  </w:footnote>
  <w:footnote w:id="2">
    <w:p w14:paraId="2B351E50" w14:textId="77777777" w:rsidR="00841B46" w:rsidRDefault="00841B46" w:rsidP="00841B46">
      <w:pPr>
        <w:jc w:val="both"/>
        <w:rPr>
          <w:rFonts w:eastAsia="Calibri"/>
        </w:rPr>
      </w:pPr>
    </w:p>
    <w:p w14:paraId="2FD89B09" w14:textId="77777777" w:rsidR="00841B46" w:rsidRDefault="00841B46" w:rsidP="00841B46">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56C60"/>
    <w:multiLevelType w:val="multilevel"/>
    <w:tmpl w:val="BDDAEB26"/>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 w15:restartNumberingAfterBreak="0">
    <w:nsid w:val="48215320"/>
    <w:multiLevelType w:val="hybridMultilevel"/>
    <w:tmpl w:val="5F78FCBE"/>
    <w:lvl w:ilvl="0" w:tplc="0419000F">
      <w:start w:val="1"/>
      <w:numFmt w:val="decimal"/>
      <w:lvlText w:val="%1."/>
      <w:lvlJc w:val="left"/>
      <w:pPr>
        <w:ind w:left="73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505043"/>
    <w:multiLevelType w:val="hybridMultilevel"/>
    <w:tmpl w:val="5F78FCBE"/>
    <w:lvl w:ilvl="0" w:tplc="0419000F">
      <w:start w:val="1"/>
      <w:numFmt w:val="decimal"/>
      <w:lvlText w:val="%1."/>
      <w:lvlJc w:val="left"/>
      <w:pPr>
        <w:ind w:left="73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2CC"/>
    <w:rsid w:val="0003130A"/>
    <w:rsid w:val="00036374"/>
    <w:rsid w:val="000421FC"/>
    <w:rsid w:val="00046397"/>
    <w:rsid w:val="00065933"/>
    <w:rsid w:val="00095686"/>
    <w:rsid w:val="000C6223"/>
    <w:rsid w:val="000C6E06"/>
    <w:rsid w:val="000C728B"/>
    <w:rsid w:val="000C7BC7"/>
    <w:rsid w:val="000E1837"/>
    <w:rsid w:val="000F2387"/>
    <w:rsid w:val="0013292D"/>
    <w:rsid w:val="00140C70"/>
    <w:rsid w:val="001415FD"/>
    <w:rsid w:val="00156285"/>
    <w:rsid w:val="00161386"/>
    <w:rsid w:val="0016469E"/>
    <w:rsid w:val="00174F1D"/>
    <w:rsid w:val="00177607"/>
    <w:rsid w:val="001947CF"/>
    <w:rsid w:val="0019563D"/>
    <w:rsid w:val="001A73B0"/>
    <w:rsid w:val="001B2EDF"/>
    <w:rsid w:val="001C5868"/>
    <w:rsid w:val="001C7D66"/>
    <w:rsid w:val="001E416F"/>
    <w:rsid w:val="00205734"/>
    <w:rsid w:val="002275DF"/>
    <w:rsid w:val="00254FBC"/>
    <w:rsid w:val="00260259"/>
    <w:rsid w:val="002702CC"/>
    <w:rsid w:val="0027539F"/>
    <w:rsid w:val="00294B00"/>
    <w:rsid w:val="002C0F30"/>
    <w:rsid w:val="002C5DDF"/>
    <w:rsid w:val="002D2853"/>
    <w:rsid w:val="002F5758"/>
    <w:rsid w:val="00302DBA"/>
    <w:rsid w:val="00310851"/>
    <w:rsid w:val="0031688F"/>
    <w:rsid w:val="00347DAA"/>
    <w:rsid w:val="00371699"/>
    <w:rsid w:val="003B6B0C"/>
    <w:rsid w:val="003D259A"/>
    <w:rsid w:val="003E378A"/>
    <w:rsid w:val="003E69E2"/>
    <w:rsid w:val="00421D16"/>
    <w:rsid w:val="00427F46"/>
    <w:rsid w:val="00436D0B"/>
    <w:rsid w:val="00443A04"/>
    <w:rsid w:val="00481DF6"/>
    <w:rsid w:val="004903C0"/>
    <w:rsid w:val="004971B0"/>
    <w:rsid w:val="004F322B"/>
    <w:rsid w:val="00510E90"/>
    <w:rsid w:val="005354C9"/>
    <w:rsid w:val="005408F3"/>
    <w:rsid w:val="00552DB5"/>
    <w:rsid w:val="00590961"/>
    <w:rsid w:val="00593A14"/>
    <w:rsid w:val="005A0B58"/>
    <w:rsid w:val="005B5CD8"/>
    <w:rsid w:val="005B6756"/>
    <w:rsid w:val="005C5220"/>
    <w:rsid w:val="005D5BDB"/>
    <w:rsid w:val="005F340B"/>
    <w:rsid w:val="006042E1"/>
    <w:rsid w:val="00646CF9"/>
    <w:rsid w:val="006533EA"/>
    <w:rsid w:val="00661441"/>
    <w:rsid w:val="0066440B"/>
    <w:rsid w:val="00675750"/>
    <w:rsid w:val="00691948"/>
    <w:rsid w:val="006D7768"/>
    <w:rsid w:val="006E543D"/>
    <w:rsid w:val="006F6467"/>
    <w:rsid w:val="006F728B"/>
    <w:rsid w:val="00712B31"/>
    <w:rsid w:val="00733310"/>
    <w:rsid w:val="00744364"/>
    <w:rsid w:val="007552A3"/>
    <w:rsid w:val="007613BC"/>
    <w:rsid w:val="00762C96"/>
    <w:rsid w:val="00772A2F"/>
    <w:rsid w:val="007A1764"/>
    <w:rsid w:val="007A459E"/>
    <w:rsid w:val="007A5E71"/>
    <w:rsid w:val="007A6073"/>
    <w:rsid w:val="007F2F09"/>
    <w:rsid w:val="008222B0"/>
    <w:rsid w:val="00841B46"/>
    <w:rsid w:val="00844ABE"/>
    <w:rsid w:val="00845798"/>
    <w:rsid w:val="00846775"/>
    <w:rsid w:val="008469FA"/>
    <w:rsid w:val="0085030F"/>
    <w:rsid w:val="008511EB"/>
    <w:rsid w:val="008874C0"/>
    <w:rsid w:val="008C23E4"/>
    <w:rsid w:val="008C43BF"/>
    <w:rsid w:val="008D7B87"/>
    <w:rsid w:val="008E444E"/>
    <w:rsid w:val="008E5564"/>
    <w:rsid w:val="0091154B"/>
    <w:rsid w:val="00914726"/>
    <w:rsid w:val="0091677B"/>
    <w:rsid w:val="00924FBE"/>
    <w:rsid w:val="00931E42"/>
    <w:rsid w:val="0094244F"/>
    <w:rsid w:val="0097418F"/>
    <w:rsid w:val="009A015A"/>
    <w:rsid w:val="009B6EBA"/>
    <w:rsid w:val="009C4E60"/>
    <w:rsid w:val="009D689F"/>
    <w:rsid w:val="009D7911"/>
    <w:rsid w:val="009E1108"/>
    <w:rsid w:val="009F5719"/>
    <w:rsid w:val="00A04123"/>
    <w:rsid w:val="00A055E1"/>
    <w:rsid w:val="00A12586"/>
    <w:rsid w:val="00A16AA2"/>
    <w:rsid w:val="00A232EC"/>
    <w:rsid w:val="00A64126"/>
    <w:rsid w:val="00A643DA"/>
    <w:rsid w:val="00A76239"/>
    <w:rsid w:val="00A82A43"/>
    <w:rsid w:val="00A8740D"/>
    <w:rsid w:val="00A924DB"/>
    <w:rsid w:val="00A94CA3"/>
    <w:rsid w:val="00AC15DE"/>
    <w:rsid w:val="00AE30B8"/>
    <w:rsid w:val="00AF13DD"/>
    <w:rsid w:val="00B048C4"/>
    <w:rsid w:val="00B13432"/>
    <w:rsid w:val="00B144AC"/>
    <w:rsid w:val="00B24EDD"/>
    <w:rsid w:val="00B30238"/>
    <w:rsid w:val="00B43572"/>
    <w:rsid w:val="00B57DAD"/>
    <w:rsid w:val="00BA01C2"/>
    <w:rsid w:val="00BA42E3"/>
    <w:rsid w:val="00BA7C30"/>
    <w:rsid w:val="00BD2FE9"/>
    <w:rsid w:val="00BD3B21"/>
    <w:rsid w:val="00BD5420"/>
    <w:rsid w:val="00BE454C"/>
    <w:rsid w:val="00BF38D4"/>
    <w:rsid w:val="00BF631A"/>
    <w:rsid w:val="00C027E3"/>
    <w:rsid w:val="00C12DE2"/>
    <w:rsid w:val="00C25A99"/>
    <w:rsid w:val="00C477DE"/>
    <w:rsid w:val="00C83C02"/>
    <w:rsid w:val="00C859FE"/>
    <w:rsid w:val="00CA5867"/>
    <w:rsid w:val="00CB24BD"/>
    <w:rsid w:val="00CE403F"/>
    <w:rsid w:val="00CE4F9F"/>
    <w:rsid w:val="00CF09BF"/>
    <w:rsid w:val="00D124B1"/>
    <w:rsid w:val="00D277F5"/>
    <w:rsid w:val="00D30DD5"/>
    <w:rsid w:val="00D357C2"/>
    <w:rsid w:val="00D52378"/>
    <w:rsid w:val="00D55599"/>
    <w:rsid w:val="00D62DD0"/>
    <w:rsid w:val="00D71226"/>
    <w:rsid w:val="00D9258B"/>
    <w:rsid w:val="00DA52C7"/>
    <w:rsid w:val="00DB07D5"/>
    <w:rsid w:val="00DB703F"/>
    <w:rsid w:val="00DC00CA"/>
    <w:rsid w:val="00DE544A"/>
    <w:rsid w:val="00DE5C08"/>
    <w:rsid w:val="00DE745B"/>
    <w:rsid w:val="00E23996"/>
    <w:rsid w:val="00E25932"/>
    <w:rsid w:val="00E27159"/>
    <w:rsid w:val="00E60BC9"/>
    <w:rsid w:val="00E73FFB"/>
    <w:rsid w:val="00E87C36"/>
    <w:rsid w:val="00EC121E"/>
    <w:rsid w:val="00EC2A8E"/>
    <w:rsid w:val="00EC7F19"/>
    <w:rsid w:val="00F006C7"/>
    <w:rsid w:val="00F160D7"/>
    <w:rsid w:val="00F203F2"/>
    <w:rsid w:val="00F4611D"/>
    <w:rsid w:val="00F7305D"/>
    <w:rsid w:val="00F91787"/>
    <w:rsid w:val="00FC4F43"/>
    <w:rsid w:val="00FD7C12"/>
    <w:rsid w:val="00FE4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3D18"/>
  <w15:docId w15:val="{7DB07BC9-4D13-46A0-9095-9AE2FC4A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5C5220"/>
    <w:pPr>
      <w:widowControl w:val="0"/>
      <w:autoSpaceDE w:val="0"/>
      <w:autoSpaceDN w:val="0"/>
      <w:adjustRightInd w:val="0"/>
      <w:spacing w:line="240" w:lineRule="auto"/>
    </w:pPr>
    <w:rPr>
      <w:rFonts w:ascii="Arial" w:eastAsia="Times New Roman" w:hAnsi="Arial" w:cs="Arial"/>
      <w:sz w:val="20"/>
      <w:szCs w:val="20"/>
      <w:lang w:eastAsia="ru-RU"/>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5C5220"/>
    <w:rPr>
      <w:rFonts w:ascii="Arial" w:eastAsia="Times New Roman" w:hAnsi="Arial" w:cs="Arial"/>
      <w:sz w:val="20"/>
      <w:szCs w:val="20"/>
      <w:lang w:eastAsia="ru-RU"/>
    </w:rPr>
  </w:style>
  <w:style w:type="character" w:styleId="a5">
    <w:name w:val="footnote reference"/>
    <w:aliases w:val="Ссылка на сноску 45"/>
    <w:basedOn w:val="a0"/>
    <w:uiPriority w:val="99"/>
    <w:unhideWhenUsed/>
    <w:qFormat/>
    <w:rsid w:val="005C5220"/>
    <w:rPr>
      <w:vertAlign w:val="superscript"/>
    </w:rPr>
  </w:style>
  <w:style w:type="table" w:customStyle="1" w:styleId="392">
    <w:name w:val="Сетка таблицы392"/>
    <w:basedOn w:val="a1"/>
    <w:next w:val="a6"/>
    <w:uiPriority w:val="39"/>
    <w:rsid w:val="005C5220"/>
    <w:pPr>
      <w:spacing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5C522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91677B"/>
    <w:pPr>
      <w:spacing w:line="240" w:lineRule="auto"/>
    </w:pPr>
  </w:style>
  <w:style w:type="paragraph" w:styleId="a8">
    <w:name w:val="Balloon Text"/>
    <w:basedOn w:val="a"/>
    <w:link w:val="a9"/>
    <w:uiPriority w:val="99"/>
    <w:semiHidden/>
    <w:unhideWhenUsed/>
    <w:rsid w:val="00510E90"/>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10E90"/>
    <w:rPr>
      <w:rFonts w:ascii="Segoe UI" w:hAnsi="Segoe UI" w:cs="Segoe UI"/>
      <w:sz w:val="18"/>
      <w:szCs w:val="18"/>
    </w:rPr>
  </w:style>
  <w:style w:type="paragraph" w:styleId="aa">
    <w:name w:val="List Paragraph"/>
    <w:basedOn w:val="a"/>
    <w:uiPriority w:val="34"/>
    <w:qFormat/>
    <w:rsid w:val="00E73FFB"/>
    <w:pPr>
      <w:spacing w:line="240" w:lineRule="auto"/>
      <w:ind w:left="720"/>
      <w:contextualSpacing/>
    </w:pPr>
    <w:rPr>
      <w:rFonts w:eastAsia="Calibri" w:cs="Times New Roman"/>
    </w:rPr>
  </w:style>
  <w:style w:type="character" w:styleId="ab">
    <w:name w:val="Hyperlink"/>
    <w:basedOn w:val="a0"/>
    <w:uiPriority w:val="99"/>
    <w:unhideWhenUsed/>
    <w:rsid w:val="00A232EC"/>
    <w:rPr>
      <w:color w:val="0563C1" w:themeColor="hyperlink"/>
      <w:u w:val="single"/>
    </w:rPr>
  </w:style>
  <w:style w:type="table" w:customStyle="1" w:styleId="1">
    <w:name w:val="Сетка таблицы1"/>
    <w:basedOn w:val="a1"/>
    <w:next w:val="a6"/>
    <w:rsid w:val="009B6EBA"/>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73275689" TargetMode="External"/><Relationship Id="rId3" Type="http://schemas.openxmlformats.org/officeDocument/2006/relationships/settings" Target="settings.xml"/><Relationship Id="rId7" Type="http://schemas.openxmlformats.org/officeDocument/2006/relationships/hyperlink" Target="consultantplus://offline/ref=0412A401BBF6CB2AF3B69F31A8166F45D5C8CFCBC6EAFFA6DA47BE9D24C0C358138BD2C65C92F5F871B0BD68CAZEBD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3944</Words>
  <Characters>22485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18</cp:revision>
  <cp:lastPrinted>2023-09-06T10:17:00Z</cp:lastPrinted>
  <dcterms:created xsi:type="dcterms:W3CDTF">2024-04-10T07:18:00Z</dcterms:created>
  <dcterms:modified xsi:type="dcterms:W3CDTF">2024-05-22T09:58:00Z</dcterms:modified>
</cp:coreProperties>
</file>